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6F4DB8" w14:textId="77777777" w:rsidR="00B53B55" w:rsidRDefault="00B53B55" w:rsidP="00870AF4">
      <w:pPr>
        <w:pStyle w:val="BodyText"/>
        <w:ind w:left="0"/>
        <w:rPr>
          <w:noProof/>
        </w:rPr>
      </w:pPr>
    </w:p>
    <w:p w14:paraId="2205647C" w14:textId="77777777" w:rsidR="006035D1" w:rsidRDefault="00BC7D77" w:rsidP="00870AF4">
      <w:pPr>
        <w:pStyle w:val="BodyText"/>
        <w:ind w:left="0"/>
        <w:rPr>
          <w:noProof/>
        </w:rPr>
      </w:pPr>
      <w:r>
        <w:rPr>
          <w:noProof/>
        </w:rPr>
        <w:drawing>
          <wp:anchor distT="0" distB="0" distL="114300" distR="114300" simplePos="0" relativeHeight="251655680" behindDoc="1" locked="0" layoutInCell="1" allowOverlap="1" wp14:anchorId="4241D4A6" wp14:editId="7287C63C">
            <wp:simplePos x="0" y="0"/>
            <wp:positionH relativeFrom="column">
              <wp:posOffset>6118225</wp:posOffset>
            </wp:positionH>
            <wp:positionV relativeFrom="paragraph">
              <wp:posOffset>-277495</wp:posOffset>
            </wp:positionV>
            <wp:extent cx="688340" cy="677545"/>
            <wp:effectExtent l="19050" t="0" r="0" b="0"/>
            <wp:wrapNone/>
            <wp:docPr id="7" name="Picture 7" descr="C:\Users\User\AppData\Roaming\Microsoft\Windows\Network Shortcuts\turquoise-blue-flower-with-yellow-cente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Roaming\Microsoft\Windows\Network Shortcuts\turquoise-blue-flower-with-yellow-center-h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8340" cy="677545"/>
                    </a:xfrm>
                    <a:prstGeom prst="rect">
                      <a:avLst/>
                    </a:prstGeom>
                    <a:noFill/>
                    <a:ln>
                      <a:noFill/>
                    </a:ln>
                  </pic:spPr>
                </pic:pic>
              </a:graphicData>
            </a:graphic>
          </wp:anchor>
        </w:drawing>
      </w:r>
      <w:r>
        <w:rPr>
          <w:noProof/>
        </w:rPr>
        <w:drawing>
          <wp:anchor distT="0" distB="0" distL="114300" distR="114300" simplePos="0" relativeHeight="251662848" behindDoc="1" locked="0" layoutInCell="1" allowOverlap="1" wp14:anchorId="5DCCD525" wp14:editId="1619D545">
            <wp:simplePos x="0" y="0"/>
            <wp:positionH relativeFrom="column">
              <wp:posOffset>4896485</wp:posOffset>
            </wp:positionH>
            <wp:positionV relativeFrom="paragraph">
              <wp:posOffset>-51435</wp:posOffset>
            </wp:positionV>
            <wp:extent cx="688340" cy="677545"/>
            <wp:effectExtent l="19050" t="0" r="0" b="0"/>
            <wp:wrapNone/>
            <wp:docPr id="18" name="Picture 18" descr="C:\Users\User\AppData\Roaming\Microsoft\Windows\Network Shortcuts\turquoise-blue-flower-with-yellow-cente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Roaming\Microsoft\Windows\Network Shortcuts\turquoise-blue-flower-with-yellow-center-h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8340" cy="677545"/>
                    </a:xfrm>
                    <a:prstGeom prst="rect">
                      <a:avLst/>
                    </a:prstGeom>
                    <a:noFill/>
                    <a:ln>
                      <a:noFill/>
                    </a:ln>
                  </pic:spPr>
                </pic:pic>
              </a:graphicData>
            </a:graphic>
          </wp:anchor>
        </w:drawing>
      </w:r>
    </w:p>
    <w:p w14:paraId="43ECBE51" w14:textId="77777777" w:rsidR="00A468DD" w:rsidRDefault="00A468DD" w:rsidP="00870AF4">
      <w:pPr>
        <w:pStyle w:val="BodyText"/>
        <w:ind w:left="0"/>
        <w:rPr>
          <w:noProof/>
        </w:rPr>
      </w:pPr>
    </w:p>
    <w:p w14:paraId="6C4DF806" w14:textId="77777777" w:rsidR="00A468DD" w:rsidRDefault="00A468DD" w:rsidP="00870AF4">
      <w:pPr>
        <w:pStyle w:val="BodyText"/>
        <w:ind w:left="0"/>
        <w:rPr>
          <w:noProof/>
        </w:rPr>
      </w:pPr>
    </w:p>
    <w:p w14:paraId="0630ECC7" w14:textId="77777777" w:rsidR="0099734F" w:rsidRDefault="0099734F" w:rsidP="00D43FFF">
      <w:pPr>
        <w:pStyle w:val="BodyText"/>
        <w:rPr>
          <w:noProof/>
        </w:rPr>
      </w:pPr>
    </w:p>
    <w:p w14:paraId="1DF845AB" w14:textId="19351FA4" w:rsidR="009368C2" w:rsidRDefault="00BC7D77" w:rsidP="00F52EE5">
      <w:pPr>
        <w:jc w:val="center"/>
        <w:rPr>
          <w:noProof/>
        </w:rPr>
      </w:pPr>
      <w:r>
        <w:rPr>
          <w:noProof/>
        </w:rPr>
        <w:drawing>
          <wp:anchor distT="0" distB="0" distL="114300" distR="114300" simplePos="0" relativeHeight="251663872" behindDoc="1" locked="0" layoutInCell="1" allowOverlap="1" wp14:anchorId="78176FF6" wp14:editId="362F1D8A">
            <wp:simplePos x="0" y="0"/>
            <wp:positionH relativeFrom="column">
              <wp:posOffset>6117904</wp:posOffset>
            </wp:positionH>
            <wp:positionV relativeFrom="paragraph">
              <wp:posOffset>14469</wp:posOffset>
            </wp:positionV>
            <wp:extent cx="689867" cy="678095"/>
            <wp:effectExtent l="19050" t="0" r="0" b="0"/>
            <wp:wrapNone/>
            <wp:docPr id="19" name="Picture 19" descr="C:\Users\User\AppData\Roaming\Microsoft\Windows\Network Shortcuts\turquoise-blue-flower-with-yellow-cente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Roaming\Microsoft\Windows\Network Shortcuts\turquoise-blue-flower-with-yellow-center-h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9867" cy="678095"/>
                    </a:xfrm>
                    <a:prstGeom prst="rect">
                      <a:avLst/>
                    </a:prstGeom>
                    <a:noFill/>
                    <a:ln>
                      <a:noFill/>
                    </a:ln>
                  </pic:spPr>
                </pic:pic>
              </a:graphicData>
            </a:graphic>
          </wp:anchor>
        </w:drawing>
      </w:r>
      <w:r w:rsidR="00A67F91">
        <w:rPr>
          <w:noProof/>
        </w:rPr>
        <mc:AlternateContent>
          <mc:Choice Requires="wps">
            <w:drawing>
              <wp:anchor distT="0" distB="0" distL="114300" distR="114300" simplePos="0" relativeHeight="251658240" behindDoc="0" locked="0" layoutInCell="1" allowOverlap="1" wp14:anchorId="488D03A2" wp14:editId="0539E5E4">
                <wp:simplePos x="0" y="0"/>
                <wp:positionH relativeFrom="column">
                  <wp:posOffset>-458470</wp:posOffset>
                </wp:positionH>
                <wp:positionV relativeFrom="paragraph">
                  <wp:posOffset>-918845</wp:posOffset>
                </wp:positionV>
                <wp:extent cx="577850" cy="10239375"/>
                <wp:effectExtent l="0" t="1905" r="17145" b="26670"/>
                <wp:wrapNone/>
                <wp:docPr id="147258180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10239375"/>
                        </a:xfrm>
                        <a:prstGeom prst="rect">
                          <a:avLst/>
                        </a:prstGeom>
                        <a:solidFill>
                          <a:srgbClr val="86E6E6"/>
                        </a:soli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31750">
                              <a:solidFill>
                                <a:srgbClr val="DE929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3B03BE1" id="Rectangle 4" o:spid="_x0000_s1026" style="position:absolute;margin-left:-36.1pt;margin-top:-72.35pt;width:45.5pt;height:80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" fillcolor="#86e6e6" stroked="f" strokecolor="#de9292" strokeweight="2.5pt">
                <v:shadow on="t" color="#622423 [1605]" offset="1pt"/>
              </v:rect>
            </w:pict>
          </mc:Fallback>
        </mc:AlternateContent>
      </w:r>
    </w:p>
    <w:p w14:paraId="58956D83" w14:textId="77777777" w:rsidR="00E97B53" w:rsidRDefault="00E97B53" w:rsidP="00F52EE5">
      <w:pPr>
        <w:jc w:val="center"/>
        <w:rPr>
          <w:noProof/>
        </w:rPr>
      </w:pPr>
    </w:p>
    <w:p w14:paraId="779723DC" w14:textId="77777777" w:rsidR="00E05E5A" w:rsidRDefault="00E05E5A" w:rsidP="00F52EE5">
      <w:pPr>
        <w:jc w:val="center"/>
        <w:rPr>
          <w:noProof/>
        </w:rPr>
      </w:pPr>
    </w:p>
    <w:p w14:paraId="7C47B6FD" w14:textId="38A43C98" w:rsidR="00F52EE5" w:rsidRDefault="00A23A03" w:rsidP="00A23A03">
      <w:pPr>
        <w:tabs>
          <w:tab w:val="center" w:pos="4680"/>
          <w:tab w:val="right" w:pos="9360"/>
        </w:tabs>
        <w:rPr>
          <w:rFonts w:ascii="Arial" w:hAnsi="Arial" w:cs="Arial"/>
          <w:sz w:val="28"/>
          <w:szCs w:val="28"/>
        </w:rPr>
      </w:pPr>
      <w:r>
        <w:rPr>
          <w:noProof/>
        </w:rPr>
        <w:tab/>
      </w:r>
      <w:r w:rsidR="00082684" w:rsidRPr="00082684">
        <w:rPr>
          <w:rFonts w:ascii="Arial" w:hAnsi="Arial" w:cs="Arial"/>
          <w:b/>
          <w:noProof/>
        </w:rPr>
        <w:drawing>
          <wp:anchor distT="0" distB="0" distL="114300" distR="114300" simplePos="0" relativeHeight="251660800" behindDoc="1" locked="0" layoutInCell="1" allowOverlap="1" wp14:anchorId="64D14926" wp14:editId="4BF014D7">
            <wp:simplePos x="0" y="0"/>
            <wp:positionH relativeFrom="column">
              <wp:posOffset>5564617</wp:posOffset>
            </wp:positionH>
            <wp:positionV relativeFrom="paragraph">
              <wp:posOffset>10160</wp:posOffset>
            </wp:positionV>
            <wp:extent cx="685575" cy="678827"/>
            <wp:effectExtent l="57150" t="0" r="19685" b="102235"/>
            <wp:wrapNone/>
            <wp:docPr id="17" name="Picture 17" descr="C:\Users\User\AppData\Roaming\Microsoft\Windows\Network Shortcuts\turquoise-blue-flower-with-yellow-cente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Roaming\Microsoft\Windows\Network Shortcuts\turquoise-blue-flower-with-yellow-center-hi.png"/>
                    <pic:cNvPicPr>
                      <a:picLocks noChangeAspect="1" noChangeArrowheads="1"/>
                    </pic:cNvPicPr>
                  </pic:nvPicPr>
                  <pic:blipFill>
                    <a:blip r:embed="rId9" cstate="print">
                      <a:alphaModFix amt="96000"/>
                      <a:extLst>
                        <a:ext uri="{BEBA8EAE-BF5A-486C-A8C5-ECC9F3942E4B}">
                          <a14:imgProps xmlns:a14="http://schemas.microsoft.com/office/drawing/2010/main">
                            <a14:imgLayer r:embed="rId10">
                              <a14:imgEffect>
                                <a14:colorTemperature colorTemp="11500"/>
                              </a14:imgEffect>
                              <a14:imgEffect>
                                <a14:saturation sat="101000"/>
                              </a14:imgEffect>
                            </a14:imgLayer>
                          </a14:imgProps>
                        </a:ext>
                        <a:ext uri="{28A0092B-C50C-407E-A947-70E740481C1C}">
                          <a14:useLocalDpi xmlns:a14="http://schemas.microsoft.com/office/drawing/2010/main" val="0"/>
                        </a:ext>
                      </a:extLst>
                    </a:blip>
                    <a:srcRect/>
                    <a:stretch>
                      <a:fillRect/>
                    </a:stretch>
                  </pic:blipFill>
                  <pic:spPr bwMode="auto">
                    <a:xfrm>
                      <a:off x="0" y="0"/>
                      <a:ext cx="685575" cy="678827"/>
                    </a:xfrm>
                    <a:prstGeom prst="rect">
                      <a:avLst/>
                    </a:prstGeom>
                    <a:noFill/>
                    <a:ln>
                      <a:noFill/>
                    </a:ln>
                    <a:effectLst>
                      <a:outerShdw blurRad="50800" dist="50800" dir="5400000" algn="ctr" rotWithShape="0">
                        <a:schemeClr val="bg1"/>
                      </a:outerShdw>
                    </a:effectLst>
                  </pic:spPr>
                </pic:pic>
              </a:graphicData>
            </a:graphic>
          </wp:anchor>
        </w:drawing>
      </w:r>
      <w:r w:rsidR="00A67F91">
        <w:rPr>
          <w:noProof/>
        </w:rPr>
        <mc:AlternateContent>
          <mc:Choice Requires="wps">
            <w:drawing>
              <wp:inline distT="0" distB="0" distL="0" distR="0" wp14:anchorId="751D994D" wp14:editId="2F7F1062">
                <wp:extent cx="4183380" cy="312420"/>
                <wp:effectExtent l="635" t="3810" r="0" b="3175"/>
                <wp:docPr id="114492418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18338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B447E" w14:textId="77777777" w:rsidR="00665F3D" w:rsidRPr="006C6B39" w:rsidRDefault="00665F3D" w:rsidP="003E1834">
                            <w:pPr>
                              <w:pStyle w:val="NormalWeb"/>
                              <w:spacing w:before="0" w:beforeAutospacing="0" w:after="0" w:afterAutospacing="0"/>
                              <w:jc w:val="center"/>
                              <w:rPr>
                                <w:color w:val="95B3D7" w:themeColor="accent1" w:themeTint="99"/>
                              </w:rPr>
                            </w:pPr>
                            <w:r w:rsidRPr="00082684">
                              <w:rPr>
                                <w:rFonts w:ascii="Arial Black" w:hAnsi="Arial Black"/>
                                <w:color w:val="95B3D7" w:themeColor="accent1" w:themeTint="99"/>
                                <w:sz w:val="36"/>
                                <w:szCs w:val="36"/>
                                <w:lang w:val="mk-MK"/>
                              </w:rPr>
                              <w:t>ЈОУДГ „МАЈСКИ ЦВЕТ“-БИТОЛА</w:t>
                            </w:r>
                          </w:p>
                        </w:txbxContent>
                      </wps:txbx>
                      <wps:bodyPr rot="0" vert="horz" wrap="square" lIns="91440" tIns="45720" rIns="91440" bIns="45720" anchor="t" anchorCtr="0" upright="1">
                        <a:spAutoFit/>
                      </wps:bodyPr>
                    </wps:wsp>
                  </a:graphicData>
                </a:graphic>
              </wp:inline>
            </w:drawing>
          </mc:Choice>
          <mc:Fallback>
            <w:pict>
              <v:shapetype w14:anchorId="751D994D" id="_x0000_t202" coordsize="21600,21600" o:spt="202" path="m,l,21600r21600,l21600,xe">
                <v:stroke joinstyle="miter"/>
                <v:path gradientshapeok="t" o:connecttype="rect"/>
              </v:shapetype>
              <v:shape id="WordArt 1" o:spid="_x0000_s1026" type="#_x0000_t202" style="width:329.4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" filled="f" stroked="f">
                <o:lock v:ext="edit" shapetype="t"/>
                <v:textbox style="mso-fit-shape-to-text:t">
                  <w:txbxContent>
                    <w:p w14:paraId="057B447E" w14:textId="77777777" w:rsidR="00665F3D" w:rsidRPr="006C6B39" w:rsidRDefault="00665F3D" w:rsidP="003E1834">
                      <w:pPr>
                        <w:pStyle w:val="NormalWeb"/>
                        <w:spacing w:before="0" w:beforeAutospacing="0" w:after="0" w:afterAutospacing="0"/>
                        <w:jc w:val="center"/>
                        <w:rPr>
                          <w:color w:val="95B3D7" w:themeColor="accent1" w:themeTint="99"/>
                        </w:rPr>
                      </w:pPr>
                      <w:r w:rsidRPr="00082684">
                        <w:rPr>
                          <w:rFonts w:ascii="Arial Black" w:hAnsi="Arial Black"/>
                          <w:color w:val="95B3D7" w:themeColor="accent1" w:themeTint="99"/>
                          <w:sz w:val="36"/>
                          <w:szCs w:val="36"/>
                          <w:lang w:val="mk-MK"/>
                        </w:rPr>
                        <w:t>ЈОУДГ „МАЈСКИ ЦВЕТ“-БИТОЛА</w:t>
                      </w:r>
                    </w:p>
                  </w:txbxContent>
                </v:textbox>
                <w10:anchorlock/>
              </v:shape>
            </w:pict>
          </mc:Fallback>
        </mc:AlternateContent>
      </w:r>
      <w:r>
        <w:rPr>
          <w:noProof/>
        </w:rPr>
        <w:tab/>
      </w:r>
    </w:p>
    <w:p w14:paraId="664402B7" w14:textId="77777777" w:rsidR="00F52EE5" w:rsidRDefault="00F52EE5" w:rsidP="00F52EE5">
      <w:pPr>
        <w:rPr>
          <w:rFonts w:ascii="Arial" w:hAnsi="Arial" w:cs="Arial"/>
          <w:sz w:val="28"/>
          <w:szCs w:val="28"/>
        </w:rPr>
      </w:pPr>
    </w:p>
    <w:p w14:paraId="5A291B98" w14:textId="77777777" w:rsidR="00F52EE5" w:rsidRDefault="00F52EE5" w:rsidP="00F52EE5">
      <w:pPr>
        <w:rPr>
          <w:rFonts w:ascii="Arial" w:hAnsi="Arial" w:cs="Arial"/>
          <w:b/>
        </w:rPr>
      </w:pPr>
    </w:p>
    <w:p w14:paraId="76146C62" w14:textId="77777777" w:rsidR="00F52EE5" w:rsidRDefault="00F52EE5" w:rsidP="00F52EE5">
      <w:pPr>
        <w:rPr>
          <w:rFonts w:ascii="Arial" w:hAnsi="Arial" w:cs="Arial"/>
          <w:b/>
        </w:rPr>
      </w:pPr>
    </w:p>
    <w:p w14:paraId="088EE776" w14:textId="77777777" w:rsidR="0053289C" w:rsidRDefault="00F52EE5" w:rsidP="0053289C">
      <w:pPr>
        <w:jc w:val="center"/>
        <w:rPr>
          <w:rFonts w:ascii="Arial" w:hAnsi="Arial" w:cs="Arial"/>
          <w:b/>
          <w:sz w:val="36"/>
          <w:szCs w:val="36"/>
        </w:rPr>
      </w:pPr>
      <w:r>
        <w:rPr>
          <w:noProof/>
        </w:rPr>
        <w:drawing>
          <wp:inline distT="0" distB="0" distL="0" distR="0" wp14:anchorId="0B8F022E" wp14:editId="08536513">
            <wp:extent cx="2924175" cy="1924050"/>
            <wp:effectExtent l="114300" t="114300" r="123825" b="171450"/>
            <wp:docPr id="2" name="Picture 1" descr="D:\Documents and Settings\Administrator\Desktop\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istrator\Desktop\LOGO 1.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5000"/>
                              </a14:imgEffect>
                            </a14:imgLayer>
                          </a14:imgProps>
                        </a:ext>
                      </a:extLst>
                    </a:blip>
                    <a:srcRect/>
                    <a:stretch>
                      <a:fillRect/>
                    </a:stretch>
                  </pic:blipFill>
                  <pic:spPr bwMode="auto">
                    <a:xfrm>
                      <a:off x="0" y="0"/>
                      <a:ext cx="2924175" cy="1924050"/>
                    </a:xfrm>
                    <a:prstGeom prst="rect">
                      <a:avLst/>
                    </a:prstGeom>
                    <a:ln w="190500" cap="sq">
                      <a:solidFill>
                        <a:srgbClr val="86E6E6"/>
                      </a:solidFill>
                      <a:prstDash val="solid"/>
                      <a:miter lim="800000"/>
                    </a:ln>
                    <a:effectLst>
                      <a:outerShdw blurRad="50800" dist="38100" dir="5400000" algn="t" rotWithShape="0">
                        <a:prstClr val="black">
                          <a:alpha val="36000"/>
                        </a:prstClr>
                      </a:outerShdw>
                      <a:softEdge rad="698500"/>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D525715" w14:textId="77777777" w:rsidR="00870AF4" w:rsidRPr="00870AF4" w:rsidRDefault="00870AF4" w:rsidP="00870AF4">
      <w:pPr>
        <w:jc w:val="center"/>
        <w:rPr>
          <w:rFonts w:ascii="Arial" w:hAnsi="Arial" w:cs="Arial"/>
          <w:b/>
          <w:color w:val="95B3D7" w:themeColor="accent1" w:themeTint="99"/>
          <w:sz w:val="36"/>
          <w:szCs w:val="36"/>
        </w:rPr>
      </w:pPr>
      <w:r>
        <w:rPr>
          <w:rFonts w:ascii="Arial" w:hAnsi="Arial" w:cs="Arial"/>
          <w:b/>
          <w:color w:val="95B3D7" w:themeColor="accent1" w:themeTint="99"/>
          <w:sz w:val="36"/>
          <w:szCs w:val="36"/>
          <w:lang w:val="mk-MK"/>
        </w:rPr>
        <w:t>Предлог</w:t>
      </w:r>
    </w:p>
    <w:p w14:paraId="0AE3A9D5" w14:textId="77777777" w:rsidR="00624A1F" w:rsidRPr="00624A1F" w:rsidRDefault="00624A1F" w:rsidP="009C215F">
      <w:pPr>
        <w:rPr>
          <w:rFonts w:ascii="Arial" w:hAnsi="Arial" w:cs="Arial"/>
          <w:b/>
          <w:color w:val="95B3D7" w:themeColor="accent1" w:themeTint="99"/>
          <w:sz w:val="36"/>
          <w:szCs w:val="36"/>
          <w:lang w:val="mk-MK"/>
        </w:rPr>
      </w:pPr>
    </w:p>
    <w:p w14:paraId="5AF704C1" w14:textId="77777777" w:rsidR="00F52EE5" w:rsidRPr="00624A1F" w:rsidRDefault="00F56F62" w:rsidP="00F56F62">
      <w:pPr>
        <w:tabs>
          <w:tab w:val="center" w:pos="4680"/>
          <w:tab w:val="left" w:pos="7067"/>
        </w:tabs>
        <w:rPr>
          <w:rFonts w:ascii="Arial" w:hAnsi="Arial" w:cs="Arial"/>
          <w:b/>
          <w:color w:val="95B3D7" w:themeColor="accent1" w:themeTint="99"/>
          <w:sz w:val="36"/>
          <w:szCs w:val="36"/>
        </w:rPr>
      </w:pPr>
      <w:r w:rsidRPr="00624A1F">
        <w:rPr>
          <w:rFonts w:ascii="Blackadder ITC" w:hAnsi="Blackadder ITC" w:cs="Arial"/>
          <w:b/>
          <w:color w:val="95B3D7" w:themeColor="accent1" w:themeTint="99"/>
          <w:sz w:val="36"/>
          <w:szCs w:val="36"/>
        </w:rPr>
        <w:tab/>
      </w:r>
      <w:r w:rsidR="00F52EE5" w:rsidRPr="00624A1F">
        <w:rPr>
          <w:rFonts w:ascii="Arial" w:hAnsi="Arial" w:cs="Arial"/>
          <w:b/>
          <w:color w:val="95B3D7" w:themeColor="accent1" w:themeTint="99"/>
          <w:sz w:val="36"/>
          <w:szCs w:val="36"/>
        </w:rPr>
        <w:t>Г О Д И Ш Н А   П Р О Г Р А М А</w:t>
      </w:r>
      <w:r w:rsidRPr="00624A1F">
        <w:rPr>
          <w:rFonts w:ascii="Arial" w:hAnsi="Arial" w:cs="Arial"/>
          <w:b/>
          <w:color w:val="95B3D7" w:themeColor="accent1" w:themeTint="99"/>
          <w:sz w:val="36"/>
          <w:szCs w:val="36"/>
        </w:rPr>
        <w:tab/>
      </w:r>
    </w:p>
    <w:p w14:paraId="517E38AE" w14:textId="77777777" w:rsidR="00C966B1" w:rsidRPr="00624A1F" w:rsidRDefault="00F52EE5" w:rsidP="00F52EE5">
      <w:pPr>
        <w:jc w:val="center"/>
        <w:rPr>
          <w:rFonts w:ascii="Arial" w:hAnsi="Arial" w:cs="Arial"/>
          <w:color w:val="95B3D7" w:themeColor="accent1" w:themeTint="99"/>
          <w:sz w:val="36"/>
          <w:szCs w:val="36"/>
        </w:rPr>
      </w:pPr>
      <w:r w:rsidRPr="00624A1F">
        <w:rPr>
          <w:rFonts w:ascii="Arial" w:hAnsi="Arial" w:cs="Arial"/>
          <w:color w:val="95B3D7" w:themeColor="accent1" w:themeTint="99"/>
          <w:sz w:val="36"/>
          <w:szCs w:val="36"/>
        </w:rPr>
        <w:t xml:space="preserve">за работата на </w:t>
      </w:r>
      <w:r w:rsidRPr="00624A1F">
        <w:rPr>
          <w:rFonts w:ascii="Arial" w:hAnsi="Arial" w:cs="Arial"/>
          <w:b/>
          <w:color w:val="95B3D7" w:themeColor="accent1" w:themeTint="99"/>
          <w:sz w:val="36"/>
          <w:szCs w:val="36"/>
        </w:rPr>
        <w:t>ЈОУДГ„МАЈСКИ ЦВЕТ“</w:t>
      </w:r>
      <w:r w:rsidRPr="00624A1F">
        <w:rPr>
          <w:rFonts w:ascii="Arial" w:hAnsi="Arial" w:cs="Arial"/>
          <w:color w:val="95B3D7" w:themeColor="accent1" w:themeTint="99"/>
          <w:sz w:val="36"/>
          <w:szCs w:val="36"/>
        </w:rPr>
        <w:t>-Битола</w:t>
      </w:r>
    </w:p>
    <w:p w14:paraId="72513982" w14:textId="77777777" w:rsidR="00F52EE5" w:rsidRPr="00624A1F" w:rsidRDefault="00A54BA0" w:rsidP="00C966B1">
      <w:pPr>
        <w:jc w:val="center"/>
        <w:rPr>
          <w:rFonts w:ascii="Arial" w:hAnsi="Arial" w:cs="Arial"/>
          <w:b/>
          <w:color w:val="95B3D7" w:themeColor="accent1" w:themeTint="99"/>
          <w:sz w:val="36"/>
          <w:szCs w:val="36"/>
          <w:lang w:val="mk-MK"/>
        </w:rPr>
      </w:pPr>
      <w:r>
        <w:rPr>
          <w:rFonts w:ascii="Arial" w:hAnsi="Arial" w:cs="Arial"/>
          <w:color w:val="95B3D7" w:themeColor="accent1" w:themeTint="99"/>
          <w:sz w:val="36"/>
          <w:szCs w:val="36"/>
        </w:rPr>
        <w:t>за 202</w:t>
      </w:r>
      <w:r>
        <w:rPr>
          <w:rFonts w:ascii="Arial" w:hAnsi="Arial" w:cs="Arial"/>
          <w:color w:val="95B3D7" w:themeColor="accent1" w:themeTint="99"/>
          <w:sz w:val="36"/>
          <w:szCs w:val="36"/>
          <w:lang w:val="mk-MK"/>
        </w:rPr>
        <w:t>5</w:t>
      </w:r>
      <w:r>
        <w:rPr>
          <w:rFonts w:ascii="Arial" w:hAnsi="Arial" w:cs="Arial"/>
          <w:color w:val="95B3D7" w:themeColor="accent1" w:themeTint="99"/>
          <w:sz w:val="36"/>
          <w:szCs w:val="36"/>
        </w:rPr>
        <w:t>/202</w:t>
      </w:r>
      <w:r>
        <w:rPr>
          <w:rFonts w:ascii="Arial" w:hAnsi="Arial" w:cs="Arial"/>
          <w:color w:val="95B3D7" w:themeColor="accent1" w:themeTint="99"/>
          <w:sz w:val="36"/>
          <w:szCs w:val="36"/>
          <w:lang w:val="mk-MK"/>
        </w:rPr>
        <w:t>6</w:t>
      </w:r>
      <w:r w:rsidR="00787BFF" w:rsidRPr="00624A1F">
        <w:rPr>
          <w:rFonts w:ascii="Arial" w:hAnsi="Arial" w:cs="Arial"/>
          <w:color w:val="95B3D7" w:themeColor="accent1" w:themeTint="99"/>
          <w:sz w:val="36"/>
          <w:szCs w:val="36"/>
        </w:rPr>
        <w:t xml:space="preserve"> </w:t>
      </w:r>
      <w:r w:rsidR="00F52EE5" w:rsidRPr="00624A1F">
        <w:rPr>
          <w:rFonts w:ascii="Arial" w:hAnsi="Arial" w:cs="Arial"/>
          <w:color w:val="95B3D7" w:themeColor="accent1" w:themeTint="99"/>
          <w:sz w:val="36"/>
          <w:szCs w:val="36"/>
        </w:rPr>
        <w:t>година</w:t>
      </w:r>
    </w:p>
    <w:p w14:paraId="31182950" w14:textId="1BEEEBF2" w:rsidR="006665B4" w:rsidRDefault="00A67F91" w:rsidP="006665B4">
      <w:pPr>
        <w:rPr>
          <w:rFonts w:ascii="Arial" w:hAnsi="Arial" w:cs="Arial"/>
          <w:color w:val="95B3D7" w:themeColor="accent1" w:themeTint="99"/>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02592C86" wp14:editId="7A2FEEF3">
                <wp:simplePos x="0" y="0"/>
                <wp:positionH relativeFrom="column">
                  <wp:posOffset>3935730</wp:posOffset>
                </wp:positionH>
                <wp:positionV relativeFrom="paragraph">
                  <wp:posOffset>-4409440</wp:posOffset>
                </wp:positionV>
                <wp:extent cx="577850" cy="10239375"/>
                <wp:effectExtent l="25400" t="23495" r="31750" b="46355"/>
                <wp:wrapNone/>
                <wp:docPr id="1751234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7850" cy="10239375"/>
                        </a:xfrm>
                        <a:prstGeom prst="rect">
                          <a:avLst/>
                        </a:prstGeom>
                        <a:solidFill>
                          <a:srgbClr val="FFFF00"/>
                        </a:solidFill>
                        <a:ln w="38100">
                          <a:solidFill>
                            <a:schemeClr val="tx2">
                              <a:lumMod val="40000"/>
                              <a:lumOff val="6000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88585A0" id="Rectangle 5" o:spid="_x0000_s1026" style="position:absolute;margin-left:309.9pt;margin-top:-347.2pt;width:45.5pt;height:806.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" fillcolor="yellow" strokecolor="#8db3e2 [1311]" strokeweight="3pt">
                <v:shadow on="t" color="#622423 [1605]" offset="1pt"/>
              </v:rect>
            </w:pict>
          </mc:Fallback>
        </mc:AlternateContent>
      </w:r>
    </w:p>
    <w:p w14:paraId="06F5A9EC" w14:textId="77777777" w:rsidR="00A51709" w:rsidRDefault="00A51709" w:rsidP="00624A1F">
      <w:pPr>
        <w:rPr>
          <w:rFonts w:ascii="Arial" w:eastAsia="Times New Roman" w:hAnsi="Arial" w:cs="Arial"/>
          <w:b/>
          <w:sz w:val="24"/>
          <w:szCs w:val="24"/>
          <w:lang w:eastAsia="en-GB"/>
        </w:rPr>
      </w:pPr>
    </w:p>
    <w:p w14:paraId="19847DA1" w14:textId="77777777" w:rsidR="0038631F" w:rsidRPr="0038631F" w:rsidRDefault="00624A1F" w:rsidP="0038631F">
      <w:pPr>
        <w:rPr>
          <w:rFonts w:ascii="Arial" w:hAnsi="Arial" w:cs="Arial"/>
          <w:b/>
          <w:sz w:val="24"/>
          <w:szCs w:val="24"/>
          <w:lang w:val="mk-MK"/>
        </w:rPr>
      </w:pPr>
      <w:r w:rsidRPr="001838F0">
        <w:rPr>
          <w:rFonts w:ascii="Arial" w:hAnsi="Arial" w:cs="Arial"/>
          <w:b/>
          <w:sz w:val="24"/>
          <w:szCs w:val="24"/>
          <w:lang w:val="mk-MK"/>
        </w:rPr>
        <w:t>СОДРЖИНА</w:t>
      </w:r>
    </w:p>
    <w:p w14:paraId="0AD45A7D" w14:textId="77777777" w:rsidR="0038631F" w:rsidRDefault="00191B8C" w:rsidP="00A1798E">
      <w:pPr>
        <w:spacing w:after="0" w:line="480" w:lineRule="auto"/>
        <w:outlineLvl w:val="0"/>
        <w:rPr>
          <w:rFonts w:ascii="Arial" w:eastAsia="Times New Roman" w:hAnsi="Arial" w:cs="Arial"/>
          <w:b/>
          <w:sz w:val="24"/>
          <w:szCs w:val="24"/>
          <w:lang w:val="mk-MK" w:eastAsia="en-GB"/>
        </w:rPr>
      </w:pPr>
      <w:r w:rsidRPr="001838F0">
        <w:rPr>
          <w:rFonts w:ascii="Arial" w:eastAsia="Times New Roman" w:hAnsi="Arial" w:cs="Arial"/>
          <w:b/>
          <w:sz w:val="24"/>
          <w:szCs w:val="24"/>
          <w:lang w:val="mk-MK" w:eastAsia="en-GB"/>
        </w:rPr>
        <w:t>1. ВОВЕД</w:t>
      </w:r>
    </w:p>
    <w:p w14:paraId="0FA02E74" w14:textId="77777777" w:rsidR="00191B8C" w:rsidRPr="001838F0" w:rsidRDefault="00F61C96" w:rsidP="00A1798E">
      <w:pPr>
        <w:spacing w:after="0" w:line="480" w:lineRule="auto"/>
        <w:outlineLvl w:val="0"/>
        <w:rPr>
          <w:rFonts w:ascii="Arial" w:eastAsia="Times New Roman" w:hAnsi="Arial" w:cs="Arial"/>
          <w:b/>
          <w:sz w:val="24"/>
          <w:szCs w:val="24"/>
          <w:lang w:val="mk-MK" w:eastAsia="en-GB"/>
        </w:rPr>
      </w:pPr>
      <w:r w:rsidRPr="001838F0">
        <w:rPr>
          <w:rFonts w:ascii="Arial" w:eastAsia="Times New Roman" w:hAnsi="Arial" w:cs="Arial"/>
          <w:b/>
          <w:sz w:val="24"/>
          <w:szCs w:val="24"/>
          <w:lang w:val="mk-MK" w:eastAsia="en-GB"/>
        </w:rPr>
        <w:t xml:space="preserve">2.ПОЈДОВНИ ОСНОВИ ЗА ОРГАНИЗАЦИЈА </w:t>
      </w:r>
      <w:r w:rsidR="00191B8C" w:rsidRPr="001838F0">
        <w:rPr>
          <w:rFonts w:ascii="Arial" w:eastAsia="Times New Roman" w:hAnsi="Arial" w:cs="Arial"/>
          <w:b/>
          <w:sz w:val="24"/>
          <w:szCs w:val="24"/>
          <w:lang w:val="mk-MK" w:eastAsia="en-GB"/>
        </w:rPr>
        <w:t xml:space="preserve"> НА ДЕЈНОСТА</w:t>
      </w:r>
    </w:p>
    <w:p w14:paraId="0F22BEBB" w14:textId="77777777" w:rsidR="00C15D8F" w:rsidRPr="001838F0" w:rsidRDefault="005C6941" w:rsidP="00C15D8F">
      <w:pPr>
        <w:spacing w:after="0" w:line="480" w:lineRule="auto"/>
        <w:outlineLvl w:val="0"/>
        <w:rPr>
          <w:rFonts w:ascii="Arial" w:eastAsia="Times New Roman" w:hAnsi="Arial" w:cs="Arial"/>
          <w:b/>
          <w:sz w:val="24"/>
          <w:szCs w:val="24"/>
          <w:lang w:val="mk-MK" w:eastAsia="en-GB"/>
        </w:rPr>
      </w:pPr>
      <w:r w:rsidRPr="001838F0">
        <w:rPr>
          <w:rFonts w:ascii="Arial" w:eastAsia="Times New Roman" w:hAnsi="Arial" w:cs="Arial"/>
          <w:b/>
          <w:sz w:val="24"/>
          <w:szCs w:val="24"/>
          <w:lang w:val="mk-MK" w:eastAsia="en-GB"/>
        </w:rPr>
        <w:t xml:space="preserve">3.УСЛОВИ ЗА РАБОТА И ОРГАНИЗАЦИОНА ПОСТАВЕНОСТ </w:t>
      </w:r>
    </w:p>
    <w:p w14:paraId="42FBD451" w14:textId="77777777" w:rsidR="00C15D8F" w:rsidRPr="001838F0" w:rsidRDefault="00C15D8F" w:rsidP="00C15D8F">
      <w:pPr>
        <w:spacing w:after="0" w:line="480" w:lineRule="auto"/>
        <w:outlineLvl w:val="0"/>
        <w:rPr>
          <w:rFonts w:ascii="Arial" w:eastAsia="Times New Roman" w:hAnsi="Arial" w:cs="Arial"/>
          <w:b/>
          <w:sz w:val="24"/>
          <w:szCs w:val="24"/>
          <w:lang w:val="mk-MK" w:eastAsia="en-GB"/>
        </w:rPr>
      </w:pPr>
      <w:r w:rsidRPr="001838F0">
        <w:rPr>
          <w:rFonts w:ascii="Arial" w:eastAsia="Times New Roman" w:hAnsi="Arial" w:cs="Arial"/>
          <w:b/>
          <w:sz w:val="24"/>
          <w:szCs w:val="24"/>
          <w:lang w:val="mk-MK" w:eastAsia="en-GB"/>
        </w:rPr>
        <w:t xml:space="preserve">4. ОРГАНИЗАЦИЈА НА ЖИВОТОТ И РАБОТАТА ВО УСТАНОВАТА </w:t>
      </w:r>
    </w:p>
    <w:p w14:paraId="520CECBC" w14:textId="77777777" w:rsidR="00A1798E" w:rsidRPr="001838F0" w:rsidRDefault="00C15D8F" w:rsidP="00252C32">
      <w:pPr>
        <w:spacing w:after="0" w:line="480" w:lineRule="auto"/>
        <w:ind w:firstLine="270"/>
        <w:outlineLvl w:val="0"/>
        <w:rPr>
          <w:rFonts w:ascii="Arial" w:eastAsia="Times New Roman" w:hAnsi="Arial" w:cs="Arial"/>
          <w:b/>
          <w:sz w:val="24"/>
          <w:szCs w:val="24"/>
          <w:lang w:val="mk-MK" w:eastAsia="en-GB"/>
        </w:rPr>
      </w:pPr>
      <w:r w:rsidRPr="001838F0">
        <w:rPr>
          <w:rFonts w:ascii="Arial" w:eastAsia="Times New Roman" w:hAnsi="Arial" w:cs="Arial"/>
          <w:b/>
          <w:sz w:val="24"/>
          <w:szCs w:val="24"/>
          <w:lang w:val="mk-MK" w:eastAsia="en-GB"/>
        </w:rPr>
        <w:t>4</w:t>
      </w:r>
      <w:r w:rsidR="008E2098" w:rsidRPr="001838F0">
        <w:rPr>
          <w:rFonts w:ascii="Arial" w:eastAsia="Times New Roman" w:hAnsi="Arial" w:cs="Arial"/>
          <w:b/>
          <w:sz w:val="24"/>
          <w:szCs w:val="24"/>
          <w:lang w:val="mk-MK" w:eastAsia="en-GB"/>
        </w:rPr>
        <w:t>.1.</w:t>
      </w:r>
      <w:r w:rsidR="0017591A" w:rsidRPr="001838F0">
        <w:rPr>
          <w:rFonts w:ascii="Arial" w:eastAsia="Times New Roman" w:hAnsi="Arial" w:cs="Arial"/>
          <w:b/>
          <w:sz w:val="24"/>
          <w:szCs w:val="24"/>
          <w:lang w:val="mk-MK" w:eastAsia="en-GB"/>
        </w:rPr>
        <w:t>О</w:t>
      </w:r>
      <w:r w:rsidR="000E224A" w:rsidRPr="001838F0">
        <w:rPr>
          <w:rFonts w:ascii="Arial" w:eastAsia="Times New Roman" w:hAnsi="Arial" w:cs="Arial"/>
          <w:b/>
          <w:sz w:val="24"/>
          <w:szCs w:val="24"/>
          <w:lang w:val="mk-MK" w:eastAsia="en-GB"/>
        </w:rPr>
        <w:t>рганизација на работата во воспитните групи до 2 години</w:t>
      </w:r>
      <w:r w:rsidR="00C6036D" w:rsidRPr="001838F0">
        <w:rPr>
          <w:rFonts w:ascii="Arial" w:eastAsia="Times New Roman" w:hAnsi="Arial" w:cs="Arial"/>
          <w:b/>
          <w:sz w:val="24"/>
          <w:szCs w:val="24"/>
          <w:lang w:val="mk-MK" w:eastAsia="en-GB"/>
        </w:rPr>
        <w:t xml:space="preserve"> </w:t>
      </w:r>
      <w:r w:rsidR="00C6036D" w:rsidRPr="001838F0">
        <w:rPr>
          <w:rFonts w:ascii="Arial" w:eastAsia="Times New Roman" w:hAnsi="Arial" w:cs="Arial"/>
          <w:b/>
          <w:sz w:val="24"/>
          <w:szCs w:val="24"/>
          <w:lang w:eastAsia="en-GB"/>
        </w:rPr>
        <w:t>(</w:t>
      </w:r>
      <w:r w:rsidR="00C6036D" w:rsidRPr="001838F0">
        <w:rPr>
          <w:rFonts w:ascii="Arial" w:eastAsia="Times New Roman" w:hAnsi="Arial" w:cs="Arial"/>
          <w:b/>
          <w:sz w:val="24"/>
          <w:szCs w:val="24"/>
          <w:lang w:val="mk-MK" w:eastAsia="en-GB"/>
        </w:rPr>
        <w:t xml:space="preserve"> јасли)</w:t>
      </w:r>
    </w:p>
    <w:p w14:paraId="54E2C2CF" w14:textId="77777777" w:rsidR="00F16446" w:rsidRPr="001838F0" w:rsidRDefault="00C15D8F" w:rsidP="00252C32">
      <w:pPr>
        <w:spacing w:after="0" w:line="480" w:lineRule="auto"/>
        <w:ind w:firstLine="270"/>
        <w:jc w:val="both"/>
        <w:outlineLvl w:val="0"/>
        <w:rPr>
          <w:rFonts w:ascii="Arial" w:eastAsia="Times New Roman" w:hAnsi="Arial" w:cs="Arial"/>
          <w:b/>
          <w:sz w:val="24"/>
          <w:szCs w:val="24"/>
          <w:lang w:val="mk-MK" w:eastAsia="en-GB"/>
        </w:rPr>
      </w:pPr>
      <w:r w:rsidRPr="001838F0">
        <w:rPr>
          <w:rFonts w:ascii="Arial" w:eastAsia="Times New Roman" w:hAnsi="Arial" w:cs="Arial"/>
          <w:b/>
          <w:sz w:val="24"/>
          <w:szCs w:val="24"/>
          <w:lang w:val="mk-MK" w:eastAsia="en-GB"/>
        </w:rPr>
        <w:t>4.</w:t>
      </w:r>
      <w:r w:rsidR="008E2098" w:rsidRPr="001838F0">
        <w:rPr>
          <w:rFonts w:ascii="Arial" w:eastAsia="Times New Roman" w:hAnsi="Arial" w:cs="Arial"/>
          <w:b/>
          <w:sz w:val="24"/>
          <w:szCs w:val="24"/>
          <w:lang w:val="mk-MK" w:eastAsia="en-GB"/>
        </w:rPr>
        <w:t>2.</w:t>
      </w:r>
      <w:r w:rsidR="00D56E13" w:rsidRPr="001838F0">
        <w:rPr>
          <w:rFonts w:ascii="Arial" w:eastAsia="Times New Roman" w:hAnsi="Arial" w:cs="Arial"/>
          <w:b/>
          <w:sz w:val="24"/>
          <w:szCs w:val="24"/>
          <w:lang w:val="mk-MK" w:eastAsia="en-GB"/>
        </w:rPr>
        <w:t>Органи</w:t>
      </w:r>
      <w:r w:rsidR="000E224A" w:rsidRPr="001838F0">
        <w:rPr>
          <w:rFonts w:ascii="Arial" w:eastAsia="Times New Roman" w:hAnsi="Arial" w:cs="Arial"/>
          <w:b/>
          <w:sz w:val="24"/>
          <w:szCs w:val="24"/>
          <w:lang w:val="mk-MK" w:eastAsia="en-GB"/>
        </w:rPr>
        <w:t>зација на работата во воспитните групи од 2 - 6 години</w:t>
      </w:r>
      <w:r w:rsidR="00C6036D" w:rsidRPr="001838F0">
        <w:rPr>
          <w:rFonts w:ascii="Arial" w:eastAsia="Times New Roman" w:hAnsi="Arial" w:cs="Arial"/>
          <w:b/>
          <w:sz w:val="24"/>
          <w:szCs w:val="24"/>
          <w:lang w:val="mk-MK" w:eastAsia="en-GB"/>
        </w:rPr>
        <w:t xml:space="preserve"> (градинка)</w:t>
      </w:r>
    </w:p>
    <w:p w14:paraId="1A58693A" w14:textId="77777777" w:rsidR="005D5296" w:rsidRPr="001838F0" w:rsidRDefault="005D5296" w:rsidP="005D5296">
      <w:pPr>
        <w:spacing w:line="360" w:lineRule="auto"/>
        <w:rPr>
          <w:rFonts w:ascii="Arial" w:hAnsi="Arial" w:cs="Arial"/>
          <w:b/>
          <w:sz w:val="24"/>
          <w:szCs w:val="24"/>
        </w:rPr>
      </w:pPr>
      <w:r w:rsidRPr="001838F0">
        <w:rPr>
          <w:rFonts w:ascii="Arial" w:hAnsi="Arial" w:cs="Arial"/>
          <w:b/>
          <w:sz w:val="24"/>
          <w:szCs w:val="24"/>
          <w:lang w:val="mk-MK"/>
        </w:rPr>
        <w:t>5.  ПЛАНИРАЊЕ И ПОДГОТОВКА НА ВОСПИТНО ОБРАЗОВНА РАБОТА</w:t>
      </w:r>
    </w:p>
    <w:p w14:paraId="4CC98A5F" w14:textId="77777777" w:rsidR="007E06B2" w:rsidRPr="001838F0" w:rsidRDefault="007E06B2" w:rsidP="007E06B2">
      <w:pPr>
        <w:jc w:val="both"/>
        <w:rPr>
          <w:rFonts w:ascii="Arial" w:eastAsiaTheme="minorHAnsi" w:hAnsi="Arial" w:cs="Arial"/>
          <w:b/>
          <w:sz w:val="24"/>
          <w:szCs w:val="24"/>
          <w:lang w:val="mk-MK"/>
        </w:rPr>
      </w:pPr>
      <w:r w:rsidRPr="001838F0">
        <w:rPr>
          <w:rFonts w:ascii="Arial" w:eastAsiaTheme="minorHAnsi" w:hAnsi="Arial" w:cs="Arial"/>
          <w:b/>
          <w:sz w:val="24"/>
          <w:szCs w:val="24"/>
          <w:lang w:val="mk-MK"/>
        </w:rPr>
        <w:t>6.</w:t>
      </w:r>
      <w:r w:rsidR="001132EE" w:rsidRPr="001838F0">
        <w:rPr>
          <w:rFonts w:ascii="Arial" w:eastAsiaTheme="minorHAnsi" w:hAnsi="Arial" w:cs="Arial"/>
          <w:b/>
          <w:sz w:val="24"/>
          <w:szCs w:val="24"/>
          <w:lang w:val="mk-MK"/>
        </w:rPr>
        <w:t xml:space="preserve"> </w:t>
      </w:r>
      <w:r w:rsidRPr="001838F0">
        <w:rPr>
          <w:rFonts w:ascii="Arial" w:eastAsiaTheme="minorHAnsi" w:hAnsi="Arial" w:cs="Arial"/>
          <w:b/>
          <w:sz w:val="24"/>
          <w:szCs w:val="24"/>
          <w:lang w:val="mk-MK"/>
        </w:rPr>
        <w:t>СТРУЧНО – ПЕДАГОШКА ДЕЈНОСТ НА ДЕТСКАТА ГРАДИНКА</w:t>
      </w:r>
    </w:p>
    <w:p w14:paraId="6ACE301B" w14:textId="77777777" w:rsidR="007E06B2" w:rsidRPr="001838F0" w:rsidRDefault="001132EE" w:rsidP="00252C32">
      <w:pPr>
        <w:ind w:firstLine="270"/>
        <w:jc w:val="both"/>
        <w:rPr>
          <w:rFonts w:ascii="Arial" w:hAnsi="Arial" w:cs="Arial"/>
          <w:b/>
          <w:sz w:val="24"/>
          <w:szCs w:val="24"/>
          <w:lang w:val="mk-MK"/>
        </w:rPr>
      </w:pPr>
      <w:r w:rsidRPr="001838F0">
        <w:rPr>
          <w:rFonts w:ascii="Arial" w:hAnsi="Arial" w:cs="Arial"/>
          <w:b/>
          <w:sz w:val="24"/>
          <w:szCs w:val="24"/>
          <w:lang w:val="mk-MK"/>
        </w:rPr>
        <w:t xml:space="preserve">6.1. </w:t>
      </w:r>
      <w:r w:rsidR="007E06B2" w:rsidRPr="001838F0">
        <w:rPr>
          <w:rFonts w:ascii="Arial" w:hAnsi="Arial" w:cs="Arial"/>
          <w:b/>
          <w:sz w:val="24"/>
          <w:szCs w:val="24"/>
          <w:lang w:val="mk-MK"/>
        </w:rPr>
        <w:t>Здравствена заштита на децата</w:t>
      </w:r>
    </w:p>
    <w:p w14:paraId="03187499" w14:textId="1977DA10" w:rsidR="007E06B2" w:rsidRPr="00C07FA8" w:rsidRDefault="007E06B2" w:rsidP="00252C32">
      <w:pPr>
        <w:ind w:firstLine="270"/>
        <w:jc w:val="both"/>
        <w:rPr>
          <w:rFonts w:ascii="Arial" w:hAnsi="Arial" w:cs="Arial"/>
          <w:b/>
          <w:sz w:val="24"/>
          <w:szCs w:val="24"/>
        </w:rPr>
      </w:pPr>
      <w:r w:rsidRPr="001838F0">
        <w:rPr>
          <w:rFonts w:ascii="Arial" w:hAnsi="Arial" w:cs="Arial"/>
          <w:b/>
          <w:sz w:val="24"/>
          <w:szCs w:val="24"/>
          <w:lang w:val="mk-MK"/>
        </w:rPr>
        <w:t xml:space="preserve">6.2 Јавна и културна дејност </w:t>
      </w:r>
      <w:r w:rsidR="00C07FA8">
        <w:rPr>
          <w:rFonts w:ascii="Arial" w:hAnsi="Arial" w:cs="Arial"/>
          <w:b/>
          <w:sz w:val="24"/>
          <w:szCs w:val="24"/>
        </w:rPr>
        <w:t xml:space="preserve">  </w:t>
      </w:r>
    </w:p>
    <w:p w14:paraId="5C3DBD90" w14:textId="3362C829" w:rsidR="007E06B2" w:rsidRPr="00BE7D72" w:rsidRDefault="007E06B2" w:rsidP="00252C32">
      <w:pPr>
        <w:ind w:firstLine="270"/>
        <w:jc w:val="both"/>
        <w:rPr>
          <w:rFonts w:ascii="Arial" w:hAnsi="Arial" w:cs="Arial"/>
          <w:b/>
          <w:sz w:val="24"/>
          <w:szCs w:val="24"/>
        </w:rPr>
      </w:pPr>
      <w:r w:rsidRPr="001838F0">
        <w:rPr>
          <w:rFonts w:ascii="Arial" w:hAnsi="Arial" w:cs="Arial"/>
          <w:b/>
          <w:sz w:val="24"/>
          <w:szCs w:val="24"/>
          <w:lang w:val="mk-MK"/>
        </w:rPr>
        <w:t>6.3.</w:t>
      </w:r>
      <w:r w:rsidR="00E47C4D">
        <w:rPr>
          <w:rFonts w:ascii="Arial" w:hAnsi="Arial" w:cs="Arial"/>
          <w:b/>
          <w:sz w:val="24"/>
          <w:szCs w:val="24"/>
        </w:rPr>
        <w:t xml:space="preserve"> </w:t>
      </w:r>
      <w:r w:rsidRPr="001838F0">
        <w:rPr>
          <w:rFonts w:ascii="Arial" w:hAnsi="Arial" w:cs="Arial"/>
          <w:b/>
          <w:sz w:val="24"/>
          <w:szCs w:val="24"/>
          <w:lang w:val="mk-MK"/>
        </w:rPr>
        <w:t>Соработка со семејството</w:t>
      </w:r>
      <w:r w:rsidR="00BE7D72">
        <w:rPr>
          <w:rFonts w:ascii="Arial" w:hAnsi="Arial" w:cs="Arial"/>
          <w:b/>
          <w:sz w:val="24"/>
          <w:szCs w:val="24"/>
        </w:rPr>
        <w:t xml:space="preserve">  </w:t>
      </w:r>
    </w:p>
    <w:p w14:paraId="479E2F0E" w14:textId="77777777" w:rsidR="007A264F" w:rsidRPr="001838F0" w:rsidRDefault="001132EE" w:rsidP="00252C32">
      <w:pPr>
        <w:spacing w:after="0" w:line="240" w:lineRule="auto"/>
        <w:ind w:firstLine="270"/>
        <w:jc w:val="both"/>
        <w:rPr>
          <w:rFonts w:ascii="Arial" w:hAnsi="Arial" w:cs="Arial"/>
          <w:b/>
          <w:sz w:val="24"/>
          <w:szCs w:val="24"/>
          <w:lang w:val="mk-MK"/>
        </w:rPr>
      </w:pPr>
      <w:r w:rsidRPr="001838F0">
        <w:rPr>
          <w:rFonts w:ascii="Arial" w:hAnsi="Arial" w:cs="Arial"/>
          <w:b/>
          <w:sz w:val="24"/>
          <w:szCs w:val="24"/>
          <w:lang w:val="mk-MK"/>
        </w:rPr>
        <w:t>6.4.</w:t>
      </w:r>
      <w:r w:rsidR="00E47C4D">
        <w:rPr>
          <w:rFonts w:ascii="Arial" w:hAnsi="Arial" w:cs="Arial"/>
          <w:b/>
          <w:sz w:val="24"/>
          <w:szCs w:val="24"/>
        </w:rPr>
        <w:t xml:space="preserve"> </w:t>
      </w:r>
      <w:r w:rsidR="007A264F" w:rsidRPr="001838F0">
        <w:rPr>
          <w:rFonts w:ascii="Arial" w:hAnsi="Arial" w:cs="Arial"/>
          <w:b/>
          <w:sz w:val="24"/>
          <w:szCs w:val="24"/>
          <w:lang w:val="mk-MK"/>
        </w:rPr>
        <w:t xml:space="preserve">Соработка со </w:t>
      </w:r>
      <w:r w:rsidR="00E75D9F" w:rsidRPr="001838F0">
        <w:rPr>
          <w:rFonts w:ascii="Arial" w:hAnsi="Arial" w:cs="Arial"/>
          <w:b/>
          <w:sz w:val="24"/>
          <w:szCs w:val="24"/>
          <w:lang w:val="mk-MK"/>
        </w:rPr>
        <w:t>училишта,други градинки</w:t>
      </w:r>
      <w:r w:rsidR="00E75D9F" w:rsidRPr="001838F0">
        <w:rPr>
          <w:rFonts w:ascii="Arial" w:hAnsi="Arial" w:cs="Arial"/>
          <w:b/>
          <w:sz w:val="24"/>
          <w:szCs w:val="24"/>
        </w:rPr>
        <w:t xml:space="preserve"> </w:t>
      </w:r>
      <w:r w:rsidR="00E75D9F" w:rsidRPr="001838F0">
        <w:rPr>
          <w:rFonts w:ascii="Arial" w:hAnsi="Arial" w:cs="Arial"/>
          <w:b/>
          <w:sz w:val="24"/>
          <w:szCs w:val="24"/>
          <w:lang w:val="mk-MK"/>
        </w:rPr>
        <w:t>и установи</w:t>
      </w:r>
    </w:p>
    <w:p w14:paraId="1A801297" w14:textId="77777777" w:rsidR="001132EE" w:rsidRPr="001838F0" w:rsidRDefault="001132EE" w:rsidP="00252C32">
      <w:pPr>
        <w:spacing w:after="0" w:line="240" w:lineRule="auto"/>
        <w:ind w:firstLine="270"/>
        <w:jc w:val="both"/>
        <w:rPr>
          <w:rFonts w:ascii="Arial" w:hAnsi="Arial" w:cs="Arial"/>
          <w:b/>
          <w:sz w:val="24"/>
          <w:szCs w:val="24"/>
          <w:lang w:val="mk-MK"/>
        </w:rPr>
      </w:pPr>
    </w:p>
    <w:p w14:paraId="3E55F0EA" w14:textId="77777777" w:rsidR="001132EE" w:rsidRPr="001838F0" w:rsidRDefault="001132EE" w:rsidP="00252C32">
      <w:pPr>
        <w:overflowPunct w:val="0"/>
        <w:autoSpaceDE w:val="0"/>
        <w:autoSpaceDN w:val="0"/>
        <w:adjustRightInd w:val="0"/>
        <w:spacing w:after="0" w:line="360" w:lineRule="auto"/>
        <w:ind w:firstLine="270"/>
        <w:textAlignment w:val="baseline"/>
        <w:rPr>
          <w:rFonts w:ascii="Arial" w:hAnsi="Arial" w:cs="Arial"/>
          <w:b/>
          <w:sz w:val="24"/>
          <w:szCs w:val="24"/>
          <w:lang w:val="mk-MK"/>
        </w:rPr>
      </w:pPr>
      <w:r w:rsidRPr="001838F0">
        <w:rPr>
          <w:rFonts w:ascii="Arial" w:eastAsia="Calibri" w:hAnsi="Arial" w:cs="Arial"/>
          <w:b/>
          <w:sz w:val="24"/>
          <w:szCs w:val="24"/>
          <w:lang w:val="mk-MK"/>
        </w:rPr>
        <w:t>6.5.</w:t>
      </w:r>
      <w:r w:rsidRPr="001838F0">
        <w:rPr>
          <w:rFonts w:ascii="Arial" w:hAnsi="Arial" w:cs="Arial"/>
          <w:b/>
          <w:sz w:val="24"/>
          <w:szCs w:val="24"/>
          <w:lang w:val="mk-MK"/>
        </w:rPr>
        <w:t xml:space="preserve"> Стручно усовршување и про</w:t>
      </w:r>
      <w:r w:rsidR="00DE3970" w:rsidRPr="001838F0">
        <w:rPr>
          <w:rFonts w:ascii="Arial" w:hAnsi="Arial" w:cs="Arial"/>
          <w:b/>
          <w:sz w:val="24"/>
          <w:szCs w:val="24"/>
          <w:lang w:val="mk-MK"/>
        </w:rPr>
        <w:t>фесионален развој  на воспитно-образовниот и</w:t>
      </w:r>
      <w:r w:rsidRPr="001838F0">
        <w:rPr>
          <w:rFonts w:ascii="Arial" w:hAnsi="Arial" w:cs="Arial"/>
          <w:b/>
          <w:sz w:val="24"/>
          <w:szCs w:val="24"/>
          <w:lang w:val="mk-MK"/>
        </w:rPr>
        <w:t xml:space="preserve"> згрижувачкиот кадар  </w:t>
      </w:r>
    </w:p>
    <w:p w14:paraId="0B067380" w14:textId="23734DAE" w:rsidR="00A1798E" w:rsidRPr="00C07FA8" w:rsidRDefault="001132EE" w:rsidP="001B2170">
      <w:pPr>
        <w:spacing w:line="360" w:lineRule="auto"/>
        <w:ind w:firstLine="270"/>
        <w:rPr>
          <w:rFonts w:ascii="Arial" w:eastAsia="Times New Roman" w:hAnsi="Arial" w:cs="Arial"/>
          <w:b/>
          <w:sz w:val="24"/>
          <w:szCs w:val="24"/>
          <w:lang w:eastAsia="en-GB"/>
        </w:rPr>
      </w:pPr>
      <w:r w:rsidRPr="001838F0">
        <w:rPr>
          <w:rFonts w:ascii="Arial" w:hAnsi="Arial" w:cs="Arial"/>
          <w:b/>
          <w:sz w:val="24"/>
          <w:szCs w:val="24"/>
          <w:lang w:val="mk-MK"/>
        </w:rPr>
        <w:t>6.6.</w:t>
      </w:r>
      <w:r w:rsidRPr="001838F0">
        <w:rPr>
          <w:rFonts w:ascii="Arial" w:hAnsi="Arial" w:cs="Arial"/>
          <w:b/>
          <w:sz w:val="24"/>
          <w:szCs w:val="24"/>
        </w:rPr>
        <w:t>Работа на правно-стручни, административно, финансиско-сметководствено  и техничкиот кадар</w:t>
      </w:r>
      <w:r w:rsidR="00BE7D72">
        <w:rPr>
          <w:rFonts w:ascii="Arial" w:hAnsi="Arial" w:cs="Arial"/>
          <w:b/>
          <w:sz w:val="24"/>
          <w:szCs w:val="24"/>
        </w:rPr>
        <w:t xml:space="preserve">          </w:t>
      </w:r>
      <w:r w:rsidR="001B2170">
        <w:rPr>
          <w:rFonts w:ascii="Arial" w:hAnsi="Arial" w:cs="Arial"/>
          <w:b/>
          <w:sz w:val="24"/>
          <w:szCs w:val="24"/>
        </w:rPr>
        <w:t xml:space="preserve">          </w:t>
      </w:r>
      <w:r w:rsidR="009A2C03" w:rsidRPr="001838F0">
        <w:rPr>
          <w:rFonts w:ascii="Arial" w:eastAsia="Times New Roman" w:hAnsi="Arial" w:cs="Arial"/>
          <w:b/>
          <w:sz w:val="24"/>
          <w:szCs w:val="24"/>
          <w:lang w:val="mk-MK" w:eastAsia="en-GB"/>
        </w:rPr>
        <w:t>7.СЛЕДЕЊЕ И УНАПРЕДУВАЊЕ НА ЗГРИЖУВАЧКО ВОСПИТНО О</w:t>
      </w:r>
      <w:r w:rsidR="00296789" w:rsidRPr="001838F0">
        <w:rPr>
          <w:rFonts w:ascii="Arial" w:eastAsia="Times New Roman" w:hAnsi="Arial" w:cs="Arial"/>
          <w:b/>
          <w:sz w:val="24"/>
          <w:szCs w:val="24"/>
          <w:lang w:val="mk-MK" w:eastAsia="en-GB"/>
        </w:rPr>
        <w:t>БРАЗОВНАТА РАБОТА</w:t>
      </w:r>
      <w:r w:rsidR="00C07FA8">
        <w:rPr>
          <w:rFonts w:ascii="Arial" w:eastAsia="Times New Roman" w:hAnsi="Arial" w:cs="Arial"/>
          <w:b/>
          <w:sz w:val="24"/>
          <w:szCs w:val="24"/>
          <w:lang w:eastAsia="en-GB"/>
        </w:rPr>
        <w:t xml:space="preserve"> </w:t>
      </w:r>
    </w:p>
    <w:p w14:paraId="1189AD8D" w14:textId="77777777" w:rsidR="00A1798E" w:rsidRPr="001838F0" w:rsidRDefault="009A2C03" w:rsidP="00252C32">
      <w:pPr>
        <w:spacing w:after="0" w:line="480" w:lineRule="auto"/>
        <w:ind w:firstLine="270"/>
        <w:jc w:val="both"/>
        <w:outlineLvl w:val="0"/>
        <w:rPr>
          <w:rFonts w:ascii="Arial" w:eastAsia="Times New Roman" w:hAnsi="Arial" w:cs="Arial"/>
          <w:b/>
          <w:sz w:val="24"/>
          <w:szCs w:val="24"/>
          <w:lang w:val="mk-MK" w:eastAsia="en-GB"/>
        </w:rPr>
      </w:pPr>
      <w:r w:rsidRPr="001838F0">
        <w:rPr>
          <w:rFonts w:ascii="Arial" w:eastAsia="Times New Roman" w:hAnsi="Arial" w:cs="Arial"/>
          <w:b/>
          <w:sz w:val="24"/>
          <w:szCs w:val="24"/>
          <w:lang w:val="mk-MK" w:eastAsia="en-GB"/>
        </w:rPr>
        <w:t>7</w:t>
      </w:r>
      <w:r w:rsidR="001A5B3E" w:rsidRPr="001838F0">
        <w:rPr>
          <w:rFonts w:ascii="Arial" w:eastAsia="Times New Roman" w:hAnsi="Arial" w:cs="Arial"/>
          <w:b/>
          <w:sz w:val="24"/>
          <w:szCs w:val="24"/>
          <w:lang w:val="mk-MK" w:eastAsia="en-GB"/>
        </w:rPr>
        <w:t>.1</w:t>
      </w:r>
      <w:r w:rsidR="008E2098" w:rsidRPr="001838F0">
        <w:rPr>
          <w:rFonts w:ascii="Arial" w:eastAsia="Times New Roman" w:hAnsi="Arial" w:cs="Arial"/>
          <w:b/>
          <w:sz w:val="24"/>
          <w:szCs w:val="24"/>
          <w:lang w:val="mk-MK" w:eastAsia="en-GB"/>
        </w:rPr>
        <w:t>.</w:t>
      </w:r>
      <w:r w:rsidR="00A74462" w:rsidRPr="001838F0">
        <w:rPr>
          <w:rFonts w:ascii="Arial" w:eastAsia="Times New Roman" w:hAnsi="Arial" w:cs="Arial"/>
          <w:b/>
          <w:sz w:val="24"/>
          <w:szCs w:val="24"/>
          <w:lang w:val="mk-MK" w:eastAsia="en-GB"/>
        </w:rPr>
        <w:t>Стручен совет</w:t>
      </w:r>
    </w:p>
    <w:p w14:paraId="69D3BF98" w14:textId="77777777" w:rsidR="00A1798E" w:rsidRPr="001838F0" w:rsidRDefault="009A2C03" w:rsidP="00252C32">
      <w:pPr>
        <w:spacing w:after="0" w:line="480" w:lineRule="auto"/>
        <w:ind w:firstLine="270"/>
        <w:jc w:val="both"/>
        <w:outlineLvl w:val="0"/>
        <w:rPr>
          <w:rFonts w:ascii="Arial" w:eastAsia="Times New Roman" w:hAnsi="Arial" w:cs="Arial"/>
          <w:b/>
          <w:sz w:val="24"/>
          <w:szCs w:val="24"/>
          <w:lang w:val="mk-MK" w:eastAsia="en-GB"/>
        </w:rPr>
      </w:pPr>
      <w:r w:rsidRPr="001838F0">
        <w:rPr>
          <w:rFonts w:ascii="Arial" w:eastAsia="Times New Roman" w:hAnsi="Arial" w:cs="Arial"/>
          <w:b/>
          <w:sz w:val="24"/>
          <w:szCs w:val="24"/>
          <w:lang w:val="mk-MK" w:eastAsia="en-GB"/>
        </w:rPr>
        <w:t>7</w:t>
      </w:r>
      <w:r w:rsidR="001A5B3E" w:rsidRPr="001838F0">
        <w:rPr>
          <w:rFonts w:ascii="Arial" w:eastAsia="Times New Roman" w:hAnsi="Arial" w:cs="Arial"/>
          <w:b/>
          <w:sz w:val="24"/>
          <w:szCs w:val="24"/>
          <w:lang w:val="mk-MK" w:eastAsia="en-GB"/>
        </w:rPr>
        <w:t>.2</w:t>
      </w:r>
      <w:r w:rsidR="008E2098" w:rsidRPr="001838F0">
        <w:rPr>
          <w:rFonts w:ascii="Arial" w:eastAsia="Times New Roman" w:hAnsi="Arial" w:cs="Arial"/>
          <w:b/>
          <w:sz w:val="24"/>
          <w:szCs w:val="24"/>
          <w:lang w:val="mk-MK" w:eastAsia="en-GB"/>
        </w:rPr>
        <w:t>.</w:t>
      </w:r>
      <w:r w:rsidR="00296789" w:rsidRPr="001838F0">
        <w:rPr>
          <w:rFonts w:ascii="Arial" w:eastAsia="Times New Roman" w:hAnsi="Arial" w:cs="Arial"/>
          <w:b/>
          <w:sz w:val="24"/>
          <w:szCs w:val="24"/>
          <w:lang w:val="mk-MK" w:eastAsia="en-GB"/>
        </w:rPr>
        <w:t xml:space="preserve">Работа на </w:t>
      </w:r>
      <w:r w:rsidR="00A74462" w:rsidRPr="001838F0">
        <w:rPr>
          <w:rFonts w:ascii="Arial" w:eastAsia="Times New Roman" w:hAnsi="Arial" w:cs="Arial"/>
          <w:b/>
          <w:sz w:val="24"/>
          <w:szCs w:val="24"/>
          <w:lang w:val="mk-MK" w:eastAsia="en-GB"/>
        </w:rPr>
        <w:t>Совет на воспитувачи</w:t>
      </w:r>
    </w:p>
    <w:p w14:paraId="7B6A22D0" w14:textId="77777777" w:rsidR="00E40D21" w:rsidRPr="001838F0" w:rsidRDefault="009A2C03" w:rsidP="0032132C">
      <w:pPr>
        <w:spacing w:after="0" w:line="480" w:lineRule="auto"/>
        <w:ind w:firstLine="270"/>
        <w:jc w:val="both"/>
        <w:outlineLvl w:val="0"/>
        <w:rPr>
          <w:rFonts w:ascii="Arial" w:eastAsia="Times New Roman" w:hAnsi="Arial" w:cs="Arial"/>
          <w:b/>
          <w:sz w:val="24"/>
          <w:szCs w:val="24"/>
          <w:lang w:val="mk-MK" w:eastAsia="en-GB"/>
        </w:rPr>
      </w:pPr>
      <w:r w:rsidRPr="001838F0">
        <w:rPr>
          <w:rFonts w:ascii="Arial" w:eastAsia="Times New Roman" w:hAnsi="Arial" w:cs="Arial"/>
          <w:b/>
          <w:sz w:val="24"/>
          <w:szCs w:val="24"/>
          <w:lang w:val="mk-MK" w:eastAsia="en-GB"/>
        </w:rPr>
        <w:t>7</w:t>
      </w:r>
      <w:r w:rsidR="001A5B3E" w:rsidRPr="001838F0">
        <w:rPr>
          <w:rFonts w:ascii="Arial" w:eastAsia="Times New Roman" w:hAnsi="Arial" w:cs="Arial"/>
          <w:b/>
          <w:sz w:val="24"/>
          <w:szCs w:val="24"/>
          <w:lang w:val="mk-MK" w:eastAsia="en-GB"/>
        </w:rPr>
        <w:t>.3</w:t>
      </w:r>
      <w:r w:rsidR="00021798" w:rsidRPr="001838F0">
        <w:rPr>
          <w:rFonts w:ascii="Arial" w:eastAsia="Times New Roman" w:hAnsi="Arial" w:cs="Arial"/>
          <w:b/>
          <w:sz w:val="24"/>
          <w:szCs w:val="24"/>
          <w:lang w:val="mk-MK" w:eastAsia="en-GB"/>
        </w:rPr>
        <w:t xml:space="preserve"> </w:t>
      </w:r>
      <w:r w:rsidR="00296789" w:rsidRPr="001838F0">
        <w:rPr>
          <w:rFonts w:ascii="Arial" w:eastAsia="Times New Roman" w:hAnsi="Arial" w:cs="Arial"/>
          <w:b/>
          <w:sz w:val="24"/>
          <w:szCs w:val="24"/>
          <w:lang w:val="mk-MK" w:eastAsia="en-GB"/>
        </w:rPr>
        <w:t xml:space="preserve">Работа на </w:t>
      </w:r>
      <w:r w:rsidR="003D5643" w:rsidRPr="001838F0">
        <w:rPr>
          <w:rFonts w:ascii="Arial" w:eastAsia="Times New Roman" w:hAnsi="Arial" w:cs="Arial"/>
          <w:b/>
          <w:sz w:val="24"/>
          <w:szCs w:val="24"/>
          <w:lang w:val="mk-MK" w:eastAsia="en-GB"/>
        </w:rPr>
        <w:t>Совет на негуватели</w:t>
      </w:r>
    </w:p>
    <w:p w14:paraId="31C67FFF" w14:textId="77777777" w:rsidR="00E40D21" w:rsidRPr="001838F0" w:rsidRDefault="00021798" w:rsidP="0032132C">
      <w:pPr>
        <w:spacing w:after="0" w:line="480" w:lineRule="auto"/>
        <w:ind w:firstLine="270"/>
        <w:outlineLvl w:val="0"/>
        <w:rPr>
          <w:rFonts w:ascii="Arial" w:eastAsia="Times New Roman" w:hAnsi="Arial" w:cs="Arial"/>
          <w:b/>
          <w:sz w:val="24"/>
          <w:szCs w:val="24"/>
          <w:lang w:val="mk-MK" w:eastAsia="en-GB"/>
        </w:rPr>
      </w:pPr>
      <w:r w:rsidRPr="001838F0">
        <w:rPr>
          <w:rFonts w:ascii="Arial" w:eastAsia="Times New Roman" w:hAnsi="Arial" w:cs="Arial"/>
          <w:b/>
          <w:sz w:val="24"/>
          <w:szCs w:val="24"/>
          <w:lang w:val="mk-MK" w:eastAsia="en-GB"/>
        </w:rPr>
        <w:t>7.4</w:t>
      </w:r>
      <w:r w:rsidR="00296789" w:rsidRPr="001838F0">
        <w:rPr>
          <w:rFonts w:ascii="Arial" w:eastAsia="Times New Roman" w:hAnsi="Arial" w:cs="Arial"/>
          <w:b/>
          <w:sz w:val="24"/>
          <w:szCs w:val="24"/>
          <w:lang w:val="mk-MK" w:eastAsia="en-GB"/>
        </w:rPr>
        <w:t xml:space="preserve"> </w:t>
      </w:r>
      <w:r w:rsidR="0032132C" w:rsidRPr="001838F0">
        <w:rPr>
          <w:rFonts w:ascii="Arial" w:eastAsia="Times New Roman" w:hAnsi="Arial" w:cs="Arial"/>
          <w:b/>
          <w:sz w:val="24"/>
          <w:szCs w:val="24"/>
          <w:lang w:val="mk-MK" w:eastAsia="en-GB"/>
        </w:rPr>
        <w:t xml:space="preserve">Годишна програма за работа на директорот на  установата </w:t>
      </w:r>
    </w:p>
    <w:p w14:paraId="27292BFC" w14:textId="77777777" w:rsidR="00021798" w:rsidRPr="001838F0" w:rsidRDefault="0032132C" w:rsidP="0032132C">
      <w:pPr>
        <w:spacing w:after="0" w:line="480" w:lineRule="auto"/>
        <w:ind w:firstLine="270"/>
        <w:outlineLvl w:val="0"/>
        <w:rPr>
          <w:rFonts w:ascii="Arial" w:eastAsia="Times New Roman" w:hAnsi="Arial" w:cs="Arial"/>
          <w:b/>
          <w:sz w:val="24"/>
          <w:szCs w:val="24"/>
          <w:lang w:val="mk-MK" w:eastAsia="en-GB"/>
        </w:rPr>
      </w:pPr>
      <w:r w:rsidRPr="001838F0">
        <w:rPr>
          <w:rFonts w:ascii="Arial" w:eastAsia="Times New Roman" w:hAnsi="Arial" w:cs="Arial"/>
          <w:b/>
          <w:sz w:val="24"/>
          <w:szCs w:val="24"/>
          <w:lang w:val="mk-MK" w:eastAsia="en-GB"/>
        </w:rPr>
        <w:t>7.5 Годишна програма за работа на педагогот</w:t>
      </w:r>
    </w:p>
    <w:p w14:paraId="71892DEC" w14:textId="77777777" w:rsidR="00021798" w:rsidRPr="001838F0" w:rsidRDefault="0032132C" w:rsidP="0032132C">
      <w:pPr>
        <w:spacing w:after="0" w:line="480" w:lineRule="auto"/>
        <w:ind w:firstLine="270"/>
        <w:outlineLvl w:val="0"/>
        <w:rPr>
          <w:rFonts w:ascii="Arial" w:eastAsia="Times New Roman" w:hAnsi="Arial" w:cs="Arial"/>
          <w:b/>
          <w:sz w:val="24"/>
          <w:szCs w:val="24"/>
          <w:lang w:val="mk-MK" w:eastAsia="en-GB"/>
        </w:rPr>
      </w:pPr>
      <w:r w:rsidRPr="001838F0">
        <w:rPr>
          <w:rFonts w:ascii="Arial" w:eastAsia="Times New Roman" w:hAnsi="Arial" w:cs="Arial"/>
          <w:b/>
          <w:sz w:val="24"/>
          <w:szCs w:val="24"/>
          <w:lang w:val="mk-MK" w:eastAsia="en-GB"/>
        </w:rPr>
        <w:t>7.6 Годишна програма за работа на психологот</w:t>
      </w:r>
    </w:p>
    <w:p w14:paraId="36B3AC99" w14:textId="77777777" w:rsidR="00021798" w:rsidRPr="001838F0" w:rsidRDefault="0032132C" w:rsidP="0032132C">
      <w:pPr>
        <w:spacing w:after="0" w:line="480" w:lineRule="auto"/>
        <w:ind w:firstLine="270"/>
        <w:outlineLvl w:val="0"/>
        <w:rPr>
          <w:rFonts w:ascii="Arial" w:eastAsia="Times New Roman" w:hAnsi="Arial" w:cs="Arial"/>
          <w:b/>
          <w:sz w:val="24"/>
          <w:szCs w:val="24"/>
          <w:lang w:val="mk-MK" w:eastAsia="en-GB"/>
        </w:rPr>
      </w:pPr>
      <w:r w:rsidRPr="001838F0">
        <w:rPr>
          <w:rFonts w:ascii="Arial" w:eastAsia="Times New Roman" w:hAnsi="Arial" w:cs="Arial"/>
          <w:b/>
          <w:sz w:val="24"/>
          <w:szCs w:val="24"/>
          <w:lang w:val="mk-MK" w:eastAsia="en-GB"/>
        </w:rPr>
        <w:t>7.7 Годишна програма за работа на логопедот</w:t>
      </w:r>
    </w:p>
    <w:p w14:paraId="25F138C8" w14:textId="77777777" w:rsidR="00021798" w:rsidRPr="001838F0" w:rsidRDefault="0032132C" w:rsidP="0032132C">
      <w:pPr>
        <w:spacing w:after="0" w:line="480" w:lineRule="auto"/>
        <w:ind w:firstLine="270"/>
        <w:outlineLvl w:val="0"/>
        <w:rPr>
          <w:rFonts w:ascii="Arial" w:eastAsia="Times New Roman" w:hAnsi="Arial" w:cs="Arial"/>
          <w:b/>
          <w:sz w:val="24"/>
          <w:szCs w:val="24"/>
          <w:lang w:eastAsia="en-GB"/>
        </w:rPr>
      </w:pPr>
      <w:r w:rsidRPr="001838F0">
        <w:rPr>
          <w:rFonts w:ascii="Arial" w:eastAsia="Times New Roman" w:hAnsi="Arial" w:cs="Arial"/>
          <w:b/>
          <w:sz w:val="24"/>
          <w:szCs w:val="24"/>
          <w:lang w:val="mk-MK" w:eastAsia="en-GB"/>
        </w:rPr>
        <w:lastRenderedPageBreak/>
        <w:t>7.8 Годишна програма за работа на музичкиот педагог</w:t>
      </w:r>
    </w:p>
    <w:p w14:paraId="321C2A46" w14:textId="77777777" w:rsidR="007B3C32" w:rsidRPr="001838F0" w:rsidRDefault="007B3C32" w:rsidP="0032132C">
      <w:pPr>
        <w:spacing w:after="0" w:line="480" w:lineRule="auto"/>
        <w:ind w:firstLine="270"/>
        <w:outlineLvl w:val="0"/>
        <w:rPr>
          <w:rFonts w:ascii="Arial" w:eastAsia="Times New Roman" w:hAnsi="Arial" w:cs="Arial"/>
          <w:b/>
          <w:sz w:val="24"/>
          <w:szCs w:val="24"/>
          <w:lang w:eastAsia="en-GB"/>
        </w:rPr>
      </w:pPr>
    </w:p>
    <w:p w14:paraId="7D8E7C31" w14:textId="77777777" w:rsidR="00850BC3" w:rsidRPr="001838F0" w:rsidRDefault="00021798" w:rsidP="00E40D21">
      <w:pPr>
        <w:spacing w:after="0" w:line="480" w:lineRule="auto"/>
        <w:outlineLvl w:val="0"/>
        <w:rPr>
          <w:rFonts w:ascii="Arial" w:eastAsia="Times New Roman" w:hAnsi="Arial" w:cs="Arial"/>
          <w:b/>
          <w:sz w:val="24"/>
          <w:szCs w:val="24"/>
          <w:lang w:eastAsia="en-GB"/>
        </w:rPr>
      </w:pPr>
      <w:r w:rsidRPr="001838F0">
        <w:rPr>
          <w:rFonts w:ascii="Arial" w:eastAsia="Times New Roman" w:hAnsi="Arial" w:cs="Arial"/>
          <w:b/>
          <w:sz w:val="24"/>
          <w:szCs w:val="24"/>
          <w:lang w:val="mk-MK" w:eastAsia="en-GB"/>
        </w:rPr>
        <w:t>8</w:t>
      </w:r>
      <w:r w:rsidR="00E40D21" w:rsidRPr="001838F0">
        <w:rPr>
          <w:rFonts w:ascii="Arial" w:eastAsia="Times New Roman" w:hAnsi="Arial" w:cs="Arial"/>
          <w:b/>
          <w:sz w:val="24"/>
          <w:szCs w:val="24"/>
          <w:lang w:val="mk-MK" w:eastAsia="en-GB"/>
        </w:rPr>
        <w:t>.</w:t>
      </w:r>
      <w:r w:rsidR="00592B0B" w:rsidRPr="001838F0">
        <w:rPr>
          <w:rFonts w:ascii="Arial" w:eastAsia="Times New Roman" w:hAnsi="Arial" w:cs="Arial"/>
          <w:b/>
          <w:sz w:val="24"/>
          <w:szCs w:val="24"/>
          <w:lang w:val="mk-MK" w:eastAsia="en-GB"/>
        </w:rPr>
        <w:t xml:space="preserve"> </w:t>
      </w:r>
      <w:r w:rsidR="00E40D21" w:rsidRPr="001838F0">
        <w:rPr>
          <w:rFonts w:ascii="Arial" w:eastAsia="Times New Roman" w:hAnsi="Arial" w:cs="Arial"/>
          <w:b/>
          <w:sz w:val="24"/>
          <w:szCs w:val="24"/>
          <w:lang w:val="mk-MK" w:eastAsia="en-GB"/>
        </w:rPr>
        <w:t>МАТЕРИЈАЛНИ</w:t>
      </w:r>
      <w:r w:rsidR="0050366B" w:rsidRPr="001838F0">
        <w:rPr>
          <w:rFonts w:ascii="Arial" w:eastAsia="Times New Roman" w:hAnsi="Arial" w:cs="Arial"/>
          <w:b/>
          <w:sz w:val="24"/>
          <w:szCs w:val="24"/>
          <w:lang w:val="mk-MK" w:eastAsia="en-GB"/>
        </w:rPr>
        <w:t xml:space="preserve"> ТРОШОЦИ</w:t>
      </w:r>
      <w:r w:rsidR="00114500" w:rsidRPr="001838F0">
        <w:rPr>
          <w:rFonts w:ascii="Arial" w:eastAsia="Times New Roman" w:hAnsi="Arial" w:cs="Arial"/>
          <w:b/>
          <w:sz w:val="24"/>
          <w:szCs w:val="24"/>
          <w:lang w:val="mk-MK" w:eastAsia="en-GB"/>
        </w:rPr>
        <w:t xml:space="preserve"> </w:t>
      </w:r>
    </w:p>
    <w:p w14:paraId="5E3F6FEA" w14:textId="77777777" w:rsidR="00D357A9" w:rsidRPr="001838F0" w:rsidRDefault="00D357A9" w:rsidP="00E40D21">
      <w:pPr>
        <w:spacing w:after="0" w:line="480" w:lineRule="auto"/>
        <w:outlineLvl w:val="0"/>
        <w:rPr>
          <w:rFonts w:ascii="Arial" w:eastAsia="Times New Roman" w:hAnsi="Arial" w:cs="Arial"/>
          <w:b/>
          <w:sz w:val="24"/>
          <w:szCs w:val="24"/>
          <w:lang w:val="mk-MK" w:eastAsia="en-GB"/>
        </w:rPr>
      </w:pPr>
    </w:p>
    <w:p w14:paraId="42B5579F" w14:textId="77777777" w:rsidR="00D357A9" w:rsidRPr="001926D5" w:rsidRDefault="00D357A9" w:rsidP="00E40D21">
      <w:pPr>
        <w:spacing w:after="0" w:line="480" w:lineRule="auto"/>
        <w:outlineLvl w:val="0"/>
        <w:rPr>
          <w:rFonts w:ascii="Arial" w:eastAsia="Times New Roman" w:hAnsi="Arial" w:cs="Arial"/>
          <w:sz w:val="24"/>
          <w:szCs w:val="24"/>
          <w:lang w:val="mk-MK" w:eastAsia="en-GB"/>
        </w:rPr>
      </w:pPr>
    </w:p>
    <w:p w14:paraId="41EF5304" w14:textId="77777777" w:rsidR="00D450AE" w:rsidRPr="001926D5" w:rsidRDefault="00D450AE" w:rsidP="00E40D21">
      <w:pPr>
        <w:spacing w:after="0" w:line="480" w:lineRule="auto"/>
        <w:jc w:val="both"/>
        <w:outlineLvl w:val="0"/>
        <w:rPr>
          <w:rFonts w:ascii="Arial" w:eastAsia="Times New Roman" w:hAnsi="Arial" w:cs="Arial"/>
          <w:sz w:val="24"/>
          <w:szCs w:val="24"/>
          <w:lang w:val="mk-MK" w:eastAsia="en-GB"/>
        </w:rPr>
      </w:pPr>
    </w:p>
    <w:p w14:paraId="15509BA5" w14:textId="77777777" w:rsidR="009A1759" w:rsidRPr="001926D5" w:rsidRDefault="009A1759" w:rsidP="00E40D21">
      <w:pPr>
        <w:spacing w:after="0" w:line="480" w:lineRule="auto"/>
        <w:jc w:val="both"/>
        <w:outlineLvl w:val="0"/>
        <w:rPr>
          <w:rFonts w:ascii="Arial" w:eastAsia="Times New Roman" w:hAnsi="Arial" w:cs="Arial"/>
          <w:sz w:val="24"/>
          <w:szCs w:val="24"/>
          <w:lang w:val="mk-MK" w:eastAsia="en-GB"/>
        </w:rPr>
      </w:pPr>
    </w:p>
    <w:p w14:paraId="506FBE97" w14:textId="77777777" w:rsidR="00296789" w:rsidRPr="001926D5" w:rsidRDefault="00296789" w:rsidP="00E40D21">
      <w:pPr>
        <w:spacing w:after="0" w:line="480" w:lineRule="auto"/>
        <w:jc w:val="both"/>
        <w:outlineLvl w:val="0"/>
        <w:rPr>
          <w:rFonts w:ascii="Arial" w:eastAsia="Times New Roman" w:hAnsi="Arial" w:cs="Arial"/>
          <w:sz w:val="24"/>
          <w:szCs w:val="24"/>
          <w:lang w:val="mk-MK" w:eastAsia="en-GB"/>
        </w:rPr>
      </w:pPr>
    </w:p>
    <w:p w14:paraId="69EF82CA" w14:textId="77777777" w:rsidR="00296789" w:rsidRPr="001926D5" w:rsidRDefault="00296789" w:rsidP="00E40D21">
      <w:pPr>
        <w:spacing w:after="0" w:line="480" w:lineRule="auto"/>
        <w:jc w:val="both"/>
        <w:outlineLvl w:val="0"/>
        <w:rPr>
          <w:rFonts w:ascii="Arial" w:eastAsia="Times New Roman" w:hAnsi="Arial" w:cs="Arial"/>
          <w:sz w:val="24"/>
          <w:szCs w:val="24"/>
          <w:lang w:val="mk-MK" w:eastAsia="en-GB"/>
        </w:rPr>
      </w:pPr>
    </w:p>
    <w:p w14:paraId="24797AB7" w14:textId="77777777" w:rsidR="00296789" w:rsidRPr="001926D5" w:rsidRDefault="00296789" w:rsidP="00E40D21">
      <w:pPr>
        <w:spacing w:after="0" w:line="480" w:lineRule="auto"/>
        <w:jc w:val="both"/>
        <w:outlineLvl w:val="0"/>
        <w:rPr>
          <w:rFonts w:ascii="Arial" w:eastAsia="Times New Roman" w:hAnsi="Arial" w:cs="Arial"/>
          <w:sz w:val="24"/>
          <w:szCs w:val="24"/>
          <w:lang w:val="mk-MK" w:eastAsia="en-GB"/>
        </w:rPr>
      </w:pPr>
    </w:p>
    <w:p w14:paraId="63659792" w14:textId="77777777" w:rsidR="00296789" w:rsidRDefault="00296789" w:rsidP="00E40D21">
      <w:pPr>
        <w:spacing w:after="0" w:line="480" w:lineRule="auto"/>
        <w:jc w:val="both"/>
        <w:outlineLvl w:val="0"/>
        <w:rPr>
          <w:rFonts w:ascii="Arial" w:eastAsia="Times New Roman" w:hAnsi="Arial" w:cs="Arial"/>
          <w:b/>
          <w:sz w:val="24"/>
          <w:szCs w:val="24"/>
          <w:lang w:val="mk-MK" w:eastAsia="en-GB"/>
        </w:rPr>
      </w:pPr>
    </w:p>
    <w:p w14:paraId="4B7494C1" w14:textId="77777777" w:rsidR="00296789" w:rsidRDefault="00296789" w:rsidP="00E40D21">
      <w:pPr>
        <w:spacing w:after="0" w:line="480" w:lineRule="auto"/>
        <w:jc w:val="both"/>
        <w:outlineLvl w:val="0"/>
        <w:rPr>
          <w:rFonts w:ascii="Arial" w:eastAsia="Times New Roman" w:hAnsi="Arial" w:cs="Arial"/>
          <w:b/>
          <w:sz w:val="24"/>
          <w:szCs w:val="24"/>
          <w:lang w:val="mk-MK" w:eastAsia="en-GB"/>
        </w:rPr>
      </w:pPr>
    </w:p>
    <w:p w14:paraId="527B8C59" w14:textId="77777777" w:rsidR="00296789" w:rsidRDefault="00296789" w:rsidP="00E40D21">
      <w:pPr>
        <w:spacing w:after="0" w:line="480" w:lineRule="auto"/>
        <w:jc w:val="both"/>
        <w:outlineLvl w:val="0"/>
        <w:rPr>
          <w:rFonts w:ascii="Arial" w:eastAsia="Times New Roman" w:hAnsi="Arial" w:cs="Arial"/>
          <w:b/>
          <w:sz w:val="24"/>
          <w:szCs w:val="24"/>
          <w:lang w:val="mk-MK" w:eastAsia="en-GB"/>
        </w:rPr>
      </w:pPr>
    </w:p>
    <w:p w14:paraId="68C4232C" w14:textId="77777777" w:rsidR="00296789" w:rsidRDefault="00296789" w:rsidP="00E40D21">
      <w:pPr>
        <w:spacing w:after="0" w:line="480" w:lineRule="auto"/>
        <w:jc w:val="both"/>
        <w:outlineLvl w:val="0"/>
        <w:rPr>
          <w:rFonts w:ascii="Arial" w:eastAsia="Times New Roman" w:hAnsi="Arial" w:cs="Arial"/>
          <w:b/>
          <w:sz w:val="24"/>
          <w:szCs w:val="24"/>
          <w:lang w:val="mk-MK" w:eastAsia="en-GB"/>
        </w:rPr>
      </w:pPr>
    </w:p>
    <w:p w14:paraId="47863DF4" w14:textId="77777777" w:rsidR="00296789" w:rsidRDefault="00296789" w:rsidP="00E40D21">
      <w:pPr>
        <w:spacing w:after="0" w:line="480" w:lineRule="auto"/>
        <w:jc w:val="both"/>
        <w:outlineLvl w:val="0"/>
        <w:rPr>
          <w:rFonts w:ascii="Arial" w:eastAsia="Times New Roman" w:hAnsi="Arial" w:cs="Arial"/>
          <w:b/>
          <w:sz w:val="24"/>
          <w:szCs w:val="24"/>
          <w:lang w:val="mk-MK" w:eastAsia="en-GB"/>
        </w:rPr>
      </w:pPr>
    </w:p>
    <w:p w14:paraId="040393DC" w14:textId="77777777" w:rsidR="00296789" w:rsidRPr="00DE1F85" w:rsidRDefault="00296789" w:rsidP="00E40D21">
      <w:pPr>
        <w:spacing w:after="0" w:line="480" w:lineRule="auto"/>
        <w:jc w:val="both"/>
        <w:outlineLvl w:val="0"/>
        <w:rPr>
          <w:rFonts w:ascii="Arial" w:eastAsia="Times New Roman" w:hAnsi="Arial" w:cs="Arial"/>
          <w:b/>
          <w:sz w:val="24"/>
          <w:szCs w:val="24"/>
          <w:lang w:val="mk-MK" w:eastAsia="en-GB"/>
        </w:rPr>
      </w:pPr>
    </w:p>
    <w:p w14:paraId="184C06B6" w14:textId="77777777" w:rsidR="00E52B25" w:rsidRPr="00C6036D" w:rsidRDefault="00F0135B" w:rsidP="00C6036D">
      <w:pPr>
        <w:rPr>
          <w:rFonts w:ascii="Arial" w:hAnsi="Arial" w:cs="Arial"/>
          <w:b/>
          <w:sz w:val="24"/>
          <w:szCs w:val="24"/>
          <w:lang w:val="mk-MK"/>
        </w:rPr>
      </w:pPr>
      <w:r>
        <w:rPr>
          <w:rFonts w:ascii="Arial" w:hAnsi="Arial" w:cs="Arial"/>
          <w:b/>
          <w:sz w:val="24"/>
          <w:szCs w:val="24"/>
        </w:rPr>
        <w:br w:type="page"/>
      </w:r>
    </w:p>
    <w:p w14:paraId="37AA38E7" w14:textId="77777777" w:rsidR="00E931F7" w:rsidRDefault="00DD15BB" w:rsidP="00231B2F">
      <w:pPr>
        <w:spacing w:after="0" w:line="480" w:lineRule="auto"/>
        <w:ind w:firstLine="540"/>
        <w:jc w:val="both"/>
        <w:outlineLvl w:val="0"/>
        <w:rPr>
          <w:rFonts w:ascii="Arial" w:hAnsi="Arial" w:cs="Arial"/>
          <w:b/>
          <w:sz w:val="24"/>
          <w:szCs w:val="24"/>
        </w:rPr>
      </w:pPr>
      <w:r w:rsidRPr="0071428D">
        <w:rPr>
          <w:rFonts w:ascii="Arial" w:hAnsi="Arial" w:cs="Arial"/>
          <w:b/>
          <w:sz w:val="24"/>
          <w:szCs w:val="24"/>
          <w:lang w:val="mk-MK"/>
        </w:rPr>
        <w:lastRenderedPageBreak/>
        <w:t>1.ВОВЕД</w:t>
      </w:r>
    </w:p>
    <w:p w14:paraId="1855C605" w14:textId="77777777" w:rsidR="00100A43" w:rsidRDefault="00100A43" w:rsidP="00231B2F">
      <w:pPr>
        <w:spacing w:after="0" w:line="480" w:lineRule="auto"/>
        <w:ind w:firstLine="540"/>
        <w:jc w:val="both"/>
        <w:outlineLvl w:val="0"/>
        <w:rPr>
          <w:rFonts w:ascii="Arial" w:hAnsi="Arial" w:cs="Arial"/>
          <w:b/>
          <w:sz w:val="24"/>
          <w:szCs w:val="24"/>
        </w:rPr>
      </w:pPr>
    </w:p>
    <w:p w14:paraId="2D9A67F6" w14:textId="77777777" w:rsidR="00100A43" w:rsidRPr="00100A43" w:rsidRDefault="00BA0283" w:rsidP="00100A43">
      <w:pPr>
        <w:pStyle w:val="Standard"/>
        <w:ind w:firstLine="720"/>
        <w:jc w:val="both"/>
        <w:rPr>
          <w:rFonts w:ascii="Arial" w:hAnsi="Arial" w:cs="Arial"/>
          <w:sz w:val="24"/>
          <w:szCs w:val="24"/>
        </w:rPr>
      </w:pPr>
      <w:r>
        <w:rPr>
          <w:rFonts w:ascii="Arial" w:hAnsi="Arial" w:cs="Arial"/>
          <w:sz w:val="24"/>
          <w:szCs w:val="24"/>
          <w:lang w:val="mk-MK"/>
        </w:rPr>
        <w:t xml:space="preserve">       </w:t>
      </w:r>
      <w:r w:rsidR="00100A43" w:rsidRPr="00100A43">
        <w:rPr>
          <w:rFonts w:ascii="Arial" w:hAnsi="Arial" w:cs="Arial"/>
          <w:sz w:val="24"/>
          <w:szCs w:val="24"/>
          <w:lang w:val="mk-MK"/>
        </w:rPr>
        <w:t>П</w:t>
      </w:r>
      <w:r>
        <w:rPr>
          <w:rFonts w:ascii="Arial" w:hAnsi="Arial" w:cs="Arial"/>
          <w:sz w:val="24"/>
          <w:szCs w:val="24"/>
          <w:lang w:val="ru-RU"/>
        </w:rPr>
        <w:t>редучилишниот период е најважен период</w:t>
      </w:r>
      <w:r w:rsidR="00100A43" w:rsidRPr="00100A43">
        <w:rPr>
          <w:rFonts w:ascii="Arial" w:hAnsi="Arial" w:cs="Arial"/>
          <w:sz w:val="24"/>
          <w:szCs w:val="24"/>
          <w:lang w:val="ru-RU"/>
        </w:rPr>
        <w:t xml:space="preserve"> во формирањето на човекот и развојот на целокупната негова личност, неговите</w:t>
      </w:r>
      <w:r>
        <w:rPr>
          <w:rFonts w:ascii="Arial" w:hAnsi="Arial" w:cs="Arial"/>
          <w:sz w:val="24"/>
          <w:szCs w:val="24"/>
        </w:rPr>
        <w:t xml:space="preserve"> </w:t>
      </w:r>
      <w:r>
        <w:rPr>
          <w:rFonts w:ascii="Arial" w:hAnsi="Arial" w:cs="Arial"/>
          <w:sz w:val="24"/>
          <w:szCs w:val="24"/>
          <w:lang w:val="mk-MK"/>
        </w:rPr>
        <w:t>карктеристики,</w:t>
      </w:r>
      <w:r>
        <w:rPr>
          <w:rFonts w:ascii="Arial" w:hAnsi="Arial" w:cs="Arial"/>
          <w:sz w:val="24"/>
          <w:szCs w:val="24"/>
          <w:lang w:val="ru-RU"/>
        </w:rPr>
        <w:t xml:space="preserve"> способности, особини</w:t>
      </w:r>
      <w:r w:rsidR="00100A43" w:rsidRPr="00100A43">
        <w:rPr>
          <w:rFonts w:ascii="Arial" w:hAnsi="Arial" w:cs="Arial"/>
          <w:sz w:val="24"/>
          <w:szCs w:val="24"/>
          <w:lang w:val="ru-RU"/>
        </w:rPr>
        <w:t xml:space="preserve">. </w:t>
      </w:r>
      <w:r w:rsidR="00100A43" w:rsidRPr="00100A43">
        <w:rPr>
          <w:rFonts w:ascii="Arial" w:hAnsi="Arial" w:cs="Arial"/>
          <w:sz w:val="24"/>
          <w:szCs w:val="24"/>
        </w:rPr>
        <w:t>T</w:t>
      </w:r>
      <w:r w:rsidR="00100A43" w:rsidRPr="00100A43">
        <w:rPr>
          <w:rFonts w:ascii="Arial" w:hAnsi="Arial" w:cs="Arial"/>
          <w:sz w:val="24"/>
          <w:szCs w:val="24"/>
          <w:lang w:val="ru-RU"/>
        </w:rPr>
        <w:t>окму поради тоа</w:t>
      </w:r>
      <w:r w:rsidR="00100A43" w:rsidRPr="00100A43">
        <w:rPr>
          <w:rFonts w:ascii="Arial" w:hAnsi="Arial" w:cs="Arial"/>
          <w:sz w:val="24"/>
          <w:szCs w:val="24"/>
          <w:lang w:val="en-GB"/>
        </w:rPr>
        <w:t xml:space="preserve"> </w:t>
      </w:r>
      <w:r w:rsidR="00100A43" w:rsidRPr="00100A43">
        <w:rPr>
          <w:rFonts w:ascii="Arial" w:hAnsi="Arial" w:cs="Arial"/>
          <w:sz w:val="24"/>
          <w:szCs w:val="24"/>
          <w:lang w:val="ru-RU"/>
        </w:rPr>
        <w:t>пред предучилишните установи и воспитувачите стои огромна одговорност и потреба од познавање на особеностите на детскиот развој, како и потреба од планирање и програмирање на целокупната работа со децата од 8 месечна возраст до поаѓање на училиште.</w:t>
      </w:r>
    </w:p>
    <w:p w14:paraId="17932069" w14:textId="77777777" w:rsidR="00FA5424" w:rsidRPr="00CB6A4E" w:rsidRDefault="00100A43" w:rsidP="00FA5424">
      <w:pPr>
        <w:pStyle w:val="Standard"/>
        <w:ind w:firstLine="360"/>
        <w:jc w:val="both"/>
        <w:rPr>
          <w:rFonts w:ascii="Arial" w:hAnsi="Arial" w:cs="Arial"/>
          <w:sz w:val="24"/>
          <w:szCs w:val="24"/>
          <w:lang w:val="ru-RU"/>
        </w:rPr>
      </w:pPr>
      <w:r w:rsidRPr="00100A43">
        <w:rPr>
          <w:rFonts w:ascii="Arial" w:hAnsi="Arial" w:cs="Arial"/>
          <w:sz w:val="24"/>
          <w:szCs w:val="24"/>
          <w:lang w:val="ru-RU"/>
        </w:rPr>
        <w:t xml:space="preserve"> Сето тоа ја наметнува потребата за изработка на сеопфатна Програма на Установата со јасни насоки за нејзино квалитетно делување. При изработката на Програмата поаѓаме од постулатот дека детето е во центарот на вниманието, и дека секое дете е со потенцијални можности за развој, а задачата на воспитниот кадар е да ги почитува детските можности и целосно да ги развива, создавајќи максимално добри средински, материјални и мотивациони </w:t>
      </w:r>
      <w:r w:rsidRPr="00CB6A4E">
        <w:rPr>
          <w:rFonts w:ascii="Arial" w:hAnsi="Arial" w:cs="Arial"/>
          <w:sz w:val="24"/>
          <w:szCs w:val="24"/>
          <w:lang w:val="ru-RU"/>
        </w:rPr>
        <w:t xml:space="preserve">услови за негово социјално, когнитивно, емоционално и физичко развивање.  </w:t>
      </w:r>
    </w:p>
    <w:p w14:paraId="024F2009" w14:textId="77777777" w:rsidR="0082567F" w:rsidRPr="00FA5424" w:rsidRDefault="00BA0283" w:rsidP="00FA5424">
      <w:pPr>
        <w:pStyle w:val="Standard"/>
        <w:ind w:firstLine="360"/>
        <w:jc w:val="both"/>
        <w:rPr>
          <w:rFonts w:ascii="Arial" w:hAnsi="Arial" w:cs="Arial"/>
        </w:rPr>
      </w:pPr>
      <w:r w:rsidRPr="00CB6A4E">
        <w:rPr>
          <w:rFonts w:ascii="Arial" w:hAnsi="Arial" w:cs="Arial"/>
          <w:sz w:val="24"/>
          <w:szCs w:val="24"/>
          <w:lang w:val="ru-RU"/>
        </w:rPr>
        <w:t xml:space="preserve">  </w:t>
      </w:r>
      <w:r w:rsidR="00FA5424" w:rsidRPr="00CB6A4E">
        <w:rPr>
          <w:rFonts w:ascii="Arial" w:hAnsi="Arial" w:cs="Arial"/>
          <w:sz w:val="24"/>
          <w:szCs w:val="24"/>
          <w:lang w:val="ru-RU"/>
        </w:rPr>
        <w:t xml:space="preserve"> Г</w:t>
      </w:r>
      <w:r w:rsidR="00807457" w:rsidRPr="00CB6A4E">
        <w:rPr>
          <w:rFonts w:ascii="Arial" w:hAnsi="Arial" w:cs="Arial"/>
          <w:sz w:val="24"/>
          <w:szCs w:val="24"/>
        </w:rPr>
        <w:t>одишната</w:t>
      </w:r>
      <w:r w:rsidR="00807457" w:rsidRPr="00CB6A4E">
        <w:rPr>
          <w:rFonts w:ascii="Arial" w:hAnsi="Arial" w:cs="Arial"/>
          <w:spacing w:val="-1"/>
          <w:sz w:val="24"/>
          <w:szCs w:val="24"/>
        </w:rPr>
        <w:t xml:space="preserve"> </w:t>
      </w:r>
      <w:r w:rsidR="00807457" w:rsidRPr="00CB6A4E">
        <w:rPr>
          <w:rFonts w:ascii="Arial" w:hAnsi="Arial" w:cs="Arial"/>
          <w:sz w:val="24"/>
          <w:szCs w:val="24"/>
        </w:rPr>
        <w:t>програма</w:t>
      </w:r>
      <w:r w:rsidR="00807457" w:rsidRPr="00CB6A4E">
        <w:rPr>
          <w:rFonts w:ascii="Arial" w:hAnsi="Arial" w:cs="Arial"/>
          <w:spacing w:val="-2"/>
          <w:sz w:val="24"/>
          <w:szCs w:val="24"/>
        </w:rPr>
        <w:t xml:space="preserve"> </w:t>
      </w:r>
      <w:r w:rsidR="00807457" w:rsidRPr="00CB6A4E">
        <w:rPr>
          <w:rFonts w:ascii="Arial" w:hAnsi="Arial" w:cs="Arial"/>
          <w:sz w:val="24"/>
          <w:szCs w:val="24"/>
        </w:rPr>
        <w:t>за</w:t>
      </w:r>
      <w:r w:rsidR="00807457" w:rsidRPr="00CB6A4E">
        <w:rPr>
          <w:rFonts w:ascii="Arial" w:hAnsi="Arial" w:cs="Arial"/>
          <w:spacing w:val="-2"/>
          <w:sz w:val="24"/>
          <w:szCs w:val="24"/>
        </w:rPr>
        <w:t xml:space="preserve"> </w:t>
      </w:r>
      <w:r w:rsidR="00807457" w:rsidRPr="00CB6A4E">
        <w:rPr>
          <w:rFonts w:ascii="Arial" w:hAnsi="Arial" w:cs="Arial"/>
          <w:sz w:val="24"/>
          <w:szCs w:val="24"/>
        </w:rPr>
        <w:t>работа</w:t>
      </w:r>
      <w:r w:rsidR="00807457" w:rsidRPr="00CB6A4E">
        <w:rPr>
          <w:rFonts w:ascii="Arial" w:hAnsi="Arial" w:cs="Arial"/>
          <w:spacing w:val="-1"/>
          <w:sz w:val="24"/>
          <w:szCs w:val="24"/>
        </w:rPr>
        <w:t xml:space="preserve"> </w:t>
      </w:r>
      <w:r w:rsidR="00807457" w:rsidRPr="00CB6A4E">
        <w:rPr>
          <w:rFonts w:ascii="Arial" w:hAnsi="Arial" w:cs="Arial"/>
          <w:sz w:val="24"/>
          <w:szCs w:val="24"/>
        </w:rPr>
        <w:t>на</w:t>
      </w:r>
      <w:r w:rsidR="00807457" w:rsidRPr="00CB6A4E">
        <w:rPr>
          <w:rFonts w:ascii="Arial" w:hAnsi="Arial" w:cs="Arial"/>
          <w:spacing w:val="-2"/>
          <w:sz w:val="24"/>
          <w:szCs w:val="24"/>
        </w:rPr>
        <w:t xml:space="preserve"> </w:t>
      </w:r>
      <w:r w:rsidR="00807457" w:rsidRPr="00CB6A4E">
        <w:rPr>
          <w:rFonts w:ascii="Arial" w:hAnsi="Arial" w:cs="Arial"/>
          <w:spacing w:val="-2"/>
          <w:sz w:val="24"/>
          <w:szCs w:val="24"/>
          <w:lang w:val="mk-MK"/>
        </w:rPr>
        <w:t>ЈОУДГ</w:t>
      </w:r>
      <w:r w:rsidR="00A54BA0" w:rsidRPr="00CB6A4E">
        <w:rPr>
          <w:rFonts w:ascii="Arial" w:hAnsi="Arial" w:cs="Arial"/>
          <w:spacing w:val="-2"/>
          <w:sz w:val="24"/>
          <w:szCs w:val="24"/>
          <w:lang w:val="mk-MK"/>
        </w:rPr>
        <w:t xml:space="preserve"> </w:t>
      </w:r>
      <w:r w:rsidR="00E931F7" w:rsidRPr="00CB6A4E">
        <w:rPr>
          <w:rFonts w:ascii="Arial" w:hAnsi="Arial" w:cs="Arial"/>
          <w:spacing w:val="-2"/>
          <w:sz w:val="24"/>
          <w:szCs w:val="24"/>
          <w:lang w:val="mk-MK"/>
        </w:rPr>
        <w:t xml:space="preserve">„Мајски Цвет“ </w:t>
      </w:r>
      <w:r w:rsidR="00807457" w:rsidRPr="00CB6A4E">
        <w:rPr>
          <w:rFonts w:ascii="Arial" w:hAnsi="Arial" w:cs="Arial"/>
          <w:sz w:val="24"/>
          <w:szCs w:val="24"/>
        </w:rPr>
        <w:t>е</w:t>
      </w:r>
      <w:r w:rsidR="00807457" w:rsidRPr="00CB6A4E">
        <w:rPr>
          <w:rFonts w:ascii="Arial" w:hAnsi="Arial" w:cs="Arial"/>
          <w:spacing w:val="-2"/>
          <w:sz w:val="24"/>
          <w:szCs w:val="24"/>
        </w:rPr>
        <w:t xml:space="preserve"> </w:t>
      </w:r>
      <w:r w:rsidR="00807457" w:rsidRPr="00CB6A4E">
        <w:rPr>
          <w:rFonts w:ascii="Arial" w:hAnsi="Arial" w:cs="Arial"/>
          <w:sz w:val="24"/>
          <w:szCs w:val="24"/>
        </w:rPr>
        <w:t>документ</w:t>
      </w:r>
      <w:r w:rsidR="00807457" w:rsidRPr="00CB6A4E">
        <w:rPr>
          <w:rFonts w:ascii="Arial" w:hAnsi="Arial" w:cs="Arial"/>
          <w:spacing w:val="-2"/>
          <w:sz w:val="24"/>
          <w:szCs w:val="24"/>
        </w:rPr>
        <w:t xml:space="preserve"> </w:t>
      </w:r>
      <w:r w:rsidR="00807457" w:rsidRPr="00CB6A4E">
        <w:rPr>
          <w:rFonts w:ascii="Arial" w:hAnsi="Arial" w:cs="Arial"/>
          <w:sz w:val="24"/>
          <w:szCs w:val="24"/>
        </w:rPr>
        <w:t>од јавен карактер кој се темели на</w:t>
      </w:r>
      <w:r w:rsidR="00807457" w:rsidRPr="00CB6A4E">
        <w:rPr>
          <w:rFonts w:ascii="Arial" w:hAnsi="Arial" w:cs="Arial"/>
          <w:spacing w:val="40"/>
          <w:sz w:val="24"/>
          <w:szCs w:val="24"/>
        </w:rPr>
        <w:t xml:space="preserve"> </w:t>
      </w:r>
      <w:r w:rsidR="00807457" w:rsidRPr="00CB6A4E">
        <w:rPr>
          <w:rFonts w:ascii="Arial" w:hAnsi="Arial" w:cs="Arial"/>
          <w:sz w:val="24"/>
          <w:szCs w:val="24"/>
        </w:rPr>
        <w:t>Програмата за рано учење и развој, современите општествено демократски текови</w:t>
      </w:r>
      <w:r w:rsidR="0082567F" w:rsidRPr="00CB6A4E">
        <w:rPr>
          <w:rFonts w:ascii="Arial" w:hAnsi="Arial" w:cs="Arial"/>
          <w:sz w:val="24"/>
          <w:szCs w:val="24"/>
          <w:lang w:val="mk-MK"/>
        </w:rPr>
        <w:t xml:space="preserve">, </w:t>
      </w:r>
      <w:r w:rsidR="00E931F7" w:rsidRPr="00CB6A4E">
        <w:rPr>
          <w:rFonts w:ascii="Arial" w:hAnsi="Arial" w:cs="Arial"/>
          <w:sz w:val="24"/>
          <w:szCs w:val="24"/>
        </w:rPr>
        <w:t xml:space="preserve">Декларацијата </w:t>
      </w:r>
      <w:r w:rsidR="0082567F" w:rsidRPr="00CB6A4E">
        <w:rPr>
          <w:rFonts w:ascii="Arial" w:hAnsi="Arial" w:cs="Arial"/>
          <w:sz w:val="24"/>
          <w:szCs w:val="24"/>
          <w:lang w:val="mk-MK"/>
        </w:rPr>
        <w:t xml:space="preserve">и </w:t>
      </w:r>
      <w:r w:rsidR="00807457" w:rsidRPr="00CB6A4E">
        <w:rPr>
          <w:rFonts w:ascii="Arial" w:hAnsi="Arial" w:cs="Arial"/>
          <w:sz w:val="24"/>
          <w:szCs w:val="24"/>
        </w:rPr>
        <w:t>Конвенцијата</w:t>
      </w:r>
      <w:r w:rsidR="0082567F" w:rsidRPr="00CB6A4E">
        <w:rPr>
          <w:rFonts w:ascii="Arial" w:hAnsi="Arial" w:cs="Arial"/>
          <w:sz w:val="24"/>
          <w:szCs w:val="24"/>
          <w:lang w:val="mk-MK"/>
        </w:rPr>
        <w:t xml:space="preserve">  </w:t>
      </w:r>
      <w:r w:rsidR="00807457" w:rsidRPr="00CB6A4E">
        <w:rPr>
          <w:rFonts w:ascii="Arial" w:hAnsi="Arial" w:cs="Arial"/>
          <w:sz w:val="24"/>
          <w:szCs w:val="24"/>
        </w:rPr>
        <w:t xml:space="preserve"> за правата на децата. Зе</w:t>
      </w:r>
      <w:r w:rsidR="00807457" w:rsidRPr="00A54BA0">
        <w:rPr>
          <w:rFonts w:ascii="Arial" w:hAnsi="Arial" w:cs="Arial"/>
          <w:sz w:val="24"/>
          <w:szCs w:val="24"/>
        </w:rPr>
        <w:t>мајќи го во предвид фактот дека секое дете има различни развојни потенцијали и свои лични, интелектуални специфики, реализацијата на задачите предвид</w:t>
      </w:r>
      <w:r w:rsidR="00E931F7" w:rsidRPr="00A54BA0">
        <w:rPr>
          <w:rFonts w:ascii="Arial" w:hAnsi="Arial" w:cs="Arial"/>
          <w:sz w:val="24"/>
          <w:szCs w:val="24"/>
        </w:rPr>
        <w:t xml:space="preserve">ени со Годишната Програма </w:t>
      </w:r>
      <w:r w:rsidR="00E931F7" w:rsidRPr="00A54BA0">
        <w:rPr>
          <w:rFonts w:ascii="Arial" w:hAnsi="Arial" w:cs="Arial"/>
          <w:sz w:val="24"/>
          <w:szCs w:val="24"/>
          <w:lang w:val="mk-MK"/>
        </w:rPr>
        <w:t>за работа на ЈОУДГ„Мајски Цвет“</w:t>
      </w:r>
      <w:r w:rsidR="00807457" w:rsidRPr="00A54BA0">
        <w:rPr>
          <w:rFonts w:ascii="Arial" w:hAnsi="Arial" w:cs="Arial"/>
          <w:sz w:val="24"/>
          <w:szCs w:val="24"/>
        </w:rPr>
        <w:t xml:space="preserve"> ќе има за цел, п</w:t>
      </w:r>
      <w:r w:rsidR="00A54BA0">
        <w:rPr>
          <w:rFonts w:ascii="Arial" w:hAnsi="Arial" w:cs="Arial"/>
          <w:sz w:val="24"/>
          <w:szCs w:val="24"/>
        </w:rPr>
        <w:t>оттикнување на детската личност</w:t>
      </w:r>
      <w:r w:rsidR="00A54BA0">
        <w:rPr>
          <w:rFonts w:ascii="Arial" w:hAnsi="Arial" w:cs="Arial"/>
          <w:sz w:val="24"/>
          <w:szCs w:val="24"/>
          <w:lang w:val="mk-MK"/>
        </w:rPr>
        <w:t xml:space="preserve"> и </w:t>
      </w:r>
      <w:r w:rsidR="00807457" w:rsidRPr="00A54BA0">
        <w:rPr>
          <w:rFonts w:ascii="Arial" w:hAnsi="Arial" w:cs="Arial"/>
          <w:sz w:val="24"/>
          <w:szCs w:val="24"/>
        </w:rPr>
        <w:t>нејзино градење</w:t>
      </w:r>
      <w:r w:rsidR="00A54BA0">
        <w:rPr>
          <w:rFonts w:ascii="Arial" w:hAnsi="Arial" w:cs="Arial"/>
          <w:sz w:val="24"/>
          <w:szCs w:val="24"/>
        </w:rPr>
        <w:t xml:space="preserve"> во посебна индивидуа</w:t>
      </w:r>
      <w:r w:rsidR="00A54BA0">
        <w:rPr>
          <w:rFonts w:ascii="Arial" w:hAnsi="Arial" w:cs="Arial"/>
          <w:sz w:val="24"/>
          <w:szCs w:val="24"/>
          <w:lang w:val="mk-MK"/>
        </w:rPr>
        <w:t xml:space="preserve"> </w:t>
      </w:r>
      <w:r w:rsidR="00807457" w:rsidRPr="00A54BA0">
        <w:rPr>
          <w:rFonts w:ascii="Arial" w:hAnsi="Arial" w:cs="Arial"/>
          <w:sz w:val="24"/>
          <w:szCs w:val="24"/>
        </w:rPr>
        <w:t xml:space="preserve">која ќе умее да ги почитува основните норми на општественото живеење. </w:t>
      </w:r>
    </w:p>
    <w:p w14:paraId="308C9C1D" w14:textId="60E380FE" w:rsidR="0082567F" w:rsidRDefault="0082567F" w:rsidP="00231B2F">
      <w:pPr>
        <w:ind w:firstLine="540"/>
        <w:jc w:val="both"/>
        <w:rPr>
          <w:rFonts w:ascii="Arial" w:hAnsi="Arial" w:cs="Arial"/>
          <w:sz w:val="24"/>
          <w:szCs w:val="24"/>
        </w:rPr>
      </w:pPr>
      <w:r w:rsidRPr="00A54BA0">
        <w:rPr>
          <w:rFonts w:ascii="Arial" w:hAnsi="Arial" w:cs="Arial"/>
          <w:sz w:val="24"/>
          <w:szCs w:val="24"/>
          <w:lang w:val="mk-MK"/>
        </w:rPr>
        <w:t>Примарна цел на нашата градинка е да обезбеди здраво и среќно детство на секое дете.</w:t>
      </w:r>
      <w:r w:rsidR="00CB6A4E">
        <w:rPr>
          <w:rFonts w:ascii="Arial" w:hAnsi="Arial" w:cs="Arial"/>
          <w:sz w:val="24"/>
          <w:szCs w:val="24"/>
        </w:rPr>
        <w:t xml:space="preserve"> </w:t>
      </w:r>
      <w:r w:rsidRPr="00A54BA0">
        <w:rPr>
          <w:rFonts w:ascii="Arial" w:hAnsi="Arial" w:cs="Arial"/>
          <w:sz w:val="24"/>
          <w:szCs w:val="24"/>
          <w:lang w:val="mk-MK"/>
        </w:rPr>
        <w:t>Градинката е место каде се поставуваат темелите на сестраниот развој на детската личност согласно законитостите на развојниот период  и задоволување на актуелните потреби на децата.</w:t>
      </w:r>
    </w:p>
    <w:p w14:paraId="1D4DC9C6" w14:textId="77777777" w:rsidR="00BC56A9" w:rsidRPr="00BC56A9" w:rsidRDefault="00BC56A9" w:rsidP="00231B2F">
      <w:pPr>
        <w:ind w:firstLine="540"/>
        <w:jc w:val="both"/>
        <w:rPr>
          <w:rFonts w:ascii="Arial" w:hAnsi="Arial" w:cs="Arial"/>
          <w:sz w:val="24"/>
          <w:szCs w:val="24"/>
        </w:rPr>
      </w:pPr>
    </w:p>
    <w:p w14:paraId="4C42751D" w14:textId="77777777" w:rsidR="00D4137E" w:rsidRPr="00D4137E" w:rsidRDefault="00E52B25" w:rsidP="00D4137E">
      <w:pPr>
        <w:ind w:firstLine="540"/>
        <w:rPr>
          <w:rFonts w:ascii="Arial" w:hAnsi="Arial" w:cs="Arial"/>
          <w:b/>
          <w:bCs/>
          <w:sz w:val="24"/>
          <w:szCs w:val="24"/>
          <w:u w:val="single"/>
          <w:lang w:val="mk-MK"/>
        </w:rPr>
      </w:pPr>
      <w:r>
        <w:rPr>
          <w:rFonts w:ascii="Arial" w:hAnsi="Arial" w:cs="Arial"/>
          <w:b/>
          <w:bCs/>
          <w:sz w:val="24"/>
          <w:szCs w:val="24"/>
          <w:u w:val="single"/>
          <w:lang w:val="mk-MK"/>
        </w:rPr>
        <w:t xml:space="preserve">Мисија </w:t>
      </w:r>
      <w:r w:rsidR="007D356F">
        <w:rPr>
          <w:rFonts w:ascii="Arial" w:hAnsi="Arial" w:cs="Arial"/>
          <w:b/>
          <w:bCs/>
          <w:sz w:val="24"/>
          <w:szCs w:val="24"/>
          <w:u w:val="single"/>
          <w:lang w:val="mk-MK"/>
        </w:rPr>
        <w:t>на нашата установа</w:t>
      </w:r>
    </w:p>
    <w:p w14:paraId="2C93BE9D" w14:textId="77777777" w:rsidR="007D356F" w:rsidRPr="00231B2F" w:rsidRDefault="007D356F" w:rsidP="00231B2F">
      <w:pPr>
        <w:pStyle w:val="TOC2"/>
      </w:pPr>
      <w:r w:rsidRPr="00231B2F">
        <w:t> Она што го правиме....</w:t>
      </w:r>
    </w:p>
    <w:p w14:paraId="3B046826" w14:textId="77777777" w:rsidR="007D356F" w:rsidRPr="00231B2F" w:rsidRDefault="007D356F" w:rsidP="006A0D18">
      <w:pPr>
        <w:spacing w:before="100" w:beforeAutospacing="1" w:after="100" w:afterAutospacing="1"/>
        <w:ind w:firstLine="540"/>
        <w:jc w:val="both"/>
        <w:rPr>
          <w:rFonts w:ascii="Arial" w:hAnsi="Arial" w:cs="Arial"/>
          <w:b/>
          <w:iCs/>
          <w:sz w:val="24"/>
          <w:szCs w:val="24"/>
          <w:u w:val="single"/>
        </w:rPr>
      </w:pPr>
      <w:r w:rsidRPr="00231B2F">
        <w:rPr>
          <w:rFonts w:ascii="Arial" w:hAnsi="Arial" w:cs="Arial"/>
          <w:b/>
          <w:iCs/>
          <w:sz w:val="24"/>
          <w:szCs w:val="24"/>
          <w:lang w:val="mk-MK"/>
        </w:rPr>
        <w:t>Промовирање на сестрана, креативна и продуктивна личност, развивање на свест за хуманистички и естетски вредности</w:t>
      </w:r>
      <w:r w:rsidRPr="00231B2F">
        <w:rPr>
          <w:rFonts w:ascii="Arial" w:hAnsi="Arial" w:cs="Arial"/>
          <w:b/>
          <w:iCs/>
          <w:sz w:val="24"/>
          <w:szCs w:val="24"/>
        </w:rPr>
        <w:t>,</w:t>
      </w:r>
      <w:r w:rsidRPr="00231B2F">
        <w:rPr>
          <w:rFonts w:ascii="Arial" w:hAnsi="Arial" w:cs="Arial"/>
          <w:b/>
          <w:iCs/>
          <w:sz w:val="24"/>
          <w:szCs w:val="24"/>
          <w:lang w:val="mk-MK"/>
        </w:rPr>
        <w:t xml:space="preserve"> градинка во која децата растат низ другарство, игри, приказни, песни и знаења за многу нешта. Разбирање, доверба, соработка со родителите, во заедничка грижа за развојот и воспитувањето на децата.</w:t>
      </w:r>
    </w:p>
    <w:p w14:paraId="331C4ED9" w14:textId="77777777" w:rsidR="007D356F" w:rsidRDefault="007D356F" w:rsidP="00231B2F">
      <w:pPr>
        <w:pStyle w:val="TOC2"/>
      </w:pPr>
    </w:p>
    <w:p w14:paraId="6009BAE3" w14:textId="77777777" w:rsidR="00D4137E" w:rsidRDefault="00D4137E" w:rsidP="00D4137E">
      <w:pPr>
        <w:rPr>
          <w:lang w:val="mk-MK"/>
        </w:rPr>
      </w:pPr>
    </w:p>
    <w:p w14:paraId="7053916B" w14:textId="77777777" w:rsidR="00D4137E" w:rsidRPr="00D4137E" w:rsidRDefault="00D4137E" w:rsidP="00D4137E">
      <w:pPr>
        <w:rPr>
          <w:lang w:val="mk-MK"/>
        </w:rPr>
      </w:pPr>
    </w:p>
    <w:p w14:paraId="50FEB8D8" w14:textId="77777777" w:rsidR="007D356F" w:rsidRPr="00231B2F" w:rsidRDefault="007D356F" w:rsidP="00231B2F">
      <w:pPr>
        <w:pStyle w:val="TOC2"/>
        <w:rPr>
          <w:u w:val="single"/>
        </w:rPr>
      </w:pPr>
      <w:r w:rsidRPr="00231B2F">
        <w:rPr>
          <w:u w:val="single"/>
        </w:rPr>
        <w:lastRenderedPageBreak/>
        <w:t>Мото на нашата установа „Дечиња,мајски цветчиња“</w:t>
      </w:r>
    </w:p>
    <w:p w14:paraId="570623CA" w14:textId="77777777" w:rsidR="007D356F" w:rsidRPr="00231B2F" w:rsidRDefault="007D356F" w:rsidP="00231B2F">
      <w:pPr>
        <w:pStyle w:val="TOC2"/>
        <w:rPr>
          <w:u w:val="single"/>
        </w:rPr>
      </w:pPr>
    </w:p>
    <w:p w14:paraId="2197D6C0" w14:textId="77777777" w:rsidR="007D356F" w:rsidRPr="007D356F" w:rsidRDefault="007D356F" w:rsidP="00231B2F">
      <w:pPr>
        <w:pStyle w:val="TOC2"/>
      </w:pPr>
      <w:r w:rsidRPr="007D356F">
        <w:t>Место каде што сите деца се среќни и безбедни</w:t>
      </w:r>
    </w:p>
    <w:p w14:paraId="59163979" w14:textId="145481BC" w:rsidR="007D356F" w:rsidRPr="007D356F" w:rsidRDefault="007D356F" w:rsidP="00231B2F">
      <w:pPr>
        <w:pStyle w:val="TOC2"/>
      </w:pPr>
      <w:r w:rsidRPr="007D356F">
        <w:t>Активни,</w:t>
      </w:r>
      <w:r w:rsidR="00CB6A4E">
        <w:rPr>
          <w:lang w:val="en-US"/>
        </w:rPr>
        <w:t xml:space="preserve"> </w:t>
      </w:r>
      <w:r w:rsidRPr="007D356F">
        <w:t>разиграни,</w:t>
      </w:r>
      <w:r w:rsidR="00CB6A4E">
        <w:rPr>
          <w:lang w:val="en-US"/>
        </w:rPr>
        <w:t xml:space="preserve"> </w:t>
      </w:r>
      <w:r w:rsidRPr="007D356F">
        <w:t>распеани</w:t>
      </w:r>
    </w:p>
    <w:p w14:paraId="44A7B9DD" w14:textId="77777777" w:rsidR="007D356F" w:rsidRPr="007D356F" w:rsidRDefault="007D356F" w:rsidP="00231B2F">
      <w:pPr>
        <w:pStyle w:val="TOC2"/>
      </w:pPr>
      <w:r w:rsidRPr="007D356F">
        <w:t>Јунаци прави!</w:t>
      </w:r>
    </w:p>
    <w:p w14:paraId="71922421" w14:textId="77777777" w:rsidR="007D356F" w:rsidRPr="007D356F" w:rsidRDefault="007D356F" w:rsidP="00231B2F">
      <w:pPr>
        <w:pStyle w:val="TOC2"/>
      </w:pPr>
      <w:r w:rsidRPr="007D356F">
        <w:t>Силни и храбри</w:t>
      </w:r>
    </w:p>
    <w:p w14:paraId="0E8105D2" w14:textId="0901C7CA" w:rsidR="007D356F" w:rsidRPr="007D356F" w:rsidRDefault="007D356F" w:rsidP="00231B2F">
      <w:pPr>
        <w:pStyle w:val="TOC2"/>
      </w:pPr>
      <w:r w:rsidRPr="007D356F">
        <w:t>Книгата ја сакаат,</w:t>
      </w:r>
      <w:r w:rsidR="00CB6A4E">
        <w:rPr>
          <w:lang w:val="en-US"/>
        </w:rPr>
        <w:t xml:space="preserve"> </w:t>
      </w:r>
      <w:r w:rsidRPr="007D356F">
        <w:t>приказни раскажуваат</w:t>
      </w:r>
    </w:p>
    <w:p w14:paraId="06C8F846" w14:textId="77777777" w:rsidR="007D356F" w:rsidRPr="007D356F" w:rsidRDefault="007D356F" w:rsidP="00231B2F">
      <w:pPr>
        <w:pStyle w:val="TOC2"/>
      </w:pPr>
      <w:r w:rsidRPr="007D356F">
        <w:t>Итри, искрени со секого другаруваат!</w:t>
      </w:r>
    </w:p>
    <w:p w14:paraId="66E944A2" w14:textId="77777777" w:rsidR="007D356F" w:rsidRPr="007D356F" w:rsidRDefault="007D356F" w:rsidP="00231B2F">
      <w:pPr>
        <w:pStyle w:val="TOC2"/>
      </w:pPr>
    </w:p>
    <w:p w14:paraId="1DFAE554" w14:textId="77777777" w:rsidR="007D356F" w:rsidRPr="007D356F" w:rsidRDefault="007D356F" w:rsidP="00231B2F">
      <w:pPr>
        <w:pStyle w:val="TOC2"/>
      </w:pPr>
      <w:r w:rsidRPr="007D356F">
        <w:t>Целата убава градинка наша</w:t>
      </w:r>
    </w:p>
    <w:p w14:paraId="3D3C7F43" w14:textId="77777777" w:rsidR="007D356F" w:rsidRPr="007D356F" w:rsidRDefault="007D356F" w:rsidP="00231B2F">
      <w:pPr>
        <w:pStyle w:val="TOC2"/>
      </w:pPr>
      <w:r w:rsidRPr="007D356F">
        <w:t>Ветува, верува и радост дава</w:t>
      </w:r>
    </w:p>
    <w:p w14:paraId="54EB0C93" w14:textId="77777777" w:rsidR="007D356F" w:rsidRPr="007D356F" w:rsidRDefault="007D356F" w:rsidP="00231B2F">
      <w:pPr>
        <w:pStyle w:val="TOC2"/>
      </w:pPr>
      <w:r w:rsidRPr="007D356F">
        <w:t>Елате кај нас дечиња сега</w:t>
      </w:r>
    </w:p>
    <w:p w14:paraId="584E3812" w14:textId="77777777" w:rsidR="006146DC" w:rsidRDefault="007D356F" w:rsidP="00231B2F">
      <w:pPr>
        <w:pStyle w:val="TOC2"/>
      </w:pPr>
      <w:r w:rsidRPr="007D356F">
        <w:t>Т</w:t>
      </w:r>
      <w:r w:rsidR="000F6AEC">
        <w:t>ака ќе стекнете голема слав</w:t>
      </w:r>
      <w:r w:rsidR="00A54BA0">
        <w:t>а!</w:t>
      </w:r>
    </w:p>
    <w:p w14:paraId="4BC9EE1E" w14:textId="77777777" w:rsidR="00D4137E" w:rsidRPr="00D4137E" w:rsidRDefault="00D4137E" w:rsidP="00D4137E">
      <w:pPr>
        <w:rPr>
          <w:lang w:val="mk-MK"/>
        </w:rPr>
      </w:pPr>
    </w:p>
    <w:p w14:paraId="1CC0DE1A" w14:textId="77777777" w:rsidR="00A54BA0" w:rsidRDefault="00A54BA0" w:rsidP="00A54BA0">
      <w:pPr>
        <w:jc w:val="both"/>
        <w:rPr>
          <w:lang w:val="mk-MK"/>
        </w:rPr>
      </w:pPr>
    </w:p>
    <w:p w14:paraId="2E153FD2" w14:textId="77777777" w:rsidR="00A1798E" w:rsidRPr="00D357A9" w:rsidRDefault="000F6AEC" w:rsidP="00A54BA0">
      <w:pPr>
        <w:jc w:val="both"/>
        <w:rPr>
          <w:rFonts w:ascii="Arial" w:hAnsi="Arial" w:cs="Arial"/>
          <w:b/>
          <w:sz w:val="24"/>
          <w:szCs w:val="24"/>
          <w:lang w:val="mk-MK"/>
        </w:rPr>
      </w:pPr>
      <w:r>
        <w:rPr>
          <w:rFonts w:ascii="Arial" w:hAnsi="Arial" w:cs="Arial"/>
          <w:b/>
          <w:sz w:val="24"/>
          <w:szCs w:val="24"/>
          <w:lang w:val="mk-MK"/>
        </w:rPr>
        <w:t xml:space="preserve">   </w:t>
      </w:r>
      <w:r w:rsidR="00A1798E" w:rsidRPr="00D357A9">
        <w:rPr>
          <w:rFonts w:ascii="Arial" w:hAnsi="Arial" w:cs="Arial"/>
          <w:b/>
          <w:sz w:val="24"/>
          <w:szCs w:val="24"/>
          <w:lang w:val="mk-MK"/>
        </w:rPr>
        <w:t xml:space="preserve">2.ПОЈДОВНИ ОСНОВИ ЗА ОРГАНИЗИРАЊЕ НА ДЕЈНОСТА </w:t>
      </w:r>
    </w:p>
    <w:p w14:paraId="2E784450" w14:textId="77777777" w:rsidR="0084660C" w:rsidRDefault="0084660C" w:rsidP="006A0D18">
      <w:pPr>
        <w:ind w:firstLine="540"/>
        <w:jc w:val="both"/>
        <w:rPr>
          <w:rFonts w:ascii="Arial" w:hAnsi="Arial" w:cs="Arial"/>
          <w:sz w:val="24"/>
          <w:szCs w:val="24"/>
          <w:lang w:val="mk-MK"/>
        </w:rPr>
      </w:pPr>
    </w:p>
    <w:p w14:paraId="003E33DC" w14:textId="474B4A90" w:rsidR="003E1834" w:rsidRPr="00F56F62" w:rsidRDefault="000F6AEC" w:rsidP="006A0D18">
      <w:pPr>
        <w:ind w:firstLine="540"/>
        <w:jc w:val="both"/>
        <w:rPr>
          <w:rFonts w:ascii="Arial" w:hAnsi="Arial" w:cs="Arial"/>
          <w:sz w:val="24"/>
          <w:szCs w:val="24"/>
          <w:lang w:val="mk-MK"/>
        </w:rPr>
      </w:pPr>
      <w:r>
        <w:rPr>
          <w:rFonts w:ascii="Arial" w:hAnsi="Arial" w:cs="Arial"/>
          <w:sz w:val="24"/>
          <w:szCs w:val="24"/>
          <w:lang w:val="mk-MK"/>
        </w:rPr>
        <w:t xml:space="preserve">     </w:t>
      </w:r>
      <w:r w:rsidR="006E5A5A" w:rsidRPr="00F56F62">
        <w:rPr>
          <w:rFonts w:ascii="Arial" w:hAnsi="Arial" w:cs="Arial"/>
          <w:sz w:val="24"/>
          <w:szCs w:val="24"/>
          <w:lang w:val="mk-MK"/>
        </w:rPr>
        <w:t>Со Годишната програма за раб</w:t>
      </w:r>
      <w:r w:rsidR="00FA34A9">
        <w:rPr>
          <w:rFonts w:ascii="Arial" w:hAnsi="Arial" w:cs="Arial"/>
          <w:sz w:val="24"/>
          <w:szCs w:val="24"/>
          <w:lang w:val="mk-MK"/>
        </w:rPr>
        <w:t xml:space="preserve">ота на Ј.О.У.Д.Г </w:t>
      </w:r>
      <w:r w:rsidR="00E40D21" w:rsidRPr="00F56F62">
        <w:rPr>
          <w:rFonts w:ascii="Arial" w:hAnsi="Arial" w:cs="Arial"/>
          <w:sz w:val="24"/>
          <w:szCs w:val="24"/>
          <w:lang w:val="mk-MK"/>
        </w:rPr>
        <w:t>„Мајски Цвет“</w:t>
      </w:r>
      <w:r w:rsidR="00FA34A9">
        <w:rPr>
          <w:rFonts w:ascii="Arial" w:hAnsi="Arial" w:cs="Arial"/>
          <w:sz w:val="24"/>
          <w:szCs w:val="24"/>
          <w:lang w:val="mk-MK"/>
        </w:rPr>
        <w:t xml:space="preserve"> - </w:t>
      </w:r>
      <w:r w:rsidR="006E5A5A" w:rsidRPr="00F56F62">
        <w:rPr>
          <w:rFonts w:ascii="Arial" w:hAnsi="Arial" w:cs="Arial"/>
          <w:sz w:val="24"/>
          <w:szCs w:val="24"/>
          <w:lang w:val="mk-MK"/>
        </w:rPr>
        <w:t>Битола, се определуваат програмските задачи т</w:t>
      </w:r>
      <w:r w:rsidR="00FA34A9">
        <w:rPr>
          <w:rFonts w:ascii="Arial" w:hAnsi="Arial" w:cs="Arial"/>
          <w:sz w:val="24"/>
          <w:szCs w:val="24"/>
          <w:lang w:val="mk-MK"/>
        </w:rPr>
        <w:t>.е. содржините за работа за 20</w:t>
      </w:r>
      <w:r w:rsidR="008C6831">
        <w:rPr>
          <w:rFonts w:ascii="Arial" w:hAnsi="Arial" w:cs="Arial"/>
          <w:sz w:val="24"/>
          <w:szCs w:val="24"/>
          <w:lang w:val="mk-MK"/>
        </w:rPr>
        <w:t>2</w:t>
      </w:r>
      <w:r w:rsidR="00BF7A41">
        <w:rPr>
          <w:rFonts w:ascii="Arial" w:hAnsi="Arial" w:cs="Arial"/>
          <w:sz w:val="24"/>
          <w:szCs w:val="24"/>
          <w:lang w:val="mk-MK"/>
        </w:rPr>
        <w:t>5/</w:t>
      </w:r>
      <w:r w:rsidR="008C6831">
        <w:rPr>
          <w:rFonts w:ascii="Arial" w:hAnsi="Arial" w:cs="Arial"/>
          <w:sz w:val="24"/>
          <w:szCs w:val="24"/>
          <w:lang w:val="mk-MK"/>
        </w:rPr>
        <w:t>202</w:t>
      </w:r>
      <w:r w:rsidR="00BF7A41">
        <w:rPr>
          <w:rFonts w:ascii="Arial" w:hAnsi="Arial" w:cs="Arial"/>
          <w:sz w:val="24"/>
          <w:szCs w:val="24"/>
          <w:lang w:val="mk-MK"/>
        </w:rPr>
        <w:t>6</w:t>
      </w:r>
      <w:r w:rsidR="006E5A5A" w:rsidRPr="00F56F62">
        <w:rPr>
          <w:rFonts w:ascii="Arial" w:hAnsi="Arial" w:cs="Arial"/>
          <w:sz w:val="24"/>
          <w:szCs w:val="24"/>
          <w:lang w:val="mk-MK"/>
        </w:rPr>
        <w:t xml:space="preserve"> година.</w:t>
      </w:r>
      <w:r w:rsidR="003E1834" w:rsidRPr="00F56F62">
        <w:rPr>
          <w:rFonts w:ascii="Arial" w:hAnsi="Arial" w:cs="Arial"/>
          <w:sz w:val="24"/>
          <w:szCs w:val="24"/>
          <w:lang w:val="mk-MK"/>
        </w:rPr>
        <w:t xml:space="preserve">Оваа програма  е во согласност </w:t>
      </w:r>
      <w:r w:rsidR="00FA34A9">
        <w:rPr>
          <w:rFonts w:ascii="Arial" w:hAnsi="Arial" w:cs="Arial"/>
          <w:sz w:val="24"/>
          <w:szCs w:val="24"/>
          <w:lang w:val="mk-MK"/>
        </w:rPr>
        <w:t xml:space="preserve"> со </w:t>
      </w:r>
      <w:r w:rsidR="003E1834" w:rsidRPr="00F56F62">
        <w:rPr>
          <w:rFonts w:ascii="Arial" w:hAnsi="Arial" w:cs="Arial"/>
          <w:sz w:val="24"/>
          <w:szCs w:val="24"/>
          <w:lang w:val="mk-MK"/>
        </w:rPr>
        <w:t>Законот за заштита на децата, Програмата за воспитно-образовна работа со деца од предучилишна возраст  во јавните детски градинки, како и со тезите  доста</w:t>
      </w:r>
      <w:r w:rsidR="00D57F4D">
        <w:rPr>
          <w:rFonts w:ascii="Arial" w:hAnsi="Arial" w:cs="Arial"/>
          <w:sz w:val="24"/>
          <w:szCs w:val="24"/>
          <w:lang w:val="mk-MK"/>
        </w:rPr>
        <w:t>вени од Министерството за</w:t>
      </w:r>
      <w:r w:rsidR="003E1834" w:rsidRPr="00F56F62">
        <w:rPr>
          <w:rFonts w:ascii="Arial" w:hAnsi="Arial" w:cs="Arial"/>
          <w:sz w:val="24"/>
          <w:szCs w:val="24"/>
          <w:lang w:val="mk-MK"/>
        </w:rPr>
        <w:t xml:space="preserve"> социјална политика,</w:t>
      </w:r>
      <w:r w:rsidR="00BC56A9">
        <w:rPr>
          <w:rFonts w:ascii="Arial" w:hAnsi="Arial" w:cs="Arial"/>
          <w:sz w:val="24"/>
          <w:szCs w:val="24"/>
        </w:rPr>
        <w:t xml:space="preserve"> </w:t>
      </w:r>
      <w:r w:rsidR="00D57F4D">
        <w:rPr>
          <w:rFonts w:ascii="Arial" w:hAnsi="Arial" w:cs="Arial"/>
          <w:sz w:val="24"/>
          <w:szCs w:val="24"/>
          <w:lang w:val="mk-MK"/>
        </w:rPr>
        <w:t>демографија и млади,</w:t>
      </w:r>
      <w:r w:rsidR="00BC56A9">
        <w:rPr>
          <w:rFonts w:ascii="Arial" w:hAnsi="Arial" w:cs="Arial"/>
          <w:sz w:val="24"/>
          <w:szCs w:val="24"/>
        </w:rPr>
        <w:t xml:space="preserve"> </w:t>
      </w:r>
      <w:r w:rsidR="003E1834" w:rsidRPr="00F56F62">
        <w:rPr>
          <w:rFonts w:ascii="Arial" w:hAnsi="Arial" w:cs="Arial"/>
          <w:sz w:val="24"/>
          <w:szCs w:val="24"/>
          <w:lang w:val="mk-MK"/>
        </w:rPr>
        <w:t>Упатството од Бирото за развој на образованието на Р.Македонија, Стандардите за рано учење и развој кај децатa од 0 до 6 години-Ран детски развој,</w:t>
      </w:r>
      <w:r w:rsidR="00BC56A9">
        <w:rPr>
          <w:rFonts w:ascii="Arial" w:hAnsi="Arial" w:cs="Arial"/>
          <w:sz w:val="24"/>
          <w:szCs w:val="24"/>
        </w:rPr>
        <w:t xml:space="preserve"> </w:t>
      </w:r>
      <w:r w:rsidR="003E1834" w:rsidRPr="00F56F62">
        <w:rPr>
          <w:rFonts w:ascii="Arial" w:hAnsi="Arial" w:cs="Arial"/>
          <w:sz w:val="24"/>
          <w:szCs w:val="24"/>
          <w:lang w:val="mk-MK"/>
        </w:rPr>
        <w:t>Педагошката теорија и пракса, Конвенцијата за правата на детето од ООН и препорак</w:t>
      </w:r>
      <w:r w:rsidR="00D57F4D">
        <w:rPr>
          <w:rFonts w:ascii="Arial" w:hAnsi="Arial" w:cs="Arial"/>
          <w:sz w:val="24"/>
          <w:szCs w:val="24"/>
          <w:lang w:val="mk-MK"/>
        </w:rPr>
        <w:t>ите од Министерството за социјална политика,демографија и млади.</w:t>
      </w:r>
    </w:p>
    <w:p w14:paraId="6D5826DB" w14:textId="77777777" w:rsidR="00A57932" w:rsidRPr="00CB6A4E" w:rsidRDefault="005D4315" w:rsidP="00B82A47">
      <w:pPr>
        <w:jc w:val="both"/>
        <w:rPr>
          <w:rFonts w:ascii="Arial" w:hAnsi="Arial" w:cs="Arial"/>
          <w:sz w:val="24"/>
          <w:szCs w:val="24"/>
          <w:lang w:val="mk-MK"/>
        </w:rPr>
      </w:pPr>
      <w:r>
        <w:rPr>
          <w:rFonts w:ascii="Arial" w:hAnsi="Arial" w:cs="Arial"/>
          <w:sz w:val="24"/>
          <w:szCs w:val="24"/>
          <w:lang w:val="mk-MK"/>
        </w:rPr>
        <w:t xml:space="preserve">             </w:t>
      </w:r>
      <w:r w:rsidR="003E1834" w:rsidRPr="00CB6A4E">
        <w:rPr>
          <w:rFonts w:ascii="Arial" w:hAnsi="Arial" w:cs="Arial"/>
          <w:sz w:val="24"/>
          <w:szCs w:val="24"/>
          <w:lang w:val="mk-MK"/>
        </w:rPr>
        <w:t>Појдовни основи за изготвување на Годишната програма за работа на</w:t>
      </w:r>
      <w:r w:rsidR="00D450AE" w:rsidRPr="00CB6A4E">
        <w:rPr>
          <w:rFonts w:ascii="Arial" w:hAnsi="Arial" w:cs="Arial"/>
          <w:sz w:val="24"/>
          <w:szCs w:val="24"/>
          <w:lang w:val="mk-MK"/>
        </w:rPr>
        <w:t xml:space="preserve"> </w:t>
      </w:r>
      <w:r w:rsidR="00D57F4D" w:rsidRPr="00CB6A4E">
        <w:rPr>
          <w:rFonts w:ascii="Arial" w:hAnsi="Arial" w:cs="Arial"/>
          <w:sz w:val="24"/>
          <w:szCs w:val="24"/>
          <w:lang w:val="mk-MK"/>
        </w:rPr>
        <w:t>ЈОУДГ</w:t>
      </w:r>
      <w:r w:rsidR="003E1834" w:rsidRPr="00CB6A4E">
        <w:rPr>
          <w:rFonts w:ascii="Arial" w:hAnsi="Arial" w:cs="Arial"/>
          <w:sz w:val="24"/>
          <w:szCs w:val="24"/>
          <w:lang w:val="mk-MK"/>
        </w:rPr>
        <w:t xml:space="preserve"> „Мајски Цвет“-Битола, </w:t>
      </w:r>
      <w:r w:rsidR="00D57F4D" w:rsidRPr="00CB6A4E">
        <w:rPr>
          <w:rFonts w:ascii="Arial" w:hAnsi="Arial" w:cs="Arial"/>
          <w:sz w:val="24"/>
          <w:szCs w:val="24"/>
          <w:lang w:val="mk-MK"/>
        </w:rPr>
        <w:t xml:space="preserve">се </w:t>
      </w:r>
      <w:r w:rsidR="00D57F4D" w:rsidRPr="00CB6A4E">
        <w:rPr>
          <w:rFonts w:ascii="Arial" w:hAnsi="Arial" w:cs="Arial"/>
          <w:sz w:val="24"/>
          <w:szCs w:val="24"/>
        </w:rPr>
        <w:t xml:space="preserve">: </w:t>
      </w:r>
      <w:r w:rsidR="003E1834" w:rsidRPr="00CB6A4E">
        <w:rPr>
          <w:rFonts w:ascii="Arial" w:hAnsi="Arial" w:cs="Arial"/>
          <w:sz w:val="24"/>
          <w:szCs w:val="24"/>
          <w:lang w:val="mk-MK"/>
        </w:rPr>
        <w:t>Член 168 од Законот за заштита н</w:t>
      </w:r>
      <w:r w:rsidR="00231B2F" w:rsidRPr="00CB6A4E">
        <w:rPr>
          <w:rFonts w:ascii="Arial" w:hAnsi="Arial" w:cs="Arial"/>
          <w:sz w:val="24"/>
          <w:szCs w:val="24"/>
          <w:lang w:val="mk-MK"/>
        </w:rPr>
        <w:t>а децата (Сл. Весник на РМ 23/13, 12/14, 44/</w:t>
      </w:r>
      <w:r w:rsidR="003E1834" w:rsidRPr="00CB6A4E">
        <w:rPr>
          <w:rFonts w:ascii="Arial" w:hAnsi="Arial" w:cs="Arial"/>
          <w:sz w:val="24"/>
          <w:szCs w:val="24"/>
          <w:lang w:val="mk-MK"/>
        </w:rPr>
        <w:t xml:space="preserve">14, </w:t>
      </w:r>
      <w:r w:rsidR="00231B2F" w:rsidRPr="00CB6A4E">
        <w:rPr>
          <w:rFonts w:ascii="Arial" w:hAnsi="Arial" w:cs="Arial"/>
          <w:sz w:val="24"/>
          <w:szCs w:val="24"/>
          <w:lang w:val="mk-MK"/>
        </w:rPr>
        <w:t xml:space="preserve"> 144/</w:t>
      </w:r>
      <w:r w:rsidR="00E40D21" w:rsidRPr="00CB6A4E">
        <w:rPr>
          <w:rFonts w:ascii="Arial" w:hAnsi="Arial" w:cs="Arial"/>
          <w:sz w:val="24"/>
          <w:szCs w:val="24"/>
          <w:lang w:val="mk-MK"/>
        </w:rPr>
        <w:t>14</w:t>
      </w:r>
      <w:r w:rsidR="00231B2F" w:rsidRPr="00CB6A4E">
        <w:rPr>
          <w:rFonts w:ascii="Arial" w:hAnsi="Arial" w:cs="Arial"/>
          <w:sz w:val="24"/>
          <w:szCs w:val="24"/>
          <w:lang w:val="mk-MK"/>
        </w:rPr>
        <w:t>, 10/15, 25/15, 150/</w:t>
      </w:r>
      <w:r w:rsidR="00A07392" w:rsidRPr="00CB6A4E">
        <w:rPr>
          <w:rFonts w:ascii="Arial" w:hAnsi="Arial" w:cs="Arial"/>
          <w:sz w:val="24"/>
          <w:szCs w:val="24"/>
          <w:lang w:val="mk-MK"/>
        </w:rPr>
        <w:t>15, 192/</w:t>
      </w:r>
      <w:r w:rsidR="003E1834" w:rsidRPr="00CB6A4E">
        <w:rPr>
          <w:rFonts w:ascii="Arial" w:hAnsi="Arial" w:cs="Arial"/>
          <w:sz w:val="24"/>
          <w:szCs w:val="24"/>
          <w:lang w:val="mk-MK"/>
        </w:rPr>
        <w:t xml:space="preserve">15, </w:t>
      </w:r>
      <w:r w:rsidR="00160CE5" w:rsidRPr="00CB6A4E">
        <w:rPr>
          <w:rFonts w:ascii="Arial" w:hAnsi="Arial" w:cs="Arial"/>
          <w:sz w:val="24"/>
          <w:szCs w:val="24"/>
          <w:lang w:val="mk-MK"/>
        </w:rPr>
        <w:t>27/</w:t>
      </w:r>
      <w:r w:rsidR="00A07392" w:rsidRPr="00CB6A4E">
        <w:rPr>
          <w:rFonts w:ascii="Arial" w:hAnsi="Arial" w:cs="Arial"/>
          <w:sz w:val="24"/>
          <w:szCs w:val="24"/>
          <w:lang w:val="mk-MK"/>
        </w:rPr>
        <w:t>16, 163/17 и 21/</w:t>
      </w:r>
      <w:r w:rsidR="003E1834" w:rsidRPr="00CB6A4E">
        <w:rPr>
          <w:rFonts w:ascii="Arial" w:hAnsi="Arial" w:cs="Arial"/>
          <w:sz w:val="24"/>
          <w:szCs w:val="24"/>
          <w:lang w:val="mk-MK"/>
        </w:rPr>
        <w:t>18</w:t>
      </w:r>
      <w:r w:rsidR="00A07392" w:rsidRPr="00CB6A4E">
        <w:rPr>
          <w:rFonts w:ascii="Arial" w:hAnsi="Arial" w:cs="Arial"/>
          <w:sz w:val="24"/>
          <w:szCs w:val="24"/>
          <w:lang w:val="mk-MK"/>
        </w:rPr>
        <w:t>, 198/</w:t>
      </w:r>
      <w:r w:rsidR="00160CE5" w:rsidRPr="00CB6A4E">
        <w:rPr>
          <w:rFonts w:ascii="Arial" w:hAnsi="Arial" w:cs="Arial"/>
          <w:sz w:val="24"/>
          <w:szCs w:val="24"/>
          <w:lang w:val="mk-MK"/>
        </w:rPr>
        <w:t xml:space="preserve">18 и </w:t>
      </w:r>
      <w:r w:rsidR="00B36D61" w:rsidRPr="00CB6A4E">
        <w:rPr>
          <w:rFonts w:ascii="Arial" w:hAnsi="Arial" w:cs="Arial"/>
          <w:sz w:val="24"/>
          <w:szCs w:val="24"/>
          <w:lang w:val="mk-MK"/>
        </w:rPr>
        <w:t>„Службен весник на Р</w:t>
      </w:r>
      <w:r w:rsidR="00273543" w:rsidRPr="00CB6A4E">
        <w:rPr>
          <w:rFonts w:ascii="Arial" w:hAnsi="Arial" w:cs="Arial"/>
          <w:sz w:val="24"/>
          <w:szCs w:val="24"/>
          <w:lang w:val="mk-MK"/>
        </w:rPr>
        <w:t>епубика Северна  Македонија</w:t>
      </w:r>
      <w:r w:rsidR="00B36D61" w:rsidRPr="00CB6A4E">
        <w:rPr>
          <w:rFonts w:ascii="Arial" w:hAnsi="Arial" w:cs="Arial"/>
          <w:sz w:val="24"/>
          <w:szCs w:val="24"/>
          <w:lang w:val="mk-MK"/>
        </w:rPr>
        <w:t>“</w:t>
      </w:r>
      <w:r w:rsidR="00273543" w:rsidRPr="00CB6A4E">
        <w:rPr>
          <w:rFonts w:ascii="Arial" w:hAnsi="Arial" w:cs="Arial"/>
          <w:sz w:val="24"/>
          <w:szCs w:val="24"/>
          <w:lang w:val="mk-MK"/>
        </w:rPr>
        <w:t xml:space="preserve"> </w:t>
      </w:r>
      <w:r w:rsidR="00A07392" w:rsidRPr="00CB6A4E">
        <w:rPr>
          <w:rFonts w:ascii="Arial" w:hAnsi="Arial" w:cs="Arial"/>
          <w:sz w:val="24"/>
          <w:szCs w:val="24"/>
          <w:lang w:val="mk-MK"/>
        </w:rPr>
        <w:t>бр.104/19,146/</w:t>
      </w:r>
      <w:r w:rsidR="00160CE5" w:rsidRPr="00CB6A4E">
        <w:rPr>
          <w:rFonts w:ascii="Arial" w:hAnsi="Arial" w:cs="Arial"/>
          <w:sz w:val="24"/>
          <w:szCs w:val="24"/>
          <w:lang w:val="mk-MK"/>
        </w:rPr>
        <w:t>19,</w:t>
      </w:r>
      <w:r w:rsidR="009F56A9" w:rsidRPr="00CB6A4E">
        <w:rPr>
          <w:rFonts w:ascii="Arial" w:hAnsi="Arial" w:cs="Arial"/>
          <w:sz w:val="24"/>
          <w:szCs w:val="24"/>
          <w:lang w:val="mk-MK"/>
        </w:rPr>
        <w:t xml:space="preserve"> </w:t>
      </w:r>
      <w:r w:rsidR="00A07392" w:rsidRPr="00CB6A4E">
        <w:rPr>
          <w:rFonts w:ascii="Arial" w:hAnsi="Arial" w:cs="Arial"/>
          <w:sz w:val="24"/>
          <w:szCs w:val="24"/>
          <w:lang w:val="mk-MK"/>
        </w:rPr>
        <w:t>275/</w:t>
      </w:r>
      <w:r w:rsidR="00160CE5" w:rsidRPr="00CB6A4E">
        <w:rPr>
          <w:rFonts w:ascii="Arial" w:hAnsi="Arial" w:cs="Arial"/>
          <w:sz w:val="24"/>
          <w:szCs w:val="24"/>
          <w:lang w:val="mk-MK"/>
        </w:rPr>
        <w:t>19</w:t>
      </w:r>
      <w:r w:rsidR="00E0039C" w:rsidRPr="00CB6A4E">
        <w:rPr>
          <w:rFonts w:ascii="Arial" w:hAnsi="Arial" w:cs="Arial"/>
          <w:sz w:val="24"/>
          <w:szCs w:val="24"/>
          <w:lang w:val="mk-MK"/>
        </w:rPr>
        <w:t>,311/20, 294/21,150/22,</w:t>
      </w:r>
      <w:r w:rsidR="00273543" w:rsidRPr="00CB6A4E">
        <w:rPr>
          <w:rFonts w:ascii="Arial" w:hAnsi="Arial" w:cs="Arial"/>
          <w:sz w:val="24"/>
          <w:szCs w:val="24"/>
          <w:lang w:val="mk-MK"/>
        </w:rPr>
        <w:t xml:space="preserve"> </w:t>
      </w:r>
      <w:r w:rsidR="00A07392" w:rsidRPr="00CB6A4E">
        <w:rPr>
          <w:rFonts w:ascii="Arial" w:hAnsi="Arial" w:cs="Arial"/>
          <w:sz w:val="24"/>
          <w:szCs w:val="24"/>
          <w:lang w:val="mk-MK"/>
        </w:rPr>
        <w:t>и 236/22,17/25</w:t>
      </w:r>
      <w:r w:rsidR="00E0039C" w:rsidRPr="00CB6A4E">
        <w:rPr>
          <w:rFonts w:ascii="Arial" w:hAnsi="Arial" w:cs="Arial"/>
          <w:sz w:val="24"/>
          <w:szCs w:val="24"/>
          <w:lang w:val="mk-MK"/>
        </w:rPr>
        <w:t xml:space="preserve"> </w:t>
      </w:r>
      <w:r w:rsidR="00A07392" w:rsidRPr="00CB6A4E">
        <w:rPr>
          <w:rFonts w:ascii="Arial" w:hAnsi="Arial" w:cs="Arial"/>
          <w:sz w:val="24"/>
          <w:szCs w:val="24"/>
          <w:lang w:val="mk-MK"/>
        </w:rPr>
        <w:t>)</w:t>
      </w:r>
    </w:p>
    <w:p w14:paraId="69D798A4" w14:textId="77777777" w:rsidR="00E24ABD" w:rsidRPr="00CB6A4E" w:rsidRDefault="003E1834" w:rsidP="00271F91">
      <w:pPr>
        <w:pStyle w:val="ListParagraph"/>
        <w:numPr>
          <w:ilvl w:val="0"/>
          <w:numId w:val="45"/>
        </w:numPr>
        <w:overflowPunct w:val="0"/>
        <w:autoSpaceDE w:val="0"/>
        <w:autoSpaceDN w:val="0"/>
        <w:adjustRightInd w:val="0"/>
        <w:spacing w:after="0" w:line="240" w:lineRule="auto"/>
        <w:rPr>
          <w:rFonts w:ascii="Arial" w:hAnsi="Arial" w:cs="Arial"/>
          <w:sz w:val="24"/>
          <w:szCs w:val="24"/>
          <w:lang w:val="mk-MK"/>
        </w:rPr>
      </w:pPr>
      <w:r w:rsidRPr="00CB6A4E">
        <w:rPr>
          <w:rFonts w:ascii="Arial" w:hAnsi="Arial" w:cs="Arial"/>
          <w:sz w:val="24"/>
          <w:szCs w:val="24"/>
          <w:lang w:val="mk-MK"/>
        </w:rPr>
        <w:t xml:space="preserve">Програма за рано учење и развој (Сл. Весник на РМ бр. </w:t>
      </w:r>
      <w:r w:rsidR="00557E4A" w:rsidRPr="00CB6A4E">
        <w:rPr>
          <w:rFonts w:ascii="Arial" w:hAnsi="Arial" w:cs="Arial"/>
          <w:sz w:val="24"/>
          <w:szCs w:val="24"/>
          <w:lang w:val="mk-MK"/>
        </w:rPr>
        <w:t>22/13 и 12/14 од 06.03.2014 г.)</w:t>
      </w:r>
    </w:p>
    <w:p w14:paraId="0F07C830" w14:textId="77777777" w:rsidR="00B82A47" w:rsidRPr="00B82A47" w:rsidRDefault="00B82A47" w:rsidP="00B82A47">
      <w:pPr>
        <w:overflowPunct w:val="0"/>
        <w:autoSpaceDE w:val="0"/>
        <w:autoSpaceDN w:val="0"/>
        <w:adjustRightInd w:val="0"/>
        <w:spacing w:after="0" w:line="240" w:lineRule="auto"/>
        <w:jc w:val="both"/>
        <w:rPr>
          <w:rFonts w:ascii="Arial" w:hAnsi="Arial" w:cs="Arial"/>
          <w:sz w:val="24"/>
          <w:szCs w:val="24"/>
          <w:lang w:val="mk-MK"/>
        </w:rPr>
      </w:pPr>
    </w:p>
    <w:p w14:paraId="38978F89" w14:textId="77777777" w:rsidR="003E1834" w:rsidRPr="00CB6A4E" w:rsidRDefault="003E1834" w:rsidP="00271F91">
      <w:pPr>
        <w:pStyle w:val="ListParagraph"/>
        <w:numPr>
          <w:ilvl w:val="0"/>
          <w:numId w:val="45"/>
        </w:numPr>
        <w:overflowPunct w:val="0"/>
        <w:autoSpaceDE w:val="0"/>
        <w:autoSpaceDN w:val="0"/>
        <w:adjustRightInd w:val="0"/>
        <w:spacing w:after="0" w:line="240" w:lineRule="auto"/>
        <w:jc w:val="both"/>
        <w:rPr>
          <w:rFonts w:ascii="Arial" w:hAnsi="Arial" w:cs="Arial"/>
          <w:sz w:val="24"/>
          <w:szCs w:val="24"/>
          <w:lang w:val="mk-MK"/>
        </w:rPr>
      </w:pPr>
      <w:r w:rsidRPr="00CB6A4E">
        <w:rPr>
          <w:rFonts w:ascii="Arial" w:hAnsi="Arial" w:cs="Arial"/>
          <w:sz w:val="24"/>
          <w:szCs w:val="24"/>
          <w:lang w:val="mk-MK"/>
        </w:rPr>
        <w:lastRenderedPageBreak/>
        <w:t>Стандарди за рано учење и развој кај децата од 0 до 6 год.возраст – документ изработен од Министерство за труд и социјална политика на Р. Македонија и канцеларијата на UNICEF</w:t>
      </w:r>
    </w:p>
    <w:p w14:paraId="296A5A28" w14:textId="77777777" w:rsidR="00B82A47" w:rsidRPr="00B82A47" w:rsidRDefault="00B82A47" w:rsidP="00B82A47">
      <w:pPr>
        <w:overflowPunct w:val="0"/>
        <w:autoSpaceDE w:val="0"/>
        <w:autoSpaceDN w:val="0"/>
        <w:adjustRightInd w:val="0"/>
        <w:spacing w:after="0" w:line="240" w:lineRule="auto"/>
        <w:jc w:val="both"/>
        <w:rPr>
          <w:rFonts w:ascii="Arial" w:hAnsi="Arial" w:cs="Arial"/>
          <w:sz w:val="24"/>
          <w:szCs w:val="24"/>
          <w:lang w:val="mk-MK"/>
        </w:rPr>
      </w:pPr>
    </w:p>
    <w:p w14:paraId="70116CC5" w14:textId="77777777" w:rsidR="003E1834" w:rsidRPr="00B82A47" w:rsidRDefault="003E1834" w:rsidP="00271F91">
      <w:pPr>
        <w:pStyle w:val="ListParagraph"/>
        <w:numPr>
          <w:ilvl w:val="0"/>
          <w:numId w:val="45"/>
        </w:numPr>
        <w:overflowPunct w:val="0"/>
        <w:autoSpaceDE w:val="0"/>
        <w:autoSpaceDN w:val="0"/>
        <w:adjustRightInd w:val="0"/>
        <w:spacing w:after="0" w:line="240" w:lineRule="auto"/>
        <w:jc w:val="both"/>
        <w:rPr>
          <w:rFonts w:ascii="Arial" w:hAnsi="Arial" w:cs="Arial"/>
          <w:sz w:val="24"/>
          <w:szCs w:val="24"/>
          <w:lang w:val="mk-MK"/>
        </w:rPr>
      </w:pPr>
      <w:r w:rsidRPr="00B82A47">
        <w:rPr>
          <w:rFonts w:ascii="Arial" w:hAnsi="Arial" w:cs="Arial"/>
          <w:sz w:val="24"/>
          <w:szCs w:val="24"/>
          <w:lang w:val="mk-MK"/>
        </w:rPr>
        <w:t>Условите што ги обезбедува детската градинка за реализирање на целите, з</w:t>
      </w:r>
      <w:r w:rsidR="00557E4A" w:rsidRPr="00B82A47">
        <w:rPr>
          <w:rFonts w:ascii="Arial" w:hAnsi="Arial" w:cs="Arial"/>
          <w:sz w:val="24"/>
          <w:szCs w:val="24"/>
          <w:lang w:val="mk-MK"/>
        </w:rPr>
        <w:t>адачите и програмските содржини</w:t>
      </w:r>
    </w:p>
    <w:p w14:paraId="6786C344" w14:textId="77777777" w:rsidR="00B82A47" w:rsidRPr="00B82A47" w:rsidRDefault="00B82A47" w:rsidP="00B82A47">
      <w:pPr>
        <w:overflowPunct w:val="0"/>
        <w:autoSpaceDE w:val="0"/>
        <w:autoSpaceDN w:val="0"/>
        <w:adjustRightInd w:val="0"/>
        <w:spacing w:after="0" w:line="240" w:lineRule="auto"/>
        <w:jc w:val="both"/>
        <w:rPr>
          <w:rFonts w:ascii="Arial" w:hAnsi="Arial" w:cs="Arial"/>
          <w:sz w:val="24"/>
          <w:szCs w:val="24"/>
          <w:lang w:val="mk-MK"/>
        </w:rPr>
      </w:pPr>
    </w:p>
    <w:p w14:paraId="37FDF1BA" w14:textId="77777777" w:rsidR="003E1834" w:rsidRPr="00B82A47" w:rsidRDefault="003E1834" w:rsidP="00271F91">
      <w:pPr>
        <w:pStyle w:val="ListParagraph"/>
        <w:numPr>
          <w:ilvl w:val="0"/>
          <w:numId w:val="45"/>
        </w:numPr>
        <w:overflowPunct w:val="0"/>
        <w:autoSpaceDE w:val="0"/>
        <w:autoSpaceDN w:val="0"/>
        <w:adjustRightInd w:val="0"/>
        <w:spacing w:after="0" w:line="240" w:lineRule="auto"/>
        <w:jc w:val="both"/>
        <w:rPr>
          <w:rFonts w:ascii="Arial" w:hAnsi="Arial" w:cs="Arial"/>
          <w:sz w:val="24"/>
          <w:szCs w:val="24"/>
          <w:lang w:val="mk-MK"/>
        </w:rPr>
      </w:pPr>
      <w:r w:rsidRPr="00B82A47">
        <w:rPr>
          <w:rFonts w:ascii="Arial" w:hAnsi="Arial" w:cs="Arial"/>
          <w:sz w:val="24"/>
          <w:szCs w:val="24"/>
          <w:lang w:val="mk-MK"/>
        </w:rPr>
        <w:t>Позитивните искуства и резултати што ги постигнала “</w:t>
      </w:r>
      <w:r w:rsidR="00D57F4D" w:rsidRPr="00B82A47">
        <w:rPr>
          <w:rFonts w:ascii="Arial" w:hAnsi="Arial" w:cs="Arial"/>
          <w:sz w:val="24"/>
          <w:szCs w:val="24"/>
          <w:lang w:val="mk-MK"/>
        </w:rPr>
        <w:t xml:space="preserve">ЈОУДГ </w:t>
      </w:r>
      <w:r w:rsidRPr="00B82A47">
        <w:rPr>
          <w:rFonts w:ascii="Arial" w:hAnsi="Arial" w:cs="Arial"/>
          <w:sz w:val="24"/>
          <w:szCs w:val="24"/>
          <w:lang w:val="mk-MK"/>
        </w:rPr>
        <w:t>„Мајски Цвет“-Битола,во повеќегодишниот период на плодна згрижувачко</w:t>
      </w:r>
      <w:r w:rsidR="00557E4A" w:rsidRPr="00B82A47">
        <w:rPr>
          <w:rFonts w:ascii="Arial" w:hAnsi="Arial" w:cs="Arial"/>
          <w:sz w:val="24"/>
          <w:szCs w:val="24"/>
          <w:lang w:val="mk-MK"/>
        </w:rPr>
        <w:t>-воспитна и образовна активност</w:t>
      </w:r>
    </w:p>
    <w:p w14:paraId="242F473C" w14:textId="77777777" w:rsidR="00B82A47" w:rsidRPr="00B82A47" w:rsidRDefault="00B82A47" w:rsidP="00B82A47">
      <w:pPr>
        <w:overflowPunct w:val="0"/>
        <w:autoSpaceDE w:val="0"/>
        <w:autoSpaceDN w:val="0"/>
        <w:adjustRightInd w:val="0"/>
        <w:spacing w:after="0" w:line="240" w:lineRule="auto"/>
        <w:jc w:val="both"/>
        <w:rPr>
          <w:rFonts w:ascii="Arial" w:hAnsi="Arial" w:cs="Arial"/>
          <w:sz w:val="24"/>
          <w:szCs w:val="24"/>
          <w:lang w:val="mk-MK"/>
        </w:rPr>
      </w:pPr>
    </w:p>
    <w:p w14:paraId="44CC9A65" w14:textId="77777777" w:rsidR="003E1834" w:rsidRPr="00B82A47" w:rsidRDefault="003E1834" w:rsidP="00271F91">
      <w:pPr>
        <w:pStyle w:val="ListParagraph"/>
        <w:numPr>
          <w:ilvl w:val="0"/>
          <w:numId w:val="45"/>
        </w:numPr>
        <w:overflowPunct w:val="0"/>
        <w:autoSpaceDE w:val="0"/>
        <w:autoSpaceDN w:val="0"/>
        <w:adjustRightInd w:val="0"/>
        <w:spacing w:after="0" w:line="240" w:lineRule="auto"/>
        <w:rPr>
          <w:rFonts w:ascii="Arial" w:hAnsi="Arial" w:cs="Arial"/>
          <w:sz w:val="24"/>
          <w:szCs w:val="24"/>
          <w:lang w:val="mk-MK"/>
        </w:rPr>
      </w:pPr>
      <w:r w:rsidRPr="00B82A47">
        <w:rPr>
          <w:rFonts w:ascii="Arial" w:hAnsi="Arial" w:cs="Arial"/>
          <w:sz w:val="24"/>
          <w:szCs w:val="24"/>
          <w:lang w:val="mk-MK"/>
        </w:rPr>
        <w:t>Најновите педагошко-психолошки, научни сознанија за детските разво</w:t>
      </w:r>
      <w:r w:rsidR="00557E4A" w:rsidRPr="00B82A47">
        <w:rPr>
          <w:rFonts w:ascii="Arial" w:hAnsi="Arial" w:cs="Arial"/>
          <w:sz w:val="24"/>
          <w:szCs w:val="24"/>
          <w:lang w:val="mk-MK"/>
        </w:rPr>
        <w:t>јни и интелектуални потенцијали</w:t>
      </w:r>
    </w:p>
    <w:p w14:paraId="784BE71C" w14:textId="77777777" w:rsidR="00B82A47" w:rsidRPr="00B82A47" w:rsidRDefault="00B82A47" w:rsidP="00D4137E">
      <w:pPr>
        <w:overflowPunct w:val="0"/>
        <w:autoSpaceDE w:val="0"/>
        <w:autoSpaceDN w:val="0"/>
        <w:adjustRightInd w:val="0"/>
        <w:spacing w:after="0" w:line="240" w:lineRule="auto"/>
        <w:rPr>
          <w:rFonts w:ascii="Arial" w:hAnsi="Arial" w:cs="Arial"/>
          <w:sz w:val="24"/>
          <w:szCs w:val="24"/>
          <w:lang w:val="mk-MK"/>
        </w:rPr>
      </w:pPr>
    </w:p>
    <w:p w14:paraId="12EE15E2" w14:textId="77777777" w:rsidR="003E1834" w:rsidRPr="00B82A47" w:rsidRDefault="003E1834" w:rsidP="00271F91">
      <w:pPr>
        <w:pStyle w:val="ListParagraph"/>
        <w:numPr>
          <w:ilvl w:val="0"/>
          <w:numId w:val="45"/>
        </w:numPr>
        <w:overflowPunct w:val="0"/>
        <w:autoSpaceDE w:val="0"/>
        <w:autoSpaceDN w:val="0"/>
        <w:adjustRightInd w:val="0"/>
        <w:spacing w:after="0" w:line="240" w:lineRule="auto"/>
        <w:jc w:val="both"/>
        <w:rPr>
          <w:rFonts w:ascii="Arial" w:hAnsi="Arial" w:cs="Arial"/>
          <w:sz w:val="24"/>
          <w:szCs w:val="24"/>
          <w:lang w:val="mk-MK"/>
        </w:rPr>
      </w:pPr>
      <w:r w:rsidRPr="00B82A47">
        <w:rPr>
          <w:rFonts w:ascii="Arial" w:hAnsi="Arial" w:cs="Arial"/>
          <w:sz w:val="24"/>
          <w:szCs w:val="24"/>
          <w:lang w:val="mk-MK"/>
        </w:rPr>
        <w:t>Педагошко-психолошката литература за развој на</w:t>
      </w:r>
      <w:r w:rsidR="00557E4A" w:rsidRPr="00B82A47">
        <w:rPr>
          <w:rFonts w:ascii="Arial" w:hAnsi="Arial" w:cs="Arial"/>
          <w:sz w:val="24"/>
          <w:szCs w:val="24"/>
          <w:lang w:val="mk-MK"/>
        </w:rPr>
        <w:t xml:space="preserve"> детето до поаѓање во училиште</w:t>
      </w:r>
    </w:p>
    <w:p w14:paraId="52CA4A8E" w14:textId="77777777" w:rsidR="00B82A47" w:rsidRPr="00B82A47" w:rsidRDefault="00B82A47" w:rsidP="00B82A47">
      <w:pPr>
        <w:overflowPunct w:val="0"/>
        <w:autoSpaceDE w:val="0"/>
        <w:autoSpaceDN w:val="0"/>
        <w:adjustRightInd w:val="0"/>
        <w:spacing w:after="0" w:line="240" w:lineRule="auto"/>
        <w:jc w:val="both"/>
        <w:rPr>
          <w:rFonts w:ascii="Arial" w:hAnsi="Arial" w:cs="Arial"/>
          <w:sz w:val="24"/>
          <w:szCs w:val="24"/>
          <w:lang w:val="mk-MK"/>
        </w:rPr>
      </w:pPr>
    </w:p>
    <w:p w14:paraId="359B000E" w14:textId="77777777" w:rsidR="00557E4A" w:rsidRPr="00B82A47" w:rsidRDefault="00557E4A" w:rsidP="00271F91">
      <w:pPr>
        <w:pStyle w:val="ListParagraph"/>
        <w:numPr>
          <w:ilvl w:val="0"/>
          <w:numId w:val="45"/>
        </w:numPr>
        <w:overflowPunct w:val="0"/>
        <w:autoSpaceDE w:val="0"/>
        <w:autoSpaceDN w:val="0"/>
        <w:adjustRightInd w:val="0"/>
        <w:spacing w:after="0" w:line="240" w:lineRule="auto"/>
        <w:jc w:val="both"/>
        <w:rPr>
          <w:rFonts w:ascii="Arial" w:hAnsi="Arial" w:cs="Arial"/>
          <w:sz w:val="24"/>
          <w:szCs w:val="24"/>
          <w:lang w:val="mk-MK"/>
        </w:rPr>
      </w:pPr>
      <w:r w:rsidRPr="00B82A47">
        <w:rPr>
          <w:rFonts w:ascii="Arial" w:hAnsi="Arial" w:cs="Arial"/>
          <w:sz w:val="24"/>
        </w:rPr>
        <w:t>Хуманистички</w:t>
      </w:r>
      <w:r w:rsidRPr="00B82A47">
        <w:rPr>
          <w:rFonts w:ascii="Arial" w:hAnsi="Arial" w:cs="Arial"/>
          <w:spacing w:val="-3"/>
          <w:sz w:val="24"/>
        </w:rPr>
        <w:t xml:space="preserve"> </w:t>
      </w:r>
      <w:r w:rsidRPr="00B82A47">
        <w:rPr>
          <w:rFonts w:ascii="Arial" w:hAnsi="Arial" w:cs="Arial"/>
          <w:sz w:val="24"/>
        </w:rPr>
        <w:t>приод</w:t>
      </w:r>
      <w:r w:rsidRPr="00B82A47">
        <w:rPr>
          <w:rFonts w:ascii="Arial" w:hAnsi="Arial" w:cs="Arial"/>
          <w:spacing w:val="-5"/>
          <w:sz w:val="24"/>
        </w:rPr>
        <w:t xml:space="preserve"> </w:t>
      </w:r>
      <w:r w:rsidRPr="00B82A47">
        <w:rPr>
          <w:rFonts w:ascii="Arial" w:hAnsi="Arial" w:cs="Arial"/>
          <w:sz w:val="24"/>
        </w:rPr>
        <w:t>во</w:t>
      </w:r>
      <w:r w:rsidRPr="00B82A47">
        <w:rPr>
          <w:rFonts w:ascii="Arial" w:hAnsi="Arial" w:cs="Arial"/>
          <w:spacing w:val="-4"/>
          <w:sz w:val="24"/>
        </w:rPr>
        <w:t xml:space="preserve"> </w:t>
      </w:r>
      <w:r w:rsidRPr="00B82A47">
        <w:rPr>
          <w:rFonts w:ascii="Arial" w:hAnsi="Arial" w:cs="Arial"/>
          <w:sz w:val="24"/>
        </w:rPr>
        <w:t>сваќањето</w:t>
      </w:r>
      <w:r w:rsidRPr="00B82A47">
        <w:rPr>
          <w:rFonts w:ascii="Arial" w:hAnsi="Arial" w:cs="Arial"/>
          <w:spacing w:val="-3"/>
          <w:sz w:val="24"/>
        </w:rPr>
        <w:t xml:space="preserve"> </w:t>
      </w:r>
      <w:r w:rsidRPr="00B82A47">
        <w:rPr>
          <w:rFonts w:ascii="Arial" w:hAnsi="Arial" w:cs="Arial"/>
          <w:sz w:val="24"/>
        </w:rPr>
        <w:t>на</w:t>
      </w:r>
      <w:r w:rsidRPr="00B82A47">
        <w:rPr>
          <w:rFonts w:ascii="Arial" w:hAnsi="Arial" w:cs="Arial"/>
          <w:spacing w:val="-4"/>
          <w:sz w:val="24"/>
        </w:rPr>
        <w:t xml:space="preserve"> </w:t>
      </w:r>
      <w:r w:rsidRPr="00B82A47">
        <w:rPr>
          <w:rFonts w:ascii="Arial" w:hAnsi="Arial" w:cs="Arial"/>
          <w:sz w:val="24"/>
        </w:rPr>
        <w:t>природата</w:t>
      </w:r>
      <w:r w:rsidRPr="00B82A47">
        <w:rPr>
          <w:rFonts w:ascii="Arial" w:hAnsi="Arial" w:cs="Arial"/>
          <w:spacing w:val="-3"/>
          <w:sz w:val="24"/>
        </w:rPr>
        <w:t xml:space="preserve"> </w:t>
      </w:r>
      <w:r w:rsidRPr="00B82A47">
        <w:rPr>
          <w:rFonts w:ascii="Arial" w:hAnsi="Arial" w:cs="Arial"/>
          <w:sz w:val="24"/>
        </w:rPr>
        <w:t>на</w:t>
      </w:r>
      <w:r w:rsidRPr="00B82A47">
        <w:rPr>
          <w:rFonts w:ascii="Arial" w:hAnsi="Arial" w:cs="Arial"/>
          <w:spacing w:val="-8"/>
          <w:sz w:val="24"/>
        </w:rPr>
        <w:t xml:space="preserve"> </w:t>
      </w:r>
      <w:r w:rsidRPr="00B82A47">
        <w:rPr>
          <w:rFonts w:ascii="Arial" w:hAnsi="Arial" w:cs="Arial"/>
          <w:sz w:val="24"/>
        </w:rPr>
        <w:t>детето</w:t>
      </w:r>
      <w:r w:rsidRPr="00B82A47">
        <w:rPr>
          <w:rFonts w:ascii="Arial" w:hAnsi="Arial" w:cs="Arial"/>
          <w:spacing w:val="-8"/>
          <w:sz w:val="24"/>
        </w:rPr>
        <w:t xml:space="preserve"> </w:t>
      </w:r>
      <w:r w:rsidRPr="00B82A47">
        <w:rPr>
          <w:rFonts w:ascii="Arial" w:hAnsi="Arial" w:cs="Arial"/>
          <w:sz w:val="24"/>
        </w:rPr>
        <w:t>и</w:t>
      </w:r>
      <w:r w:rsidRPr="00B82A47">
        <w:rPr>
          <w:rFonts w:ascii="Arial" w:hAnsi="Arial" w:cs="Arial"/>
          <w:spacing w:val="-4"/>
          <w:sz w:val="24"/>
        </w:rPr>
        <w:t xml:space="preserve"> </w:t>
      </w:r>
      <w:r w:rsidRPr="00B82A47">
        <w:rPr>
          <w:rFonts w:ascii="Arial" w:hAnsi="Arial" w:cs="Arial"/>
          <w:sz w:val="24"/>
        </w:rPr>
        <w:t>неговиот</w:t>
      </w:r>
      <w:r w:rsidRPr="00B82A47">
        <w:rPr>
          <w:rFonts w:ascii="Arial" w:hAnsi="Arial" w:cs="Arial"/>
          <w:spacing w:val="-4"/>
          <w:sz w:val="24"/>
        </w:rPr>
        <w:t xml:space="preserve"> </w:t>
      </w:r>
      <w:r w:rsidRPr="00B82A47">
        <w:rPr>
          <w:rFonts w:ascii="Arial" w:hAnsi="Arial" w:cs="Arial"/>
          <w:sz w:val="24"/>
        </w:rPr>
        <w:t>физички и духовен развој, како сознајно и социјално битие</w:t>
      </w:r>
    </w:p>
    <w:p w14:paraId="165DE418" w14:textId="77777777" w:rsidR="00145A3A" w:rsidRDefault="00145A3A" w:rsidP="006A0D18">
      <w:pPr>
        <w:ind w:firstLine="540"/>
        <w:jc w:val="both"/>
        <w:rPr>
          <w:rFonts w:ascii="Arial" w:hAnsi="Arial" w:cs="Arial"/>
          <w:sz w:val="24"/>
          <w:szCs w:val="24"/>
          <w:lang w:val="mk-MK"/>
        </w:rPr>
      </w:pPr>
    </w:p>
    <w:p w14:paraId="2B041961" w14:textId="77777777" w:rsidR="00D4137E" w:rsidRPr="00D4137E" w:rsidRDefault="00D4137E" w:rsidP="00CB6A4E">
      <w:pPr>
        <w:pStyle w:val="Standard"/>
        <w:spacing w:after="0"/>
        <w:ind w:firstLine="360"/>
        <w:jc w:val="both"/>
        <w:rPr>
          <w:rFonts w:ascii="Arial" w:hAnsi="Arial" w:cs="Arial"/>
        </w:rPr>
      </w:pPr>
      <w:r w:rsidRPr="00CB6A4E">
        <w:rPr>
          <w:rFonts w:ascii="Arial" w:hAnsi="Arial" w:cs="Arial"/>
          <w:sz w:val="24"/>
          <w:szCs w:val="24"/>
          <w:lang w:val="ru-RU"/>
        </w:rPr>
        <w:t>Целта на Програмата е да се поттикне целосниот развој на детето и да им се даде можност на</w:t>
      </w:r>
      <w:r w:rsidRPr="00D4137E">
        <w:rPr>
          <w:rFonts w:ascii="Arial" w:hAnsi="Arial" w:cs="Arial"/>
          <w:sz w:val="24"/>
          <w:szCs w:val="24"/>
          <w:lang w:val="ru-RU"/>
        </w:rPr>
        <w:t xml:space="preserve"> децата да се изразат креативно во различни ситуации преку стимулирачка средина и различни образовни активности, обезбедување на позицијата на активни учесници во нивниот сопствен раст и развој во согласност со индивидуалните потенцијали.</w:t>
      </w:r>
    </w:p>
    <w:p w14:paraId="574E5B9A" w14:textId="77777777" w:rsidR="00D4137E" w:rsidRDefault="00D4137E" w:rsidP="00D4137E">
      <w:pPr>
        <w:pStyle w:val="Standard"/>
        <w:spacing w:after="0"/>
        <w:ind w:firstLine="720"/>
        <w:jc w:val="both"/>
        <w:rPr>
          <w:rFonts w:cs="Calibri"/>
          <w:sz w:val="24"/>
          <w:szCs w:val="24"/>
          <w:lang w:val="ru-RU"/>
        </w:rPr>
      </w:pPr>
    </w:p>
    <w:p w14:paraId="741D1A14" w14:textId="77777777" w:rsidR="00D4137E" w:rsidRPr="00D4137E" w:rsidRDefault="00D4137E" w:rsidP="00D4137E">
      <w:pPr>
        <w:pStyle w:val="Standard"/>
        <w:spacing w:after="0"/>
        <w:jc w:val="both"/>
        <w:rPr>
          <w:rFonts w:ascii="Arial" w:hAnsi="Arial" w:cs="Arial"/>
        </w:rPr>
      </w:pPr>
      <w:r w:rsidRPr="00D4137E">
        <w:rPr>
          <w:rFonts w:ascii="Arial" w:hAnsi="Arial" w:cs="Arial"/>
          <w:sz w:val="24"/>
          <w:szCs w:val="24"/>
          <w:lang w:val="ru-RU"/>
        </w:rPr>
        <w:t>Примарни задачи за квалитетна реализација на дејноста ќе бидат:</w:t>
      </w:r>
    </w:p>
    <w:p w14:paraId="1B7E6A21" w14:textId="77777777" w:rsidR="00D4137E" w:rsidRPr="00D4137E" w:rsidRDefault="00D4137E" w:rsidP="00D4137E">
      <w:pPr>
        <w:pStyle w:val="ListParagraph"/>
        <w:spacing w:after="0"/>
        <w:ind w:left="1440"/>
        <w:jc w:val="both"/>
        <w:rPr>
          <w:rFonts w:ascii="Arial" w:hAnsi="Arial" w:cs="Arial"/>
          <w:sz w:val="24"/>
          <w:szCs w:val="24"/>
          <w:lang w:val="ru-RU"/>
        </w:rPr>
      </w:pPr>
    </w:p>
    <w:p w14:paraId="5BBA2703" w14:textId="6957752F" w:rsidR="00D4137E" w:rsidRPr="00D4137E" w:rsidRDefault="00D4137E" w:rsidP="00271F91">
      <w:pPr>
        <w:pStyle w:val="ListParagraph"/>
        <w:numPr>
          <w:ilvl w:val="0"/>
          <w:numId w:val="51"/>
        </w:numPr>
        <w:suppressAutoHyphens/>
        <w:autoSpaceDN w:val="0"/>
        <w:spacing w:after="0"/>
        <w:contextualSpacing w:val="0"/>
        <w:jc w:val="both"/>
        <w:textAlignment w:val="baseline"/>
        <w:rPr>
          <w:rFonts w:ascii="Arial" w:hAnsi="Arial" w:cs="Arial"/>
        </w:rPr>
      </w:pPr>
      <w:r>
        <w:rPr>
          <w:rFonts w:ascii="Arial" w:hAnsi="Arial" w:cs="Arial"/>
          <w:sz w:val="24"/>
          <w:szCs w:val="24"/>
          <w:lang w:val="ru-RU"/>
        </w:rPr>
        <w:t>Запазување на законските нор</w:t>
      </w:r>
      <w:r w:rsidRPr="00D4137E">
        <w:rPr>
          <w:rFonts w:ascii="Arial" w:hAnsi="Arial" w:cs="Arial"/>
          <w:sz w:val="24"/>
          <w:szCs w:val="24"/>
          <w:lang w:val="ru-RU"/>
        </w:rPr>
        <w:t>м</w:t>
      </w:r>
      <w:r>
        <w:rPr>
          <w:rFonts w:ascii="Arial" w:hAnsi="Arial" w:cs="Arial"/>
          <w:sz w:val="24"/>
          <w:szCs w:val="24"/>
          <w:lang w:val="ru-RU"/>
        </w:rPr>
        <w:t>а</w:t>
      </w:r>
      <w:r w:rsidRPr="00D4137E">
        <w:rPr>
          <w:rFonts w:ascii="Arial" w:hAnsi="Arial" w:cs="Arial"/>
          <w:sz w:val="24"/>
          <w:szCs w:val="24"/>
          <w:lang w:val="ru-RU"/>
        </w:rPr>
        <w:t>тиви за бројноста на децата по групите (член 64 од Законот за заштита на децата</w:t>
      </w:r>
      <w:r w:rsidR="006B7094">
        <w:rPr>
          <w:rFonts w:ascii="Arial" w:hAnsi="Arial" w:cs="Arial"/>
          <w:sz w:val="24"/>
          <w:szCs w:val="24"/>
          <w:lang w:val="ru-RU"/>
        </w:rPr>
        <w:t xml:space="preserve">, </w:t>
      </w:r>
      <w:r w:rsidRPr="00D4137E">
        <w:rPr>
          <w:rFonts w:ascii="Arial" w:hAnsi="Arial" w:cs="Arial"/>
          <w:sz w:val="24"/>
          <w:szCs w:val="24"/>
          <w:lang w:val="ru-RU"/>
        </w:rPr>
        <w:t xml:space="preserve"> службен весник бр. 23/13)</w:t>
      </w:r>
    </w:p>
    <w:p w14:paraId="0F7792AE" w14:textId="77777777" w:rsidR="00D4137E" w:rsidRPr="00D4137E" w:rsidRDefault="00D4137E" w:rsidP="00271F91">
      <w:pPr>
        <w:pStyle w:val="ListParagraph"/>
        <w:numPr>
          <w:ilvl w:val="0"/>
          <w:numId w:val="51"/>
        </w:numPr>
        <w:suppressAutoHyphens/>
        <w:autoSpaceDN w:val="0"/>
        <w:spacing w:after="0"/>
        <w:contextualSpacing w:val="0"/>
        <w:jc w:val="both"/>
        <w:textAlignment w:val="baseline"/>
        <w:rPr>
          <w:rFonts w:ascii="Arial" w:hAnsi="Arial" w:cs="Arial"/>
        </w:rPr>
      </w:pPr>
      <w:r w:rsidRPr="00D4137E">
        <w:rPr>
          <w:rFonts w:ascii="Arial" w:hAnsi="Arial" w:cs="Arial"/>
          <w:sz w:val="24"/>
          <w:szCs w:val="24"/>
          <w:lang w:val="ru-RU"/>
        </w:rPr>
        <w:t>Обезбедување на услови и средства за непречена згрижувачка-образовна дејност и грижа за менталното и физичкото здравје на децата</w:t>
      </w:r>
    </w:p>
    <w:p w14:paraId="7942E8F6" w14:textId="77777777" w:rsidR="00D4137E" w:rsidRPr="00D4137E" w:rsidRDefault="00D4137E" w:rsidP="00271F91">
      <w:pPr>
        <w:pStyle w:val="ListParagraph"/>
        <w:numPr>
          <w:ilvl w:val="0"/>
          <w:numId w:val="51"/>
        </w:numPr>
        <w:suppressAutoHyphens/>
        <w:autoSpaceDN w:val="0"/>
        <w:spacing w:after="0"/>
        <w:contextualSpacing w:val="0"/>
        <w:jc w:val="both"/>
        <w:textAlignment w:val="baseline"/>
        <w:rPr>
          <w:rFonts w:ascii="Arial" w:hAnsi="Arial" w:cs="Arial"/>
        </w:rPr>
      </w:pPr>
      <w:r w:rsidRPr="00D4137E">
        <w:rPr>
          <w:rFonts w:ascii="Arial" w:hAnsi="Arial" w:cs="Arial"/>
          <w:sz w:val="24"/>
          <w:szCs w:val="24"/>
          <w:lang w:val="ru-RU"/>
        </w:rPr>
        <w:t>Создавање услови за квалитетно стручно усовршување на кадарот</w:t>
      </w:r>
      <w:r w:rsidR="004E65D0">
        <w:rPr>
          <w:rFonts w:ascii="Arial" w:hAnsi="Arial" w:cs="Arial"/>
          <w:sz w:val="24"/>
          <w:szCs w:val="24"/>
          <w:lang w:val="ru-RU"/>
        </w:rPr>
        <w:t xml:space="preserve"> и јакнење на професионалните заедници за учење</w:t>
      </w:r>
    </w:p>
    <w:p w14:paraId="16F017B6" w14:textId="77777777" w:rsidR="00D4137E" w:rsidRPr="00D4137E" w:rsidRDefault="00D4137E" w:rsidP="00271F91">
      <w:pPr>
        <w:pStyle w:val="ListParagraph"/>
        <w:numPr>
          <w:ilvl w:val="0"/>
          <w:numId w:val="51"/>
        </w:numPr>
        <w:suppressAutoHyphens/>
        <w:autoSpaceDN w:val="0"/>
        <w:spacing w:after="0"/>
        <w:contextualSpacing w:val="0"/>
        <w:jc w:val="both"/>
        <w:textAlignment w:val="baseline"/>
        <w:rPr>
          <w:rFonts w:ascii="Arial" w:hAnsi="Arial" w:cs="Arial"/>
        </w:rPr>
      </w:pPr>
      <w:r w:rsidRPr="00D4137E">
        <w:rPr>
          <w:rFonts w:ascii="Arial" w:hAnsi="Arial" w:cs="Arial"/>
          <w:sz w:val="24"/>
          <w:szCs w:val="24"/>
          <w:lang w:val="ru-RU"/>
        </w:rPr>
        <w:t>Доопремување на занималните со мебел и дидактички средства</w:t>
      </w:r>
    </w:p>
    <w:p w14:paraId="13CA5BCA" w14:textId="77777777" w:rsidR="00D4137E" w:rsidRPr="00D4137E" w:rsidRDefault="00D4137E" w:rsidP="00271F91">
      <w:pPr>
        <w:pStyle w:val="ListParagraph"/>
        <w:numPr>
          <w:ilvl w:val="0"/>
          <w:numId w:val="51"/>
        </w:numPr>
        <w:suppressAutoHyphens/>
        <w:autoSpaceDN w:val="0"/>
        <w:spacing w:after="0"/>
        <w:contextualSpacing w:val="0"/>
        <w:jc w:val="both"/>
        <w:textAlignment w:val="baseline"/>
        <w:rPr>
          <w:rFonts w:ascii="Arial" w:hAnsi="Arial" w:cs="Arial"/>
        </w:rPr>
      </w:pPr>
      <w:r w:rsidRPr="00D4137E">
        <w:rPr>
          <w:rFonts w:ascii="Arial" w:hAnsi="Arial" w:cs="Arial"/>
          <w:sz w:val="24"/>
          <w:szCs w:val="24"/>
          <w:lang w:val="ru-RU"/>
        </w:rPr>
        <w:t>Работа со надарени деца и деца со посебни потреби по пат на индивидуализација</w:t>
      </w:r>
    </w:p>
    <w:p w14:paraId="55301079" w14:textId="77777777" w:rsidR="00D4137E" w:rsidRPr="00D4137E" w:rsidRDefault="00D4137E" w:rsidP="00271F91">
      <w:pPr>
        <w:pStyle w:val="ListParagraph"/>
        <w:numPr>
          <w:ilvl w:val="0"/>
          <w:numId w:val="51"/>
        </w:numPr>
        <w:suppressAutoHyphens/>
        <w:autoSpaceDN w:val="0"/>
        <w:spacing w:after="0"/>
        <w:contextualSpacing w:val="0"/>
        <w:jc w:val="both"/>
        <w:textAlignment w:val="baseline"/>
        <w:rPr>
          <w:rFonts w:ascii="Arial" w:hAnsi="Arial" w:cs="Arial"/>
        </w:rPr>
      </w:pPr>
      <w:r w:rsidRPr="00D4137E">
        <w:rPr>
          <w:rFonts w:ascii="Arial" w:hAnsi="Arial" w:cs="Arial"/>
          <w:sz w:val="24"/>
          <w:szCs w:val="24"/>
          <w:lang w:val="ru-RU"/>
        </w:rPr>
        <w:t>Продлабочување на соработката со семејствата и пошироката општествена средина</w:t>
      </w:r>
    </w:p>
    <w:p w14:paraId="2FF4E5B9" w14:textId="77777777" w:rsidR="00D4137E" w:rsidRPr="00D4137E" w:rsidRDefault="00D4137E" w:rsidP="00271F91">
      <w:pPr>
        <w:pStyle w:val="ListParagraph"/>
        <w:numPr>
          <w:ilvl w:val="0"/>
          <w:numId w:val="51"/>
        </w:numPr>
        <w:suppressAutoHyphens/>
        <w:autoSpaceDN w:val="0"/>
        <w:spacing w:after="0"/>
        <w:contextualSpacing w:val="0"/>
        <w:jc w:val="both"/>
        <w:textAlignment w:val="baseline"/>
        <w:rPr>
          <w:rFonts w:ascii="Arial" w:hAnsi="Arial" w:cs="Arial"/>
        </w:rPr>
      </w:pPr>
      <w:r w:rsidRPr="00D4137E">
        <w:rPr>
          <w:rFonts w:ascii="Arial" w:hAnsi="Arial" w:cs="Arial"/>
          <w:sz w:val="24"/>
          <w:szCs w:val="24"/>
          <w:lang w:val="ru-RU"/>
        </w:rPr>
        <w:t>Перманентна грижа за одржување на објектите и дворните површини</w:t>
      </w:r>
    </w:p>
    <w:p w14:paraId="611DB608" w14:textId="77777777" w:rsidR="00D4137E" w:rsidRDefault="00713B35" w:rsidP="00271F91">
      <w:pPr>
        <w:pStyle w:val="ListParagraph"/>
        <w:numPr>
          <w:ilvl w:val="0"/>
          <w:numId w:val="44"/>
        </w:numPr>
        <w:overflowPunct w:val="0"/>
        <w:autoSpaceDE w:val="0"/>
        <w:autoSpaceDN w:val="0"/>
        <w:adjustRightInd w:val="0"/>
        <w:spacing w:after="0" w:line="360" w:lineRule="auto"/>
        <w:jc w:val="both"/>
        <w:textAlignment w:val="baseline"/>
        <w:rPr>
          <w:rFonts w:ascii="Arial" w:hAnsi="Arial" w:cs="Arial"/>
          <w:sz w:val="24"/>
          <w:szCs w:val="24"/>
          <w:lang w:val="mk-MK"/>
        </w:rPr>
      </w:pPr>
      <w:r w:rsidRPr="00D4137E">
        <w:rPr>
          <w:rFonts w:ascii="Arial" w:hAnsi="Arial" w:cs="Arial"/>
          <w:sz w:val="24"/>
          <w:szCs w:val="24"/>
          <w:lang w:val="mk-MK"/>
        </w:rPr>
        <w:t>Интензивирање на педагошката едукација на родителите</w:t>
      </w:r>
    </w:p>
    <w:p w14:paraId="4BDD4A37" w14:textId="77777777" w:rsidR="004E65D0" w:rsidRDefault="004E65D0" w:rsidP="004E65D0">
      <w:pPr>
        <w:pStyle w:val="ListParagraph"/>
        <w:overflowPunct w:val="0"/>
        <w:autoSpaceDE w:val="0"/>
        <w:autoSpaceDN w:val="0"/>
        <w:adjustRightInd w:val="0"/>
        <w:spacing w:after="0" w:line="360" w:lineRule="auto"/>
        <w:jc w:val="both"/>
        <w:textAlignment w:val="baseline"/>
        <w:rPr>
          <w:rFonts w:ascii="Arial" w:hAnsi="Arial" w:cs="Arial"/>
          <w:sz w:val="24"/>
          <w:szCs w:val="24"/>
          <w:lang w:val="mk-MK"/>
        </w:rPr>
      </w:pPr>
    </w:p>
    <w:p w14:paraId="0374FCBF" w14:textId="7C275BCF" w:rsidR="00A637B4" w:rsidRDefault="00713B35" w:rsidP="00CB6A4E">
      <w:pPr>
        <w:ind w:firstLine="360"/>
        <w:jc w:val="both"/>
        <w:rPr>
          <w:rFonts w:ascii="Arial" w:hAnsi="Arial" w:cs="Arial"/>
          <w:sz w:val="24"/>
          <w:szCs w:val="24"/>
        </w:rPr>
      </w:pPr>
      <w:r w:rsidRPr="00F664DA">
        <w:rPr>
          <w:rFonts w:ascii="Arial" w:hAnsi="Arial" w:cs="Arial"/>
          <w:sz w:val="24"/>
          <w:szCs w:val="24"/>
          <w:lang w:val="mk-MK"/>
        </w:rPr>
        <w:t>Целта на сите наведени стратегии и акции е поставување основи</w:t>
      </w:r>
      <w:r w:rsidR="00A04D47" w:rsidRPr="00F664DA">
        <w:rPr>
          <w:rFonts w:ascii="Arial" w:hAnsi="Arial" w:cs="Arial"/>
          <w:sz w:val="24"/>
          <w:szCs w:val="24"/>
          <w:lang w:val="mk-MK"/>
        </w:rPr>
        <w:t>,</w:t>
      </w:r>
      <w:r w:rsidRPr="00F664DA">
        <w:rPr>
          <w:rFonts w:ascii="Arial" w:hAnsi="Arial" w:cs="Arial"/>
          <w:sz w:val="24"/>
          <w:szCs w:val="24"/>
          <w:lang w:val="mk-MK"/>
        </w:rPr>
        <w:t xml:space="preserve"> секоја детска личност да се изгради во посебна индивидуа која ќе умее да ги почитува основните норми на општественото живеење, отварање кон семејствата и пошироката околина, почитување на партнерската улога на детето во планирањето на сите елементи во воспитно-образовниот процес</w:t>
      </w:r>
      <w:r w:rsidR="006B7094">
        <w:rPr>
          <w:rFonts w:ascii="Arial" w:hAnsi="Arial" w:cs="Arial"/>
          <w:sz w:val="24"/>
          <w:szCs w:val="24"/>
          <w:lang w:val="mk-MK"/>
        </w:rPr>
        <w:t xml:space="preserve">, </w:t>
      </w:r>
      <w:r w:rsidRPr="00F664DA">
        <w:rPr>
          <w:rFonts w:ascii="Arial" w:hAnsi="Arial" w:cs="Arial"/>
          <w:sz w:val="24"/>
          <w:szCs w:val="24"/>
          <w:lang w:val="mk-MK"/>
        </w:rPr>
        <w:t xml:space="preserve"> како и поголемо активирање на децата и нивната интеракција во процесот на осознавање и слично.</w:t>
      </w:r>
    </w:p>
    <w:p w14:paraId="3A10D9EB" w14:textId="77777777" w:rsidR="00677C78" w:rsidRPr="00677C78" w:rsidRDefault="00677C78" w:rsidP="0074670C">
      <w:pPr>
        <w:jc w:val="both"/>
        <w:rPr>
          <w:rFonts w:ascii="Arial" w:hAnsi="Arial" w:cs="Arial"/>
          <w:sz w:val="24"/>
          <w:szCs w:val="24"/>
        </w:rPr>
      </w:pPr>
    </w:p>
    <w:p w14:paraId="3384DE7E" w14:textId="77777777" w:rsidR="0015629A" w:rsidRDefault="0015629A" w:rsidP="00E52B25">
      <w:pPr>
        <w:jc w:val="both"/>
        <w:rPr>
          <w:rFonts w:ascii="Arial" w:hAnsi="Arial" w:cs="Arial"/>
          <w:b/>
          <w:sz w:val="24"/>
          <w:szCs w:val="24"/>
          <w:lang w:val="mk-MK"/>
        </w:rPr>
      </w:pPr>
    </w:p>
    <w:p w14:paraId="0B58649D" w14:textId="77777777" w:rsidR="004F5A18" w:rsidRPr="00F56F62" w:rsidRDefault="004F5A18" w:rsidP="00E52B25">
      <w:pPr>
        <w:jc w:val="both"/>
        <w:rPr>
          <w:rFonts w:ascii="Arial" w:hAnsi="Arial" w:cs="Arial"/>
          <w:b/>
          <w:sz w:val="24"/>
          <w:szCs w:val="24"/>
          <w:lang w:val="mk-MK"/>
        </w:rPr>
      </w:pPr>
      <w:r w:rsidRPr="00D357A9">
        <w:rPr>
          <w:rFonts w:ascii="Arial" w:hAnsi="Arial" w:cs="Arial"/>
          <w:b/>
          <w:sz w:val="24"/>
          <w:szCs w:val="24"/>
          <w:lang w:val="mk-MK"/>
        </w:rPr>
        <w:t>Програмата за работа се темели на следните принципи</w:t>
      </w:r>
      <w:r w:rsidRPr="00F56F62">
        <w:rPr>
          <w:rFonts w:ascii="Arial" w:hAnsi="Arial" w:cs="Arial"/>
          <w:b/>
          <w:sz w:val="24"/>
          <w:szCs w:val="24"/>
          <w:lang w:val="mk-MK"/>
        </w:rPr>
        <w:t>:</w:t>
      </w:r>
    </w:p>
    <w:p w14:paraId="59189088" w14:textId="77777777" w:rsidR="004F5A18" w:rsidRPr="00D357A9" w:rsidRDefault="004F5A18" w:rsidP="006A0D18">
      <w:pPr>
        <w:ind w:firstLine="540"/>
        <w:jc w:val="both"/>
        <w:rPr>
          <w:rFonts w:ascii="Arial" w:hAnsi="Arial" w:cs="Arial"/>
          <w:sz w:val="24"/>
          <w:szCs w:val="24"/>
          <w:lang w:val="mk-MK"/>
        </w:rPr>
      </w:pPr>
      <w:r w:rsidRPr="00D357A9">
        <w:rPr>
          <w:rFonts w:ascii="Arial" w:hAnsi="Arial" w:cs="Arial"/>
          <w:sz w:val="24"/>
          <w:szCs w:val="24"/>
          <w:lang w:val="mk-MK"/>
        </w:rPr>
        <w:t>-П</w:t>
      </w:r>
      <w:r w:rsidR="005C6941" w:rsidRPr="00D357A9">
        <w:rPr>
          <w:rFonts w:ascii="Arial" w:hAnsi="Arial" w:cs="Arial"/>
          <w:sz w:val="24"/>
          <w:szCs w:val="24"/>
          <w:lang w:val="mk-MK"/>
        </w:rPr>
        <w:t>р</w:t>
      </w:r>
      <w:r w:rsidRPr="00D357A9">
        <w:rPr>
          <w:rFonts w:ascii="Arial" w:hAnsi="Arial" w:cs="Arial"/>
          <w:sz w:val="24"/>
          <w:szCs w:val="24"/>
          <w:lang w:val="mk-MK"/>
        </w:rPr>
        <w:t>инцип на демократичност</w:t>
      </w:r>
    </w:p>
    <w:p w14:paraId="1E6DA5C6" w14:textId="77777777" w:rsidR="004F5A18" w:rsidRPr="00D357A9" w:rsidRDefault="004F5A18" w:rsidP="006A0D18">
      <w:pPr>
        <w:ind w:firstLine="540"/>
        <w:jc w:val="both"/>
        <w:rPr>
          <w:rFonts w:ascii="Arial" w:hAnsi="Arial" w:cs="Arial"/>
          <w:sz w:val="24"/>
          <w:szCs w:val="24"/>
          <w:lang w:val="mk-MK"/>
        </w:rPr>
      </w:pPr>
      <w:r w:rsidRPr="00D357A9">
        <w:rPr>
          <w:rFonts w:ascii="Arial" w:hAnsi="Arial" w:cs="Arial"/>
          <w:sz w:val="24"/>
          <w:szCs w:val="24"/>
          <w:lang w:val="mk-MK"/>
        </w:rPr>
        <w:t>-Принцип на отвореност во воспитно-образовниот процес</w:t>
      </w:r>
    </w:p>
    <w:p w14:paraId="6F7D53C6" w14:textId="77777777" w:rsidR="004F5A18" w:rsidRPr="00D357A9" w:rsidRDefault="004F5A18" w:rsidP="006A0D18">
      <w:pPr>
        <w:ind w:firstLine="540"/>
        <w:jc w:val="both"/>
        <w:rPr>
          <w:rFonts w:ascii="Arial" w:hAnsi="Arial" w:cs="Arial"/>
          <w:sz w:val="24"/>
          <w:szCs w:val="24"/>
          <w:lang w:val="mk-MK"/>
        </w:rPr>
      </w:pPr>
      <w:r w:rsidRPr="00D357A9">
        <w:rPr>
          <w:rFonts w:ascii="Arial" w:hAnsi="Arial" w:cs="Arial"/>
          <w:sz w:val="24"/>
          <w:szCs w:val="24"/>
          <w:lang w:val="mk-MK"/>
        </w:rPr>
        <w:t>-Принцип на еднакви можности и почитување на различностите меѓу децата и принцип на мултикултурализам</w:t>
      </w:r>
    </w:p>
    <w:p w14:paraId="3603D1A2" w14:textId="77777777" w:rsidR="004F5A18" w:rsidRPr="00D357A9" w:rsidRDefault="004F5A18" w:rsidP="006A0D18">
      <w:pPr>
        <w:ind w:firstLine="540"/>
        <w:jc w:val="both"/>
        <w:rPr>
          <w:rFonts w:ascii="Arial" w:hAnsi="Arial" w:cs="Arial"/>
          <w:sz w:val="24"/>
          <w:szCs w:val="24"/>
          <w:lang w:val="mk-MK"/>
        </w:rPr>
      </w:pPr>
      <w:r w:rsidRPr="00D357A9">
        <w:rPr>
          <w:rFonts w:ascii="Arial" w:hAnsi="Arial" w:cs="Arial"/>
          <w:sz w:val="24"/>
          <w:szCs w:val="24"/>
          <w:lang w:val="mk-MK"/>
        </w:rPr>
        <w:t>-Принцип на усогласеност на возрасните карактеристики</w:t>
      </w:r>
    </w:p>
    <w:p w14:paraId="4B8E13AF" w14:textId="77777777" w:rsidR="004F5A18" w:rsidRPr="00D357A9" w:rsidRDefault="004F5A18" w:rsidP="006A0D18">
      <w:pPr>
        <w:ind w:firstLine="540"/>
        <w:jc w:val="both"/>
        <w:rPr>
          <w:rFonts w:ascii="Arial" w:hAnsi="Arial" w:cs="Arial"/>
          <w:sz w:val="24"/>
          <w:szCs w:val="24"/>
          <w:lang w:val="mk-MK"/>
        </w:rPr>
      </w:pPr>
      <w:r w:rsidRPr="00D357A9">
        <w:rPr>
          <w:rFonts w:ascii="Arial" w:hAnsi="Arial" w:cs="Arial"/>
          <w:sz w:val="24"/>
          <w:szCs w:val="24"/>
          <w:lang w:val="mk-MK"/>
        </w:rPr>
        <w:t>-Принцип на следење и поттикнување на детскиот развој</w:t>
      </w:r>
    </w:p>
    <w:p w14:paraId="249606A1" w14:textId="77777777" w:rsidR="004F5A18" w:rsidRPr="00D357A9" w:rsidRDefault="004F5A18" w:rsidP="006A0D18">
      <w:pPr>
        <w:ind w:firstLine="540"/>
        <w:jc w:val="both"/>
        <w:rPr>
          <w:rFonts w:ascii="Arial" w:hAnsi="Arial" w:cs="Arial"/>
          <w:sz w:val="24"/>
          <w:szCs w:val="24"/>
          <w:lang w:val="mk-MK"/>
        </w:rPr>
      </w:pPr>
      <w:r w:rsidRPr="00D357A9">
        <w:rPr>
          <w:rFonts w:ascii="Arial" w:hAnsi="Arial" w:cs="Arial"/>
          <w:sz w:val="24"/>
          <w:szCs w:val="24"/>
          <w:lang w:val="mk-MK"/>
        </w:rPr>
        <w:t>-Принцип на целосност и интегритет</w:t>
      </w:r>
    </w:p>
    <w:p w14:paraId="2A89111A" w14:textId="77777777" w:rsidR="004F5A18" w:rsidRPr="00D357A9" w:rsidRDefault="004F5A18" w:rsidP="006A0D18">
      <w:pPr>
        <w:ind w:firstLine="540"/>
        <w:jc w:val="both"/>
        <w:rPr>
          <w:rFonts w:ascii="Arial" w:hAnsi="Arial" w:cs="Arial"/>
          <w:sz w:val="24"/>
          <w:szCs w:val="24"/>
          <w:lang w:val="mk-MK"/>
        </w:rPr>
      </w:pPr>
      <w:r w:rsidRPr="00D357A9">
        <w:rPr>
          <w:rFonts w:ascii="Arial" w:hAnsi="Arial" w:cs="Arial"/>
          <w:sz w:val="24"/>
          <w:szCs w:val="24"/>
          <w:lang w:val="mk-MK"/>
        </w:rPr>
        <w:t>-Принцип на индивидуализација</w:t>
      </w:r>
    </w:p>
    <w:p w14:paraId="6761D847" w14:textId="77777777" w:rsidR="004F5A18" w:rsidRPr="00D357A9" w:rsidRDefault="004F5A18" w:rsidP="006A0D18">
      <w:pPr>
        <w:ind w:firstLine="540"/>
        <w:jc w:val="both"/>
        <w:rPr>
          <w:rFonts w:ascii="Arial" w:hAnsi="Arial" w:cs="Arial"/>
          <w:sz w:val="24"/>
          <w:szCs w:val="24"/>
          <w:lang w:val="mk-MK"/>
        </w:rPr>
      </w:pPr>
      <w:r w:rsidRPr="00D357A9">
        <w:rPr>
          <w:rFonts w:ascii="Arial" w:hAnsi="Arial" w:cs="Arial"/>
          <w:sz w:val="24"/>
          <w:szCs w:val="24"/>
          <w:lang w:val="mk-MK"/>
        </w:rPr>
        <w:t>-Принцип на активно учење и поттикнување можности на вербализација и други начини на изразување</w:t>
      </w:r>
    </w:p>
    <w:p w14:paraId="2FB300B9" w14:textId="77777777" w:rsidR="004F5A18" w:rsidRPr="00677C78" w:rsidRDefault="004F5A18" w:rsidP="006A0D18">
      <w:pPr>
        <w:ind w:firstLine="540"/>
        <w:jc w:val="both"/>
        <w:rPr>
          <w:rFonts w:ascii="Arial" w:hAnsi="Arial" w:cs="Arial"/>
          <w:sz w:val="24"/>
          <w:szCs w:val="24"/>
        </w:rPr>
      </w:pPr>
      <w:r w:rsidRPr="00D357A9">
        <w:rPr>
          <w:rFonts w:ascii="Arial" w:hAnsi="Arial" w:cs="Arial"/>
          <w:sz w:val="24"/>
          <w:szCs w:val="24"/>
          <w:lang w:val="mk-MK"/>
        </w:rPr>
        <w:t>-Принцип на критичко вреднување</w:t>
      </w:r>
      <w:r w:rsidR="00677C78">
        <w:rPr>
          <w:rFonts w:ascii="Arial" w:hAnsi="Arial" w:cs="Arial"/>
          <w:sz w:val="24"/>
          <w:szCs w:val="24"/>
        </w:rPr>
        <w:t xml:space="preserve"> </w:t>
      </w:r>
    </w:p>
    <w:p w14:paraId="012F8663" w14:textId="77777777" w:rsidR="00C6036D" w:rsidRDefault="009113D4" w:rsidP="00F15572">
      <w:pPr>
        <w:ind w:firstLine="540"/>
        <w:jc w:val="both"/>
        <w:rPr>
          <w:rFonts w:ascii="Arial" w:hAnsi="Arial" w:cs="Arial"/>
          <w:sz w:val="24"/>
          <w:szCs w:val="24"/>
        </w:rPr>
      </w:pPr>
      <w:r w:rsidRPr="00D357A9">
        <w:rPr>
          <w:rFonts w:ascii="Arial" w:hAnsi="Arial" w:cs="Arial"/>
          <w:sz w:val="24"/>
          <w:szCs w:val="24"/>
          <w:lang w:val="mk-MK"/>
        </w:rPr>
        <w:t>Сите наведени принципи се сублимираат во еднонасочно делување кон детето за оформува</w:t>
      </w:r>
      <w:r w:rsidR="00210DA9">
        <w:rPr>
          <w:rFonts w:ascii="Arial" w:hAnsi="Arial" w:cs="Arial"/>
          <w:sz w:val="24"/>
          <w:szCs w:val="24"/>
          <w:lang w:val="mk-MK"/>
        </w:rPr>
        <w:t>ње на здрава личност</w:t>
      </w:r>
      <w:r w:rsidR="00574F56">
        <w:rPr>
          <w:rFonts w:ascii="Arial" w:hAnsi="Arial" w:cs="Arial"/>
          <w:sz w:val="24"/>
          <w:szCs w:val="24"/>
          <w:lang w:val="mk-MK"/>
        </w:rPr>
        <w:t xml:space="preserve">, </w:t>
      </w:r>
      <w:r w:rsidRPr="00D357A9">
        <w:rPr>
          <w:rFonts w:ascii="Arial" w:hAnsi="Arial" w:cs="Arial"/>
          <w:sz w:val="24"/>
          <w:szCs w:val="24"/>
          <w:lang w:val="mk-MK"/>
        </w:rPr>
        <w:t>што е и наша цел како воспитно-образовна установа.</w:t>
      </w:r>
    </w:p>
    <w:p w14:paraId="17433AE4" w14:textId="77777777" w:rsidR="00F15572" w:rsidRPr="004F097D" w:rsidRDefault="00F15572" w:rsidP="00F15572">
      <w:pPr>
        <w:ind w:firstLine="540"/>
        <w:jc w:val="both"/>
        <w:rPr>
          <w:rFonts w:ascii="Arial" w:hAnsi="Arial" w:cs="Arial"/>
          <w:sz w:val="24"/>
          <w:szCs w:val="24"/>
          <w:lang w:val="mk-MK"/>
        </w:rPr>
      </w:pPr>
    </w:p>
    <w:p w14:paraId="0936F5C7" w14:textId="77777777" w:rsidR="005D4315" w:rsidRDefault="00644829" w:rsidP="005D4315">
      <w:pPr>
        <w:ind w:firstLine="540"/>
        <w:jc w:val="both"/>
        <w:rPr>
          <w:rFonts w:ascii="Arial" w:hAnsi="Arial" w:cs="Arial"/>
          <w:b/>
          <w:sz w:val="24"/>
          <w:szCs w:val="24"/>
          <w:lang w:val="mk-MK"/>
        </w:rPr>
      </w:pPr>
      <w:r w:rsidRPr="00D357A9">
        <w:rPr>
          <w:rFonts w:ascii="Arial" w:hAnsi="Arial" w:cs="Arial"/>
          <w:b/>
          <w:sz w:val="24"/>
          <w:szCs w:val="24"/>
          <w:lang w:val="mk-MK"/>
        </w:rPr>
        <w:t>3</w:t>
      </w:r>
      <w:r w:rsidR="00F851A2" w:rsidRPr="00D357A9">
        <w:rPr>
          <w:rFonts w:ascii="Arial" w:hAnsi="Arial" w:cs="Arial"/>
          <w:b/>
          <w:sz w:val="24"/>
          <w:szCs w:val="24"/>
          <w:lang w:val="mk-MK"/>
        </w:rPr>
        <w:t>.УСЛОВИ ЗА РАБОТА И ОРГАНИЗАЦИОНА ПОСТАВЕНОСТ</w:t>
      </w:r>
    </w:p>
    <w:p w14:paraId="1C7F9412" w14:textId="77777777" w:rsidR="004700C2" w:rsidRPr="005D4315" w:rsidRDefault="004700C2" w:rsidP="00CB6A4E">
      <w:pPr>
        <w:ind w:firstLine="540"/>
        <w:jc w:val="both"/>
        <w:rPr>
          <w:rFonts w:ascii="Arial" w:hAnsi="Arial" w:cs="Arial"/>
          <w:color w:val="FF0000"/>
          <w:sz w:val="24"/>
          <w:szCs w:val="24"/>
          <w:lang w:val="mk-MK"/>
        </w:rPr>
      </w:pPr>
      <w:r w:rsidRPr="00F56F62">
        <w:rPr>
          <w:rFonts w:ascii="Arial" w:hAnsi="Arial" w:cs="Arial"/>
          <w:sz w:val="24"/>
          <w:szCs w:val="24"/>
          <w:lang w:val="mk-MK"/>
        </w:rPr>
        <w:t>Според стандардите и нормативите за вршење н</w:t>
      </w:r>
      <w:r w:rsidR="00024C05">
        <w:rPr>
          <w:rFonts w:ascii="Arial" w:hAnsi="Arial" w:cs="Arial"/>
          <w:sz w:val="24"/>
          <w:szCs w:val="24"/>
          <w:lang w:val="mk-MK"/>
        </w:rPr>
        <w:t xml:space="preserve">а дејноста нашата установа </w:t>
      </w:r>
      <w:r w:rsidRPr="00F56F62">
        <w:rPr>
          <w:rFonts w:ascii="Arial" w:hAnsi="Arial" w:cs="Arial"/>
          <w:sz w:val="24"/>
          <w:szCs w:val="24"/>
          <w:lang w:val="mk-MK"/>
        </w:rPr>
        <w:t>ЈОУДГ „Мајски Цвет“ е градинка со голем капацитет</w:t>
      </w:r>
      <w:r w:rsidR="007A029F">
        <w:rPr>
          <w:rFonts w:ascii="Arial" w:hAnsi="Arial" w:cs="Arial"/>
          <w:sz w:val="24"/>
          <w:szCs w:val="24"/>
          <w:lang w:val="mk-MK"/>
        </w:rPr>
        <w:t>.</w:t>
      </w:r>
    </w:p>
    <w:p w14:paraId="65603E48" w14:textId="77777777" w:rsidR="00341D5E" w:rsidRPr="007A029F" w:rsidRDefault="00341D5E" w:rsidP="00FE0028">
      <w:pPr>
        <w:rPr>
          <w:rFonts w:ascii="Arial" w:hAnsi="Arial" w:cs="Arial"/>
          <w:sz w:val="24"/>
          <w:szCs w:val="24"/>
        </w:rPr>
      </w:pPr>
      <w:r w:rsidRPr="007A029F">
        <w:rPr>
          <w:rFonts w:ascii="Arial" w:hAnsi="Arial" w:cs="Arial"/>
          <w:sz w:val="24"/>
          <w:szCs w:val="24"/>
          <w:lang w:val="mk-MK"/>
        </w:rPr>
        <w:t>Во нејзин состав се опфатени детски</w:t>
      </w:r>
      <w:r w:rsidR="00FE0028">
        <w:rPr>
          <w:rFonts w:ascii="Arial" w:hAnsi="Arial" w:cs="Arial"/>
          <w:sz w:val="24"/>
          <w:szCs w:val="24"/>
          <w:lang w:val="mk-MK"/>
        </w:rPr>
        <w:t xml:space="preserve"> јасли</w:t>
      </w:r>
      <w:r w:rsidR="00D4222A" w:rsidRPr="007A029F">
        <w:rPr>
          <w:rFonts w:ascii="Arial" w:hAnsi="Arial" w:cs="Arial"/>
          <w:sz w:val="24"/>
          <w:szCs w:val="24"/>
          <w:lang w:val="mk-MK"/>
        </w:rPr>
        <w:t xml:space="preserve"> </w:t>
      </w:r>
      <w:r w:rsidR="004837CB">
        <w:rPr>
          <w:rFonts w:ascii="Arial" w:hAnsi="Arial" w:cs="Arial"/>
          <w:sz w:val="24"/>
          <w:szCs w:val="24"/>
          <w:lang w:val="mk-MK"/>
        </w:rPr>
        <w:t xml:space="preserve">и </w:t>
      </w:r>
      <w:r w:rsidR="00FE0028">
        <w:rPr>
          <w:rFonts w:ascii="Arial" w:hAnsi="Arial" w:cs="Arial"/>
          <w:sz w:val="24"/>
          <w:szCs w:val="24"/>
          <w:lang w:val="mk-MK"/>
        </w:rPr>
        <w:t xml:space="preserve">градинка со </w:t>
      </w:r>
      <w:r w:rsidR="00D4222A" w:rsidRPr="007A029F">
        <w:rPr>
          <w:rFonts w:ascii="Arial" w:hAnsi="Arial" w:cs="Arial"/>
          <w:sz w:val="24"/>
          <w:szCs w:val="24"/>
          <w:lang w:val="mk-MK"/>
        </w:rPr>
        <w:t xml:space="preserve"> целодневен</w:t>
      </w:r>
      <w:r w:rsidRPr="007A029F">
        <w:rPr>
          <w:rFonts w:ascii="Arial" w:hAnsi="Arial" w:cs="Arial"/>
          <w:sz w:val="24"/>
          <w:szCs w:val="24"/>
          <w:lang w:val="mk-MK"/>
        </w:rPr>
        <w:t xml:space="preserve"> </w:t>
      </w:r>
      <w:r w:rsidR="00FE0028">
        <w:rPr>
          <w:rFonts w:ascii="Arial" w:hAnsi="Arial" w:cs="Arial"/>
          <w:sz w:val="24"/>
          <w:szCs w:val="24"/>
          <w:lang w:val="mk-MK"/>
        </w:rPr>
        <w:t xml:space="preserve">престој. </w:t>
      </w:r>
    </w:p>
    <w:p w14:paraId="38423A25" w14:textId="495E0FD4" w:rsidR="00341D5E" w:rsidRPr="0084660C" w:rsidRDefault="00341D5E" w:rsidP="006A0D18">
      <w:pPr>
        <w:ind w:firstLine="540"/>
        <w:jc w:val="both"/>
        <w:rPr>
          <w:rFonts w:ascii="Arial" w:hAnsi="Arial" w:cs="Arial"/>
          <w:sz w:val="24"/>
          <w:szCs w:val="24"/>
          <w:lang w:val="mk-MK"/>
        </w:rPr>
      </w:pPr>
      <w:r w:rsidRPr="0084660C">
        <w:rPr>
          <w:rFonts w:ascii="Arial" w:hAnsi="Arial" w:cs="Arial"/>
          <w:sz w:val="24"/>
          <w:szCs w:val="24"/>
          <w:lang w:val="mk-MK"/>
        </w:rPr>
        <w:t>Во рамките на установата Ј.О.У.Д.Г „Мајски цвет “ Битола работат 7 детски градинки со адекватни големини и функционалност на просторот како што се предвидени со нормативите за простор.</w:t>
      </w:r>
      <w:r w:rsidR="00EF5BD7" w:rsidRPr="0084660C">
        <w:rPr>
          <w:rFonts w:ascii="Arial" w:hAnsi="Arial" w:cs="Arial"/>
          <w:sz w:val="24"/>
          <w:szCs w:val="24"/>
        </w:rPr>
        <w:t xml:space="preserve"> </w:t>
      </w:r>
      <w:r w:rsidR="00EF5BD7" w:rsidRPr="0084660C">
        <w:rPr>
          <w:rFonts w:ascii="Arial" w:hAnsi="Arial" w:cs="Arial"/>
          <w:sz w:val="24"/>
          <w:szCs w:val="24"/>
          <w:lang w:val="mk-MK"/>
        </w:rPr>
        <w:t>Во текот на месец септември,планирано е да започне со работа новиот објект „Пчеличка“</w:t>
      </w:r>
      <w:r w:rsidR="0084660C">
        <w:rPr>
          <w:rFonts w:ascii="Arial" w:hAnsi="Arial" w:cs="Arial"/>
          <w:sz w:val="24"/>
          <w:szCs w:val="24"/>
          <w:lang w:val="mk-MK"/>
        </w:rPr>
        <w:t>.</w:t>
      </w:r>
    </w:p>
    <w:p w14:paraId="5FBD617A" w14:textId="77777777" w:rsidR="00341D5E" w:rsidRPr="00D357A9" w:rsidRDefault="00C83654" w:rsidP="006A0D18">
      <w:pPr>
        <w:ind w:firstLine="540"/>
        <w:jc w:val="both"/>
        <w:rPr>
          <w:rFonts w:ascii="Arial" w:hAnsi="Arial" w:cs="Arial"/>
          <w:sz w:val="24"/>
          <w:szCs w:val="24"/>
          <w:lang w:val="mk-MK"/>
        </w:rPr>
      </w:pPr>
      <w:r w:rsidRPr="00D357A9">
        <w:rPr>
          <w:rFonts w:ascii="Arial" w:hAnsi="Arial" w:cs="Arial"/>
          <w:sz w:val="24"/>
          <w:szCs w:val="24"/>
          <w:lang w:val="mk-MK"/>
        </w:rPr>
        <w:t xml:space="preserve">Обединувањето на севкупната  дејност во градинката,се извршува преку службите кои извршуват работи од заеднички интерес за објектите и тоа </w:t>
      </w:r>
      <w:r w:rsidRPr="00F56F62">
        <w:rPr>
          <w:rFonts w:ascii="Arial" w:hAnsi="Arial" w:cs="Arial"/>
          <w:sz w:val="24"/>
          <w:szCs w:val="24"/>
          <w:lang w:val="mk-MK"/>
        </w:rPr>
        <w:t>:</w:t>
      </w:r>
      <w:r w:rsidRPr="00D357A9">
        <w:rPr>
          <w:rFonts w:ascii="Arial" w:hAnsi="Arial" w:cs="Arial"/>
          <w:sz w:val="24"/>
          <w:szCs w:val="24"/>
          <w:lang w:val="mk-MK"/>
        </w:rPr>
        <w:t xml:space="preserve"> следење и унапредување на основната дејност,превентивна- здравстевена заштита,административно-</w:t>
      </w:r>
      <w:r w:rsidR="00A751DE">
        <w:rPr>
          <w:rFonts w:ascii="Arial" w:hAnsi="Arial" w:cs="Arial"/>
          <w:sz w:val="24"/>
          <w:szCs w:val="24"/>
          <w:lang w:val="mk-MK"/>
        </w:rPr>
        <w:t>п</w:t>
      </w:r>
      <w:r w:rsidRPr="00D357A9">
        <w:rPr>
          <w:rFonts w:ascii="Arial" w:hAnsi="Arial" w:cs="Arial"/>
          <w:sz w:val="24"/>
          <w:szCs w:val="24"/>
          <w:lang w:val="mk-MK"/>
        </w:rPr>
        <w:t>равни и финансиски работи,тековно оддржување и обезбедување на објектите,набавки, транспорт на храна,како и подготовка на главниот оброк во централната кујна.</w:t>
      </w:r>
    </w:p>
    <w:p w14:paraId="7F515C75" w14:textId="77777777" w:rsidR="00341D5E" w:rsidRPr="00D357A9" w:rsidRDefault="00341D5E" w:rsidP="006A0D18">
      <w:pPr>
        <w:ind w:firstLine="540"/>
        <w:jc w:val="both"/>
        <w:rPr>
          <w:rFonts w:ascii="Arial" w:hAnsi="Arial" w:cs="Arial"/>
          <w:sz w:val="24"/>
          <w:szCs w:val="24"/>
          <w:lang w:val="mk-MK"/>
        </w:rPr>
      </w:pPr>
      <w:r w:rsidRPr="00F56F62">
        <w:rPr>
          <w:rFonts w:ascii="Arial" w:hAnsi="Arial" w:cs="Arial"/>
          <w:sz w:val="24"/>
          <w:szCs w:val="24"/>
          <w:lang w:val="mk-MK"/>
        </w:rPr>
        <w:lastRenderedPageBreak/>
        <w:t>Сите објекти се наменски градени и овозможуваат успешно реализирање на Програмата за работа и дневниот режим на активностите во градинката. Соодветната опременост на просториите со инвентар, материјали и дидактика се по мерка на децата и овозможува нивен правилен раст и развој.</w:t>
      </w:r>
    </w:p>
    <w:p w14:paraId="6F54FE38" w14:textId="77777777" w:rsidR="00341D5E" w:rsidRPr="00D357A9" w:rsidRDefault="00341D5E" w:rsidP="004A3EB2">
      <w:pPr>
        <w:ind w:firstLine="540"/>
        <w:jc w:val="both"/>
        <w:rPr>
          <w:rFonts w:ascii="Arial" w:hAnsi="Arial" w:cs="Arial"/>
          <w:sz w:val="24"/>
          <w:szCs w:val="24"/>
          <w:lang w:val="mk-MK"/>
        </w:rPr>
      </w:pPr>
      <w:r w:rsidRPr="00D357A9">
        <w:rPr>
          <w:rFonts w:ascii="Arial" w:hAnsi="Arial" w:cs="Arial"/>
          <w:sz w:val="24"/>
          <w:szCs w:val="24"/>
          <w:lang w:val="mk-MK"/>
        </w:rPr>
        <w:t>Објек</w:t>
      </w:r>
      <w:r w:rsidR="004A3EB2">
        <w:rPr>
          <w:rFonts w:ascii="Arial" w:hAnsi="Arial" w:cs="Arial"/>
          <w:sz w:val="24"/>
          <w:szCs w:val="24"/>
          <w:lang w:val="mk-MK"/>
        </w:rPr>
        <w:t xml:space="preserve">тите се оптимално искористени. </w:t>
      </w:r>
      <w:r w:rsidRPr="00D357A9">
        <w:rPr>
          <w:rFonts w:ascii="Arial" w:hAnsi="Arial" w:cs="Arial"/>
          <w:sz w:val="24"/>
          <w:szCs w:val="24"/>
          <w:lang w:val="mk-MK"/>
        </w:rPr>
        <w:t>Условите за работа се солидни.</w:t>
      </w:r>
      <w:r w:rsidR="004A3EB2">
        <w:rPr>
          <w:rFonts w:ascii="Arial" w:hAnsi="Arial" w:cs="Arial"/>
          <w:sz w:val="24"/>
          <w:szCs w:val="24"/>
          <w:lang w:val="mk-MK"/>
        </w:rPr>
        <w:t xml:space="preserve"> </w:t>
      </w:r>
      <w:r w:rsidRPr="00D357A9">
        <w:rPr>
          <w:rFonts w:ascii="Arial" w:hAnsi="Arial" w:cs="Arial"/>
          <w:sz w:val="24"/>
          <w:szCs w:val="24"/>
          <w:lang w:val="mk-MK"/>
        </w:rPr>
        <w:t>Сите објекти располагат со адекватни големини и функционалност на просторот како што се предвидени со н</w:t>
      </w:r>
      <w:r w:rsidRPr="00F56F62">
        <w:rPr>
          <w:rFonts w:ascii="Arial" w:hAnsi="Arial" w:cs="Arial"/>
          <w:sz w:val="24"/>
          <w:szCs w:val="24"/>
          <w:lang w:val="mk-MK"/>
        </w:rPr>
        <w:t>o</w:t>
      </w:r>
      <w:r w:rsidRPr="00D357A9">
        <w:rPr>
          <w:rFonts w:ascii="Arial" w:hAnsi="Arial" w:cs="Arial"/>
          <w:sz w:val="24"/>
          <w:szCs w:val="24"/>
          <w:lang w:val="mk-MK"/>
        </w:rPr>
        <w:t>рмативит</w:t>
      </w:r>
      <w:r w:rsidRPr="00F56F62">
        <w:rPr>
          <w:rFonts w:ascii="Arial" w:hAnsi="Arial" w:cs="Arial"/>
          <w:sz w:val="24"/>
          <w:szCs w:val="24"/>
          <w:lang w:val="mk-MK"/>
        </w:rPr>
        <w:t xml:space="preserve">e </w:t>
      </w:r>
      <w:r w:rsidR="00DF6409">
        <w:rPr>
          <w:rFonts w:ascii="Arial" w:hAnsi="Arial" w:cs="Arial"/>
          <w:sz w:val="24"/>
          <w:szCs w:val="24"/>
          <w:lang w:val="mk-MK"/>
        </w:rPr>
        <w:t xml:space="preserve">за </w:t>
      </w:r>
      <w:r w:rsidRPr="00D357A9">
        <w:rPr>
          <w:rFonts w:ascii="Arial" w:hAnsi="Arial" w:cs="Arial"/>
          <w:sz w:val="24"/>
          <w:szCs w:val="24"/>
          <w:lang w:val="mk-MK"/>
        </w:rPr>
        <w:t xml:space="preserve">простор. </w:t>
      </w:r>
    </w:p>
    <w:p w14:paraId="2AA9A527" w14:textId="77777777" w:rsidR="00341D5E" w:rsidRPr="00DE15CB" w:rsidRDefault="00341D5E" w:rsidP="006A0D18">
      <w:pPr>
        <w:ind w:firstLine="540"/>
        <w:jc w:val="both"/>
        <w:rPr>
          <w:rFonts w:ascii="Arial" w:hAnsi="Arial" w:cs="Arial"/>
          <w:sz w:val="24"/>
          <w:szCs w:val="24"/>
          <w:lang w:val="mk-MK"/>
        </w:rPr>
      </w:pPr>
      <w:r w:rsidRPr="00DE15CB">
        <w:rPr>
          <w:rFonts w:ascii="Arial" w:hAnsi="Arial" w:cs="Arial"/>
          <w:sz w:val="24"/>
          <w:szCs w:val="24"/>
          <w:lang w:val="mk-MK"/>
        </w:rPr>
        <w:t>Работно време на установата: Работното време на Детската градинка и оваа година ќе започнува во 5:30 часот и завршува во 1</w:t>
      </w:r>
      <w:r w:rsidR="004511A2" w:rsidRPr="00DE15CB">
        <w:rPr>
          <w:rFonts w:ascii="Arial" w:hAnsi="Arial" w:cs="Arial"/>
          <w:sz w:val="24"/>
          <w:szCs w:val="24"/>
          <w:lang w:val="mk-MK"/>
        </w:rPr>
        <w:t>7.30</w:t>
      </w:r>
      <w:r w:rsidRPr="00DE15CB">
        <w:rPr>
          <w:rFonts w:ascii="Arial" w:hAnsi="Arial" w:cs="Arial"/>
          <w:sz w:val="24"/>
          <w:szCs w:val="24"/>
          <w:lang w:val="mk-MK"/>
        </w:rPr>
        <w:t xml:space="preserve"> часот.</w:t>
      </w:r>
      <w:r w:rsidR="00E52B25" w:rsidRPr="00DE15CB">
        <w:rPr>
          <w:rFonts w:ascii="Arial" w:hAnsi="Arial" w:cs="Arial"/>
          <w:sz w:val="24"/>
          <w:szCs w:val="24"/>
          <w:lang w:val="mk-MK"/>
        </w:rPr>
        <w:t xml:space="preserve"> </w:t>
      </w:r>
      <w:r w:rsidRPr="00DE15CB">
        <w:rPr>
          <w:rFonts w:ascii="Arial" w:hAnsi="Arial" w:cs="Arial"/>
          <w:sz w:val="24"/>
          <w:szCs w:val="24"/>
          <w:lang w:val="mk-MK"/>
        </w:rPr>
        <w:t>Во рамките на четириесетчасовната работна недела, распоредот на работното време за сите извршители до утврдува Директорот на градинката</w:t>
      </w:r>
      <w:r w:rsidR="00B547F2" w:rsidRPr="00DE15CB">
        <w:rPr>
          <w:rFonts w:ascii="Arial" w:hAnsi="Arial" w:cs="Arial"/>
          <w:sz w:val="24"/>
          <w:szCs w:val="24"/>
          <w:lang w:val="mk-MK"/>
        </w:rPr>
        <w:t>.</w:t>
      </w:r>
    </w:p>
    <w:p w14:paraId="493197EB" w14:textId="77777777" w:rsidR="00966A33" w:rsidRDefault="00966A33" w:rsidP="004A3EB2">
      <w:pPr>
        <w:ind w:firstLine="540"/>
        <w:rPr>
          <w:rFonts w:ascii="Arial" w:hAnsi="Arial" w:cs="Arial"/>
          <w:color w:val="FF0000"/>
          <w:sz w:val="24"/>
          <w:szCs w:val="24"/>
          <w:lang w:val="mk-MK"/>
        </w:rPr>
      </w:pPr>
    </w:p>
    <w:p w14:paraId="0E9DE88B" w14:textId="1EFECD5B" w:rsidR="005A2F18" w:rsidRPr="00FA040B" w:rsidRDefault="00966A33" w:rsidP="00271F91">
      <w:pPr>
        <w:pStyle w:val="ListParagraph"/>
        <w:numPr>
          <w:ilvl w:val="0"/>
          <w:numId w:val="39"/>
        </w:numPr>
        <w:jc w:val="both"/>
        <w:rPr>
          <w:rFonts w:ascii="Arial" w:hAnsi="Arial" w:cs="Arial"/>
          <w:b/>
          <w:sz w:val="24"/>
          <w:szCs w:val="24"/>
          <w:lang w:val="mk-MK"/>
        </w:rPr>
      </w:pPr>
      <w:r w:rsidRPr="00FA040B">
        <w:rPr>
          <w:rFonts w:ascii="Arial" w:hAnsi="Arial" w:cs="Arial"/>
          <w:b/>
          <w:sz w:val="24"/>
          <w:szCs w:val="24"/>
          <w:lang w:val="mk-MK"/>
        </w:rPr>
        <w:t>Вработени</w:t>
      </w:r>
      <w:r w:rsidR="005A2F18" w:rsidRPr="00FA040B">
        <w:rPr>
          <w:rFonts w:ascii="Arial" w:hAnsi="Arial" w:cs="Arial"/>
          <w:b/>
          <w:sz w:val="24"/>
          <w:szCs w:val="24"/>
          <w:lang w:val="mk-MK"/>
        </w:rPr>
        <w:t xml:space="preserve">  </w:t>
      </w:r>
    </w:p>
    <w:p w14:paraId="5AEECBA0" w14:textId="77777777" w:rsidR="005A2F18" w:rsidRDefault="005A2F18" w:rsidP="005A2F18">
      <w:pPr>
        <w:pStyle w:val="ListParagraph"/>
        <w:ind w:left="1260"/>
        <w:jc w:val="both"/>
        <w:rPr>
          <w:rFonts w:ascii="Arial" w:hAnsi="Arial" w:cs="Arial"/>
          <w:b/>
          <w:sz w:val="24"/>
          <w:szCs w:val="24"/>
          <w:lang w:val="mk-MK"/>
        </w:rPr>
      </w:pPr>
    </w:p>
    <w:p w14:paraId="16069CA2" w14:textId="77777777" w:rsidR="005A2F18" w:rsidRDefault="00966A33" w:rsidP="004E65D0">
      <w:pPr>
        <w:jc w:val="both"/>
        <w:rPr>
          <w:rFonts w:ascii="Arial" w:hAnsi="Arial" w:cs="Arial"/>
          <w:bCs/>
          <w:w w:val="105"/>
          <w:kern w:val="28"/>
          <w:sz w:val="24"/>
          <w:szCs w:val="24"/>
          <w:lang w:val="mk-MK"/>
        </w:rPr>
      </w:pPr>
      <w:r w:rsidRPr="00F671CE">
        <w:rPr>
          <w:rFonts w:ascii="Arial" w:hAnsi="Arial" w:cs="Arial"/>
          <w:bCs/>
          <w:w w:val="105"/>
          <w:kern w:val="28"/>
          <w:sz w:val="24"/>
          <w:szCs w:val="24"/>
          <w:lang w:val="mk-MK"/>
        </w:rPr>
        <w:t xml:space="preserve">Вкупниот број на вработени на ниво на целата установа изнесува </w:t>
      </w:r>
      <w:r w:rsidR="00737345" w:rsidRPr="00F671CE">
        <w:rPr>
          <w:rFonts w:ascii="Arial" w:hAnsi="Arial" w:cs="Arial"/>
          <w:bCs/>
          <w:w w:val="105"/>
          <w:kern w:val="28"/>
          <w:sz w:val="24"/>
          <w:szCs w:val="24"/>
          <w:lang w:val="mk-MK"/>
        </w:rPr>
        <w:t>108</w:t>
      </w:r>
      <w:r w:rsidRPr="00F671CE">
        <w:rPr>
          <w:rFonts w:ascii="Arial" w:hAnsi="Arial" w:cs="Arial"/>
          <w:bCs/>
          <w:w w:val="105"/>
          <w:kern w:val="28"/>
          <w:sz w:val="24"/>
          <w:szCs w:val="24"/>
          <w:lang w:val="mk-MK"/>
        </w:rPr>
        <w:t xml:space="preserve"> вработени на неопределено време</w:t>
      </w:r>
      <w:r w:rsidR="00737345" w:rsidRPr="00F671CE">
        <w:rPr>
          <w:rFonts w:ascii="Arial" w:hAnsi="Arial" w:cs="Arial"/>
          <w:bCs/>
          <w:w w:val="105"/>
          <w:kern w:val="28"/>
          <w:sz w:val="24"/>
          <w:szCs w:val="24"/>
          <w:lang w:val="mk-MK"/>
        </w:rPr>
        <w:t xml:space="preserve">. </w:t>
      </w:r>
      <w:r w:rsidR="00F97ED5" w:rsidRPr="00F671CE">
        <w:rPr>
          <w:rFonts w:ascii="Arial" w:hAnsi="Arial" w:cs="Arial"/>
          <w:bCs/>
          <w:w w:val="105"/>
          <w:kern w:val="28"/>
          <w:sz w:val="24"/>
          <w:szCs w:val="24"/>
          <w:lang w:val="mk-MK"/>
        </w:rPr>
        <w:t xml:space="preserve"> </w:t>
      </w:r>
      <w:r w:rsidRPr="005A2F18">
        <w:rPr>
          <w:rFonts w:ascii="Arial" w:hAnsi="Arial" w:cs="Arial"/>
          <w:bCs/>
          <w:w w:val="105"/>
          <w:kern w:val="28"/>
          <w:sz w:val="24"/>
          <w:szCs w:val="24"/>
          <w:lang w:val="mk-MK"/>
        </w:rPr>
        <w:t xml:space="preserve">Во следната табела е даден детален опис на структурата на вработените според профилот на експертиза и </w:t>
      </w:r>
      <w:r w:rsidR="00335920" w:rsidRPr="005A2F18">
        <w:rPr>
          <w:rFonts w:ascii="Arial" w:hAnsi="Arial" w:cs="Arial"/>
          <w:bCs/>
          <w:w w:val="105"/>
          <w:kern w:val="28"/>
          <w:sz w:val="24"/>
          <w:szCs w:val="24"/>
          <w:lang w:val="mk-MK"/>
        </w:rPr>
        <w:t xml:space="preserve">степен на </w:t>
      </w:r>
      <w:r w:rsidR="00DF6409" w:rsidRPr="005A2F18">
        <w:rPr>
          <w:rFonts w:ascii="Arial" w:hAnsi="Arial" w:cs="Arial"/>
          <w:bCs/>
          <w:w w:val="105"/>
          <w:kern w:val="28"/>
          <w:sz w:val="24"/>
          <w:szCs w:val="24"/>
          <w:lang w:val="mk-MK"/>
        </w:rPr>
        <w:t>образование</w:t>
      </w:r>
    </w:p>
    <w:p w14:paraId="16B3AEB9" w14:textId="77777777" w:rsidR="00966A33" w:rsidRDefault="00966A33" w:rsidP="00737345">
      <w:pPr>
        <w:rPr>
          <w:rFonts w:ascii="Arial" w:hAnsi="Arial" w:cs="Arial"/>
          <w:b/>
          <w:sz w:val="24"/>
          <w:szCs w:val="24"/>
          <w:lang w:val="mk-MK"/>
        </w:rPr>
      </w:pPr>
    </w:p>
    <w:tbl>
      <w:tblPr>
        <w:tblW w:w="8448" w:type="dxa"/>
        <w:jc w:val="center"/>
        <w:tblLook w:val="04A0" w:firstRow="1" w:lastRow="0" w:firstColumn="1" w:lastColumn="0" w:noHBand="0" w:noVBand="1"/>
      </w:tblPr>
      <w:tblGrid>
        <w:gridCol w:w="1148"/>
        <w:gridCol w:w="5520"/>
        <w:gridCol w:w="1780"/>
      </w:tblGrid>
      <w:tr w:rsidR="00966A33" w:rsidRPr="001E3123" w14:paraId="2BC91E9B" w14:textId="77777777" w:rsidTr="00704866">
        <w:trPr>
          <w:trHeight w:val="570"/>
          <w:jc w:val="center"/>
        </w:trPr>
        <w:tc>
          <w:tcPr>
            <w:tcW w:w="1148" w:type="dxa"/>
            <w:tcBorders>
              <w:top w:val="single" w:sz="8" w:space="0" w:color="auto"/>
              <w:left w:val="single" w:sz="8" w:space="0" w:color="auto"/>
              <w:bottom w:val="single" w:sz="8" w:space="0" w:color="auto"/>
              <w:right w:val="single" w:sz="4" w:space="0" w:color="auto"/>
            </w:tcBorders>
            <w:vAlign w:val="center"/>
            <w:hideMark/>
          </w:tcPr>
          <w:p w14:paraId="0642A7B5"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t>ред.број</w:t>
            </w:r>
          </w:p>
        </w:tc>
        <w:tc>
          <w:tcPr>
            <w:tcW w:w="5520" w:type="dxa"/>
            <w:tcBorders>
              <w:top w:val="single" w:sz="8" w:space="0" w:color="auto"/>
              <w:left w:val="nil"/>
              <w:bottom w:val="single" w:sz="8" w:space="0" w:color="auto"/>
              <w:right w:val="single" w:sz="4" w:space="0" w:color="auto"/>
            </w:tcBorders>
            <w:vAlign w:val="center"/>
            <w:hideMark/>
          </w:tcPr>
          <w:p w14:paraId="46287C95"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t>Профил на експертиза ( стручност) на вработените</w:t>
            </w:r>
          </w:p>
        </w:tc>
        <w:tc>
          <w:tcPr>
            <w:tcW w:w="1780" w:type="dxa"/>
            <w:tcBorders>
              <w:top w:val="single" w:sz="8" w:space="0" w:color="auto"/>
              <w:left w:val="nil"/>
              <w:bottom w:val="single" w:sz="8" w:space="0" w:color="auto"/>
              <w:right w:val="single" w:sz="8" w:space="0" w:color="auto"/>
            </w:tcBorders>
            <w:vAlign w:val="center"/>
            <w:hideMark/>
          </w:tcPr>
          <w:p w14:paraId="1A4031F4"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t>бр. на вработени</w:t>
            </w:r>
          </w:p>
        </w:tc>
      </w:tr>
      <w:tr w:rsidR="00966A33" w:rsidRPr="001E3123" w14:paraId="7135C89B" w14:textId="77777777" w:rsidTr="00704866">
        <w:trPr>
          <w:trHeight w:val="300"/>
          <w:jc w:val="center"/>
        </w:trPr>
        <w:tc>
          <w:tcPr>
            <w:tcW w:w="1148" w:type="dxa"/>
            <w:tcBorders>
              <w:top w:val="nil"/>
              <w:left w:val="single" w:sz="8" w:space="0" w:color="auto"/>
              <w:bottom w:val="single" w:sz="4" w:space="0" w:color="auto"/>
              <w:right w:val="single" w:sz="4" w:space="0" w:color="auto"/>
            </w:tcBorders>
            <w:noWrap/>
            <w:vAlign w:val="center"/>
            <w:hideMark/>
          </w:tcPr>
          <w:p w14:paraId="5DA7E64A"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t>1</w:t>
            </w:r>
          </w:p>
        </w:tc>
        <w:tc>
          <w:tcPr>
            <w:tcW w:w="5520" w:type="dxa"/>
            <w:tcBorders>
              <w:top w:val="nil"/>
              <w:left w:val="nil"/>
              <w:bottom w:val="single" w:sz="4" w:space="0" w:color="auto"/>
              <w:right w:val="single" w:sz="4" w:space="0" w:color="auto"/>
            </w:tcBorders>
            <w:noWrap/>
            <w:vAlign w:val="bottom"/>
            <w:hideMark/>
          </w:tcPr>
          <w:p w14:paraId="0D3A97C0" w14:textId="77777777" w:rsidR="00966A33" w:rsidRPr="001E3123" w:rsidRDefault="00966A33" w:rsidP="00704866">
            <w:pPr>
              <w:rPr>
                <w:rFonts w:ascii="Arial" w:eastAsia="Times New Roman" w:hAnsi="Arial" w:cs="Arial"/>
                <w:color w:val="000000"/>
                <w:sz w:val="24"/>
                <w:szCs w:val="24"/>
              </w:rPr>
            </w:pPr>
            <w:r w:rsidRPr="001E3123">
              <w:rPr>
                <w:rFonts w:ascii="Arial" w:eastAsia="Times New Roman" w:hAnsi="Arial" w:cs="Arial"/>
                <w:color w:val="000000"/>
                <w:sz w:val="24"/>
                <w:szCs w:val="24"/>
              </w:rPr>
              <w:t>Директор</w:t>
            </w:r>
          </w:p>
        </w:tc>
        <w:tc>
          <w:tcPr>
            <w:tcW w:w="1780" w:type="dxa"/>
            <w:tcBorders>
              <w:top w:val="nil"/>
              <w:left w:val="nil"/>
              <w:bottom w:val="single" w:sz="4" w:space="0" w:color="auto"/>
              <w:right w:val="single" w:sz="8" w:space="0" w:color="auto"/>
            </w:tcBorders>
            <w:noWrap/>
            <w:vAlign w:val="bottom"/>
            <w:hideMark/>
          </w:tcPr>
          <w:p w14:paraId="1BDC65B0"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t>1</w:t>
            </w:r>
          </w:p>
        </w:tc>
      </w:tr>
      <w:tr w:rsidR="00966A33" w:rsidRPr="001E3123" w14:paraId="313C3FAF" w14:textId="77777777" w:rsidTr="00704866">
        <w:trPr>
          <w:trHeight w:val="300"/>
          <w:jc w:val="center"/>
        </w:trPr>
        <w:tc>
          <w:tcPr>
            <w:tcW w:w="1148" w:type="dxa"/>
            <w:tcBorders>
              <w:top w:val="nil"/>
              <w:left w:val="single" w:sz="8" w:space="0" w:color="auto"/>
              <w:bottom w:val="single" w:sz="4" w:space="0" w:color="auto"/>
              <w:right w:val="single" w:sz="4" w:space="0" w:color="auto"/>
            </w:tcBorders>
            <w:noWrap/>
            <w:vAlign w:val="center"/>
            <w:hideMark/>
          </w:tcPr>
          <w:p w14:paraId="375DE0F0"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t>2</w:t>
            </w:r>
          </w:p>
        </w:tc>
        <w:tc>
          <w:tcPr>
            <w:tcW w:w="5520" w:type="dxa"/>
            <w:tcBorders>
              <w:top w:val="nil"/>
              <w:left w:val="nil"/>
              <w:bottom w:val="single" w:sz="4" w:space="0" w:color="auto"/>
              <w:right w:val="single" w:sz="4" w:space="0" w:color="auto"/>
            </w:tcBorders>
            <w:noWrap/>
            <w:vAlign w:val="bottom"/>
            <w:hideMark/>
          </w:tcPr>
          <w:p w14:paraId="278B3021" w14:textId="77777777" w:rsidR="00966A33" w:rsidRPr="001E3123" w:rsidRDefault="00966A33" w:rsidP="00704866">
            <w:pPr>
              <w:rPr>
                <w:rFonts w:ascii="Arial" w:eastAsia="Times New Roman" w:hAnsi="Arial" w:cs="Arial"/>
                <w:color w:val="000000"/>
                <w:sz w:val="24"/>
                <w:szCs w:val="24"/>
              </w:rPr>
            </w:pPr>
            <w:r w:rsidRPr="001E3123">
              <w:rPr>
                <w:rFonts w:ascii="Arial" w:eastAsia="Times New Roman" w:hAnsi="Arial" w:cs="Arial"/>
                <w:color w:val="000000"/>
                <w:sz w:val="24"/>
                <w:szCs w:val="24"/>
              </w:rPr>
              <w:t>Раководител</w:t>
            </w:r>
          </w:p>
        </w:tc>
        <w:tc>
          <w:tcPr>
            <w:tcW w:w="1780" w:type="dxa"/>
            <w:tcBorders>
              <w:top w:val="nil"/>
              <w:left w:val="nil"/>
              <w:bottom w:val="single" w:sz="4" w:space="0" w:color="auto"/>
              <w:right w:val="single" w:sz="8" w:space="0" w:color="auto"/>
            </w:tcBorders>
            <w:noWrap/>
            <w:vAlign w:val="bottom"/>
            <w:hideMark/>
          </w:tcPr>
          <w:p w14:paraId="21C22CC5" w14:textId="77777777" w:rsidR="00966A33" w:rsidRPr="001E3123" w:rsidRDefault="00BC56A9" w:rsidP="00704866">
            <w:pPr>
              <w:jc w:val="center"/>
              <w:rPr>
                <w:rFonts w:ascii="Arial" w:eastAsia="Times New Roman" w:hAnsi="Arial" w:cs="Arial"/>
                <w:color w:val="000000"/>
                <w:sz w:val="24"/>
                <w:szCs w:val="24"/>
              </w:rPr>
            </w:pPr>
            <w:r>
              <w:rPr>
                <w:rFonts w:ascii="Arial" w:eastAsia="Times New Roman" w:hAnsi="Arial" w:cs="Arial"/>
                <w:color w:val="000000"/>
                <w:sz w:val="24"/>
                <w:szCs w:val="24"/>
              </w:rPr>
              <w:t>1</w:t>
            </w:r>
          </w:p>
        </w:tc>
      </w:tr>
      <w:tr w:rsidR="00966A33" w:rsidRPr="001E3123" w14:paraId="67ED5FF2" w14:textId="77777777" w:rsidTr="00704866">
        <w:trPr>
          <w:trHeight w:val="300"/>
          <w:jc w:val="center"/>
        </w:trPr>
        <w:tc>
          <w:tcPr>
            <w:tcW w:w="1148" w:type="dxa"/>
            <w:tcBorders>
              <w:top w:val="nil"/>
              <w:left w:val="single" w:sz="8" w:space="0" w:color="auto"/>
              <w:bottom w:val="single" w:sz="4" w:space="0" w:color="auto"/>
              <w:right w:val="single" w:sz="4" w:space="0" w:color="auto"/>
            </w:tcBorders>
            <w:noWrap/>
            <w:vAlign w:val="center"/>
            <w:hideMark/>
          </w:tcPr>
          <w:p w14:paraId="6F63E64D"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t>3</w:t>
            </w:r>
          </w:p>
        </w:tc>
        <w:tc>
          <w:tcPr>
            <w:tcW w:w="5520" w:type="dxa"/>
            <w:tcBorders>
              <w:top w:val="nil"/>
              <w:left w:val="nil"/>
              <w:bottom w:val="single" w:sz="4" w:space="0" w:color="auto"/>
              <w:right w:val="single" w:sz="4" w:space="0" w:color="auto"/>
            </w:tcBorders>
            <w:noWrap/>
            <w:vAlign w:val="bottom"/>
            <w:hideMark/>
          </w:tcPr>
          <w:p w14:paraId="66870DFC" w14:textId="77777777" w:rsidR="00966A33" w:rsidRPr="001E3123" w:rsidRDefault="00966A33" w:rsidP="00704866">
            <w:pPr>
              <w:rPr>
                <w:rFonts w:ascii="Arial" w:eastAsia="Times New Roman" w:hAnsi="Arial" w:cs="Arial"/>
                <w:color w:val="000000"/>
                <w:sz w:val="24"/>
                <w:szCs w:val="24"/>
              </w:rPr>
            </w:pPr>
            <w:r w:rsidRPr="001E3123">
              <w:rPr>
                <w:rFonts w:ascii="Arial" w:eastAsia="Times New Roman" w:hAnsi="Arial" w:cs="Arial"/>
                <w:color w:val="000000"/>
                <w:sz w:val="24"/>
                <w:szCs w:val="24"/>
              </w:rPr>
              <w:t>Стручни работници</w:t>
            </w:r>
          </w:p>
        </w:tc>
        <w:tc>
          <w:tcPr>
            <w:tcW w:w="1780" w:type="dxa"/>
            <w:tcBorders>
              <w:top w:val="nil"/>
              <w:left w:val="nil"/>
              <w:bottom w:val="single" w:sz="4" w:space="0" w:color="auto"/>
              <w:right w:val="single" w:sz="8" w:space="0" w:color="auto"/>
            </w:tcBorders>
            <w:noWrap/>
            <w:vAlign w:val="bottom"/>
            <w:hideMark/>
          </w:tcPr>
          <w:p w14:paraId="663059AE"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t>3</w:t>
            </w:r>
          </w:p>
        </w:tc>
      </w:tr>
      <w:tr w:rsidR="00966A33" w:rsidRPr="001E3123" w14:paraId="436A228B" w14:textId="77777777" w:rsidTr="00704866">
        <w:trPr>
          <w:trHeight w:val="300"/>
          <w:jc w:val="center"/>
        </w:trPr>
        <w:tc>
          <w:tcPr>
            <w:tcW w:w="1148" w:type="dxa"/>
            <w:tcBorders>
              <w:top w:val="nil"/>
              <w:left w:val="single" w:sz="8" w:space="0" w:color="auto"/>
              <w:bottom w:val="single" w:sz="4" w:space="0" w:color="auto"/>
              <w:right w:val="single" w:sz="4" w:space="0" w:color="auto"/>
            </w:tcBorders>
            <w:noWrap/>
            <w:vAlign w:val="center"/>
            <w:hideMark/>
          </w:tcPr>
          <w:p w14:paraId="1886AACC"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t>4</w:t>
            </w:r>
          </w:p>
        </w:tc>
        <w:tc>
          <w:tcPr>
            <w:tcW w:w="5520" w:type="dxa"/>
            <w:tcBorders>
              <w:top w:val="nil"/>
              <w:left w:val="nil"/>
              <w:bottom w:val="single" w:sz="4" w:space="0" w:color="auto"/>
              <w:right w:val="single" w:sz="4" w:space="0" w:color="auto"/>
            </w:tcBorders>
            <w:noWrap/>
            <w:vAlign w:val="bottom"/>
            <w:hideMark/>
          </w:tcPr>
          <w:p w14:paraId="01530C76" w14:textId="77777777" w:rsidR="00966A33" w:rsidRPr="001E3123" w:rsidRDefault="00966A33" w:rsidP="00704866">
            <w:pPr>
              <w:rPr>
                <w:rFonts w:ascii="Arial" w:eastAsia="Times New Roman" w:hAnsi="Arial" w:cs="Arial"/>
                <w:color w:val="000000"/>
                <w:sz w:val="24"/>
                <w:szCs w:val="24"/>
              </w:rPr>
            </w:pPr>
            <w:r w:rsidRPr="001E3123">
              <w:rPr>
                <w:rFonts w:ascii="Arial" w:eastAsia="Times New Roman" w:hAnsi="Arial" w:cs="Arial"/>
                <w:color w:val="000000"/>
                <w:sz w:val="24"/>
                <w:szCs w:val="24"/>
              </w:rPr>
              <w:t>Стручни соработници</w:t>
            </w:r>
          </w:p>
        </w:tc>
        <w:tc>
          <w:tcPr>
            <w:tcW w:w="1780" w:type="dxa"/>
            <w:tcBorders>
              <w:top w:val="nil"/>
              <w:left w:val="nil"/>
              <w:bottom w:val="single" w:sz="4" w:space="0" w:color="auto"/>
              <w:right w:val="single" w:sz="8" w:space="0" w:color="auto"/>
            </w:tcBorders>
            <w:noWrap/>
            <w:vAlign w:val="bottom"/>
            <w:hideMark/>
          </w:tcPr>
          <w:p w14:paraId="6A11AEC1"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t>1</w:t>
            </w:r>
          </w:p>
        </w:tc>
      </w:tr>
      <w:tr w:rsidR="00966A33" w:rsidRPr="001E3123" w14:paraId="74E75EF4" w14:textId="77777777" w:rsidTr="00704866">
        <w:trPr>
          <w:trHeight w:val="300"/>
          <w:jc w:val="center"/>
        </w:trPr>
        <w:tc>
          <w:tcPr>
            <w:tcW w:w="1148" w:type="dxa"/>
            <w:tcBorders>
              <w:top w:val="nil"/>
              <w:left w:val="single" w:sz="8" w:space="0" w:color="auto"/>
              <w:bottom w:val="single" w:sz="4" w:space="0" w:color="auto"/>
              <w:right w:val="single" w:sz="4" w:space="0" w:color="auto"/>
            </w:tcBorders>
            <w:noWrap/>
            <w:vAlign w:val="center"/>
            <w:hideMark/>
          </w:tcPr>
          <w:p w14:paraId="59BBFA2C"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t>5</w:t>
            </w:r>
          </w:p>
        </w:tc>
        <w:tc>
          <w:tcPr>
            <w:tcW w:w="5520" w:type="dxa"/>
            <w:tcBorders>
              <w:top w:val="nil"/>
              <w:left w:val="nil"/>
              <w:bottom w:val="single" w:sz="4" w:space="0" w:color="auto"/>
              <w:right w:val="single" w:sz="4" w:space="0" w:color="auto"/>
            </w:tcBorders>
            <w:noWrap/>
            <w:vAlign w:val="bottom"/>
            <w:hideMark/>
          </w:tcPr>
          <w:p w14:paraId="1B79555C" w14:textId="77777777" w:rsidR="00966A33" w:rsidRPr="001E3123" w:rsidRDefault="00966A33" w:rsidP="00704866">
            <w:pPr>
              <w:rPr>
                <w:rFonts w:ascii="Arial" w:eastAsia="Times New Roman" w:hAnsi="Arial" w:cs="Arial"/>
                <w:color w:val="000000"/>
                <w:sz w:val="24"/>
                <w:szCs w:val="24"/>
              </w:rPr>
            </w:pPr>
            <w:r w:rsidRPr="001E3123">
              <w:rPr>
                <w:rFonts w:ascii="Arial" w:eastAsia="Times New Roman" w:hAnsi="Arial" w:cs="Arial"/>
                <w:color w:val="000000"/>
                <w:sz w:val="24"/>
                <w:szCs w:val="24"/>
              </w:rPr>
              <w:t>Воспитувачи</w:t>
            </w:r>
          </w:p>
        </w:tc>
        <w:tc>
          <w:tcPr>
            <w:tcW w:w="1780" w:type="dxa"/>
            <w:tcBorders>
              <w:top w:val="nil"/>
              <w:left w:val="nil"/>
              <w:bottom w:val="single" w:sz="4" w:space="0" w:color="auto"/>
              <w:right w:val="single" w:sz="8" w:space="0" w:color="auto"/>
            </w:tcBorders>
            <w:noWrap/>
            <w:vAlign w:val="bottom"/>
            <w:hideMark/>
          </w:tcPr>
          <w:p w14:paraId="18CC6911" w14:textId="77777777" w:rsidR="00966A33" w:rsidRPr="00467336" w:rsidRDefault="00966A33" w:rsidP="00704866">
            <w:pPr>
              <w:jc w:val="center"/>
              <w:rPr>
                <w:rFonts w:ascii="Arial" w:eastAsia="Times New Roman" w:hAnsi="Arial" w:cs="Arial"/>
                <w:color w:val="000000"/>
                <w:sz w:val="24"/>
                <w:szCs w:val="24"/>
                <w:lang w:val="mk-MK"/>
              </w:rPr>
            </w:pPr>
            <w:r w:rsidRPr="001E3123">
              <w:rPr>
                <w:rFonts w:ascii="Arial" w:eastAsia="Times New Roman" w:hAnsi="Arial" w:cs="Arial"/>
                <w:color w:val="000000"/>
                <w:sz w:val="24"/>
                <w:szCs w:val="24"/>
              </w:rPr>
              <w:t> </w:t>
            </w:r>
            <w:r>
              <w:rPr>
                <w:rFonts w:ascii="Arial" w:eastAsia="Times New Roman" w:hAnsi="Arial" w:cs="Arial"/>
                <w:color w:val="000000"/>
                <w:sz w:val="24"/>
                <w:szCs w:val="24"/>
                <w:lang w:val="mk-MK"/>
              </w:rPr>
              <w:t>2</w:t>
            </w:r>
            <w:r w:rsidR="00737345">
              <w:rPr>
                <w:rFonts w:ascii="Arial" w:eastAsia="Times New Roman" w:hAnsi="Arial" w:cs="Arial"/>
                <w:color w:val="000000"/>
                <w:sz w:val="24"/>
                <w:szCs w:val="24"/>
                <w:lang w:val="mk-MK"/>
              </w:rPr>
              <w:t>9</w:t>
            </w:r>
            <w:r w:rsidR="006F19BE">
              <w:rPr>
                <w:rFonts w:ascii="Arial" w:eastAsia="Times New Roman" w:hAnsi="Arial" w:cs="Arial"/>
                <w:color w:val="000000"/>
                <w:sz w:val="24"/>
                <w:szCs w:val="24"/>
                <w:lang w:val="mk-MK"/>
              </w:rPr>
              <w:t>+1</w:t>
            </w:r>
          </w:p>
        </w:tc>
      </w:tr>
      <w:tr w:rsidR="00966A33" w:rsidRPr="001E3123" w14:paraId="1FEC6FA6" w14:textId="77777777" w:rsidTr="00704866">
        <w:trPr>
          <w:trHeight w:val="300"/>
          <w:jc w:val="center"/>
        </w:trPr>
        <w:tc>
          <w:tcPr>
            <w:tcW w:w="1148" w:type="dxa"/>
            <w:tcBorders>
              <w:top w:val="nil"/>
              <w:left w:val="single" w:sz="8" w:space="0" w:color="auto"/>
              <w:bottom w:val="single" w:sz="4" w:space="0" w:color="auto"/>
              <w:right w:val="single" w:sz="4" w:space="0" w:color="auto"/>
            </w:tcBorders>
            <w:noWrap/>
            <w:vAlign w:val="center"/>
            <w:hideMark/>
          </w:tcPr>
          <w:p w14:paraId="6B32B62B"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t>6</w:t>
            </w:r>
          </w:p>
        </w:tc>
        <w:tc>
          <w:tcPr>
            <w:tcW w:w="5520" w:type="dxa"/>
            <w:tcBorders>
              <w:top w:val="nil"/>
              <w:left w:val="nil"/>
              <w:bottom w:val="single" w:sz="4" w:space="0" w:color="auto"/>
              <w:right w:val="single" w:sz="4" w:space="0" w:color="auto"/>
            </w:tcBorders>
            <w:noWrap/>
            <w:vAlign w:val="bottom"/>
            <w:hideMark/>
          </w:tcPr>
          <w:p w14:paraId="13836F75" w14:textId="77777777" w:rsidR="00966A33" w:rsidRPr="001E3123" w:rsidRDefault="00966A33" w:rsidP="00704866">
            <w:pPr>
              <w:rPr>
                <w:rFonts w:ascii="Arial" w:eastAsia="Times New Roman" w:hAnsi="Arial" w:cs="Arial"/>
                <w:color w:val="000000"/>
                <w:sz w:val="24"/>
                <w:szCs w:val="24"/>
              </w:rPr>
            </w:pPr>
            <w:r w:rsidRPr="001E3123">
              <w:rPr>
                <w:rFonts w:ascii="Arial" w:eastAsia="Times New Roman" w:hAnsi="Arial" w:cs="Arial"/>
                <w:color w:val="000000"/>
                <w:sz w:val="24"/>
                <w:szCs w:val="24"/>
              </w:rPr>
              <w:t>Негуватели</w:t>
            </w:r>
          </w:p>
        </w:tc>
        <w:tc>
          <w:tcPr>
            <w:tcW w:w="1780" w:type="dxa"/>
            <w:tcBorders>
              <w:top w:val="nil"/>
              <w:left w:val="nil"/>
              <w:bottom w:val="single" w:sz="4" w:space="0" w:color="auto"/>
              <w:right w:val="single" w:sz="8" w:space="0" w:color="auto"/>
            </w:tcBorders>
            <w:noWrap/>
            <w:vAlign w:val="bottom"/>
            <w:hideMark/>
          </w:tcPr>
          <w:p w14:paraId="34579B45" w14:textId="77777777" w:rsidR="00966A33" w:rsidRPr="00737345" w:rsidRDefault="00966A33" w:rsidP="00704866">
            <w:pPr>
              <w:jc w:val="center"/>
              <w:rPr>
                <w:rFonts w:ascii="Arial" w:eastAsia="Times New Roman" w:hAnsi="Arial" w:cs="Arial"/>
                <w:color w:val="000000"/>
                <w:sz w:val="24"/>
                <w:szCs w:val="24"/>
                <w:lang w:val="mk-MK"/>
              </w:rPr>
            </w:pPr>
            <w:r w:rsidRPr="001E3123">
              <w:rPr>
                <w:rFonts w:ascii="Arial" w:eastAsia="Times New Roman" w:hAnsi="Arial" w:cs="Arial"/>
                <w:color w:val="000000"/>
                <w:sz w:val="24"/>
                <w:szCs w:val="24"/>
              </w:rPr>
              <w:t> </w:t>
            </w:r>
            <w:r w:rsidR="00737345">
              <w:rPr>
                <w:rFonts w:ascii="Arial" w:eastAsia="Times New Roman" w:hAnsi="Arial" w:cs="Arial"/>
                <w:color w:val="000000"/>
                <w:sz w:val="24"/>
                <w:szCs w:val="24"/>
                <w:lang w:val="mk-MK"/>
              </w:rPr>
              <w:t>40</w:t>
            </w:r>
            <w:r w:rsidR="006F19BE">
              <w:rPr>
                <w:rFonts w:ascii="Arial" w:eastAsia="Times New Roman" w:hAnsi="Arial" w:cs="Arial"/>
                <w:color w:val="000000"/>
                <w:sz w:val="24"/>
                <w:szCs w:val="24"/>
                <w:lang w:val="mk-MK"/>
              </w:rPr>
              <w:t>+1</w:t>
            </w:r>
          </w:p>
        </w:tc>
      </w:tr>
      <w:tr w:rsidR="00966A33" w:rsidRPr="001E3123" w14:paraId="6A88841B" w14:textId="77777777" w:rsidTr="00704866">
        <w:trPr>
          <w:trHeight w:val="300"/>
          <w:jc w:val="center"/>
        </w:trPr>
        <w:tc>
          <w:tcPr>
            <w:tcW w:w="1148" w:type="dxa"/>
            <w:tcBorders>
              <w:top w:val="nil"/>
              <w:left w:val="single" w:sz="8" w:space="0" w:color="auto"/>
              <w:bottom w:val="single" w:sz="4" w:space="0" w:color="auto"/>
              <w:right w:val="single" w:sz="4" w:space="0" w:color="auto"/>
            </w:tcBorders>
            <w:noWrap/>
            <w:vAlign w:val="center"/>
            <w:hideMark/>
          </w:tcPr>
          <w:p w14:paraId="4C83F504"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t>7</w:t>
            </w:r>
          </w:p>
        </w:tc>
        <w:tc>
          <w:tcPr>
            <w:tcW w:w="5520" w:type="dxa"/>
            <w:tcBorders>
              <w:top w:val="nil"/>
              <w:left w:val="nil"/>
              <w:bottom w:val="single" w:sz="4" w:space="0" w:color="auto"/>
              <w:right w:val="single" w:sz="4" w:space="0" w:color="auto"/>
            </w:tcBorders>
            <w:noWrap/>
            <w:vAlign w:val="bottom"/>
            <w:hideMark/>
          </w:tcPr>
          <w:p w14:paraId="7D5B7FC1" w14:textId="77777777" w:rsidR="00966A33" w:rsidRPr="00467336" w:rsidRDefault="00966A33" w:rsidP="00704866">
            <w:pPr>
              <w:rPr>
                <w:rFonts w:ascii="Arial" w:eastAsia="Times New Roman" w:hAnsi="Arial" w:cs="Arial"/>
                <w:color w:val="000000"/>
                <w:sz w:val="24"/>
                <w:szCs w:val="24"/>
                <w:lang w:val="mk-MK"/>
              </w:rPr>
            </w:pPr>
            <w:r>
              <w:rPr>
                <w:rFonts w:ascii="Arial" w:eastAsia="Times New Roman" w:hAnsi="Arial" w:cs="Arial"/>
                <w:color w:val="000000"/>
                <w:sz w:val="24"/>
                <w:szCs w:val="24"/>
                <w:lang w:val="mk-MK"/>
              </w:rPr>
              <w:t>Готвач</w:t>
            </w:r>
          </w:p>
        </w:tc>
        <w:tc>
          <w:tcPr>
            <w:tcW w:w="1780" w:type="dxa"/>
            <w:tcBorders>
              <w:top w:val="nil"/>
              <w:left w:val="nil"/>
              <w:bottom w:val="single" w:sz="4" w:space="0" w:color="auto"/>
              <w:right w:val="single" w:sz="8" w:space="0" w:color="auto"/>
            </w:tcBorders>
            <w:noWrap/>
            <w:vAlign w:val="bottom"/>
            <w:hideMark/>
          </w:tcPr>
          <w:p w14:paraId="3A40FF22" w14:textId="77777777" w:rsidR="00966A33" w:rsidRPr="00467336" w:rsidRDefault="00966A33" w:rsidP="00704866">
            <w:pPr>
              <w:jc w:val="center"/>
              <w:rPr>
                <w:rFonts w:ascii="Arial" w:eastAsia="Times New Roman" w:hAnsi="Arial" w:cs="Arial"/>
                <w:color w:val="000000"/>
                <w:sz w:val="24"/>
                <w:szCs w:val="24"/>
                <w:lang w:val="mk-MK"/>
              </w:rPr>
            </w:pPr>
            <w:r>
              <w:rPr>
                <w:rFonts w:ascii="Arial" w:eastAsia="Times New Roman" w:hAnsi="Arial" w:cs="Arial"/>
                <w:color w:val="000000"/>
                <w:sz w:val="24"/>
                <w:szCs w:val="24"/>
                <w:lang w:val="mk-MK"/>
              </w:rPr>
              <w:t>1</w:t>
            </w:r>
          </w:p>
        </w:tc>
      </w:tr>
      <w:tr w:rsidR="00966A33" w:rsidRPr="001E3123" w14:paraId="7D3D0291" w14:textId="77777777" w:rsidTr="00704866">
        <w:trPr>
          <w:trHeight w:val="300"/>
          <w:jc w:val="center"/>
        </w:trPr>
        <w:tc>
          <w:tcPr>
            <w:tcW w:w="1148" w:type="dxa"/>
            <w:tcBorders>
              <w:top w:val="nil"/>
              <w:left w:val="single" w:sz="8" w:space="0" w:color="auto"/>
              <w:bottom w:val="single" w:sz="4" w:space="0" w:color="auto"/>
              <w:right w:val="single" w:sz="4" w:space="0" w:color="auto"/>
            </w:tcBorders>
            <w:noWrap/>
            <w:vAlign w:val="center"/>
            <w:hideMark/>
          </w:tcPr>
          <w:p w14:paraId="1240E7F6"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t>8</w:t>
            </w:r>
          </w:p>
        </w:tc>
        <w:tc>
          <w:tcPr>
            <w:tcW w:w="5520" w:type="dxa"/>
            <w:tcBorders>
              <w:top w:val="nil"/>
              <w:left w:val="nil"/>
              <w:bottom w:val="single" w:sz="4" w:space="0" w:color="auto"/>
              <w:right w:val="single" w:sz="4" w:space="0" w:color="auto"/>
            </w:tcBorders>
            <w:noWrap/>
            <w:vAlign w:val="bottom"/>
          </w:tcPr>
          <w:p w14:paraId="5F0F8E46" w14:textId="77777777" w:rsidR="00966A33" w:rsidRPr="00467336" w:rsidRDefault="00966A33" w:rsidP="00704866">
            <w:pPr>
              <w:rPr>
                <w:rFonts w:ascii="Arial" w:eastAsia="Times New Roman" w:hAnsi="Arial" w:cs="Arial"/>
                <w:color w:val="000000"/>
                <w:sz w:val="24"/>
                <w:szCs w:val="24"/>
                <w:lang w:val="mk-MK"/>
              </w:rPr>
            </w:pPr>
            <w:r>
              <w:rPr>
                <w:rFonts w:ascii="Arial" w:eastAsia="Times New Roman" w:hAnsi="Arial" w:cs="Arial"/>
                <w:color w:val="000000"/>
                <w:sz w:val="24"/>
                <w:szCs w:val="24"/>
                <w:lang w:val="mk-MK"/>
              </w:rPr>
              <w:t>Помошник готвач</w:t>
            </w:r>
          </w:p>
        </w:tc>
        <w:tc>
          <w:tcPr>
            <w:tcW w:w="1780" w:type="dxa"/>
            <w:tcBorders>
              <w:top w:val="nil"/>
              <w:left w:val="nil"/>
              <w:bottom w:val="single" w:sz="4" w:space="0" w:color="auto"/>
              <w:right w:val="single" w:sz="8" w:space="0" w:color="auto"/>
            </w:tcBorders>
            <w:noWrap/>
            <w:vAlign w:val="bottom"/>
            <w:hideMark/>
          </w:tcPr>
          <w:p w14:paraId="72D1FF53"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t>1</w:t>
            </w:r>
          </w:p>
        </w:tc>
      </w:tr>
      <w:tr w:rsidR="00966A33" w:rsidRPr="001E3123" w14:paraId="37B10094" w14:textId="77777777" w:rsidTr="00704866">
        <w:trPr>
          <w:trHeight w:val="300"/>
          <w:jc w:val="center"/>
        </w:trPr>
        <w:tc>
          <w:tcPr>
            <w:tcW w:w="1148" w:type="dxa"/>
            <w:tcBorders>
              <w:top w:val="nil"/>
              <w:left w:val="single" w:sz="8" w:space="0" w:color="auto"/>
              <w:bottom w:val="single" w:sz="4" w:space="0" w:color="auto"/>
              <w:right w:val="single" w:sz="4" w:space="0" w:color="auto"/>
            </w:tcBorders>
            <w:noWrap/>
            <w:vAlign w:val="center"/>
            <w:hideMark/>
          </w:tcPr>
          <w:p w14:paraId="289878C7"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t>9</w:t>
            </w:r>
          </w:p>
        </w:tc>
        <w:tc>
          <w:tcPr>
            <w:tcW w:w="5520" w:type="dxa"/>
            <w:tcBorders>
              <w:top w:val="nil"/>
              <w:left w:val="nil"/>
              <w:bottom w:val="single" w:sz="4" w:space="0" w:color="auto"/>
              <w:right w:val="single" w:sz="4" w:space="0" w:color="auto"/>
            </w:tcBorders>
            <w:noWrap/>
            <w:vAlign w:val="bottom"/>
          </w:tcPr>
          <w:p w14:paraId="7C5E26C2" w14:textId="77777777" w:rsidR="00966A33" w:rsidRPr="00467336" w:rsidRDefault="00966A33" w:rsidP="00704866">
            <w:pPr>
              <w:rPr>
                <w:rFonts w:ascii="Arial" w:eastAsia="Times New Roman" w:hAnsi="Arial" w:cs="Arial"/>
                <w:color w:val="000000"/>
                <w:sz w:val="24"/>
                <w:szCs w:val="24"/>
                <w:lang w:val="mk-MK"/>
              </w:rPr>
            </w:pPr>
            <w:r>
              <w:rPr>
                <w:rFonts w:ascii="Arial" w:eastAsia="Times New Roman" w:hAnsi="Arial" w:cs="Arial"/>
                <w:color w:val="000000"/>
                <w:sz w:val="24"/>
                <w:szCs w:val="24"/>
                <w:lang w:val="mk-MK"/>
              </w:rPr>
              <w:t>Садомијачи</w:t>
            </w:r>
          </w:p>
        </w:tc>
        <w:tc>
          <w:tcPr>
            <w:tcW w:w="1780" w:type="dxa"/>
            <w:tcBorders>
              <w:top w:val="nil"/>
              <w:left w:val="nil"/>
              <w:bottom w:val="single" w:sz="4" w:space="0" w:color="auto"/>
              <w:right w:val="single" w:sz="8" w:space="0" w:color="auto"/>
            </w:tcBorders>
            <w:noWrap/>
            <w:vAlign w:val="bottom"/>
            <w:hideMark/>
          </w:tcPr>
          <w:p w14:paraId="4301D0B8" w14:textId="77777777" w:rsidR="00966A33" w:rsidRPr="00467336" w:rsidRDefault="00737345" w:rsidP="00704866">
            <w:pPr>
              <w:jc w:val="center"/>
              <w:rPr>
                <w:rFonts w:ascii="Arial" w:eastAsia="Times New Roman" w:hAnsi="Arial" w:cs="Arial"/>
                <w:color w:val="000000"/>
                <w:sz w:val="24"/>
                <w:szCs w:val="24"/>
                <w:lang w:val="mk-MK"/>
              </w:rPr>
            </w:pPr>
            <w:r>
              <w:rPr>
                <w:rFonts w:ascii="Arial" w:eastAsia="Times New Roman" w:hAnsi="Arial" w:cs="Arial"/>
                <w:color w:val="000000"/>
                <w:sz w:val="24"/>
                <w:szCs w:val="24"/>
                <w:lang w:val="mk-MK"/>
              </w:rPr>
              <w:t>11</w:t>
            </w:r>
          </w:p>
        </w:tc>
      </w:tr>
      <w:tr w:rsidR="00966A33" w:rsidRPr="001E3123" w14:paraId="7B88C1C1" w14:textId="77777777" w:rsidTr="00704866">
        <w:trPr>
          <w:trHeight w:val="300"/>
          <w:jc w:val="center"/>
        </w:trPr>
        <w:tc>
          <w:tcPr>
            <w:tcW w:w="1148" w:type="dxa"/>
            <w:tcBorders>
              <w:top w:val="nil"/>
              <w:left w:val="single" w:sz="8" w:space="0" w:color="auto"/>
              <w:bottom w:val="single" w:sz="4" w:space="0" w:color="auto"/>
              <w:right w:val="single" w:sz="4" w:space="0" w:color="auto"/>
            </w:tcBorders>
            <w:noWrap/>
            <w:vAlign w:val="center"/>
            <w:hideMark/>
          </w:tcPr>
          <w:p w14:paraId="1C701086"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t>10</w:t>
            </w:r>
          </w:p>
        </w:tc>
        <w:tc>
          <w:tcPr>
            <w:tcW w:w="5520" w:type="dxa"/>
            <w:tcBorders>
              <w:top w:val="nil"/>
              <w:left w:val="nil"/>
              <w:bottom w:val="single" w:sz="4" w:space="0" w:color="auto"/>
              <w:right w:val="single" w:sz="4" w:space="0" w:color="auto"/>
            </w:tcBorders>
            <w:noWrap/>
            <w:vAlign w:val="bottom"/>
          </w:tcPr>
          <w:p w14:paraId="1236A798" w14:textId="77777777" w:rsidR="00966A33" w:rsidRPr="00467336" w:rsidRDefault="00966A33" w:rsidP="00704866">
            <w:pPr>
              <w:rPr>
                <w:rFonts w:ascii="Arial" w:eastAsia="Times New Roman" w:hAnsi="Arial" w:cs="Arial"/>
                <w:color w:val="000000"/>
                <w:sz w:val="24"/>
                <w:szCs w:val="24"/>
                <w:lang w:val="mk-MK"/>
              </w:rPr>
            </w:pPr>
            <w:r>
              <w:rPr>
                <w:rFonts w:ascii="Arial" w:eastAsia="Times New Roman" w:hAnsi="Arial" w:cs="Arial"/>
                <w:color w:val="000000"/>
                <w:sz w:val="24"/>
                <w:szCs w:val="24"/>
                <w:lang w:val="mk-MK"/>
              </w:rPr>
              <w:t>Хигиеничари</w:t>
            </w:r>
          </w:p>
        </w:tc>
        <w:tc>
          <w:tcPr>
            <w:tcW w:w="1780" w:type="dxa"/>
            <w:tcBorders>
              <w:top w:val="nil"/>
              <w:left w:val="nil"/>
              <w:bottom w:val="single" w:sz="4" w:space="0" w:color="auto"/>
              <w:right w:val="single" w:sz="8" w:space="0" w:color="auto"/>
            </w:tcBorders>
            <w:noWrap/>
            <w:vAlign w:val="bottom"/>
            <w:hideMark/>
          </w:tcPr>
          <w:p w14:paraId="55C82D90" w14:textId="77777777" w:rsidR="00966A33" w:rsidRPr="00737345" w:rsidRDefault="00737345" w:rsidP="00704866">
            <w:pPr>
              <w:jc w:val="center"/>
              <w:rPr>
                <w:rFonts w:ascii="Arial" w:eastAsia="Times New Roman" w:hAnsi="Arial" w:cs="Arial"/>
                <w:color w:val="000000"/>
                <w:sz w:val="24"/>
                <w:szCs w:val="24"/>
                <w:lang w:val="mk-MK"/>
              </w:rPr>
            </w:pPr>
            <w:r>
              <w:rPr>
                <w:rFonts w:ascii="Arial" w:eastAsia="Times New Roman" w:hAnsi="Arial" w:cs="Arial"/>
                <w:color w:val="000000"/>
                <w:sz w:val="24"/>
                <w:szCs w:val="24"/>
                <w:lang w:val="mk-MK"/>
              </w:rPr>
              <w:t>10</w:t>
            </w:r>
            <w:r w:rsidR="006F19BE">
              <w:rPr>
                <w:rFonts w:ascii="Arial" w:eastAsia="Times New Roman" w:hAnsi="Arial" w:cs="Arial"/>
                <w:color w:val="000000"/>
                <w:sz w:val="24"/>
                <w:szCs w:val="24"/>
                <w:lang w:val="mk-MK"/>
              </w:rPr>
              <w:t>+3</w:t>
            </w:r>
          </w:p>
        </w:tc>
      </w:tr>
      <w:tr w:rsidR="00966A33" w:rsidRPr="001E3123" w14:paraId="22CFD7C1" w14:textId="77777777" w:rsidTr="00704866">
        <w:trPr>
          <w:trHeight w:val="300"/>
          <w:jc w:val="center"/>
        </w:trPr>
        <w:tc>
          <w:tcPr>
            <w:tcW w:w="1148" w:type="dxa"/>
            <w:tcBorders>
              <w:top w:val="nil"/>
              <w:left w:val="single" w:sz="8" w:space="0" w:color="auto"/>
              <w:bottom w:val="single" w:sz="4" w:space="0" w:color="auto"/>
              <w:right w:val="single" w:sz="4" w:space="0" w:color="auto"/>
            </w:tcBorders>
            <w:noWrap/>
            <w:vAlign w:val="center"/>
            <w:hideMark/>
          </w:tcPr>
          <w:p w14:paraId="487DFE27"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lastRenderedPageBreak/>
              <w:t>11</w:t>
            </w:r>
          </w:p>
        </w:tc>
        <w:tc>
          <w:tcPr>
            <w:tcW w:w="5520" w:type="dxa"/>
            <w:tcBorders>
              <w:top w:val="nil"/>
              <w:left w:val="nil"/>
              <w:bottom w:val="single" w:sz="4" w:space="0" w:color="auto"/>
              <w:right w:val="single" w:sz="4" w:space="0" w:color="auto"/>
            </w:tcBorders>
            <w:noWrap/>
            <w:vAlign w:val="bottom"/>
          </w:tcPr>
          <w:p w14:paraId="248BED85" w14:textId="77777777" w:rsidR="00966A33" w:rsidRPr="00467336" w:rsidRDefault="00966A33" w:rsidP="00704866">
            <w:pPr>
              <w:rPr>
                <w:rFonts w:ascii="Arial" w:eastAsia="Times New Roman" w:hAnsi="Arial" w:cs="Arial"/>
                <w:color w:val="000000"/>
                <w:sz w:val="24"/>
                <w:szCs w:val="24"/>
                <w:lang w:val="mk-MK"/>
              </w:rPr>
            </w:pPr>
            <w:r>
              <w:rPr>
                <w:rFonts w:ascii="Arial" w:eastAsia="Times New Roman" w:hAnsi="Arial" w:cs="Arial"/>
                <w:color w:val="000000"/>
                <w:sz w:val="24"/>
                <w:szCs w:val="24"/>
                <w:lang w:val="mk-MK"/>
              </w:rPr>
              <w:t>Набавувач</w:t>
            </w:r>
          </w:p>
        </w:tc>
        <w:tc>
          <w:tcPr>
            <w:tcW w:w="1780" w:type="dxa"/>
            <w:tcBorders>
              <w:top w:val="nil"/>
              <w:left w:val="nil"/>
              <w:bottom w:val="single" w:sz="4" w:space="0" w:color="auto"/>
              <w:right w:val="single" w:sz="8" w:space="0" w:color="auto"/>
            </w:tcBorders>
            <w:noWrap/>
            <w:vAlign w:val="bottom"/>
            <w:hideMark/>
          </w:tcPr>
          <w:p w14:paraId="2723C882" w14:textId="77777777" w:rsidR="00966A33" w:rsidRPr="001E3123" w:rsidRDefault="00966A33" w:rsidP="00704866">
            <w:pPr>
              <w:rPr>
                <w:rFonts w:ascii="Arial" w:eastAsia="Times New Roman" w:hAnsi="Arial" w:cs="Arial"/>
                <w:color w:val="000000"/>
                <w:sz w:val="24"/>
                <w:szCs w:val="24"/>
              </w:rPr>
            </w:pPr>
            <w:r>
              <w:rPr>
                <w:rFonts w:ascii="Arial" w:eastAsia="Times New Roman" w:hAnsi="Arial" w:cs="Arial"/>
                <w:color w:val="000000"/>
                <w:sz w:val="24"/>
                <w:szCs w:val="24"/>
                <w:lang w:val="mk-MK"/>
              </w:rPr>
              <w:t xml:space="preserve">          </w:t>
            </w:r>
            <w:r w:rsidRPr="001E3123">
              <w:rPr>
                <w:rFonts w:ascii="Arial" w:eastAsia="Times New Roman" w:hAnsi="Arial" w:cs="Arial"/>
                <w:color w:val="000000"/>
                <w:sz w:val="24"/>
                <w:szCs w:val="24"/>
              </w:rPr>
              <w:t>1</w:t>
            </w:r>
          </w:p>
        </w:tc>
      </w:tr>
      <w:tr w:rsidR="00966A33" w:rsidRPr="001E3123" w14:paraId="18B0CAD2" w14:textId="77777777" w:rsidTr="00704866">
        <w:trPr>
          <w:trHeight w:val="300"/>
          <w:jc w:val="center"/>
        </w:trPr>
        <w:tc>
          <w:tcPr>
            <w:tcW w:w="1148" w:type="dxa"/>
            <w:tcBorders>
              <w:top w:val="nil"/>
              <w:left w:val="single" w:sz="8" w:space="0" w:color="auto"/>
              <w:bottom w:val="single" w:sz="4" w:space="0" w:color="auto"/>
              <w:right w:val="single" w:sz="4" w:space="0" w:color="auto"/>
            </w:tcBorders>
            <w:noWrap/>
            <w:vAlign w:val="center"/>
            <w:hideMark/>
          </w:tcPr>
          <w:p w14:paraId="1A94C741"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t>12</w:t>
            </w:r>
          </w:p>
        </w:tc>
        <w:tc>
          <w:tcPr>
            <w:tcW w:w="5520" w:type="dxa"/>
            <w:tcBorders>
              <w:top w:val="nil"/>
              <w:left w:val="nil"/>
              <w:bottom w:val="single" w:sz="4" w:space="0" w:color="auto"/>
              <w:right w:val="single" w:sz="4" w:space="0" w:color="auto"/>
            </w:tcBorders>
            <w:noWrap/>
            <w:vAlign w:val="bottom"/>
          </w:tcPr>
          <w:p w14:paraId="58ACCEAC" w14:textId="77777777" w:rsidR="00966A33" w:rsidRPr="00467336" w:rsidRDefault="00966A33" w:rsidP="00704866">
            <w:pPr>
              <w:rPr>
                <w:rFonts w:ascii="Arial" w:eastAsia="Times New Roman" w:hAnsi="Arial" w:cs="Arial"/>
                <w:color w:val="000000"/>
                <w:sz w:val="24"/>
                <w:szCs w:val="24"/>
                <w:lang w:val="mk-MK"/>
              </w:rPr>
            </w:pPr>
            <w:r>
              <w:rPr>
                <w:rFonts w:ascii="Arial" w:eastAsia="Times New Roman" w:hAnsi="Arial" w:cs="Arial"/>
                <w:color w:val="000000"/>
                <w:sz w:val="24"/>
                <w:szCs w:val="24"/>
                <w:lang w:val="mk-MK"/>
              </w:rPr>
              <w:t>Магационер</w:t>
            </w:r>
          </w:p>
        </w:tc>
        <w:tc>
          <w:tcPr>
            <w:tcW w:w="1780" w:type="dxa"/>
            <w:tcBorders>
              <w:top w:val="nil"/>
              <w:left w:val="nil"/>
              <w:bottom w:val="single" w:sz="4" w:space="0" w:color="auto"/>
              <w:right w:val="single" w:sz="8" w:space="0" w:color="auto"/>
            </w:tcBorders>
            <w:noWrap/>
            <w:vAlign w:val="bottom"/>
            <w:hideMark/>
          </w:tcPr>
          <w:p w14:paraId="78816FF4" w14:textId="77777777" w:rsidR="00966A33" w:rsidRPr="001E3123" w:rsidRDefault="00966A33" w:rsidP="00704866">
            <w:pPr>
              <w:jc w:val="center"/>
              <w:rPr>
                <w:rFonts w:ascii="Arial" w:eastAsia="Times New Roman" w:hAnsi="Arial" w:cs="Arial"/>
                <w:color w:val="000000"/>
                <w:sz w:val="24"/>
                <w:szCs w:val="24"/>
              </w:rPr>
            </w:pPr>
            <w:r>
              <w:rPr>
                <w:rFonts w:ascii="Arial" w:eastAsia="Times New Roman" w:hAnsi="Arial" w:cs="Arial"/>
                <w:color w:val="000000"/>
                <w:sz w:val="24"/>
                <w:szCs w:val="24"/>
                <w:lang w:val="mk-MK"/>
              </w:rPr>
              <w:t>1</w:t>
            </w:r>
            <w:r w:rsidRPr="001E3123">
              <w:rPr>
                <w:rFonts w:ascii="Arial" w:eastAsia="Times New Roman" w:hAnsi="Arial" w:cs="Arial"/>
                <w:color w:val="000000"/>
                <w:sz w:val="24"/>
                <w:szCs w:val="24"/>
              </w:rPr>
              <w:t> </w:t>
            </w:r>
          </w:p>
        </w:tc>
      </w:tr>
      <w:tr w:rsidR="00966A33" w:rsidRPr="001E3123" w14:paraId="78DD8CFF" w14:textId="77777777" w:rsidTr="00704866">
        <w:trPr>
          <w:trHeight w:val="300"/>
          <w:jc w:val="center"/>
        </w:trPr>
        <w:tc>
          <w:tcPr>
            <w:tcW w:w="1148" w:type="dxa"/>
            <w:tcBorders>
              <w:top w:val="nil"/>
              <w:left w:val="single" w:sz="8" w:space="0" w:color="auto"/>
              <w:bottom w:val="single" w:sz="4" w:space="0" w:color="auto"/>
              <w:right w:val="single" w:sz="4" w:space="0" w:color="auto"/>
            </w:tcBorders>
            <w:noWrap/>
            <w:vAlign w:val="center"/>
            <w:hideMark/>
          </w:tcPr>
          <w:p w14:paraId="51619269"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t>13</w:t>
            </w:r>
          </w:p>
        </w:tc>
        <w:tc>
          <w:tcPr>
            <w:tcW w:w="5520" w:type="dxa"/>
            <w:tcBorders>
              <w:top w:val="nil"/>
              <w:left w:val="nil"/>
              <w:bottom w:val="single" w:sz="4" w:space="0" w:color="auto"/>
              <w:right w:val="single" w:sz="4" w:space="0" w:color="auto"/>
            </w:tcBorders>
            <w:noWrap/>
            <w:vAlign w:val="bottom"/>
            <w:hideMark/>
          </w:tcPr>
          <w:p w14:paraId="273AA1DC" w14:textId="77777777" w:rsidR="00966A33" w:rsidRPr="00467336" w:rsidRDefault="00966A33" w:rsidP="00704866">
            <w:pPr>
              <w:rPr>
                <w:rFonts w:ascii="Arial" w:eastAsia="Times New Roman" w:hAnsi="Arial" w:cs="Arial"/>
                <w:color w:val="000000"/>
                <w:sz w:val="24"/>
                <w:szCs w:val="24"/>
                <w:lang w:val="mk-MK"/>
              </w:rPr>
            </w:pPr>
            <w:r w:rsidRPr="001E3123">
              <w:rPr>
                <w:rFonts w:ascii="Arial" w:eastAsia="Times New Roman" w:hAnsi="Arial" w:cs="Arial"/>
                <w:color w:val="000000"/>
                <w:sz w:val="24"/>
                <w:szCs w:val="24"/>
              </w:rPr>
              <w:t> </w:t>
            </w:r>
            <w:r>
              <w:rPr>
                <w:rFonts w:ascii="Arial" w:eastAsia="Times New Roman" w:hAnsi="Arial" w:cs="Arial"/>
                <w:color w:val="000000"/>
                <w:sz w:val="24"/>
                <w:szCs w:val="24"/>
                <w:lang w:val="mk-MK"/>
              </w:rPr>
              <w:t xml:space="preserve">Чувар </w:t>
            </w:r>
            <w:r w:rsidR="0015629A">
              <w:rPr>
                <w:rFonts w:ascii="Arial" w:eastAsia="Times New Roman" w:hAnsi="Arial" w:cs="Arial"/>
                <w:color w:val="000000"/>
                <w:sz w:val="24"/>
                <w:szCs w:val="24"/>
                <w:lang w:val="mk-MK"/>
              </w:rPr>
              <w:t>–</w:t>
            </w:r>
            <w:r>
              <w:rPr>
                <w:rFonts w:ascii="Arial" w:eastAsia="Times New Roman" w:hAnsi="Arial" w:cs="Arial"/>
                <w:color w:val="000000"/>
                <w:sz w:val="24"/>
                <w:szCs w:val="24"/>
                <w:lang w:val="mk-MK"/>
              </w:rPr>
              <w:t xml:space="preserve"> градинар</w:t>
            </w:r>
          </w:p>
        </w:tc>
        <w:tc>
          <w:tcPr>
            <w:tcW w:w="1780" w:type="dxa"/>
            <w:tcBorders>
              <w:top w:val="nil"/>
              <w:left w:val="nil"/>
              <w:bottom w:val="single" w:sz="4" w:space="0" w:color="auto"/>
              <w:right w:val="single" w:sz="8" w:space="0" w:color="auto"/>
            </w:tcBorders>
            <w:noWrap/>
            <w:vAlign w:val="bottom"/>
            <w:hideMark/>
          </w:tcPr>
          <w:p w14:paraId="0F6034FD" w14:textId="77777777" w:rsidR="00966A33" w:rsidRPr="001E3123" w:rsidRDefault="00966A33" w:rsidP="00704866">
            <w:pPr>
              <w:jc w:val="center"/>
              <w:rPr>
                <w:rFonts w:ascii="Arial" w:eastAsia="Times New Roman" w:hAnsi="Arial" w:cs="Arial"/>
                <w:color w:val="000000"/>
                <w:sz w:val="24"/>
                <w:szCs w:val="24"/>
              </w:rPr>
            </w:pPr>
            <w:r>
              <w:rPr>
                <w:rFonts w:ascii="Arial" w:eastAsia="Times New Roman" w:hAnsi="Arial" w:cs="Arial"/>
                <w:color w:val="000000"/>
                <w:sz w:val="24"/>
                <w:szCs w:val="24"/>
                <w:lang w:val="mk-MK"/>
              </w:rPr>
              <w:t>1</w:t>
            </w:r>
            <w:r w:rsidRPr="001E3123">
              <w:rPr>
                <w:rFonts w:ascii="Arial" w:eastAsia="Times New Roman" w:hAnsi="Arial" w:cs="Arial"/>
                <w:color w:val="000000"/>
                <w:sz w:val="24"/>
                <w:szCs w:val="24"/>
              </w:rPr>
              <w:t> </w:t>
            </w:r>
          </w:p>
        </w:tc>
      </w:tr>
      <w:tr w:rsidR="00966A33" w:rsidRPr="001E3123" w14:paraId="03C2959D" w14:textId="77777777" w:rsidTr="00704866">
        <w:trPr>
          <w:trHeight w:val="300"/>
          <w:jc w:val="center"/>
        </w:trPr>
        <w:tc>
          <w:tcPr>
            <w:tcW w:w="1148" w:type="dxa"/>
            <w:tcBorders>
              <w:top w:val="nil"/>
              <w:left w:val="single" w:sz="8" w:space="0" w:color="auto"/>
              <w:bottom w:val="single" w:sz="4" w:space="0" w:color="auto"/>
              <w:right w:val="single" w:sz="4" w:space="0" w:color="auto"/>
            </w:tcBorders>
            <w:noWrap/>
            <w:vAlign w:val="center"/>
            <w:hideMark/>
          </w:tcPr>
          <w:p w14:paraId="66771097"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t>14</w:t>
            </w:r>
          </w:p>
        </w:tc>
        <w:tc>
          <w:tcPr>
            <w:tcW w:w="5520" w:type="dxa"/>
            <w:tcBorders>
              <w:top w:val="nil"/>
              <w:left w:val="nil"/>
              <w:bottom w:val="single" w:sz="4" w:space="0" w:color="auto"/>
              <w:right w:val="single" w:sz="4" w:space="0" w:color="auto"/>
            </w:tcBorders>
            <w:noWrap/>
            <w:vAlign w:val="bottom"/>
            <w:hideMark/>
          </w:tcPr>
          <w:p w14:paraId="00C457BC" w14:textId="77777777" w:rsidR="00966A33" w:rsidRPr="00467336" w:rsidRDefault="00966A33" w:rsidP="00704866">
            <w:pPr>
              <w:rPr>
                <w:rFonts w:ascii="Arial" w:eastAsia="Times New Roman" w:hAnsi="Arial" w:cs="Arial"/>
                <w:color w:val="000000"/>
                <w:sz w:val="24"/>
                <w:szCs w:val="24"/>
                <w:lang w:val="mk-MK"/>
              </w:rPr>
            </w:pPr>
            <w:r w:rsidRPr="001E3123">
              <w:rPr>
                <w:rFonts w:ascii="Arial" w:eastAsia="Times New Roman" w:hAnsi="Arial" w:cs="Arial"/>
                <w:color w:val="000000"/>
                <w:sz w:val="24"/>
                <w:szCs w:val="24"/>
              </w:rPr>
              <w:t> </w:t>
            </w:r>
            <w:r>
              <w:rPr>
                <w:rFonts w:ascii="Arial" w:eastAsia="Times New Roman" w:hAnsi="Arial" w:cs="Arial"/>
                <w:color w:val="000000"/>
                <w:sz w:val="24"/>
                <w:szCs w:val="24"/>
                <w:lang w:val="mk-MK"/>
              </w:rPr>
              <w:t>Перачки</w:t>
            </w:r>
          </w:p>
        </w:tc>
        <w:tc>
          <w:tcPr>
            <w:tcW w:w="1780" w:type="dxa"/>
            <w:tcBorders>
              <w:top w:val="nil"/>
              <w:left w:val="nil"/>
              <w:bottom w:val="single" w:sz="4" w:space="0" w:color="auto"/>
              <w:right w:val="single" w:sz="8" w:space="0" w:color="auto"/>
            </w:tcBorders>
            <w:noWrap/>
            <w:vAlign w:val="bottom"/>
            <w:hideMark/>
          </w:tcPr>
          <w:p w14:paraId="076689D6" w14:textId="77777777" w:rsidR="00966A33" w:rsidRPr="00467336" w:rsidRDefault="00966A33" w:rsidP="00704866">
            <w:pPr>
              <w:jc w:val="center"/>
              <w:rPr>
                <w:rFonts w:ascii="Arial" w:eastAsia="Times New Roman" w:hAnsi="Arial" w:cs="Arial"/>
                <w:color w:val="000000"/>
                <w:sz w:val="24"/>
                <w:szCs w:val="24"/>
                <w:lang w:val="mk-MK"/>
              </w:rPr>
            </w:pPr>
            <w:r>
              <w:rPr>
                <w:rFonts w:ascii="Arial" w:eastAsia="Times New Roman" w:hAnsi="Arial" w:cs="Arial"/>
                <w:color w:val="000000"/>
                <w:sz w:val="24"/>
                <w:szCs w:val="24"/>
                <w:lang w:val="mk-MK"/>
              </w:rPr>
              <w:t>2</w:t>
            </w:r>
          </w:p>
        </w:tc>
      </w:tr>
      <w:tr w:rsidR="00966A33" w:rsidRPr="001E3123" w14:paraId="44871590" w14:textId="77777777" w:rsidTr="00704866">
        <w:trPr>
          <w:trHeight w:val="300"/>
          <w:jc w:val="center"/>
        </w:trPr>
        <w:tc>
          <w:tcPr>
            <w:tcW w:w="1148" w:type="dxa"/>
            <w:tcBorders>
              <w:top w:val="nil"/>
              <w:left w:val="single" w:sz="8" w:space="0" w:color="auto"/>
              <w:bottom w:val="single" w:sz="4" w:space="0" w:color="auto"/>
              <w:right w:val="single" w:sz="4" w:space="0" w:color="auto"/>
            </w:tcBorders>
            <w:noWrap/>
            <w:vAlign w:val="center"/>
            <w:hideMark/>
          </w:tcPr>
          <w:p w14:paraId="5AF24FDC" w14:textId="77777777" w:rsidR="00966A33" w:rsidRPr="001E3123" w:rsidRDefault="00966A33" w:rsidP="00704866">
            <w:pPr>
              <w:jc w:val="center"/>
              <w:rPr>
                <w:rFonts w:ascii="Arial" w:eastAsia="Times New Roman" w:hAnsi="Arial" w:cs="Arial"/>
                <w:color w:val="000000"/>
                <w:sz w:val="24"/>
                <w:szCs w:val="24"/>
              </w:rPr>
            </w:pPr>
            <w:r w:rsidRPr="001E3123">
              <w:rPr>
                <w:rFonts w:ascii="Arial" w:eastAsia="Times New Roman" w:hAnsi="Arial" w:cs="Arial"/>
                <w:color w:val="000000"/>
                <w:sz w:val="24"/>
                <w:szCs w:val="24"/>
              </w:rPr>
              <w:t>15</w:t>
            </w:r>
          </w:p>
        </w:tc>
        <w:tc>
          <w:tcPr>
            <w:tcW w:w="5520" w:type="dxa"/>
            <w:tcBorders>
              <w:top w:val="nil"/>
              <w:left w:val="nil"/>
              <w:bottom w:val="single" w:sz="4" w:space="0" w:color="auto"/>
              <w:right w:val="single" w:sz="4" w:space="0" w:color="auto"/>
            </w:tcBorders>
            <w:noWrap/>
            <w:vAlign w:val="bottom"/>
            <w:hideMark/>
          </w:tcPr>
          <w:p w14:paraId="1CEE8660" w14:textId="77777777" w:rsidR="00966A33" w:rsidRPr="00467336" w:rsidRDefault="00737345" w:rsidP="00704866">
            <w:pPr>
              <w:rPr>
                <w:rFonts w:ascii="Arial" w:eastAsia="Times New Roman" w:hAnsi="Arial" w:cs="Arial"/>
                <w:color w:val="000000"/>
                <w:sz w:val="24"/>
                <w:szCs w:val="24"/>
                <w:lang w:val="mk-MK"/>
              </w:rPr>
            </w:pPr>
            <w:r>
              <w:rPr>
                <w:rFonts w:ascii="Arial" w:eastAsia="Times New Roman" w:hAnsi="Arial" w:cs="Arial"/>
                <w:color w:val="000000"/>
                <w:sz w:val="24"/>
                <w:szCs w:val="24"/>
                <w:lang w:val="mk-MK"/>
              </w:rPr>
              <w:t>Хаус мајстор</w:t>
            </w:r>
          </w:p>
        </w:tc>
        <w:tc>
          <w:tcPr>
            <w:tcW w:w="1780" w:type="dxa"/>
            <w:tcBorders>
              <w:top w:val="nil"/>
              <w:left w:val="nil"/>
              <w:bottom w:val="single" w:sz="4" w:space="0" w:color="auto"/>
              <w:right w:val="single" w:sz="8" w:space="0" w:color="auto"/>
            </w:tcBorders>
            <w:noWrap/>
            <w:vAlign w:val="bottom"/>
            <w:hideMark/>
          </w:tcPr>
          <w:p w14:paraId="05A5CBC6" w14:textId="77777777" w:rsidR="00966A33" w:rsidRPr="00467336" w:rsidRDefault="00737345" w:rsidP="00737345">
            <w:pPr>
              <w:rPr>
                <w:rFonts w:ascii="Arial" w:eastAsia="Times New Roman" w:hAnsi="Arial" w:cs="Arial"/>
                <w:color w:val="000000"/>
                <w:sz w:val="24"/>
                <w:szCs w:val="24"/>
                <w:lang w:val="mk-MK"/>
              </w:rPr>
            </w:pPr>
            <w:r>
              <w:rPr>
                <w:rFonts w:ascii="Arial" w:eastAsia="Times New Roman" w:hAnsi="Arial" w:cs="Arial"/>
                <w:color w:val="000000"/>
                <w:sz w:val="24"/>
                <w:szCs w:val="24"/>
                <w:lang w:val="mk-MK"/>
              </w:rPr>
              <w:t xml:space="preserve">           1</w:t>
            </w:r>
          </w:p>
        </w:tc>
      </w:tr>
      <w:tr w:rsidR="00966A33" w:rsidRPr="00335920" w14:paraId="22BCB411" w14:textId="77777777" w:rsidTr="00704866">
        <w:trPr>
          <w:trHeight w:val="315"/>
          <w:jc w:val="center"/>
        </w:trPr>
        <w:tc>
          <w:tcPr>
            <w:tcW w:w="1148" w:type="dxa"/>
            <w:tcBorders>
              <w:top w:val="nil"/>
              <w:left w:val="single" w:sz="8" w:space="0" w:color="auto"/>
              <w:bottom w:val="single" w:sz="8" w:space="0" w:color="auto"/>
              <w:right w:val="single" w:sz="4" w:space="0" w:color="auto"/>
            </w:tcBorders>
            <w:noWrap/>
            <w:vAlign w:val="center"/>
            <w:hideMark/>
          </w:tcPr>
          <w:p w14:paraId="0D531CB8" w14:textId="77777777" w:rsidR="00966A33" w:rsidRPr="00737345" w:rsidRDefault="00737345" w:rsidP="00704866">
            <w:pPr>
              <w:jc w:val="center"/>
              <w:rPr>
                <w:rFonts w:ascii="Arial" w:eastAsia="Times New Roman" w:hAnsi="Arial" w:cs="Arial"/>
                <w:color w:val="000000"/>
                <w:sz w:val="24"/>
                <w:szCs w:val="24"/>
                <w:lang w:val="mk-MK"/>
              </w:rPr>
            </w:pPr>
            <w:bookmarkStart w:id="0" w:name="_Hlk204599632"/>
            <w:r>
              <w:rPr>
                <w:rFonts w:ascii="Arial" w:eastAsia="Times New Roman" w:hAnsi="Arial" w:cs="Arial"/>
                <w:color w:val="000000"/>
                <w:sz w:val="24"/>
                <w:szCs w:val="24"/>
                <w:lang w:val="mk-MK"/>
              </w:rPr>
              <w:t>16</w:t>
            </w:r>
          </w:p>
        </w:tc>
        <w:tc>
          <w:tcPr>
            <w:tcW w:w="5520" w:type="dxa"/>
            <w:tcBorders>
              <w:top w:val="nil"/>
              <w:left w:val="nil"/>
              <w:bottom w:val="single" w:sz="8" w:space="0" w:color="auto"/>
              <w:right w:val="single" w:sz="4" w:space="0" w:color="auto"/>
            </w:tcBorders>
            <w:noWrap/>
            <w:vAlign w:val="bottom"/>
          </w:tcPr>
          <w:p w14:paraId="4881656E" w14:textId="77777777" w:rsidR="00966A33" w:rsidRPr="00737345" w:rsidRDefault="00737345" w:rsidP="00704866">
            <w:pPr>
              <w:rPr>
                <w:rFonts w:ascii="Arial" w:eastAsia="Times New Roman" w:hAnsi="Arial" w:cs="Arial"/>
                <w:bCs/>
                <w:color w:val="000000"/>
                <w:sz w:val="24"/>
                <w:szCs w:val="24"/>
                <w:lang w:val="mk-MK"/>
              </w:rPr>
            </w:pPr>
            <w:r w:rsidRPr="00737345">
              <w:rPr>
                <w:rFonts w:ascii="Arial" w:eastAsia="Times New Roman" w:hAnsi="Arial" w:cs="Arial"/>
                <w:bCs/>
                <w:color w:val="000000"/>
                <w:sz w:val="24"/>
                <w:szCs w:val="24"/>
                <w:lang w:val="mk-MK"/>
              </w:rPr>
              <w:t>Администрација</w:t>
            </w:r>
          </w:p>
        </w:tc>
        <w:tc>
          <w:tcPr>
            <w:tcW w:w="1780" w:type="dxa"/>
            <w:tcBorders>
              <w:top w:val="nil"/>
              <w:left w:val="nil"/>
              <w:bottom w:val="single" w:sz="8" w:space="0" w:color="auto"/>
              <w:right w:val="single" w:sz="8" w:space="0" w:color="auto"/>
            </w:tcBorders>
            <w:noWrap/>
            <w:vAlign w:val="bottom"/>
            <w:hideMark/>
          </w:tcPr>
          <w:p w14:paraId="271D1BB5" w14:textId="77777777" w:rsidR="00966A33" w:rsidRPr="00737345" w:rsidRDefault="00737345" w:rsidP="00704866">
            <w:pPr>
              <w:jc w:val="center"/>
              <w:rPr>
                <w:rFonts w:ascii="Arial" w:eastAsia="Times New Roman" w:hAnsi="Arial" w:cs="Arial"/>
                <w:bCs/>
                <w:color w:val="000000"/>
                <w:sz w:val="24"/>
                <w:szCs w:val="24"/>
                <w:lang w:val="mk-MK"/>
              </w:rPr>
            </w:pPr>
            <w:r w:rsidRPr="00737345">
              <w:rPr>
                <w:rFonts w:ascii="Arial" w:eastAsia="Times New Roman" w:hAnsi="Arial" w:cs="Arial"/>
                <w:bCs/>
                <w:color w:val="000000"/>
                <w:sz w:val="24"/>
                <w:szCs w:val="24"/>
                <w:lang w:val="mk-MK"/>
              </w:rPr>
              <w:t>4</w:t>
            </w:r>
          </w:p>
        </w:tc>
      </w:tr>
      <w:bookmarkEnd w:id="0"/>
      <w:tr w:rsidR="00737345" w:rsidRPr="007D2E1E" w14:paraId="7802B7AF" w14:textId="77777777" w:rsidTr="00EB31B0">
        <w:trPr>
          <w:trHeight w:val="315"/>
          <w:jc w:val="center"/>
        </w:trPr>
        <w:tc>
          <w:tcPr>
            <w:tcW w:w="1148" w:type="dxa"/>
            <w:tcBorders>
              <w:top w:val="nil"/>
              <w:left w:val="single" w:sz="8" w:space="0" w:color="auto"/>
              <w:bottom w:val="single" w:sz="8" w:space="0" w:color="auto"/>
              <w:right w:val="single" w:sz="4" w:space="0" w:color="auto"/>
            </w:tcBorders>
            <w:noWrap/>
            <w:vAlign w:val="center"/>
            <w:hideMark/>
          </w:tcPr>
          <w:p w14:paraId="3C54A454" w14:textId="77777777" w:rsidR="00737345" w:rsidRPr="001E3123" w:rsidRDefault="00737345" w:rsidP="00EB31B0">
            <w:pPr>
              <w:jc w:val="center"/>
              <w:rPr>
                <w:rFonts w:ascii="Arial" w:eastAsia="Times New Roman" w:hAnsi="Arial" w:cs="Arial"/>
                <w:color w:val="000000"/>
                <w:sz w:val="24"/>
                <w:szCs w:val="24"/>
              </w:rPr>
            </w:pPr>
          </w:p>
        </w:tc>
        <w:tc>
          <w:tcPr>
            <w:tcW w:w="5520" w:type="dxa"/>
            <w:tcBorders>
              <w:top w:val="nil"/>
              <w:left w:val="nil"/>
              <w:bottom w:val="single" w:sz="8" w:space="0" w:color="auto"/>
              <w:right w:val="single" w:sz="4" w:space="0" w:color="auto"/>
            </w:tcBorders>
            <w:noWrap/>
            <w:vAlign w:val="bottom"/>
          </w:tcPr>
          <w:p w14:paraId="1630EE2E" w14:textId="77777777" w:rsidR="00737345" w:rsidRPr="00335920" w:rsidRDefault="00737345" w:rsidP="00EB31B0">
            <w:pPr>
              <w:rPr>
                <w:rFonts w:ascii="Arial" w:eastAsia="Times New Roman" w:hAnsi="Arial" w:cs="Arial"/>
                <w:b/>
                <w:color w:val="000000"/>
                <w:sz w:val="24"/>
                <w:szCs w:val="24"/>
                <w:lang w:val="mk-MK"/>
              </w:rPr>
            </w:pPr>
            <w:r w:rsidRPr="00335920">
              <w:rPr>
                <w:rFonts w:ascii="Arial" w:eastAsia="Times New Roman" w:hAnsi="Arial" w:cs="Arial"/>
                <w:b/>
                <w:color w:val="000000"/>
                <w:sz w:val="24"/>
                <w:szCs w:val="24"/>
                <w:lang w:val="mk-MK"/>
              </w:rPr>
              <w:t xml:space="preserve">Вкупно </w:t>
            </w:r>
          </w:p>
        </w:tc>
        <w:tc>
          <w:tcPr>
            <w:tcW w:w="1780" w:type="dxa"/>
            <w:tcBorders>
              <w:top w:val="nil"/>
              <w:left w:val="nil"/>
              <w:bottom w:val="single" w:sz="8" w:space="0" w:color="auto"/>
              <w:right w:val="single" w:sz="8" w:space="0" w:color="auto"/>
            </w:tcBorders>
            <w:noWrap/>
            <w:vAlign w:val="bottom"/>
            <w:hideMark/>
          </w:tcPr>
          <w:p w14:paraId="6E2E0F02" w14:textId="77777777" w:rsidR="00737345" w:rsidRPr="007D2E1E" w:rsidRDefault="00737345" w:rsidP="00EB31B0">
            <w:pPr>
              <w:jc w:val="center"/>
              <w:rPr>
                <w:rFonts w:ascii="Arial" w:eastAsia="Times New Roman" w:hAnsi="Arial" w:cs="Arial"/>
                <w:b/>
                <w:color w:val="000000"/>
                <w:sz w:val="24"/>
                <w:szCs w:val="24"/>
                <w:lang w:val="mk-MK"/>
              </w:rPr>
            </w:pPr>
            <w:r>
              <w:rPr>
                <w:rFonts w:ascii="Arial" w:eastAsia="Times New Roman" w:hAnsi="Arial" w:cs="Arial"/>
                <w:b/>
                <w:color w:val="000000"/>
                <w:sz w:val="24"/>
                <w:szCs w:val="24"/>
                <w:lang w:val="mk-MK"/>
              </w:rPr>
              <w:t>1</w:t>
            </w:r>
            <w:r w:rsidR="004347AE">
              <w:rPr>
                <w:rFonts w:ascii="Arial" w:eastAsia="Times New Roman" w:hAnsi="Arial" w:cs="Arial"/>
                <w:b/>
                <w:color w:val="000000"/>
                <w:sz w:val="24"/>
                <w:szCs w:val="24"/>
                <w:lang w:val="mk-MK"/>
              </w:rPr>
              <w:t>13</w:t>
            </w:r>
          </w:p>
        </w:tc>
      </w:tr>
    </w:tbl>
    <w:p w14:paraId="1B4DAD70" w14:textId="77777777" w:rsidR="00966A33" w:rsidRDefault="00966A33" w:rsidP="00966A33">
      <w:pPr>
        <w:rPr>
          <w:rFonts w:ascii="Arial" w:hAnsi="Arial" w:cs="Arial"/>
          <w:b/>
          <w:color w:val="FF0000"/>
          <w:sz w:val="24"/>
          <w:szCs w:val="24"/>
          <w:lang w:val="mk-MK"/>
        </w:rPr>
      </w:pPr>
    </w:p>
    <w:p w14:paraId="0E0354B8" w14:textId="77777777" w:rsidR="004C1DBC" w:rsidRDefault="004C1DBC" w:rsidP="006A0D18">
      <w:pPr>
        <w:ind w:firstLine="540"/>
        <w:jc w:val="both"/>
        <w:rPr>
          <w:rFonts w:ascii="Arial" w:hAnsi="Arial" w:cs="Arial"/>
          <w:color w:val="FF0000"/>
          <w:sz w:val="24"/>
          <w:szCs w:val="24"/>
          <w:lang w:val="mk-MK"/>
        </w:rPr>
      </w:pPr>
    </w:p>
    <w:p w14:paraId="30D5BEB5" w14:textId="77777777" w:rsidR="00335920" w:rsidRPr="00C72996" w:rsidRDefault="00335920" w:rsidP="00335920">
      <w:pPr>
        <w:tabs>
          <w:tab w:val="left" w:pos="2277"/>
        </w:tabs>
        <w:rPr>
          <w:b/>
          <w:sz w:val="32"/>
          <w:szCs w:val="32"/>
          <w:lang w:val="mk-MK"/>
        </w:rPr>
      </w:pPr>
    </w:p>
    <w:p w14:paraId="1301F182" w14:textId="77777777" w:rsidR="00335920" w:rsidRDefault="00335920" w:rsidP="00335920">
      <w:pPr>
        <w:pStyle w:val="BodyText"/>
        <w:spacing w:before="66"/>
        <w:ind w:left="0"/>
        <w:rPr>
          <w:rFonts w:ascii="Cambria" w:hAnsi="Cambria" w:cs="Arial"/>
          <w:b/>
          <w:spacing w:val="19"/>
          <w:w w:val="95"/>
          <w:sz w:val="24"/>
          <w:szCs w:val="24"/>
        </w:rPr>
      </w:pPr>
    </w:p>
    <w:p w14:paraId="4C9AD434" w14:textId="77777777" w:rsidR="00335920" w:rsidRDefault="00335920" w:rsidP="00335920">
      <w:pPr>
        <w:tabs>
          <w:tab w:val="left" w:pos="2277"/>
        </w:tabs>
        <w:rPr>
          <w:b/>
          <w:sz w:val="32"/>
          <w:szCs w:val="32"/>
          <w:lang w:val="mk-MK"/>
        </w:rPr>
      </w:pPr>
    </w:p>
    <w:p w14:paraId="6ACBAFC5" w14:textId="77777777" w:rsidR="00966A33" w:rsidRDefault="00335920" w:rsidP="00D55EF9">
      <w:pPr>
        <w:ind w:firstLine="540"/>
        <w:jc w:val="both"/>
        <w:rPr>
          <w:rFonts w:ascii="Arial" w:hAnsi="Arial" w:cs="Arial"/>
          <w:color w:val="FF0000"/>
          <w:sz w:val="24"/>
          <w:szCs w:val="24"/>
          <w:lang w:val="mk-MK"/>
        </w:rPr>
      </w:pPr>
      <w:r>
        <w:rPr>
          <w:b/>
          <w:sz w:val="32"/>
          <w:szCs w:val="32"/>
          <w:lang w:val="mk-MK"/>
        </w:rPr>
        <w:br w:type="page"/>
      </w:r>
    </w:p>
    <w:p w14:paraId="23231373" w14:textId="69C83913" w:rsidR="00966A33" w:rsidRPr="0021491B" w:rsidRDefault="00966A33" w:rsidP="00271F91">
      <w:pPr>
        <w:pStyle w:val="ListParagraph"/>
        <w:numPr>
          <w:ilvl w:val="0"/>
          <w:numId w:val="38"/>
        </w:numPr>
        <w:jc w:val="both"/>
        <w:rPr>
          <w:rFonts w:ascii="Arial" w:hAnsi="Arial" w:cs="Arial"/>
          <w:b/>
          <w:color w:val="FF0000"/>
          <w:sz w:val="24"/>
          <w:szCs w:val="24"/>
          <w:lang w:val="mk-MK"/>
        </w:rPr>
      </w:pPr>
      <w:r w:rsidRPr="00D55EF9">
        <w:rPr>
          <w:rFonts w:ascii="Arial" w:hAnsi="Arial" w:cs="Arial"/>
          <w:b/>
          <w:sz w:val="24"/>
          <w:szCs w:val="24"/>
          <w:lang w:val="mk-MK"/>
        </w:rPr>
        <w:lastRenderedPageBreak/>
        <w:t>Објекти</w:t>
      </w:r>
      <w:r w:rsidR="004C1DBC">
        <w:rPr>
          <w:rFonts w:ascii="Arial" w:hAnsi="Arial" w:cs="Arial"/>
          <w:b/>
          <w:sz w:val="24"/>
          <w:szCs w:val="24"/>
          <w:lang w:val="mk-MK"/>
        </w:rPr>
        <w:t xml:space="preserve"> </w:t>
      </w:r>
      <w:r w:rsidR="0021491B">
        <w:rPr>
          <w:rFonts w:ascii="Arial" w:hAnsi="Arial" w:cs="Arial"/>
          <w:b/>
          <w:sz w:val="24"/>
          <w:szCs w:val="24"/>
          <w:lang w:val="mk-MK"/>
        </w:rPr>
        <w:t xml:space="preserve"> </w:t>
      </w:r>
    </w:p>
    <w:p w14:paraId="13ADF86C" w14:textId="77777777" w:rsidR="007F0365" w:rsidRPr="0015629A" w:rsidRDefault="004700C2" w:rsidP="0015629A">
      <w:pPr>
        <w:ind w:firstLine="540"/>
        <w:jc w:val="both"/>
        <w:rPr>
          <w:rFonts w:ascii="Arial" w:hAnsi="Arial" w:cs="Arial"/>
          <w:sz w:val="24"/>
          <w:szCs w:val="24"/>
          <w:lang w:val="mk-MK"/>
        </w:rPr>
      </w:pPr>
      <w:r w:rsidRPr="00F56F62">
        <w:rPr>
          <w:rFonts w:ascii="Arial" w:hAnsi="Arial" w:cs="Arial"/>
          <w:sz w:val="24"/>
          <w:szCs w:val="24"/>
          <w:lang w:val="mk-MK"/>
        </w:rPr>
        <w:t>Во склоп на ЈОУДГ</w:t>
      </w:r>
      <w:r w:rsidR="00DE15CB">
        <w:rPr>
          <w:rFonts w:ascii="Arial" w:hAnsi="Arial" w:cs="Arial"/>
          <w:sz w:val="24"/>
          <w:szCs w:val="24"/>
          <w:lang w:val="mk-MK"/>
        </w:rPr>
        <w:t xml:space="preserve"> </w:t>
      </w:r>
      <w:r w:rsidRPr="00F56F62">
        <w:rPr>
          <w:rFonts w:ascii="Arial" w:hAnsi="Arial" w:cs="Arial"/>
          <w:sz w:val="24"/>
          <w:szCs w:val="24"/>
          <w:lang w:val="mk-MK"/>
        </w:rPr>
        <w:t>„Мајски</w:t>
      </w:r>
      <w:r w:rsidR="00DE15CB">
        <w:rPr>
          <w:rFonts w:ascii="Arial" w:hAnsi="Arial" w:cs="Arial"/>
          <w:sz w:val="24"/>
          <w:szCs w:val="24"/>
          <w:lang w:val="mk-MK"/>
        </w:rPr>
        <w:t xml:space="preserve"> </w:t>
      </w:r>
      <w:r w:rsidRPr="00F56F62">
        <w:rPr>
          <w:rFonts w:ascii="Arial" w:hAnsi="Arial" w:cs="Arial"/>
          <w:sz w:val="24"/>
          <w:szCs w:val="24"/>
          <w:lang w:val="mk-MK"/>
        </w:rPr>
        <w:t>Цвет“-</w:t>
      </w:r>
      <w:r w:rsidR="00DE15CB">
        <w:rPr>
          <w:rFonts w:ascii="Arial" w:hAnsi="Arial" w:cs="Arial"/>
          <w:sz w:val="24"/>
          <w:szCs w:val="24"/>
          <w:lang w:val="mk-MK"/>
        </w:rPr>
        <w:t xml:space="preserve"> </w:t>
      </w:r>
      <w:r w:rsidRPr="00F56F62">
        <w:rPr>
          <w:rFonts w:ascii="Arial" w:hAnsi="Arial" w:cs="Arial"/>
          <w:sz w:val="24"/>
          <w:szCs w:val="24"/>
          <w:lang w:val="mk-MK"/>
        </w:rPr>
        <w:t>Битола, згрижувачката и воспитно-образовна  работа се реализи</w:t>
      </w:r>
      <w:r w:rsidR="0057287D" w:rsidRPr="00F56F62">
        <w:rPr>
          <w:rFonts w:ascii="Arial" w:hAnsi="Arial" w:cs="Arial"/>
          <w:sz w:val="24"/>
          <w:szCs w:val="24"/>
          <w:lang w:val="mk-MK"/>
        </w:rPr>
        <w:t>ра во следниве детски градинки:</w:t>
      </w:r>
      <w:bookmarkStart w:id="1" w:name="_Hlk14491930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4"/>
        <w:gridCol w:w="1967"/>
        <w:gridCol w:w="1926"/>
        <w:gridCol w:w="3579"/>
      </w:tblGrid>
      <w:tr w:rsidR="004700C2" w:rsidRPr="00D357A9" w14:paraId="59C2946A" w14:textId="77777777" w:rsidTr="00D2694D">
        <w:tc>
          <w:tcPr>
            <w:tcW w:w="2104" w:type="dxa"/>
            <w:tcBorders>
              <w:top w:val="single" w:sz="4" w:space="0" w:color="000000"/>
              <w:left w:val="single" w:sz="4" w:space="0" w:color="000000"/>
              <w:bottom w:val="single" w:sz="4" w:space="0" w:color="000000"/>
              <w:right w:val="single" w:sz="4" w:space="0" w:color="000000"/>
            </w:tcBorders>
          </w:tcPr>
          <w:p w14:paraId="14201251" w14:textId="77777777" w:rsidR="004700C2" w:rsidRPr="00D357A9" w:rsidRDefault="004700C2" w:rsidP="006A0D18">
            <w:pPr>
              <w:ind w:firstLine="540"/>
              <w:jc w:val="center"/>
              <w:rPr>
                <w:rFonts w:ascii="Arial" w:hAnsi="Arial" w:cs="Arial"/>
                <w:sz w:val="24"/>
                <w:szCs w:val="24"/>
              </w:rPr>
            </w:pPr>
            <w:r w:rsidRPr="00D357A9">
              <w:rPr>
                <w:rFonts w:ascii="Arial" w:hAnsi="Arial" w:cs="Arial"/>
                <w:sz w:val="24"/>
                <w:szCs w:val="24"/>
              </w:rPr>
              <w:t>Детска градинка</w:t>
            </w:r>
          </w:p>
        </w:tc>
        <w:tc>
          <w:tcPr>
            <w:tcW w:w="1967" w:type="dxa"/>
            <w:tcBorders>
              <w:top w:val="single" w:sz="4" w:space="0" w:color="000000"/>
              <w:left w:val="single" w:sz="4" w:space="0" w:color="000000"/>
              <w:bottom w:val="single" w:sz="4" w:space="0" w:color="000000"/>
              <w:right w:val="single" w:sz="4" w:space="0" w:color="000000"/>
            </w:tcBorders>
          </w:tcPr>
          <w:p w14:paraId="2D6B610E" w14:textId="77777777" w:rsidR="004700C2" w:rsidRPr="00D357A9" w:rsidRDefault="004700C2" w:rsidP="006A0D18">
            <w:pPr>
              <w:ind w:firstLine="540"/>
              <w:jc w:val="center"/>
              <w:rPr>
                <w:rFonts w:ascii="Arial" w:hAnsi="Arial" w:cs="Arial"/>
                <w:sz w:val="24"/>
                <w:szCs w:val="24"/>
              </w:rPr>
            </w:pPr>
            <w:r w:rsidRPr="00D357A9">
              <w:rPr>
                <w:rFonts w:ascii="Arial" w:hAnsi="Arial" w:cs="Arial"/>
                <w:sz w:val="24"/>
                <w:szCs w:val="24"/>
              </w:rPr>
              <w:t>Улица и</w:t>
            </w:r>
          </w:p>
          <w:p w14:paraId="0B770F56" w14:textId="77777777" w:rsidR="004700C2" w:rsidRPr="00D357A9" w:rsidRDefault="005E1D9B" w:rsidP="006A0D18">
            <w:pPr>
              <w:ind w:firstLine="540"/>
              <w:jc w:val="center"/>
              <w:rPr>
                <w:rFonts w:ascii="Arial" w:hAnsi="Arial" w:cs="Arial"/>
                <w:sz w:val="24"/>
                <w:szCs w:val="24"/>
              </w:rPr>
            </w:pPr>
            <w:r w:rsidRPr="00D357A9">
              <w:rPr>
                <w:rFonts w:ascii="Arial" w:hAnsi="Arial" w:cs="Arial"/>
                <w:sz w:val="24"/>
                <w:szCs w:val="24"/>
              </w:rPr>
              <w:t>Б</w:t>
            </w:r>
            <w:r w:rsidR="004700C2" w:rsidRPr="00D357A9">
              <w:rPr>
                <w:rFonts w:ascii="Arial" w:hAnsi="Arial" w:cs="Arial"/>
                <w:sz w:val="24"/>
                <w:szCs w:val="24"/>
              </w:rPr>
              <w:t>рој</w:t>
            </w:r>
          </w:p>
        </w:tc>
        <w:tc>
          <w:tcPr>
            <w:tcW w:w="1926" w:type="dxa"/>
            <w:tcBorders>
              <w:top w:val="single" w:sz="4" w:space="0" w:color="000000"/>
              <w:left w:val="single" w:sz="4" w:space="0" w:color="000000"/>
              <w:bottom w:val="single" w:sz="4" w:space="0" w:color="000000"/>
              <w:right w:val="single" w:sz="4" w:space="0" w:color="000000"/>
            </w:tcBorders>
          </w:tcPr>
          <w:p w14:paraId="71940106" w14:textId="77777777" w:rsidR="004700C2" w:rsidRPr="00D357A9" w:rsidRDefault="004700C2" w:rsidP="006A0D18">
            <w:pPr>
              <w:ind w:firstLine="540"/>
              <w:jc w:val="center"/>
              <w:rPr>
                <w:rFonts w:ascii="Arial" w:hAnsi="Arial" w:cs="Arial"/>
                <w:sz w:val="24"/>
                <w:szCs w:val="24"/>
              </w:rPr>
            </w:pPr>
            <w:r w:rsidRPr="00D357A9">
              <w:rPr>
                <w:rFonts w:ascii="Arial" w:hAnsi="Arial" w:cs="Arial"/>
                <w:sz w:val="24"/>
                <w:szCs w:val="24"/>
              </w:rPr>
              <w:t>капацитет</w:t>
            </w:r>
          </w:p>
        </w:tc>
        <w:tc>
          <w:tcPr>
            <w:tcW w:w="3579" w:type="dxa"/>
            <w:tcBorders>
              <w:top w:val="single" w:sz="4" w:space="0" w:color="000000"/>
              <w:left w:val="single" w:sz="4" w:space="0" w:color="000000"/>
              <w:bottom w:val="single" w:sz="4" w:space="0" w:color="000000"/>
              <w:right w:val="single" w:sz="4" w:space="0" w:color="000000"/>
            </w:tcBorders>
          </w:tcPr>
          <w:p w14:paraId="55F83884" w14:textId="77777777" w:rsidR="004700C2" w:rsidRPr="00D357A9" w:rsidRDefault="004700C2" w:rsidP="006A0D18">
            <w:pPr>
              <w:ind w:firstLine="540"/>
              <w:jc w:val="center"/>
              <w:rPr>
                <w:rFonts w:ascii="Arial" w:hAnsi="Arial" w:cs="Arial"/>
                <w:sz w:val="24"/>
                <w:szCs w:val="24"/>
              </w:rPr>
            </w:pPr>
            <w:r w:rsidRPr="00D357A9">
              <w:rPr>
                <w:rFonts w:ascii="Arial" w:hAnsi="Arial" w:cs="Arial"/>
                <w:sz w:val="24"/>
                <w:szCs w:val="24"/>
              </w:rPr>
              <w:t>Квадрати</w:t>
            </w:r>
          </w:p>
          <w:p w14:paraId="2E9D0B2D" w14:textId="77777777" w:rsidR="004700C2" w:rsidRPr="00D357A9" w:rsidRDefault="004700C2" w:rsidP="006A0D18">
            <w:pPr>
              <w:ind w:firstLine="540"/>
              <w:jc w:val="center"/>
              <w:rPr>
                <w:rFonts w:ascii="Arial" w:hAnsi="Arial" w:cs="Arial"/>
                <w:sz w:val="24"/>
                <w:szCs w:val="24"/>
              </w:rPr>
            </w:pPr>
            <w:r w:rsidRPr="00D357A9">
              <w:rPr>
                <w:rFonts w:ascii="Arial" w:hAnsi="Arial" w:cs="Arial"/>
                <w:sz w:val="24"/>
                <w:szCs w:val="24"/>
              </w:rPr>
              <w:t>М2</w:t>
            </w:r>
          </w:p>
        </w:tc>
      </w:tr>
      <w:tr w:rsidR="004700C2" w:rsidRPr="00D357A9" w14:paraId="7D73C842" w14:textId="77777777" w:rsidTr="00D2694D">
        <w:tc>
          <w:tcPr>
            <w:tcW w:w="2104" w:type="dxa"/>
            <w:tcBorders>
              <w:top w:val="single" w:sz="4" w:space="0" w:color="000000"/>
              <w:left w:val="single" w:sz="4" w:space="0" w:color="000000"/>
              <w:bottom w:val="single" w:sz="4" w:space="0" w:color="000000"/>
              <w:right w:val="single" w:sz="4" w:space="0" w:color="000000"/>
            </w:tcBorders>
          </w:tcPr>
          <w:p w14:paraId="18C482E6" w14:textId="77777777" w:rsidR="00FF7FFD" w:rsidRDefault="00FF7FFD" w:rsidP="009120BA">
            <w:pPr>
              <w:jc w:val="both"/>
              <w:rPr>
                <w:rFonts w:ascii="Arial" w:hAnsi="Arial" w:cs="Arial"/>
                <w:b/>
                <w:sz w:val="24"/>
                <w:szCs w:val="24"/>
              </w:rPr>
            </w:pPr>
          </w:p>
          <w:p w14:paraId="45DE639B" w14:textId="77777777" w:rsidR="004700C2" w:rsidRPr="00D357A9" w:rsidRDefault="004700C2" w:rsidP="009120BA">
            <w:pPr>
              <w:jc w:val="both"/>
              <w:rPr>
                <w:rFonts w:ascii="Arial" w:hAnsi="Arial" w:cs="Arial"/>
                <w:b/>
                <w:sz w:val="24"/>
                <w:szCs w:val="24"/>
                <w:lang w:val="mk-MK"/>
              </w:rPr>
            </w:pPr>
            <w:r w:rsidRPr="00D357A9">
              <w:rPr>
                <w:rFonts w:ascii="Arial" w:hAnsi="Arial" w:cs="Arial"/>
                <w:b/>
                <w:sz w:val="24"/>
                <w:szCs w:val="24"/>
              </w:rPr>
              <w:t>„Мајски Цвет“</w:t>
            </w:r>
          </w:p>
        </w:tc>
        <w:tc>
          <w:tcPr>
            <w:tcW w:w="1967" w:type="dxa"/>
            <w:tcBorders>
              <w:top w:val="single" w:sz="4" w:space="0" w:color="000000"/>
              <w:left w:val="single" w:sz="4" w:space="0" w:color="000000"/>
              <w:bottom w:val="single" w:sz="4" w:space="0" w:color="000000"/>
              <w:right w:val="single" w:sz="4" w:space="0" w:color="000000"/>
            </w:tcBorders>
          </w:tcPr>
          <w:p w14:paraId="7FA01808" w14:textId="77777777" w:rsidR="00BA43A0" w:rsidRDefault="00BA43A0" w:rsidP="006A0D18">
            <w:pPr>
              <w:ind w:firstLine="540"/>
              <w:jc w:val="both"/>
              <w:rPr>
                <w:rFonts w:ascii="Arial" w:hAnsi="Arial" w:cs="Arial"/>
                <w:sz w:val="24"/>
                <w:szCs w:val="24"/>
              </w:rPr>
            </w:pPr>
          </w:p>
          <w:p w14:paraId="3BC6EC3C" w14:textId="77777777" w:rsidR="004700C2" w:rsidRPr="00D357A9" w:rsidRDefault="004700C2" w:rsidP="006A0D18">
            <w:pPr>
              <w:ind w:firstLine="540"/>
              <w:jc w:val="both"/>
              <w:rPr>
                <w:rFonts w:ascii="Arial" w:hAnsi="Arial" w:cs="Arial"/>
                <w:sz w:val="24"/>
                <w:szCs w:val="24"/>
              </w:rPr>
            </w:pPr>
            <w:r w:rsidRPr="00D357A9">
              <w:rPr>
                <w:rFonts w:ascii="Arial" w:hAnsi="Arial" w:cs="Arial"/>
                <w:sz w:val="24"/>
                <w:szCs w:val="24"/>
              </w:rPr>
              <w:t>ЈНА бб</w:t>
            </w:r>
          </w:p>
        </w:tc>
        <w:tc>
          <w:tcPr>
            <w:tcW w:w="1926" w:type="dxa"/>
            <w:tcBorders>
              <w:top w:val="single" w:sz="4" w:space="0" w:color="000000"/>
              <w:left w:val="single" w:sz="4" w:space="0" w:color="000000"/>
              <w:bottom w:val="single" w:sz="4" w:space="0" w:color="000000"/>
              <w:right w:val="single" w:sz="4" w:space="0" w:color="000000"/>
            </w:tcBorders>
          </w:tcPr>
          <w:p w14:paraId="5961810D" w14:textId="245A5698" w:rsidR="00A637B4" w:rsidRDefault="00A637B4" w:rsidP="006A0D18">
            <w:pPr>
              <w:ind w:firstLine="540"/>
              <w:jc w:val="center"/>
              <w:rPr>
                <w:rFonts w:ascii="Arial" w:hAnsi="Arial" w:cs="Arial"/>
                <w:sz w:val="24"/>
                <w:szCs w:val="24"/>
              </w:rPr>
            </w:pPr>
          </w:p>
          <w:p w14:paraId="0CA0C5F7" w14:textId="77777777" w:rsidR="004700C2" w:rsidRPr="00D357A9" w:rsidRDefault="004700C2" w:rsidP="006A0D18">
            <w:pPr>
              <w:ind w:firstLine="540"/>
              <w:jc w:val="center"/>
              <w:rPr>
                <w:rFonts w:ascii="Arial" w:hAnsi="Arial" w:cs="Arial"/>
                <w:sz w:val="24"/>
                <w:szCs w:val="24"/>
              </w:rPr>
            </w:pPr>
            <w:r w:rsidRPr="00D357A9">
              <w:rPr>
                <w:rFonts w:ascii="Arial" w:hAnsi="Arial" w:cs="Arial"/>
                <w:sz w:val="24"/>
                <w:szCs w:val="24"/>
              </w:rPr>
              <w:t>160</w:t>
            </w:r>
          </w:p>
        </w:tc>
        <w:tc>
          <w:tcPr>
            <w:tcW w:w="3579" w:type="dxa"/>
            <w:tcBorders>
              <w:top w:val="single" w:sz="4" w:space="0" w:color="000000"/>
              <w:left w:val="single" w:sz="4" w:space="0" w:color="000000"/>
              <w:bottom w:val="single" w:sz="4" w:space="0" w:color="000000"/>
              <w:right w:val="single" w:sz="4" w:space="0" w:color="000000"/>
            </w:tcBorders>
          </w:tcPr>
          <w:p w14:paraId="0ED739F9" w14:textId="77777777" w:rsidR="00A637B4" w:rsidRDefault="00A637B4" w:rsidP="006A0D18">
            <w:pPr>
              <w:ind w:firstLine="540"/>
              <w:jc w:val="center"/>
              <w:rPr>
                <w:rFonts w:ascii="Arial" w:hAnsi="Arial" w:cs="Arial"/>
                <w:sz w:val="24"/>
                <w:szCs w:val="24"/>
              </w:rPr>
            </w:pPr>
            <w:r>
              <w:rPr>
                <w:rFonts w:ascii="Arial" w:hAnsi="Arial" w:cs="Arial"/>
                <w:sz w:val="24"/>
                <w:szCs w:val="24"/>
              </w:rPr>
              <w:t xml:space="preserve">  </w:t>
            </w:r>
          </w:p>
          <w:p w14:paraId="71D7C37F" w14:textId="77777777" w:rsidR="004700C2" w:rsidRPr="00D357A9" w:rsidRDefault="004700C2" w:rsidP="006A0D18">
            <w:pPr>
              <w:ind w:firstLine="540"/>
              <w:jc w:val="center"/>
              <w:rPr>
                <w:rFonts w:ascii="Arial" w:hAnsi="Arial" w:cs="Arial"/>
                <w:sz w:val="24"/>
                <w:szCs w:val="24"/>
              </w:rPr>
            </w:pPr>
            <w:r w:rsidRPr="00D357A9">
              <w:rPr>
                <w:rFonts w:ascii="Arial" w:hAnsi="Arial" w:cs="Arial"/>
                <w:sz w:val="24"/>
                <w:szCs w:val="24"/>
              </w:rPr>
              <w:t>1300</w:t>
            </w:r>
          </w:p>
        </w:tc>
      </w:tr>
      <w:tr w:rsidR="004700C2" w:rsidRPr="00D357A9" w14:paraId="7AE671D1" w14:textId="77777777" w:rsidTr="00D2694D">
        <w:tc>
          <w:tcPr>
            <w:tcW w:w="2104" w:type="dxa"/>
            <w:tcBorders>
              <w:top w:val="single" w:sz="4" w:space="0" w:color="000000"/>
              <w:left w:val="single" w:sz="4" w:space="0" w:color="000000"/>
              <w:bottom w:val="single" w:sz="4" w:space="0" w:color="000000"/>
              <w:right w:val="single" w:sz="4" w:space="0" w:color="000000"/>
            </w:tcBorders>
          </w:tcPr>
          <w:p w14:paraId="5DD6862F" w14:textId="77777777" w:rsidR="00FF7FFD" w:rsidRDefault="00FF7FFD" w:rsidP="009120BA">
            <w:pPr>
              <w:jc w:val="both"/>
              <w:rPr>
                <w:rFonts w:ascii="Arial" w:hAnsi="Arial" w:cs="Arial"/>
                <w:b/>
                <w:sz w:val="24"/>
                <w:szCs w:val="24"/>
              </w:rPr>
            </w:pPr>
          </w:p>
          <w:p w14:paraId="09E69CCF" w14:textId="77777777" w:rsidR="004700C2" w:rsidRPr="00D357A9" w:rsidRDefault="004700C2" w:rsidP="009120BA">
            <w:pPr>
              <w:jc w:val="both"/>
              <w:rPr>
                <w:rFonts w:ascii="Arial" w:hAnsi="Arial" w:cs="Arial"/>
                <w:b/>
                <w:sz w:val="24"/>
                <w:szCs w:val="24"/>
              </w:rPr>
            </w:pPr>
            <w:r w:rsidRPr="00D357A9">
              <w:rPr>
                <w:rFonts w:ascii="Arial" w:hAnsi="Arial" w:cs="Arial"/>
                <w:b/>
                <w:sz w:val="24"/>
                <w:szCs w:val="24"/>
              </w:rPr>
              <w:t>„Коца Василевска“</w:t>
            </w:r>
          </w:p>
        </w:tc>
        <w:tc>
          <w:tcPr>
            <w:tcW w:w="1967" w:type="dxa"/>
            <w:tcBorders>
              <w:top w:val="single" w:sz="4" w:space="0" w:color="000000"/>
              <w:left w:val="single" w:sz="4" w:space="0" w:color="000000"/>
              <w:bottom w:val="single" w:sz="4" w:space="0" w:color="000000"/>
              <w:right w:val="single" w:sz="4" w:space="0" w:color="000000"/>
            </w:tcBorders>
          </w:tcPr>
          <w:p w14:paraId="6F1A5B9B" w14:textId="77777777" w:rsidR="00A637B4" w:rsidRDefault="00A637B4" w:rsidP="006A0D18">
            <w:pPr>
              <w:ind w:firstLine="540"/>
              <w:jc w:val="both"/>
              <w:rPr>
                <w:rFonts w:ascii="Arial" w:hAnsi="Arial" w:cs="Arial"/>
                <w:sz w:val="24"/>
                <w:szCs w:val="24"/>
              </w:rPr>
            </w:pPr>
          </w:p>
          <w:p w14:paraId="6139422B" w14:textId="77777777" w:rsidR="004700C2" w:rsidRPr="00D357A9" w:rsidRDefault="00A637B4" w:rsidP="00A637B4">
            <w:pPr>
              <w:rPr>
                <w:rFonts w:ascii="Arial" w:hAnsi="Arial" w:cs="Arial"/>
                <w:sz w:val="24"/>
                <w:szCs w:val="24"/>
              </w:rPr>
            </w:pPr>
            <w:r>
              <w:rPr>
                <w:rFonts w:ascii="Arial" w:hAnsi="Arial" w:cs="Arial"/>
                <w:sz w:val="24"/>
                <w:szCs w:val="24"/>
              </w:rPr>
              <w:t xml:space="preserve">Мирка </w:t>
            </w:r>
            <w:r w:rsidR="004700C2" w:rsidRPr="00D357A9">
              <w:rPr>
                <w:rFonts w:ascii="Arial" w:hAnsi="Arial" w:cs="Arial"/>
                <w:sz w:val="24"/>
                <w:szCs w:val="24"/>
              </w:rPr>
              <w:t>Гинова бб</w:t>
            </w:r>
          </w:p>
        </w:tc>
        <w:tc>
          <w:tcPr>
            <w:tcW w:w="1926" w:type="dxa"/>
            <w:tcBorders>
              <w:top w:val="single" w:sz="4" w:space="0" w:color="000000"/>
              <w:left w:val="single" w:sz="4" w:space="0" w:color="000000"/>
              <w:bottom w:val="single" w:sz="4" w:space="0" w:color="000000"/>
              <w:right w:val="single" w:sz="4" w:space="0" w:color="000000"/>
            </w:tcBorders>
          </w:tcPr>
          <w:p w14:paraId="6CAC4502" w14:textId="38B8C043" w:rsidR="00A637B4" w:rsidRDefault="00A637B4" w:rsidP="006A0D18">
            <w:pPr>
              <w:ind w:firstLine="540"/>
              <w:jc w:val="center"/>
              <w:rPr>
                <w:rFonts w:ascii="Arial" w:hAnsi="Arial" w:cs="Arial"/>
                <w:sz w:val="24"/>
                <w:szCs w:val="24"/>
              </w:rPr>
            </w:pPr>
          </w:p>
          <w:p w14:paraId="27E05251" w14:textId="77777777" w:rsidR="004700C2" w:rsidRPr="00D357A9" w:rsidRDefault="004700C2" w:rsidP="006A0D18">
            <w:pPr>
              <w:ind w:firstLine="540"/>
              <w:jc w:val="center"/>
              <w:rPr>
                <w:rFonts w:ascii="Arial" w:hAnsi="Arial" w:cs="Arial"/>
                <w:sz w:val="24"/>
                <w:szCs w:val="24"/>
                <w:lang w:val="mk-MK"/>
              </w:rPr>
            </w:pPr>
            <w:r w:rsidRPr="00D357A9">
              <w:rPr>
                <w:rFonts w:ascii="Arial" w:hAnsi="Arial" w:cs="Arial"/>
                <w:sz w:val="24"/>
                <w:szCs w:val="24"/>
              </w:rPr>
              <w:t>180</w:t>
            </w:r>
          </w:p>
        </w:tc>
        <w:tc>
          <w:tcPr>
            <w:tcW w:w="3579" w:type="dxa"/>
            <w:tcBorders>
              <w:top w:val="single" w:sz="4" w:space="0" w:color="000000"/>
              <w:left w:val="single" w:sz="4" w:space="0" w:color="000000"/>
              <w:bottom w:val="single" w:sz="4" w:space="0" w:color="000000"/>
              <w:right w:val="single" w:sz="4" w:space="0" w:color="000000"/>
            </w:tcBorders>
          </w:tcPr>
          <w:p w14:paraId="63C2B92D" w14:textId="77777777" w:rsidR="00A637B4" w:rsidRDefault="00A637B4" w:rsidP="006A0D18">
            <w:pPr>
              <w:ind w:firstLine="540"/>
              <w:jc w:val="center"/>
              <w:rPr>
                <w:rFonts w:ascii="Arial" w:hAnsi="Arial" w:cs="Arial"/>
                <w:sz w:val="24"/>
                <w:szCs w:val="24"/>
              </w:rPr>
            </w:pPr>
          </w:p>
          <w:p w14:paraId="4046E5B0" w14:textId="77777777" w:rsidR="004700C2" w:rsidRPr="00D357A9" w:rsidRDefault="004700C2" w:rsidP="006A0D18">
            <w:pPr>
              <w:ind w:firstLine="540"/>
              <w:jc w:val="center"/>
              <w:rPr>
                <w:rFonts w:ascii="Arial" w:hAnsi="Arial" w:cs="Arial"/>
                <w:sz w:val="24"/>
                <w:szCs w:val="24"/>
              </w:rPr>
            </w:pPr>
            <w:r w:rsidRPr="00D357A9">
              <w:rPr>
                <w:rFonts w:ascii="Arial" w:hAnsi="Arial" w:cs="Arial"/>
                <w:sz w:val="24"/>
                <w:szCs w:val="24"/>
              </w:rPr>
              <w:t>1266</w:t>
            </w:r>
          </w:p>
        </w:tc>
      </w:tr>
      <w:tr w:rsidR="007F7EEA" w:rsidRPr="007F7EEA" w14:paraId="5DE2C1E3" w14:textId="77777777" w:rsidTr="00D2694D">
        <w:tc>
          <w:tcPr>
            <w:tcW w:w="2104" w:type="dxa"/>
            <w:tcBorders>
              <w:top w:val="single" w:sz="4" w:space="0" w:color="000000"/>
              <w:left w:val="single" w:sz="4" w:space="0" w:color="000000"/>
              <w:bottom w:val="single" w:sz="4" w:space="0" w:color="000000"/>
              <w:right w:val="single" w:sz="4" w:space="0" w:color="000000"/>
            </w:tcBorders>
          </w:tcPr>
          <w:p w14:paraId="75A959CE" w14:textId="77777777" w:rsidR="00FF7FFD" w:rsidRPr="007F7EEA" w:rsidRDefault="00FF7FFD" w:rsidP="009120BA">
            <w:pPr>
              <w:jc w:val="both"/>
              <w:rPr>
                <w:rFonts w:ascii="Arial" w:hAnsi="Arial" w:cs="Arial"/>
                <w:b/>
                <w:sz w:val="24"/>
                <w:szCs w:val="24"/>
              </w:rPr>
            </w:pPr>
          </w:p>
          <w:p w14:paraId="7CE72FD7" w14:textId="77777777" w:rsidR="004700C2" w:rsidRPr="007F7EEA" w:rsidRDefault="004700C2" w:rsidP="009120BA">
            <w:pPr>
              <w:jc w:val="both"/>
              <w:rPr>
                <w:rFonts w:ascii="Arial" w:hAnsi="Arial" w:cs="Arial"/>
                <w:b/>
                <w:sz w:val="24"/>
                <w:szCs w:val="24"/>
                <w:lang w:val="mk-MK"/>
              </w:rPr>
            </w:pPr>
            <w:r w:rsidRPr="007F7EEA">
              <w:rPr>
                <w:rFonts w:ascii="Arial" w:hAnsi="Arial" w:cs="Arial"/>
                <w:b/>
                <w:sz w:val="24"/>
                <w:szCs w:val="24"/>
              </w:rPr>
              <w:t>„Славејче“</w:t>
            </w:r>
          </w:p>
        </w:tc>
        <w:tc>
          <w:tcPr>
            <w:tcW w:w="1967" w:type="dxa"/>
            <w:tcBorders>
              <w:top w:val="single" w:sz="4" w:space="0" w:color="000000"/>
              <w:left w:val="single" w:sz="4" w:space="0" w:color="000000"/>
              <w:bottom w:val="single" w:sz="4" w:space="0" w:color="000000"/>
              <w:right w:val="single" w:sz="4" w:space="0" w:color="000000"/>
            </w:tcBorders>
          </w:tcPr>
          <w:p w14:paraId="4C233C9F" w14:textId="77777777" w:rsidR="00A637B4" w:rsidRPr="005A2F18" w:rsidRDefault="00A637B4" w:rsidP="006A0D18">
            <w:pPr>
              <w:ind w:firstLine="540"/>
              <w:jc w:val="both"/>
              <w:rPr>
                <w:rFonts w:ascii="Arial" w:hAnsi="Arial" w:cs="Arial"/>
                <w:color w:val="FF0000"/>
                <w:sz w:val="24"/>
                <w:szCs w:val="24"/>
              </w:rPr>
            </w:pPr>
          </w:p>
          <w:p w14:paraId="7ED980CA" w14:textId="77777777" w:rsidR="004700C2" w:rsidRPr="005A2F18" w:rsidRDefault="00A637B4" w:rsidP="00A637B4">
            <w:pPr>
              <w:jc w:val="both"/>
              <w:rPr>
                <w:rFonts w:ascii="Arial" w:hAnsi="Arial" w:cs="Arial"/>
                <w:sz w:val="24"/>
                <w:szCs w:val="24"/>
              </w:rPr>
            </w:pPr>
            <w:r w:rsidRPr="005A2F18">
              <w:rPr>
                <w:rFonts w:ascii="Arial" w:hAnsi="Arial" w:cs="Arial"/>
                <w:color w:val="FF0000"/>
                <w:sz w:val="24"/>
                <w:szCs w:val="24"/>
              </w:rPr>
              <w:t xml:space="preserve">   </w:t>
            </w:r>
            <w:r w:rsidR="004700C2" w:rsidRPr="005A2F18">
              <w:rPr>
                <w:rFonts w:ascii="Arial" w:hAnsi="Arial" w:cs="Arial"/>
                <w:sz w:val="24"/>
                <w:szCs w:val="24"/>
              </w:rPr>
              <w:t>Охридска</w:t>
            </w:r>
            <w:r w:rsidR="00FF7FFD" w:rsidRPr="005A2F18">
              <w:rPr>
                <w:rFonts w:ascii="Arial" w:hAnsi="Arial" w:cs="Arial"/>
                <w:sz w:val="24"/>
                <w:szCs w:val="24"/>
              </w:rPr>
              <w:t xml:space="preserve"> </w:t>
            </w:r>
            <w:r w:rsidR="004700C2" w:rsidRPr="005A2F18">
              <w:rPr>
                <w:rFonts w:ascii="Arial" w:hAnsi="Arial" w:cs="Arial"/>
                <w:sz w:val="24"/>
                <w:szCs w:val="24"/>
              </w:rPr>
              <w:t xml:space="preserve"> бб</w:t>
            </w:r>
          </w:p>
        </w:tc>
        <w:tc>
          <w:tcPr>
            <w:tcW w:w="1926" w:type="dxa"/>
            <w:tcBorders>
              <w:top w:val="single" w:sz="4" w:space="0" w:color="000000"/>
              <w:left w:val="single" w:sz="4" w:space="0" w:color="000000"/>
              <w:bottom w:val="single" w:sz="4" w:space="0" w:color="000000"/>
              <w:right w:val="single" w:sz="4" w:space="0" w:color="000000"/>
            </w:tcBorders>
          </w:tcPr>
          <w:p w14:paraId="792ECE33" w14:textId="22B4A947" w:rsidR="00A637B4" w:rsidRPr="005A2F18" w:rsidRDefault="00A637B4" w:rsidP="006A0D18">
            <w:pPr>
              <w:ind w:firstLine="540"/>
              <w:jc w:val="center"/>
              <w:rPr>
                <w:rFonts w:ascii="Arial" w:hAnsi="Arial" w:cs="Arial"/>
                <w:color w:val="FF0000"/>
                <w:sz w:val="24"/>
                <w:szCs w:val="24"/>
              </w:rPr>
            </w:pPr>
          </w:p>
          <w:p w14:paraId="13A96E72" w14:textId="77777777" w:rsidR="004700C2" w:rsidRPr="00977A4B" w:rsidRDefault="004700C2" w:rsidP="006A0D18">
            <w:pPr>
              <w:ind w:firstLine="540"/>
              <w:jc w:val="center"/>
              <w:rPr>
                <w:rFonts w:ascii="Arial" w:hAnsi="Arial" w:cs="Arial"/>
                <w:sz w:val="24"/>
                <w:szCs w:val="24"/>
              </w:rPr>
            </w:pPr>
            <w:r w:rsidRPr="00977A4B">
              <w:rPr>
                <w:rFonts w:ascii="Arial" w:hAnsi="Arial" w:cs="Arial"/>
                <w:sz w:val="24"/>
                <w:szCs w:val="24"/>
              </w:rPr>
              <w:t>60</w:t>
            </w:r>
          </w:p>
        </w:tc>
        <w:tc>
          <w:tcPr>
            <w:tcW w:w="3579" w:type="dxa"/>
            <w:tcBorders>
              <w:top w:val="single" w:sz="4" w:space="0" w:color="000000"/>
              <w:left w:val="single" w:sz="4" w:space="0" w:color="000000"/>
              <w:bottom w:val="single" w:sz="4" w:space="0" w:color="000000"/>
              <w:right w:val="single" w:sz="4" w:space="0" w:color="000000"/>
            </w:tcBorders>
          </w:tcPr>
          <w:p w14:paraId="65FEBEE3" w14:textId="77777777" w:rsidR="00A637B4" w:rsidRPr="005A2F18" w:rsidRDefault="00A637B4" w:rsidP="006A0D18">
            <w:pPr>
              <w:ind w:firstLine="540"/>
              <w:jc w:val="center"/>
              <w:rPr>
                <w:rFonts w:ascii="Arial" w:hAnsi="Arial" w:cs="Arial"/>
                <w:color w:val="FF0000"/>
                <w:sz w:val="24"/>
                <w:szCs w:val="24"/>
              </w:rPr>
            </w:pPr>
          </w:p>
          <w:p w14:paraId="78EE027F" w14:textId="77777777" w:rsidR="004700C2" w:rsidRPr="002D3DDD" w:rsidRDefault="004700C2" w:rsidP="006A0D18">
            <w:pPr>
              <w:ind w:firstLine="540"/>
              <w:jc w:val="center"/>
              <w:rPr>
                <w:rFonts w:ascii="Arial" w:hAnsi="Arial" w:cs="Arial"/>
                <w:sz w:val="24"/>
                <w:szCs w:val="24"/>
              </w:rPr>
            </w:pPr>
            <w:r w:rsidRPr="002D3DDD">
              <w:rPr>
                <w:rFonts w:ascii="Arial" w:hAnsi="Arial" w:cs="Arial"/>
                <w:sz w:val="24"/>
                <w:szCs w:val="24"/>
              </w:rPr>
              <w:t>384</w:t>
            </w:r>
          </w:p>
        </w:tc>
      </w:tr>
      <w:tr w:rsidR="004700C2" w:rsidRPr="00D357A9" w14:paraId="74FBFB0A" w14:textId="77777777" w:rsidTr="00D2694D">
        <w:tc>
          <w:tcPr>
            <w:tcW w:w="2104" w:type="dxa"/>
            <w:tcBorders>
              <w:top w:val="single" w:sz="4" w:space="0" w:color="000000"/>
              <w:left w:val="single" w:sz="4" w:space="0" w:color="000000"/>
              <w:bottom w:val="single" w:sz="4" w:space="0" w:color="000000"/>
              <w:right w:val="single" w:sz="4" w:space="0" w:color="000000"/>
            </w:tcBorders>
          </w:tcPr>
          <w:p w14:paraId="5F351620" w14:textId="77777777" w:rsidR="00FF7FFD" w:rsidRDefault="00FF7FFD" w:rsidP="009120BA">
            <w:pPr>
              <w:jc w:val="both"/>
              <w:rPr>
                <w:rFonts w:ascii="Arial" w:hAnsi="Arial" w:cs="Arial"/>
                <w:b/>
                <w:sz w:val="24"/>
                <w:szCs w:val="24"/>
              </w:rPr>
            </w:pPr>
          </w:p>
          <w:p w14:paraId="129EC2B6" w14:textId="77777777" w:rsidR="004700C2" w:rsidRPr="00D357A9" w:rsidRDefault="004700C2" w:rsidP="009120BA">
            <w:pPr>
              <w:jc w:val="both"/>
              <w:rPr>
                <w:rFonts w:ascii="Arial" w:hAnsi="Arial" w:cs="Arial"/>
                <w:b/>
                <w:sz w:val="24"/>
                <w:szCs w:val="24"/>
                <w:lang w:val="mk-MK"/>
              </w:rPr>
            </w:pPr>
            <w:r w:rsidRPr="00D357A9">
              <w:rPr>
                <w:rFonts w:ascii="Arial" w:hAnsi="Arial" w:cs="Arial"/>
                <w:b/>
                <w:sz w:val="24"/>
                <w:szCs w:val="24"/>
              </w:rPr>
              <w:t>„Пеперутка“</w:t>
            </w:r>
          </w:p>
        </w:tc>
        <w:tc>
          <w:tcPr>
            <w:tcW w:w="1967" w:type="dxa"/>
            <w:tcBorders>
              <w:top w:val="single" w:sz="4" w:space="0" w:color="000000"/>
              <w:left w:val="single" w:sz="4" w:space="0" w:color="000000"/>
              <w:bottom w:val="single" w:sz="4" w:space="0" w:color="000000"/>
              <w:right w:val="single" w:sz="4" w:space="0" w:color="000000"/>
            </w:tcBorders>
          </w:tcPr>
          <w:p w14:paraId="6FA087F9" w14:textId="77777777" w:rsidR="00A637B4" w:rsidRDefault="00A637B4" w:rsidP="006A0D18">
            <w:pPr>
              <w:ind w:firstLine="540"/>
              <w:jc w:val="both"/>
              <w:rPr>
                <w:rFonts w:ascii="Arial" w:hAnsi="Arial" w:cs="Arial"/>
                <w:sz w:val="24"/>
                <w:szCs w:val="24"/>
              </w:rPr>
            </w:pPr>
          </w:p>
          <w:p w14:paraId="7C8D3CB6" w14:textId="77777777" w:rsidR="004700C2" w:rsidRPr="00D357A9" w:rsidRDefault="004700C2" w:rsidP="00A637B4">
            <w:pPr>
              <w:jc w:val="both"/>
              <w:rPr>
                <w:rFonts w:ascii="Arial" w:hAnsi="Arial" w:cs="Arial"/>
                <w:sz w:val="24"/>
                <w:szCs w:val="24"/>
              </w:rPr>
            </w:pPr>
            <w:r w:rsidRPr="00D357A9">
              <w:rPr>
                <w:rFonts w:ascii="Arial" w:hAnsi="Arial" w:cs="Arial"/>
                <w:sz w:val="24"/>
                <w:szCs w:val="24"/>
              </w:rPr>
              <w:t>Питу Гули</w:t>
            </w:r>
            <w:r w:rsidR="00A637B4">
              <w:rPr>
                <w:rFonts w:ascii="Arial" w:hAnsi="Arial" w:cs="Arial"/>
                <w:sz w:val="24"/>
                <w:szCs w:val="24"/>
              </w:rPr>
              <w:t xml:space="preserve"> </w:t>
            </w:r>
            <w:r w:rsidRPr="00D357A9">
              <w:rPr>
                <w:rFonts w:ascii="Arial" w:hAnsi="Arial" w:cs="Arial"/>
                <w:sz w:val="24"/>
                <w:szCs w:val="24"/>
              </w:rPr>
              <w:t xml:space="preserve"> бб</w:t>
            </w:r>
          </w:p>
        </w:tc>
        <w:tc>
          <w:tcPr>
            <w:tcW w:w="1926" w:type="dxa"/>
            <w:tcBorders>
              <w:top w:val="single" w:sz="4" w:space="0" w:color="000000"/>
              <w:left w:val="single" w:sz="4" w:space="0" w:color="000000"/>
              <w:bottom w:val="single" w:sz="4" w:space="0" w:color="000000"/>
              <w:right w:val="single" w:sz="4" w:space="0" w:color="000000"/>
            </w:tcBorders>
          </w:tcPr>
          <w:p w14:paraId="515F09A1" w14:textId="07CEC198" w:rsidR="00A637B4" w:rsidRDefault="00A637B4" w:rsidP="006A0D18">
            <w:pPr>
              <w:ind w:firstLine="540"/>
              <w:jc w:val="center"/>
              <w:rPr>
                <w:rFonts w:ascii="Arial" w:hAnsi="Arial" w:cs="Arial"/>
                <w:sz w:val="24"/>
                <w:szCs w:val="24"/>
              </w:rPr>
            </w:pPr>
          </w:p>
          <w:p w14:paraId="4601348A" w14:textId="77777777" w:rsidR="004700C2" w:rsidRPr="00D357A9" w:rsidRDefault="004700C2" w:rsidP="006A0D18">
            <w:pPr>
              <w:ind w:firstLine="540"/>
              <w:jc w:val="center"/>
              <w:rPr>
                <w:rFonts w:ascii="Arial" w:hAnsi="Arial" w:cs="Arial"/>
                <w:sz w:val="24"/>
                <w:szCs w:val="24"/>
              </w:rPr>
            </w:pPr>
            <w:r w:rsidRPr="00D357A9">
              <w:rPr>
                <w:rFonts w:ascii="Arial" w:hAnsi="Arial" w:cs="Arial"/>
                <w:sz w:val="24"/>
                <w:szCs w:val="24"/>
              </w:rPr>
              <w:t>60</w:t>
            </w:r>
          </w:p>
        </w:tc>
        <w:tc>
          <w:tcPr>
            <w:tcW w:w="3579" w:type="dxa"/>
            <w:tcBorders>
              <w:top w:val="single" w:sz="4" w:space="0" w:color="000000"/>
              <w:left w:val="single" w:sz="4" w:space="0" w:color="000000"/>
              <w:bottom w:val="single" w:sz="4" w:space="0" w:color="000000"/>
              <w:right w:val="single" w:sz="4" w:space="0" w:color="000000"/>
            </w:tcBorders>
          </w:tcPr>
          <w:p w14:paraId="37495DD0" w14:textId="77777777" w:rsidR="00A637B4" w:rsidRDefault="00A637B4" w:rsidP="006A0D18">
            <w:pPr>
              <w:ind w:firstLine="540"/>
              <w:jc w:val="center"/>
              <w:rPr>
                <w:rFonts w:ascii="Arial" w:hAnsi="Arial" w:cs="Arial"/>
                <w:sz w:val="24"/>
                <w:szCs w:val="24"/>
              </w:rPr>
            </w:pPr>
          </w:p>
          <w:p w14:paraId="14A0B993" w14:textId="77777777" w:rsidR="004700C2" w:rsidRPr="00D357A9" w:rsidRDefault="004700C2" w:rsidP="006A0D18">
            <w:pPr>
              <w:ind w:firstLine="540"/>
              <w:jc w:val="center"/>
              <w:rPr>
                <w:rFonts w:ascii="Arial" w:hAnsi="Arial" w:cs="Arial"/>
                <w:sz w:val="24"/>
                <w:szCs w:val="24"/>
              </w:rPr>
            </w:pPr>
            <w:r w:rsidRPr="00D357A9">
              <w:rPr>
                <w:rFonts w:ascii="Arial" w:hAnsi="Arial" w:cs="Arial"/>
                <w:sz w:val="24"/>
                <w:szCs w:val="24"/>
              </w:rPr>
              <w:t>290</w:t>
            </w:r>
          </w:p>
        </w:tc>
      </w:tr>
      <w:tr w:rsidR="004700C2" w:rsidRPr="00D357A9" w14:paraId="44656441" w14:textId="77777777" w:rsidTr="00D2694D">
        <w:tc>
          <w:tcPr>
            <w:tcW w:w="2104" w:type="dxa"/>
            <w:tcBorders>
              <w:top w:val="single" w:sz="4" w:space="0" w:color="000000"/>
              <w:left w:val="single" w:sz="4" w:space="0" w:color="000000"/>
              <w:bottom w:val="single" w:sz="4" w:space="0" w:color="000000"/>
              <w:right w:val="single" w:sz="4" w:space="0" w:color="000000"/>
            </w:tcBorders>
          </w:tcPr>
          <w:p w14:paraId="01DAA925" w14:textId="77777777" w:rsidR="00FF7FFD" w:rsidRDefault="00FF7FFD" w:rsidP="009120BA">
            <w:pPr>
              <w:jc w:val="both"/>
              <w:rPr>
                <w:rFonts w:ascii="Arial" w:hAnsi="Arial" w:cs="Arial"/>
                <w:b/>
                <w:sz w:val="24"/>
                <w:szCs w:val="24"/>
              </w:rPr>
            </w:pPr>
          </w:p>
          <w:p w14:paraId="3C97A351" w14:textId="77777777" w:rsidR="00CB5614" w:rsidRDefault="00CB5614" w:rsidP="009120BA">
            <w:pPr>
              <w:jc w:val="both"/>
              <w:rPr>
                <w:rFonts w:ascii="Arial" w:hAnsi="Arial" w:cs="Arial"/>
                <w:b/>
                <w:sz w:val="24"/>
                <w:szCs w:val="24"/>
              </w:rPr>
            </w:pPr>
          </w:p>
          <w:p w14:paraId="20614115" w14:textId="77777777" w:rsidR="004700C2" w:rsidRPr="00D357A9" w:rsidRDefault="004700C2" w:rsidP="009120BA">
            <w:pPr>
              <w:jc w:val="both"/>
              <w:rPr>
                <w:rFonts w:ascii="Arial" w:hAnsi="Arial" w:cs="Arial"/>
                <w:b/>
                <w:sz w:val="24"/>
                <w:szCs w:val="24"/>
                <w:lang w:val="mk-MK"/>
              </w:rPr>
            </w:pPr>
            <w:r w:rsidRPr="00D357A9">
              <w:rPr>
                <w:rFonts w:ascii="Arial" w:hAnsi="Arial" w:cs="Arial"/>
                <w:b/>
                <w:sz w:val="24"/>
                <w:szCs w:val="24"/>
              </w:rPr>
              <w:t>„Качунка“</w:t>
            </w:r>
          </w:p>
        </w:tc>
        <w:tc>
          <w:tcPr>
            <w:tcW w:w="1967" w:type="dxa"/>
            <w:tcBorders>
              <w:top w:val="single" w:sz="4" w:space="0" w:color="000000"/>
              <w:left w:val="single" w:sz="4" w:space="0" w:color="000000"/>
              <w:bottom w:val="single" w:sz="4" w:space="0" w:color="000000"/>
              <w:right w:val="single" w:sz="4" w:space="0" w:color="000000"/>
            </w:tcBorders>
          </w:tcPr>
          <w:p w14:paraId="4E0A8743" w14:textId="77777777" w:rsidR="00A637B4" w:rsidRDefault="00A637B4" w:rsidP="006A0D18">
            <w:pPr>
              <w:ind w:firstLine="540"/>
              <w:jc w:val="both"/>
              <w:rPr>
                <w:rFonts w:ascii="Arial" w:hAnsi="Arial" w:cs="Arial"/>
                <w:sz w:val="24"/>
                <w:szCs w:val="24"/>
              </w:rPr>
            </w:pPr>
          </w:p>
          <w:p w14:paraId="04F3FDDE" w14:textId="77777777" w:rsidR="004700C2" w:rsidRPr="00D357A9" w:rsidRDefault="00A637B4" w:rsidP="00A637B4">
            <w:pPr>
              <w:rPr>
                <w:rFonts w:ascii="Arial" w:hAnsi="Arial" w:cs="Arial"/>
                <w:sz w:val="24"/>
                <w:szCs w:val="24"/>
              </w:rPr>
            </w:pPr>
            <w:r>
              <w:rPr>
                <w:rFonts w:ascii="Arial" w:hAnsi="Arial" w:cs="Arial"/>
                <w:sz w:val="24"/>
                <w:szCs w:val="24"/>
              </w:rPr>
              <w:t xml:space="preserve">Нико </w:t>
            </w:r>
            <w:r w:rsidR="004700C2" w:rsidRPr="00D357A9">
              <w:rPr>
                <w:rFonts w:ascii="Arial" w:hAnsi="Arial" w:cs="Arial"/>
                <w:sz w:val="24"/>
                <w:szCs w:val="24"/>
              </w:rPr>
              <w:t xml:space="preserve">Фундали бб </w:t>
            </w:r>
          </w:p>
        </w:tc>
        <w:tc>
          <w:tcPr>
            <w:tcW w:w="1926" w:type="dxa"/>
            <w:tcBorders>
              <w:top w:val="single" w:sz="4" w:space="0" w:color="000000"/>
              <w:left w:val="single" w:sz="4" w:space="0" w:color="000000"/>
              <w:bottom w:val="single" w:sz="4" w:space="0" w:color="000000"/>
              <w:right w:val="single" w:sz="4" w:space="0" w:color="000000"/>
            </w:tcBorders>
          </w:tcPr>
          <w:p w14:paraId="1F5EF00A" w14:textId="21E58B8F" w:rsidR="00A637B4" w:rsidRDefault="00A637B4" w:rsidP="006A0D18">
            <w:pPr>
              <w:ind w:firstLine="540"/>
              <w:jc w:val="center"/>
              <w:rPr>
                <w:rFonts w:ascii="Arial" w:hAnsi="Arial" w:cs="Arial"/>
                <w:sz w:val="24"/>
                <w:szCs w:val="24"/>
              </w:rPr>
            </w:pPr>
          </w:p>
          <w:p w14:paraId="182B6090" w14:textId="77777777" w:rsidR="004700C2" w:rsidRPr="00D357A9" w:rsidRDefault="00A637B4" w:rsidP="00A637B4">
            <w:pPr>
              <w:rPr>
                <w:rFonts w:ascii="Arial" w:hAnsi="Arial" w:cs="Arial"/>
                <w:sz w:val="24"/>
                <w:szCs w:val="24"/>
              </w:rPr>
            </w:pPr>
            <w:r>
              <w:rPr>
                <w:rFonts w:ascii="Arial" w:hAnsi="Arial" w:cs="Arial"/>
                <w:sz w:val="24"/>
                <w:szCs w:val="24"/>
              </w:rPr>
              <w:t xml:space="preserve">               </w:t>
            </w:r>
            <w:r w:rsidR="004700C2" w:rsidRPr="00D357A9">
              <w:rPr>
                <w:rFonts w:ascii="Arial" w:hAnsi="Arial" w:cs="Arial"/>
                <w:sz w:val="24"/>
                <w:szCs w:val="24"/>
              </w:rPr>
              <w:t>45</w:t>
            </w:r>
          </w:p>
        </w:tc>
        <w:tc>
          <w:tcPr>
            <w:tcW w:w="3579" w:type="dxa"/>
            <w:tcBorders>
              <w:top w:val="single" w:sz="4" w:space="0" w:color="000000"/>
              <w:left w:val="single" w:sz="4" w:space="0" w:color="000000"/>
              <w:bottom w:val="single" w:sz="4" w:space="0" w:color="000000"/>
              <w:right w:val="single" w:sz="4" w:space="0" w:color="000000"/>
            </w:tcBorders>
          </w:tcPr>
          <w:p w14:paraId="53243F3D" w14:textId="77777777" w:rsidR="00A637B4" w:rsidRDefault="00A637B4" w:rsidP="006A0D18">
            <w:pPr>
              <w:ind w:firstLine="540"/>
              <w:jc w:val="center"/>
              <w:rPr>
                <w:rFonts w:ascii="Arial" w:hAnsi="Arial" w:cs="Arial"/>
                <w:sz w:val="24"/>
                <w:szCs w:val="24"/>
              </w:rPr>
            </w:pPr>
          </w:p>
          <w:p w14:paraId="309AF994" w14:textId="77777777" w:rsidR="004700C2" w:rsidRPr="00D357A9" w:rsidRDefault="004700C2" w:rsidP="006A0D18">
            <w:pPr>
              <w:ind w:firstLine="540"/>
              <w:jc w:val="center"/>
              <w:rPr>
                <w:rFonts w:ascii="Arial" w:hAnsi="Arial" w:cs="Arial"/>
                <w:sz w:val="24"/>
                <w:szCs w:val="24"/>
              </w:rPr>
            </w:pPr>
            <w:r w:rsidRPr="00D357A9">
              <w:rPr>
                <w:rFonts w:ascii="Arial" w:hAnsi="Arial" w:cs="Arial"/>
                <w:sz w:val="24"/>
                <w:szCs w:val="24"/>
              </w:rPr>
              <w:t>140</w:t>
            </w:r>
          </w:p>
        </w:tc>
      </w:tr>
      <w:tr w:rsidR="004700C2" w:rsidRPr="00D357A9" w14:paraId="77712059" w14:textId="77777777" w:rsidTr="00D2694D">
        <w:tc>
          <w:tcPr>
            <w:tcW w:w="2104" w:type="dxa"/>
            <w:tcBorders>
              <w:top w:val="single" w:sz="4" w:space="0" w:color="000000"/>
              <w:left w:val="single" w:sz="4" w:space="0" w:color="000000"/>
              <w:bottom w:val="single" w:sz="4" w:space="0" w:color="000000"/>
              <w:right w:val="single" w:sz="4" w:space="0" w:color="000000"/>
            </w:tcBorders>
          </w:tcPr>
          <w:p w14:paraId="00C3E204" w14:textId="77777777" w:rsidR="00FF7FFD" w:rsidRDefault="00FF7FFD" w:rsidP="009120BA">
            <w:pPr>
              <w:jc w:val="both"/>
              <w:rPr>
                <w:rFonts w:ascii="Arial" w:hAnsi="Arial" w:cs="Arial"/>
                <w:b/>
                <w:sz w:val="24"/>
                <w:szCs w:val="24"/>
              </w:rPr>
            </w:pPr>
          </w:p>
          <w:p w14:paraId="75C2631B" w14:textId="77777777" w:rsidR="004700C2" w:rsidRPr="00D357A9" w:rsidRDefault="004700C2" w:rsidP="009120BA">
            <w:pPr>
              <w:jc w:val="both"/>
              <w:rPr>
                <w:rFonts w:ascii="Arial" w:hAnsi="Arial" w:cs="Arial"/>
                <w:b/>
                <w:sz w:val="24"/>
                <w:szCs w:val="24"/>
                <w:lang w:val="mk-MK"/>
              </w:rPr>
            </w:pPr>
            <w:r w:rsidRPr="00D357A9">
              <w:rPr>
                <w:rFonts w:ascii="Arial" w:hAnsi="Arial" w:cs="Arial"/>
                <w:b/>
                <w:sz w:val="24"/>
                <w:szCs w:val="24"/>
              </w:rPr>
              <w:t>„Кокиче“</w:t>
            </w:r>
          </w:p>
        </w:tc>
        <w:tc>
          <w:tcPr>
            <w:tcW w:w="1967" w:type="dxa"/>
            <w:tcBorders>
              <w:top w:val="single" w:sz="4" w:space="0" w:color="000000"/>
              <w:left w:val="single" w:sz="4" w:space="0" w:color="000000"/>
              <w:bottom w:val="single" w:sz="4" w:space="0" w:color="000000"/>
              <w:right w:val="single" w:sz="4" w:space="0" w:color="000000"/>
            </w:tcBorders>
          </w:tcPr>
          <w:p w14:paraId="3D60F0BB" w14:textId="77777777" w:rsidR="004428CC" w:rsidRDefault="004428CC" w:rsidP="00A637B4">
            <w:pPr>
              <w:jc w:val="both"/>
              <w:rPr>
                <w:rFonts w:ascii="Arial" w:hAnsi="Arial" w:cs="Arial"/>
                <w:sz w:val="24"/>
                <w:szCs w:val="24"/>
              </w:rPr>
            </w:pPr>
          </w:p>
          <w:p w14:paraId="4B0006EE" w14:textId="77777777" w:rsidR="004700C2" w:rsidRPr="00D357A9" w:rsidRDefault="004700C2" w:rsidP="00A637B4">
            <w:pPr>
              <w:jc w:val="both"/>
              <w:rPr>
                <w:rFonts w:ascii="Arial" w:hAnsi="Arial" w:cs="Arial"/>
                <w:sz w:val="24"/>
                <w:szCs w:val="24"/>
              </w:rPr>
            </w:pPr>
            <w:r w:rsidRPr="00D357A9">
              <w:rPr>
                <w:rFonts w:ascii="Arial" w:hAnsi="Arial" w:cs="Arial"/>
                <w:sz w:val="24"/>
                <w:szCs w:val="24"/>
              </w:rPr>
              <w:t xml:space="preserve">Север-Југ </w:t>
            </w:r>
            <w:r w:rsidR="00A637B4">
              <w:rPr>
                <w:rFonts w:ascii="Arial" w:hAnsi="Arial" w:cs="Arial"/>
                <w:sz w:val="24"/>
                <w:szCs w:val="24"/>
              </w:rPr>
              <w:t xml:space="preserve"> </w:t>
            </w:r>
            <w:r w:rsidRPr="00D357A9">
              <w:rPr>
                <w:rFonts w:ascii="Arial" w:hAnsi="Arial" w:cs="Arial"/>
                <w:sz w:val="24"/>
                <w:szCs w:val="24"/>
              </w:rPr>
              <w:t>бб</w:t>
            </w:r>
          </w:p>
        </w:tc>
        <w:tc>
          <w:tcPr>
            <w:tcW w:w="1926" w:type="dxa"/>
            <w:tcBorders>
              <w:top w:val="single" w:sz="4" w:space="0" w:color="000000"/>
              <w:left w:val="single" w:sz="4" w:space="0" w:color="000000"/>
              <w:bottom w:val="single" w:sz="4" w:space="0" w:color="000000"/>
              <w:right w:val="single" w:sz="4" w:space="0" w:color="000000"/>
            </w:tcBorders>
          </w:tcPr>
          <w:p w14:paraId="5B16BFDC" w14:textId="7E27AE49" w:rsidR="004428CC" w:rsidRDefault="004428CC" w:rsidP="006A0D18">
            <w:pPr>
              <w:ind w:firstLine="540"/>
              <w:jc w:val="center"/>
              <w:rPr>
                <w:rFonts w:ascii="Arial" w:hAnsi="Arial" w:cs="Arial"/>
                <w:sz w:val="24"/>
                <w:szCs w:val="24"/>
              </w:rPr>
            </w:pPr>
          </w:p>
          <w:p w14:paraId="12CB4E3D" w14:textId="77777777" w:rsidR="004700C2" w:rsidRPr="00D357A9" w:rsidRDefault="004700C2" w:rsidP="006A0D18">
            <w:pPr>
              <w:ind w:firstLine="540"/>
              <w:jc w:val="center"/>
              <w:rPr>
                <w:rFonts w:ascii="Arial" w:hAnsi="Arial" w:cs="Arial"/>
                <w:sz w:val="24"/>
                <w:szCs w:val="24"/>
              </w:rPr>
            </w:pPr>
            <w:r w:rsidRPr="00D357A9">
              <w:rPr>
                <w:rFonts w:ascii="Arial" w:hAnsi="Arial" w:cs="Arial"/>
                <w:sz w:val="24"/>
                <w:szCs w:val="24"/>
              </w:rPr>
              <w:t>45</w:t>
            </w:r>
          </w:p>
        </w:tc>
        <w:tc>
          <w:tcPr>
            <w:tcW w:w="3579" w:type="dxa"/>
            <w:tcBorders>
              <w:top w:val="single" w:sz="4" w:space="0" w:color="000000"/>
              <w:left w:val="single" w:sz="4" w:space="0" w:color="000000"/>
              <w:bottom w:val="single" w:sz="4" w:space="0" w:color="000000"/>
              <w:right w:val="single" w:sz="4" w:space="0" w:color="000000"/>
            </w:tcBorders>
          </w:tcPr>
          <w:p w14:paraId="1C85428B" w14:textId="77777777" w:rsidR="004428CC" w:rsidRDefault="004428CC" w:rsidP="006A0D18">
            <w:pPr>
              <w:ind w:firstLine="540"/>
              <w:jc w:val="center"/>
              <w:rPr>
                <w:rFonts w:ascii="Arial" w:hAnsi="Arial" w:cs="Arial"/>
                <w:sz w:val="24"/>
                <w:szCs w:val="24"/>
              </w:rPr>
            </w:pPr>
          </w:p>
          <w:p w14:paraId="3F5693CE" w14:textId="77777777" w:rsidR="004700C2" w:rsidRPr="00D357A9" w:rsidRDefault="004700C2" w:rsidP="006A0D18">
            <w:pPr>
              <w:ind w:firstLine="540"/>
              <w:jc w:val="center"/>
              <w:rPr>
                <w:rFonts w:ascii="Arial" w:hAnsi="Arial" w:cs="Arial"/>
                <w:sz w:val="24"/>
                <w:szCs w:val="24"/>
              </w:rPr>
            </w:pPr>
            <w:r w:rsidRPr="00D357A9">
              <w:rPr>
                <w:rFonts w:ascii="Arial" w:hAnsi="Arial" w:cs="Arial"/>
                <w:sz w:val="24"/>
                <w:szCs w:val="24"/>
              </w:rPr>
              <w:t>140</w:t>
            </w:r>
          </w:p>
        </w:tc>
      </w:tr>
      <w:tr w:rsidR="004700C2" w:rsidRPr="00D357A9" w14:paraId="5C282117" w14:textId="77777777" w:rsidTr="00D2694D">
        <w:tc>
          <w:tcPr>
            <w:tcW w:w="2104" w:type="dxa"/>
            <w:tcBorders>
              <w:top w:val="single" w:sz="4" w:space="0" w:color="000000"/>
              <w:left w:val="single" w:sz="4" w:space="0" w:color="000000"/>
              <w:bottom w:val="single" w:sz="4" w:space="0" w:color="000000"/>
              <w:right w:val="single" w:sz="4" w:space="0" w:color="000000"/>
            </w:tcBorders>
          </w:tcPr>
          <w:p w14:paraId="49F2E05B" w14:textId="77777777" w:rsidR="00FF7FFD" w:rsidRDefault="00FF7FFD" w:rsidP="009120BA">
            <w:pPr>
              <w:jc w:val="both"/>
              <w:rPr>
                <w:rFonts w:ascii="Arial" w:hAnsi="Arial" w:cs="Arial"/>
                <w:b/>
                <w:sz w:val="24"/>
                <w:szCs w:val="24"/>
              </w:rPr>
            </w:pPr>
            <w:bookmarkStart w:id="2" w:name="_Hlk207617433"/>
          </w:p>
          <w:p w14:paraId="0595DDCD" w14:textId="77777777" w:rsidR="004700C2" w:rsidRPr="00D357A9" w:rsidRDefault="004700C2" w:rsidP="009120BA">
            <w:pPr>
              <w:jc w:val="both"/>
              <w:rPr>
                <w:rFonts w:ascii="Arial" w:hAnsi="Arial" w:cs="Arial"/>
                <w:b/>
                <w:sz w:val="24"/>
                <w:szCs w:val="24"/>
                <w:lang w:val="mk-MK"/>
              </w:rPr>
            </w:pPr>
            <w:r w:rsidRPr="00D357A9">
              <w:rPr>
                <w:rFonts w:ascii="Arial" w:hAnsi="Arial" w:cs="Arial"/>
                <w:b/>
                <w:sz w:val="24"/>
                <w:szCs w:val="24"/>
                <w:lang w:val="mk-MK"/>
              </w:rPr>
              <w:t>„</w:t>
            </w:r>
            <w:r w:rsidRPr="00D357A9">
              <w:rPr>
                <w:rFonts w:ascii="Arial" w:hAnsi="Arial" w:cs="Arial"/>
                <w:b/>
                <w:sz w:val="24"/>
                <w:szCs w:val="24"/>
              </w:rPr>
              <w:t>Ѕвездички“</w:t>
            </w:r>
          </w:p>
        </w:tc>
        <w:tc>
          <w:tcPr>
            <w:tcW w:w="1967" w:type="dxa"/>
            <w:tcBorders>
              <w:top w:val="single" w:sz="4" w:space="0" w:color="000000"/>
              <w:left w:val="single" w:sz="4" w:space="0" w:color="000000"/>
              <w:bottom w:val="single" w:sz="4" w:space="0" w:color="000000"/>
              <w:right w:val="single" w:sz="4" w:space="0" w:color="000000"/>
            </w:tcBorders>
          </w:tcPr>
          <w:p w14:paraId="616AB3AC" w14:textId="77777777" w:rsidR="004428CC" w:rsidRDefault="004428CC" w:rsidP="00A637B4">
            <w:pPr>
              <w:jc w:val="both"/>
              <w:rPr>
                <w:rFonts w:ascii="Arial" w:hAnsi="Arial" w:cs="Arial"/>
                <w:sz w:val="24"/>
                <w:szCs w:val="24"/>
              </w:rPr>
            </w:pPr>
          </w:p>
          <w:p w14:paraId="557BC226" w14:textId="77777777" w:rsidR="004700C2" w:rsidRPr="00D357A9" w:rsidRDefault="004700C2" w:rsidP="00A637B4">
            <w:pPr>
              <w:jc w:val="both"/>
              <w:rPr>
                <w:rFonts w:ascii="Arial" w:hAnsi="Arial" w:cs="Arial"/>
                <w:sz w:val="24"/>
                <w:szCs w:val="24"/>
              </w:rPr>
            </w:pPr>
            <w:r w:rsidRPr="00D357A9">
              <w:rPr>
                <w:rFonts w:ascii="Arial" w:hAnsi="Arial" w:cs="Arial"/>
                <w:sz w:val="24"/>
                <w:szCs w:val="24"/>
              </w:rPr>
              <w:t>Дарвинова</w:t>
            </w:r>
            <w:r w:rsidR="00A637B4">
              <w:rPr>
                <w:rFonts w:ascii="Arial" w:hAnsi="Arial" w:cs="Arial"/>
                <w:sz w:val="24"/>
                <w:szCs w:val="24"/>
              </w:rPr>
              <w:t xml:space="preserve"> </w:t>
            </w:r>
            <w:r w:rsidRPr="00D357A9">
              <w:rPr>
                <w:rFonts w:ascii="Arial" w:hAnsi="Arial" w:cs="Arial"/>
                <w:sz w:val="24"/>
                <w:szCs w:val="24"/>
              </w:rPr>
              <w:t>бб</w:t>
            </w:r>
          </w:p>
        </w:tc>
        <w:tc>
          <w:tcPr>
            <w:tcW w:w="1926" w:type="dxa"/>
            <w:tcBorders>
              <w:top w:val="single" w:sz="4" w:space="0" w:color="000000"/>
              <w:left w:val="single" w:sz="4" w:space="0" w:color="000000"/>
              <w:bottom w:val="single" w:sz="4" w:space="0" w:color="000000"/>
              <w:right w:val="single" w:sz="4" w:space="0" w:color="000000"/>
            </w:tcBorders>
          </w:tcPr>
          <w:p w14:paraId="07D3FE87" w14:textId="53560F58" w:rsidR="004428CC" w:rsidRDefault="004428CC" w:rsidP="006A0D18">
            <w:pPr>
              <w:ind w:firstLine="540"/>
              <w:jc w:val="center"/>
              <w:rPr>
                <w:rFonts w:ascii="Arial" w:hAnsi="Arial" w:cs="Arial"/>
                <w:sz w:val="24"/>
                <w:szCs w:val="24"/>
              </w:rPr>
            </w:pPr>
          </w:p>
          <w:p w14:paraId="6AD848E6" w14:textId="77777777" w:rsidR="004700C2" w:rsidRPr="00D357A9" w:rsidRDefault="004700C2" w:rsidP="006A0D18">
            <w:pPr>
              <w:ind w:firstLine="540"/>
              <w:jc w:val="center"/>
              <w:rPr>
                <w:rFonts w:ascii="Arial" w:hAnsi="Arial" w:cs="Arial"/>
                <w:sz w:val="24"/>
                <w:szCs w:val="24"/>
              </w:rPr>
            </w:pPr>
            <w:r w:rsidRPr="00D357A9">
              <w:rPr>
                <w:rFonts w:ascii="Arial" w:hAnsi="Arial" w:cs="Arial"/>
                <w:sz w:val="24"/>
                <w:szCs w:val="24"/>
              </w:rPr>
              <w:t>65</w:t>
            </w:r>
          </w:p>
        </w:tc>
        <w:tc>
          <w:tcPr>
            <w:tcW w:w="3579" w:type="dxa"/>
            <w:tcBorders>
              <w:top w:val="single" w:sz="4" w:space="0" w:color="000000"/>
              <w:left w:val="single" w:sz="4" w:space="0" w:color="000000"/>
              <w:bottom w:val="single" w:sz="4" w:space="0" w:color="000000"/>
              <w:right w:val="single" w:sz="4" w:space="0" w:color="000000"/>
            </w:tcBorders>
          </w:tcPr>
          <w:p w14:paraId="067180D1" w14:textId="77777777" w:rsidR="004428CC" w:rsidRDefault="004428CC" w:rsidP="006A0D18">
            <w:pPr>
              <w:ind w:firstLine="540"/>
              <w:jc w:val="center"/>
              <w:rPr>
                <w:rFonts w:ascii="Arial" w:hAnsi="Arial" w:cs="Arial"/>
                <w:sz w:val="24"/>
                <w:szCs w:val="24"/>
              </w:rPr>
            </w:pPr>
          </w:p>
          <w:p w14:paraId="4B677CB6" w14:textId="77777777" w:rsidR="004700C2" w:rsidRPr="00D357A9" w:rsidRDefault="004700C2" w:rsidP="006A0D18">
            <w:pPr>
              <w:ind w:firstLine="540"/>
              <w:jc w:val="center"/>
              <w:rPr>
                <w:rFonts w:ascii="Arial" w:hAnsi="Arial" w:cs="Arial"/>
                <w:sz w:val="24"/>
                <w:szCs w:val="24"/>
              </w:rPr>
            </w:pPr>
            <w:r w:rsidRPr="00D357A9">
              <w:rPr>
                <w:rFonts w:ascii="Arial" w:hAnsi="Arial" w:cs="Arial"/>
                <w:sz w:val="24"/>
                <w:szCs w:val="24"/>
              </w:rPr>
              <w:t>175</w:t>
            </w:r>
          </w:p>
        </w:tc>
      </w:tr>
      <w:bookmarkEnd w:id="2"/>
    </w:tbl>
    <w:p w14:paraId="4E4E37BD" w14:textId="77777777" w:rsidR="00E0006B" w:rsidRPr="00D357A9" w:rsidRDefault="00E0006B" w:rsidP="006A0D18">
      <w:pPr>
        <w:ind w:firstLine="540"/>
        <w:jc w:val="both"/>
        <w:rPr>
          <w:rFonts w:ascii="Arial" w:hAnsi="Arial" w:cs="Arial"/>
          <w:sz w:val="24"/>
          <w:szCs w:val="24"/>
          <w:lang w:val="mk-MK"/>
        </w:rPr>
      </w:pPr>
    </w:p>
    <w:bookmarkEnd w:id="1"/>
    <w:p w14:paraId="29BD2A6C" w14:textId="77777777" w:rsidR="00430ED6" w:rsidRDefault="00430ED6" w:rsidP="006A0D18">
      <w:pPr>
        <w:ind w:firstLine="540"/>
        <w:jc w:val="both"/>
        <w:rPr>
          <w:rFonts w:ascii="Arial" w:hAnsi="Arial" w:cs="Arial"/>
          <w:sz w:val="24"/>
          <w:szCs w:val="24"/>
        </w:rPr>
      </w:pPr>
    </w:p>
    <w:p w14:paraId="59114620" w14:textId="77777777" w:rsidR="0015629A" w:rsidRDefault="0015629A" w:rsidP="00CB3F91">
      <w:pPr>
        <w:jc w:val="both"/>
        <w:rPr>
          <w:rFonts w:ascii="Arial" w:hAnsi="Arial" w:cs="Arial"/>
          <w:sz w:val="24"/>
          <w:szCs w:val="24"/>
        </w:rPr>
      </w:pPr>
    </w:p>
    <w:p w14:paraId="06BC321D" w14:textId="77777777" w:rsidR="009A1759" w:rsidRDefault="000F47DB" w:rsidP="00B374A0">
      <w:pPr>
        <w:ind w:firstLine="540"/>
        <w:jc w:val="both"/>
        <w:rPr>
          <w:rFonts w:ascii="Arial" w:hAnsi="Arial" w:cs="Arial"/>
          <w:sz w:val="24"/>
          <w:szCs w:val="24"/>
          <w:lang w:val="mk-MK"/>
        </w:rPr>
      </w:pPr>
      <w:r w:rsidRPr="00F56F62">
        <w:rPr>
          <w:rFonts w:ascii="Arial" w:hAnsi="Arial" w:cs="Arial"/>
          <w:sz w:val="24"/>
          <w:szCs w:val="24"/>
          <w:lang w:val="mk-MK"/>
        </w:rPr>
        <w:t>Условите за работа во детските градинки се солидни. Објектите располагаат со соодветна адекватна големина и функционалност на просторот  како што е предвидено во Нормативот за простор. Сите градинки имаат парно затоплување.</w:t>
      </w:r>
    </w:p>
    <w:p w14:paraId="2A26494D" w14:textId="77777777" w:rsidR="00AF11FF" w:rsidRPr="00B374A0" w:rsidRDefault="00AF11FF" w:rsidP="00B374A0">
      <w:pPr>
        <w:ind w:firstLine="540"/>
        <w:jc w:val="both"/>
        <w:rPr>
          <w:rFonts w:ascii="Arial" w:hAnsi="Arial" w:cs="Arial"/>
          <w:sz w:val="24"/>
          <w:szCs w:val="24"/>
        </w:rPr>
      </w:pPr>
    </w:p>
    <w:p w14:paraId="7CDB3901" w14:textId="77777777" w:rsidR="00FA2361" w:rsidRDefault="00F96CA5" w:rsidP="006A0D18">
      <w:pPr>
        <w:ind w:firstLine="540"/>
        <w:jc w:val="both"/>
        <w:rPr>
          <w:rFonts w:ascii="Arial" w:hAnsi="Arial" w:cs="Arial"/>
          <w:b/>
          <w:sz w:val="24"/>
          <w:szCs w:val="24"/>
          <w:lang w:val="mk-MK"/>
        </w:rPr>
      </w:pPr>
      <w:r w:rsidRPr="00D357A9">
        <w:rPr>
          <w:rFonts w:ascii="Arial" w:hAnsi="Arial" w:cs="Arial"/>
          <w:b/>
          <w:sz w:val="24"/>
          <w:szCs w:val="24"/>
          <w:lang w:val="mk-MK"/>
        </w:rPr>
        <w:lastRenderedPageBreak/>
        <w:t xml:space="preserve">Објект </w:t>
      </w:r>
      <w:r w:rsidR="00341D5E" w:rsidRPr="00D357A9">
        <w:rPr>
          <w:rFonts w:ascii="Arial" w:hAnsi="Arial" w:cs="Arial"/>
          <w:b/>
          <w:sz w:val="24"/>
          <w:szCs w:val="24"/>
          <w:lang w:val="mk-MK"/>
        </w:rPr>
        <w:t>„Мајски Цвет“</w:t>
      </w:r>
    </w:p>
    <w:p w14:paraId="0126DD98" w14:textId="3CF34AE5" w:rsidR="00341D5E" w:rsidRPr="00FA2361" w:rsidRDefault="00341D5E" w:rsidP="00315AA8">
      <w:pPr>
        <w:ind w:firstLine="540"/>
        <w:jc w:val="both"/>
        <w:rPr>
          <w:rFonts w:ascii="Arial" w:hAnsi="Arial" w:cs="Arial"/>
          <w:b/>
          <w:sz w:val="24"/>
          <w:szCs w:val="24"/>
          <w:lang w:val="mk-MK"/>
        </w:rPr>
      </w:pPr>
      <w:r w:rsidRPr="00D357A9">
        <w:rPr>
          <w:rFonts w:ascii="Arial" w:hAnsi="Arial" w:cs="Arial"/>
          <w:b/>
          <w:sz w:val="24"/>
          <w:szCs w:val="24"/>
          <w:lang w:val="mk-MK"/>
        </w:rPr>
        <w:t xml:space="preserve"> </w:t>
      </w:r>
      <w:r w:rsidRPr="00F56F62">
        <w:rPr>
          <w:rFonts w:ascii="Arial" w:hAnsi="Arial" w:cs="Arial"/>
          <w:sz w:val="24"/>
          <w:szCs w:val="24"/>
          <w:lang w:val="mk-MK"/>
        </w:rPr>
        <w:t>Објектот е од тврда градба со вкупен користен простор од 1300м2 и дворно место од 6000м2</w:t>
      </w:r>
      <w:r w:rsidRPr="00D357A9">
        <w:rPr>
          <w:rFonts w:ascii="Arial" w:hAnsi="Arial" w:cs="Arial"/>
          <w:sz w:val="24"/>
          <w:szCs w:val="24"/>
          <w:lang w:val="mk-MK"/>
        </w:rPr>
        <w:t>,</w:t>
      </w:r>
      <w:r w:rsidR="00097DD9">
        <w:rPr>
          <w:rFonts w:ascii="Arial" w:hAnsi="Arial" w:cs="Arial"/>
          <w:sz w:val="24"/>
          <w:szCs w:val="24"/>
        </w:rPr>
        <w:t xml:space="preserve"> </w:t>
      </w:r>
      <w:r w:rsidRPr="00D357A9">
        <w:rPr>
          <w:rFonts w:ascii="Arial" w:hAnsi="Arial" w:cs="Arial"/>
          <w:sz w:val="24"/>
          <w:szCs w:val="24"/>
          <w:lang w:val="mk-MK"/>
        </w:rPr>
        <w:t>капацитет 160 деца.</w:t>
      </w:r>
    </w:p>
    <w:p w14:paraId="4B0FB801" w14:textId="6E8660D7" w:rsidR="00546880" w:rsidRDefault="00341D5E" w:rsidP="00315AA8">
      <w:pPr>
        <w:jc w:val="both"/>
        <w:rPr>
          <w:rFonts w:ascii="Arial" w:hAnsi="Arial" w:cs="Arial"/>
          <w:sz w:val="24"/>
          <w:szCs w:val="24"/>
          <w:lang w:val="mk-MK"/>
        </w:rPr>
      </w:pPr>
      <w:r w:rsidRPr="00F56F62">
        <w:rPr>
          <w:rFonts w:ascii="Arial" w:hAnsi="Arial" w:cs="Arial"/>
          <w:sz w:val="24"/>
          <w:szCs w:val="24"/>
          <w:lang w:val="mk-MK"/>
        </w:rPr>
        <w:t>Во објектот е сместена и  целокупната администрација на ЈОУДГ "Мајски Цвет" (</w:t>
      </w:r>
      <w:r w:rsidRPr="00D357A9">
        <w:rPr>
          <w:rFonts w:ascii="Arial" w:hAnsi="Arial" w:cs="Arial"/>
          <w:sz w:val="24"/>
          <w:szCs w:val="24"/>
          <w:lang w:val="mk-MK"/>
        </w:rPr>
        <w:t>голем просторен дел- хол за приредби,</w:t>
      </w:r>
      <w:r w:rsidRPr="00F56F62">
        <w:rPr>
          <w:rFonts w:ascii="Arial" w:hAnsi="Arial" w:cs="Arial"/>
          <w:sz w:val="24"/>
          <w:szCs w:val="24"/>
          <w:lang w:val="mk-MK"/>
        </w:rPr>
        <w:t xml:space="preserve">просторија за директорот, просторија </w:t>
      </w:r>
      <w:r w:rsidRPr="00D357A9">
        <w:rPr>
          <w:rFonts w:ascii="Arial" w:hAnsi="Arial" w:cs="Arial"/>
          <w:sz w:val="24"/>
          <w:szCs w:val="24"/>
          <w:lang w:val="mk-MK"/>
        </w:rPr>
        <w:t>стучни работници и соработници</w:t>
      </w:r>
      <w:r w:rsidR="006B7094">
        <w:rPr>
          <w:rFonts w:ascii="Arial" w:hAnsi="Arial" w:cs="Arial"/>
          <w:sz w:val="24"/>
          <w:szCs w:val="24"/>
          <w:lang w:val="mk-MK"/>
        </w:rPr>
        <w:t xml:space="preserve">, </w:t>
      </w:r>
      <w:r w:rsidRPr="00F56F62">
        <w:rPr>
          <w:rFonts w:ascii="Arial" w:hAnsi="Arial" w:cs="Arial"/>
          <w:sz w:val="24"/>
          <w:szCs w:val="24"/>
          <w:lang w:val="mk-MK"/>
        </w:rPr>
        <w:t xml:space="preserve"> централна кујна, трпезарија, магацин, перална, котлара, санитарен јазол</w:t>
      </w:r>
      <w:r w:rsidRPr="00D357A9">
        <w:rPr>
          <w:rFonts w:ascii="Arial" w:hAnsi="Arial" w:cs="Arial"/>
          <w:sz w:val="24"/>
          <w:szCs w:val="24"/>
          <w:lang w:val="mk-MK"/>
        </w:rPr>
        <w:t>)</w:t>
      </w:r>
      <w:r w:rsidRPr="00F56F62">
        <w:rPr>
          <w:rFonts w:ascii="Arial" w:hAnsi="Arial" w:cs="Arial"/>
          <w:sz w:val="24"/>
          <w:szCs w:val="24"/>
          <w:lang w:val="mk-MK"/>
        </w:rPr>
        <w:t>.</w:t>
      </w:r>
    </w:p>
    <w:p w14:paraId="3512E983" w14:textId="6476CF15" w:rsidR="00FA2361" w:rsidRDefault="00097DD9" w:rsidP="00315AA8">
      <w:pPr>
        <w:jc w:val="both"/>
        <w:rPr>
          <w:rFonts w:ascii="Arial" w:hAnsi="Arial" w:cs="Arial"/>
          <w:sz w:val="24"/>
          <w:szCs w:val="24"/>
          <w:lang w:val="mk-MK"/>
        </w:rPr>
      </w:pPr>
      <w:r>
        <w:rPr>
          <w:rFonts w:ascii="Arial" w:hAnsi="Arial" w:cs="Arial"/>
          <w:sz w:val="24"/>
          <w:szCs w:val="24"/>
          <w:lang w:val="mk-MK"/>
        </w:rPr>
        <w:t>Објектот</w:t>
      </w:r>
      <w:r>
        <w:rPr>
          <w:rFonts w:ascii="Arial" w:hAnsi="Arial" w:cs="Arial"/>
          <w:sz w:val="24"/>
          <w:szCs w:val="24"/>
        </w:rPr>
        <w:t xml:space="preserve"> </w:t>
      </w:r>
      <w:r>
        <w:rPr>
          <w:rFonts w:ascii="Arial" w:hAnsi="Arial" w:cs="Arial"/>
          <w:sz w:val="24"/>
          <w:szCs w:val="24"/>
          <w:lang w:val="mk-MK"/>
        </w:rPr>
        <w:t>„</w:t>
      </w:r>
      <w:r w:rsidR="00E67C50">
        <w:rPr>
          <w:rFonts w:ascii="Arial" w:hAnsi="Arial" w:cs="Arial"/>
          <w:sz w:val="24"/>
          <w:szCs w:val="24"/>
          <w:lang w:val="mk-MK"/>
        </w:rPr>
        <w:t>Мајски Цвет“</w:t>
      </w:r>
      <w:r w:rsidR="00341D5E" w:rsidRPr="00F56F62">
        <w:rPr>
          <w:rFonts w:ascii="Arial" w:hAnsi="Arial" w:cs="Arial"/>
          <w:sz w:val="24"/>
          <w:szCs w:val="24"/>
          <w:lang w:val="mk-MK"/>
        </w:rPr>
        <w:t xml:space="preserve"> се затоплува со сопствено парно греење на течно гориво.</w:t>
      </w:r>
      <w:r w:rsidR="00341D5E" w:rsidRPr="00F56F62">
        <w:rPr>
          <w:rFonts w:ascii="Arial" w:hAnsi="Arial" w:cs="Arial"/>
          <w:sz w:val="24"/>
          <w:szCs w:val="24"/>
          <w:lang w:val="mk-MK"/>
        </w:rPr>
        <w:br/>
        <w:t xml:space="preserve">Објектот располага со 8 занимални во кои се згрижени деца по групи според возраст: </w:t>
      </w:r>
      <w:r w:rsidR="008517A7">
        <w:rPr>
          <w:rFonts w:ascii="Arial" w:hAnsi="Arial" w:cs="Arial"/>
          <w:sz w:val="24"/>
          <w:szCs w:val="24"/>
          <w:lang w:val="mk-MK"/>
        </w:rPr>
        <w:t xml:space="preserve">  </w:t>
      </w:r>
    </w:p>
    <w:p w14:paraId="31952227" w14:textId="77777777" w:rsidR="00B948DD" w:rsidRPr="00B948DD" w:rsidRDefault="00B948DD" w:rsidP="00315AA8">
      <w:pPr>
        <w:pStyle w:val="Subtitle"/>
        <w:spacing w:after="60" w:line="240" w:lineRule="auto"/>
        <w:jc w:val="both"/>
        <w:rPr>
          <w:rFonts w:ascii="Arial" w:hAnsi="Arial" w:cs="Arial"/>
          <w:i w:val="0"/>
          <w:color w:val="auto"/>
          <w:lang w:val="mk-MK"/>
        </w:rPr>
      </w:pPr>
      <w:r w:rsidRPr="00B948DD">
        <w:rPr>
          <w:rFonts w:ascii="Arial" w:hAnsi="Arial" w:cs="Arial"/>
          <w:i w:val="0"/>
          <w:color w:val="auto"/>
          <w:lang w:val="mk-MK"/>
        </w:rPr>
        <w:t>1 група јасли од 08 месеци до 24 месеци</w:t>
      </w:r>
    </w:p>
    <w:p w14:paraId="414C0AA9" w14:textId="77777777" w:rsidR="00B948DD" w:rsidRPr="00977A4B" w:rsidRDefault="006D016E" w:rsidP="00315AA8">
      <w:pPr>
        <w:pStyle w:val="Subtitle"/>
        <w:spacing w:after="60" w:line="240" w:lineRule="auto"/>
        <w:jc w:val="both"/>
        <w:rPr>
          <w:rFonts w:ascii="Arial" w:hAnsi="Arial" w:cs="Arial"/>
          <w:i w:val="0"/>
          <w:color w:val="auto"/>
          <w:lang w:val="mk-MK"/>
        </w:rPr>
      </w:pPr>
      <w:r w:rsidRPr="00977A4B">
        <w:rPr>
          <w:rFonts w:ascii="Arial" w:hAnsi="Arial" w:cs="Arial"/>
          <w:i w:val="0"/>
          <w:color w:val="auto"/>
          <w:lang w:val="mk-MK"/>
        </w:rPr>
        <w:t>1 група</w:t>
      </w:r>
      <w:r w:rsidR="00B948DD" w:rsidRPr="00977A4B">
        <w:rPr>
          <w:rFonts w:ascii="Arial" w:hAnsi="Arial" w:cs="Arial"/>
          <w:i w:val="0"/>
          <w:color w:val="auto"/>
          <w:lang w:val="mk-MK"/>
        </w:rPr>
        <w:t xml:space="preserve"> од 2-3 години </w:t>
      </w:r>
    </w:p>
    <w:p w14:paraId="1D41BCBB" w14:textId="77777777" w:rsidR="00B948DD" w:rsidRPr="00B948DD" w:rsidRDefault="00B948DD" w:rsidP="00315AA8">
      <w:pPr>
        <w:pStyle w:val="Subtitle"/>
        <w:spacing w:after="60" w:line="240" w:lineRule="auto"/>
        <w:jc w:val="both"/>
        <w:rPr>
          <w:rFonts w:ascii="Arial" w:hAnsi="Arial" w:cs="Arial"/>
          <w:i w:val="0"/>
          <w:color w:val="auto"/>
          <w:lang w:val="mk-MK"/>
        </w:rPr>
      </w:pPr>
      <w:r w:rsidRPr="00B948DD">
        <w:rPr>
          <w:rFonts w:ascii="Arial" w:hAnsi="Arial" w:cs="Arial"/>
          <w:i w:val="0"/>
          <w:color w:val="auto"/>
          <w:lang w:val="mk-MK"/>
        </w:rPr>
        <w:t>2 групи од  3-4 години</w:t>
      </w:r>
    </w:p>
    <w:p w14:paraId="7DF20269" w14:textId="77777777" w:rsidR="00B948DD" w:rsidRPr="00B948DD" w:rsidRDefault="00B948DD" w:rsidP="00315AA8">
      <w:pPr>
        <w:pStyle w:val="Subtitle"/>
        <w:spacing w:after="60" w:line="240" w:lineRule="auto"/>
        <w:jc w:val="both"/>
        <w:rPr>
          <w:rFonts w:ascii="Arial" w:hAnsi="Arial" w:cs="Arial"/>
          <w:i w:val="0"/>
          <w:color w:val="auto"/>
          <w:lang w:val="mk-MK"/>
        </w:rPr>
      </w:pPr>
      <w:r w:rsidRPr="00B948DD">
        <w:rPr>
          <w:rFonts w:ascii="Arial" w:hAnsi="Arial" w:cs="Arial"/>
          <w:i w:val="0"/>
          <w:color w:val="auto"/>
          <w:lang w:val="mk-MK"/>
        </w:rPr>
        <w:t xml:space="preserve">2 групи од 4-5 години </w:t>
      </w:r>
    </w:p>
    <w:p w14:paraId="485363FD" w14:textId="77777777" w:rsidR="00B948DD" w:rsidRDefault="006D016E" w:rsidP="00315AA8">
      <w:pPr>
        <w:pStyle w:val="Subtitle"/>
        <w:spacing w:after="60" w:line="240" w:lineRule="auto"/>
        <w:jc w:val="both"/>
        <w:rPr>
          <w:rFonts w:ascii="Arial" w:hAnsi="Arial" w:cs="Arial"/>
          <w:i w:val="0"/>
          <w:color w:val="auto"/>
          <w:lang w:val="mk-MK"/>
        </w:rPr>
      </w:pPr>
      <w:r>
        <w:rPr>
          <w:rFonts w:ascii="Arial" w:hAnsi="Arial" w:cs="Arial"/>
          <w:i w:val="0"/>
          <w:color w:val="auto"/>
          <w:lang w:val="mk-MK"/>
        </w:rPr>
        <w:t>2 групи</w:t>
      </w:r>
      <w:r w:rsidR="00B948DD" w:rsidRPr="00B948DD">
        <w:rPr>
          <w:rFonts w:ascii="Arial" w:hAnsi="Arial" w:cs="Arial"/>
          <w:i w:val="0"/>
          <w:color w:val="auto"/>
          <w:lang w:val="mk-MK"/>
        </w:rPr>
        <w:t xml:space="preserve"> од 5-6 години  </w:t>
      </w:r>
    </w:p>
    <w:p w14:paraId="422FC5D7" w14:textId="77777777" w:rsidR="00315AA8" w:rsidRPr="00315AA8" w:rsidRDefault="00315AA8" w:rsidP="00315AA8">
      <w:pPr>
        <w:rPr>
          <w:lang w:val="mk-MK"/>
        </w:rPr>
      </w:pPr>
    </w:p>
    <w:p w14:paraId="3DC59648" w14:textId="77777777" w:rsidR="00341D5E" w:rsidRPr="00315AA8" w:rsidRDefault="00341D5E" w:rsidP="00315AA8">
      <w:pPr>
        <w:pStyle w:val="Subtitle"/>
        <w:spacing w:line="240" w:lineRule="auto"/>
        <w:rPr>
          <w:rFonts w:ascii="Arial" w:hAnsi="Arial" w:cs="Arial"/>
          <w:i w:val="0"/>
          <w:color w:val="auto"/>
          <w:lang w:val="mk-MK"/>
        </w:rPr>
      </w:pPr>
      <w:r w:rsidRPr="00315AA8">
        <w:rPr>
          <w:rFonts w:ascii="Arial" w:hAnsi="Arial" w:cs="Arial"/>
          <w:i w:val="0"/>
          <w:color w:val="auto"/>
          <w:lang w:val="mk-MK"/>
        </w:rPr>
        <w:t>Со секоја група работи воспитно-образовен и згрижувачки тим (воспитувач и негувател).</w:t>
      </w:r>
      <w:r w:rsidRPr="00315AA8">
        <w:rPr>
          <w:rFonts w:ascii="Arial" w:hAnsi="Arial" w:cs="Arial"/>
          <w:i w:val="0"/>
          <w:color w:val="auto"/>
          <w:lang w:val="mk-MK"/>
        </w:rPr>
        <w:br/>
        <w:t xml:space="preserve">Објектот се наоѓа на улица </w:t>
      </w:r>
      <w:r w:rsidR="00FA2361" w:rsidRPr="00315AA8">
        <w:rPr>
          <w:rFonts w:ascii="Arial" w:hAnsi="Arial" w:cs="Arial"/>
          <w:i w:val="0"/>
          <w:color w:val="auto"/>
          <w:lang w:val="mk-MK"/>
        </w:rPr>
        <w:t>„</w:t>
      </w:r>
      <w:r w:rsidRPr="00315AA8">
        <w:rPr>
          <w:rFonts w:ascii="Arial" w:hAnsi="Arial" w:cs="Arial"/>
          <w:i w:val="0"/>
          <w:color w:val="auto"/>
          <w:lang w:val="mk-MK"/>
        </w:rPr>
        <w:t>Смилевски Конгрес</w:t>
      </w:r>
      <w:r w:rsidR="00FA2361" w:rsidRPr="00315AA8">
        <w:rPr>
          <w:rFonts w:ascii="Arial" w:hAnsi="Arial" w:cs="Arial"/>
          <w:i w:val="0"/>
          <w:color w:val="auto"/>
          <w:lang w:val="mk-MK"/>
        </w:rPr>
        <w:t>“</w:t>
      </w:r>
      <w:r w:rsidR="0057287D" w:rsidRPr="00315AA8">
        <w:rPr>
          <w:rFonts w:ascii="Arial" w:hAnsi="Arial" w:cs="Arial"/>
          <w:i w:val="0"/>
          <w:color w:val="auto"/>
          <w:lang w:val="mk-MK"/>
        </w:rPr>
        <w:t xml:space="preserve"> бб</w:t>
      </w:r>
      <w:r w:rsidR="00FA2361" w:rsidRPr="00315AA8">
        <w:rPr>
          <w:rFonts w:ascii="Arial" w:hAnsi="Arial" w:cs="Arial"/>
          <w:i w:val="0"/>
          <w:color w:val="auto"/>
          <w:lang w:val="mk-MK"/>
        </w:rPr>
        <w:t>.</w:t>
      </w:r>
      <w:r w:rsidR="0057287D" w:rsidRPr="00315AA8">
        <w:rPr>
          <w:rFonts w:ascii="Arial" w:hAnsi="Arial" w:cs="Arial"/>
          <w:i w:val="0"/>
          <w:color w:val="auto"/>
          <w:lang w:val="mk-MK"/>
        </w:rPr>
        <w:t xml:space="preserve"> б</w:t>
      </w:r>
      <w:r w:rsidRPr="00315AA8">
        <w:rPr>
          <w:rFonts w:ascii="Arial" w:hAnsi="Arial" w:cs="Arial"/>
          <w:i w:val="0"/>
          <w:color w:val="auto"/>
          <w:lang w:val="mk-MK"/>
        </w:rPr>
        <w:t xml:space="preserve">рој на телефон : </w:t>
      </w:r>
      <w:r w:rsidR="00315AA8" w:rsidRPr="00315AA8">
        <w:rPr>
          <w:rFonts w:ascii="Arial" w:hAnsi="Arial" w:cs="Arial"/>
          <w:i w:val="0"/>
          <w:color w:val="auto"/>
          <w:lang w:val="mk-MK"/>
        </w:rPr>
        <w:t>047/</w:t>
      </w:r>
      <w:r w:rsidRPr="00315AA8">
        <w:rPr>
          <w:rFonts w:ascii="Arial" w:hAnsi="Arial" w:cs="Arial"/>
          <w:i w:val="0"/>
          <w:color w:val="auto"/>
          <w:lang w:val="mk-MK"/>
        </w:rPr>
        <w:t>251-108;</w:t>
      </w:r>
    </w:p>
    <w:p w14:paraId="60232571" w14:textId="77777777" w:rsidR="00546880" w:rsidRPr="008C6831" w:rsidRDefault="00E97B53" w:rsidP="006A0D18">
      <w:pPr>
        <w:pStyle w:val="NormalWeb"/>
        <w:ind w:firstLine="540"/>
        <w:rPr>
          <w:rFonts w:ascii="Arial" w:hAnsi="Arial" w:cs="Arial"/>
          <w:color w:val="FF0000"/>
          <w:lang w:val="mk-MK"/>
        </w:rPr>
      </w:pPr>
      <w:r>
        <w:rPr>
          <w:rFonts w:ascii="Arial" w:hAnsi="Arial" w:cs="Arial"/>
          <w:noProof/>
        </w:rPr>
        <w:drawing>
          <wp:anchor distT="0" distB="0" distL="114300" distR="114300" simplePos="0" relativeHeight="251654656" behindDoc="1" locked="0" layoutInCell="1" allowOverlap="1" wp14:anchorId="320DC102" wp14:editId="54B249A3">
            <wp:simplePos x="0" y="0"/>
            <wp:positionH relativeFrom="column">
              <wp:posOffset>3096477</wp:posOffset>
            </wp:positionH>
            <wp:positionV relativeFrom="paragraph">
              <wp:posOffset>233358</wp:posOffset>
            </wp:positionV>
            <wp:extent cx="2407285" cy="1800860"/>
            <wp:effectExtent l="0" t="0" r="0" b="0"/>
            <wp:wrapTight wrapText="bothSides">
              <wp:wrapPolygon edited="0">
                <wp:start x="0" y="0"/>
                <wp:lineTo x="0" y="21478"/>
                <wp:lineTo x="21366" y="21478"/>
                <wp:lineTo x="2136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7285" cy="1800860"/>
                    </a:xfrm>
                    <a:prstGeom prst="rect">
                      <a:avLst/>
                    </a:prstGeom>
                  </pic:spPr>
                </pic:pic>
              </a:graphicData>
            </a:graphic>
          </wp:anchor>
        </w:drawing>
      </w:r>
      <w:r>
        <w:rPr>
          <w:rFonts w:ascii="Arial" w:hAnsi="Arial" w:cs="Arial"/>
          <w:noProof/>
        </w:rPr>
        <w:drawing>
          <wp:anchor distT="0" distB="0" distL="114300" distR="114300" simplePos="0" relativeHeight="251646464" behindDoc="1" locked="0" layoutInCell="1" allowOverlap="1" wp14:anchorId="56BFCFE0" wp14:editId="1796A02A">
            <wp:simplePos x="0" y="0"/>
            <wp:positionH relativeFrom="column">
              <wp:posOffset>109855</wp:posOffset>
            </wp:positionH>
            <wp:positionV relativeFrom="paragraph">
              <wp:posOffset>196095</wp:posOffset>
            </wp:positionV>
            <wp:extent cx="2474595" cy="1851025"/>
            <wp:effectExtent l="0" t="0" r="0" b="0"/>
            <wp:wrapTight wrapText="bothSides">
              <wp:wrapPolygon edited="0">
                <wp:start x="0" y="0"/>
                <wp:lineTo x="0" y="21341"/>
                <wp:lineTo x="21450" y="21341"/>
                <wp:lineTo x="2145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4595" cy="1851025"/>
                    </a:xfrm>
                    <a:prstGeom prst="rect">
                      <a:avLst/>
                    </a:prstGeom>
                  </pic:spPr>
                </pic:pic>
              </a:graphicData>
            </a:graphic>
          </wp:anchor>
        </w:drawing>
      </w:r>
    </w:p>
    <w:p w14:paraId="3F603F5C" w14:textId="77777777" w:rsidR="006B0DEB" w:rsidRDefault="006B0DEB" w:rsidP="006A0D18">
      <w:pPr>
        <w:pStyle w:val="NormalWeb"/>
        <w:ind w:firstLine="540"/>
        <w:rPr>
          <w:rFonts w:ascii="Arial" w:hAnsi="Arial" w:cs="Arial"/>
          <w:lang w:val="mk-MK"/>
        </w:rPr>
      </w:pPr>
    </w:p>
    <w:p w14:paraId="6A6B880F" w14:textId="77777777" w:rsidR="006B0DEB" w:rsidRPr="00D357A9" w:rsidRDefault="006B0DEB" w:rsidP="006A0D18">
      <w:pPr>
        <w:pStyle w:val="NormalWeb"/>
        <w:ind w:firstLine="540"/>
        <w:rPr>
          <w:rFonts w:ascii="Arial" w:hAnsi="Arial" w:cs="Arial"/>
          <w:lang w:val="mk-MK"/>
        </w:rPr>
      </w:pPr>
    </w:p>
    <w:p w14:paraId="3A4F86E9" w14:textId="77777777" w:rsidR="0087091A" w:rsidRDefault="0087091A" w:rsidP="006A0D18">
      <w:pPr>
        <w:ind w:left="1440" w:firstLine="540"/>
        <w:jc w:val="both"/>
        <w:rPr>
          <w:rFonts w:ascii="Arial" w:hAnsi="Arial" w:cs="Arial"/>
          <w:noProof/>
          <w:lang w:val="mk-MK"/>
        </w:rPr>
      </w:pPr>
    </w:p>
    <w:p w14:paraId="17F75BDC" w14:textId="77777777" w:rsidR="00341D5E" w:rsidRPr="00D357A9" w:rsidRDefault="00341D5E" w:rsidP="006A0D18">
      <w:pPr>
        <w:ind w:left="1440" w:firstLine="540"/>
        <w:jc w:val="both"/>
        <w:rPr>
          <w:rFonts w:ascii="Arial" w:hAnsi="Arial" w:cs="Arial"/>
          <w:sz w:val="24"/>
          <w:szCs w:val="24"/>
          <w:lang w:val="mk-MK"/>
        </w:rPr>
      </w:pPr>
    </w:p>
    <w:p w14:paraId="078BB7C7" w14:textId="77777777" w:rsidR="00341D5E" w:rsidRPr="00D357A9" w:rsidRDefault="00341D5E" w:rsidP="006A0D18">
      <w:pPr>
        <w:ind w:firstLine="540"/>
        <w:jc w:val="both"/>
        <w:rPr>
          <w:rFonts w:ascii="Arial" w:hAnsi="Arial" w:cs="Arial"/>
          <w:sz w:val="24"/>
          <w:szCs w:val="24"/>
        </w:rPr>
      </w:pPr>
    </w:p>
    <w:p w14:paraId="16161141" w14:textId="77777777" w:rsidR="009A1759" w:rsidRDefault="009A1759" w:rsidP="006A0D18">
      <w:pPr>
        <w:pStyle w:val="NormalWeb"/>
        <w:spacing w:before="0" w:beforeAutospacing="0" w:after="0" w:afterAutospacing="0"/>
        <w:ind w:firstLine="540"/>
        <w:rPr>
          <w:rFonts w:ascii="Arial" w:hAnsi="Arial" w:cs="Arial"/>
          <w:b/>
        </w:rPr>
      </w:pPr>
    </w:p>
    <w:p w14:paraId="67A0BAC9" w14:textId="77777777" w:rsidR="00546880" w:rsidRDefault="00546880" w:rsidP="006A0D18">
      <w:pPr>
        <w:pStyle w:val="NormalWeb"/>
        <w:spacing w:before="0" w:beforeAutospacing="0" w:after="0" w:afterAutospacing="0"/>
        <w:ind w:firstLine="540"/>
        <w:rPr>
          <w:rFonts w:ascii="Arial" w:hAnsi="Arial" w:cs="Arial"/>
          <w:b/>
          <w:lang w:val="mk-MK"/>
        </w:rPr>
      </w:pPr>
    </w:p>
    <w:p w14:paraId="1C2A987F" w14:textId="77777777" w:rsidR="00E97B53" w:rsidRDefault="00E97B53" w:rsidP="006A0D18">
      <w:pPr>
        <w:pStyle w:val="NormalWeb"/>
        <w:spacing w:before="0" w:beforeAutospacing="0" w:after="0" w:afterAutospacing="0"/>
        <w:ind w:firstLine="540"/>
        <w:rPr>
          <w:rFonts w:ascii="Arial" w:hAnsi="Arial" w:cs="Arial"/>
          <w:b/>
          <w:lang w:val="mk-MK"/>
        </w:rPr>
      </w:pPr>
      <w:r w:rsidRPr="00D357A9">
        <w:rPr>
          <w:rFonts w:ascii="Arial" w:hAnsi="Arial" w:cs="Arial"/>
          <w:noProof/>
        </w:rPr>
        <w:drawing>
          <wp:anchor distT="0" distB="0" distL="114300" distR="114300" simplePos="0" relativeHeight="251672064" behindDoc="1" locked="0" layoutInCell="1" allowOverlap="1" wp14:anchorId="088B324B" wp14:editId="25F25348">
            <wp:simplePos x="0" y="0"/>
            <wp:positionH relativeFrom="column">
              <wp:posOffset>3101975</wp:posOffset>
            </wp:positionH>
            <wp:positionV relativeFrom="paragraph">
              <wp:posOffset>66040</wp:posOffset>
            </wp:positionV>
            <wp:extent cx="2477135" cy="1793875"/>
            <wp:effectExtent l="0" t="0" r="0" b="0"/>
            <wp:wrapTight wrapText="bothSides">
              <wp:wrapPolygon edited="0">
                <wp:start x="0" y="0"/>
                <wp:lineTo x="0" y="21332"/>
                <wp:lineTo x="21428" y="21332"/>
                <wp:lineTo x="21428" y="0"/>
                <wp:lineTo x="0" y="0"/>
              </wp:wrapPolygon>
            </wp:wrapTight>
            <wp:docPr id="4" name="Picture 4" descr="C:\Users\User\Desktop\masjki sli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sjki slika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7135" cy="1793875"/>
                    </a:xfrm>
                    <a:prstGeom prst="rect">
                      <a:avLst/>
                    </a:prstGeom>
                    <a:noFill/>
                    <a:ln>
                      <a:noFill/>
                    </a:ln>
                  </pic:spPr>
                </pic:pic>
              </a:graphicData>
            </a:graphic>
          </wp:anchor>
        </w:drawing>
      </w:r>
      <w:r w:rsidRPr="00D357A9">
        <w:rPr>
          <w:rFonts w:ascii="Arial" w:hAnsi="Arial" w:cs="Arial"/>
          <w:noProof/>
        </w:rPr>
        <w:drawing>
          <wp:anchor distT="0" distB="0" distL="114300" distR="114300" simplePos="0" relativeHeight="251664896" behindDoc="1" locked="0" layoutInCell="1" allowOverlap="1" wp14:anchorId="48CE6FF2" wp14:editId="260B98D1">
            <wp:simplePos x="0" y="0"/>
            <wp:positionH relativeFrom="column">
              <wp:posOffset>-635</wp:posOffset>
            </wp:positionH>
            <wp:positionV relativeFrom="paragraph">
              <wp:posOffset>8320</wp:posOffset>
            </wp:positionV>
            <wp:extent cx="2557780" cy="1920875"/>
            <wp:effectExtent l="0" t="0" r="0" b="0"/>
            <wp:wrapTight wrapText="bothSides">
              <wp:wrapPolygon edited="0">
                <wp:start x="0" y="0"/>
                <wp:lineTo x="0" y="21421"/>
                <wp:lineTo x="21396" y="21421"/>
                <wp:lineTo x="21396" y="0"/>
                <wp:lineTo x="0" y="0"/>
              </wp:wrapPolygon>
            </wp:wrapTight>
            <wp:docPr id="3" name="Picture 3" descr="C:\Users\User\Desktop\majski 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jski slik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7780" cy="1920875"/>
                    </a:xfrm>
                    <a:prstGeom prst="rect">
                      <a:avLst/>
                    </a:prstGeom>
                    <a:noFill/>
                    <a:ln>
                      <a:noFill/>
                    </a:ln>
                  </pic:spPr>
                </pic:pic>
              </a:graphicData>
            </a:graphic>
          </wp:anchor>
        </w:drawing>
      </w:r>
    </w:p>
    <w:p w14:paraId="2929140F" w14:textId="77777777" w:rsidR="00E97B53" w:rsidRDefault="00E97B53" w:rsidP="006A0D18">
      <w:pPr>
        <w:pStyle w:val="NormalWeb"/>
        <w:spacing w:before="0" w:beforeAutospacing="0" w:after="0" w:afterAutospacing="0"/>
        <w:ind w:firstLine="540"/>
        <w:rPr>
          <w:rFonts w:ascii="Arial" w:hAnsi="Arial" w:cs="Arial"/>
          <w:b/>
          <w:lang w:val="mk-MK"/>
        </w:rPr>
      </w:pPr>
    </w:p>
    <w:p w14:paraId="27F347B6" w14:textId="77777777" w:rsidR="00E97B53" w:rsidRDefault="00E97B53" w:rsidP="006A0D18">
      <w:pPr>
        <w:pStyle w:val="NormalWeb"/>
        <w:spacing w:before="0" w:beforeAutospacing="0" w:after="0" w:afterAutospacing="0"/>
        <w:ind w:firstLine="540"/>
        <w:rPr>
          <w:rFonts w:ascii="Arial" w:hAnsi="Arial" w:cs="Arial"/>
          <w:b/>
          <w:lang w:val="mk-MK"/>
        </w:rPr>
      </w:pPr>
    </w:p>
    <w:p w14:paraId="3B12D6CD" w14:textId="77777777" w:rsidR="0080615E" w:rsidRDefault="0080615E" w:rsidP="00E50B31">
      <w:pPr>
        <w:pStyle w:val="NormalWeb"/>
        <w:spacing w:before="0" w:beforeAutospacing="0" w:after="0" w:afterAutospacing="0"/>
        <w:rPr>
          <w:rFonts w:ascii="Arial" w:hAnsi="Arial" w:cs="Arial"/>
          <w:b/>
          <w:lang w:val="mk-MK"/>
        </w:rPr>
      </w:pPr>
    </w:p>
    <w:p w14:paraId="5CC74D77" w14:textId="77777777" w:rsidR="00CB3F91" w:rsidRDefault="00CB3F91" w:rsidP="003830B5">
      <w:pPr>
        <w:pStyle w:val="NormalWeb"/>
        <w:spacing w:before="0" w:beforeAutospacing="0" w:after="0" w:afterAutospacing="0"/>
        <w:ind w:firstLine="540"/>
        <w:rPr>
          <w:rFonts w:ascii="Arial" w:hAnsi="Arial" w:cs="Arial"/>
          <w:b/>
        </w:rPr>
      </w:pPr>
    </w:p>
    <w:p w14:paraId="64F3A3A6" w14:textId="77777777" w:rsidR="00CB3F91" w:rsidRDefault="00CB3F91" w:rsidP="003830B5">
      <w:pPr>
        <w:pStyle w:val="NormalWeb"/>
        <w:spacing w:before="0" w:beforeAutospacing="0" w:after="0" w:afterAutospacing="0"/>
        <w:ind w:firstLine="540"/>
        <w:rPr>
          <w:rFonts w:ascii="Arial" w:hAnsi="Arial" w:cs="Arial"/>
          <w:b/>
        </w:rPr>
      </w:pPr>
    </w:p>
    <w:p w14:paraId="2EF6CEA4" w14:textId="77777777" w:rsidR="00923A5C" w:rsidRDefault="00923A5C" w:rsidP="003830B5">
      <w:pPr>
        <w:pStyle w:val="NormalWeb"/>
        <w:spacing w:before="0" w:beforeAutospacing="0" w:after="0" w:afterAutospacing="0"/>
        <w:ind w:firstLine="540"/>
        <w:rPr>
          <w:rFonts w:ascii="Arial" w:hAnsi="Arial" w:cs="Arial"/>
          <w:b/>
          <w:lang w:val="mk-MK"/>
        </w:rPr>
      </w:pPr>
    </w:p>
    <w:p w14:paraId="4B264F8C" w14:textId="77777777" w:rsidR="00923A5C" w:rsidRDefault="00923A5C" w:rsidP="003830B5">
      <w:pPr>
        <w:pStyle w:val="NormalWeb"/>
        <w:spacing w:before="0" w:beforeAutospacing="0" w:after="0" w:afterAutospacing="0"/>
        <w:ind w:firstLine="540"/>
        <w:rPr>
          <w:rFonts w:ascii="Arial" w:hAnsi="Arial" w:cs="Arial"/>
          <w:b/>
          <w:lang w:val="mk-MK"/>
        </w:rPr>
      </w:pPr>
    </w:p>
    <w:p w14:paraId="35CC75A6" w14:textId="77777777" w:rsidR="00923A5C" w:rsidRDefault="00923A5C" w:rsidP="003830B5">
      <w:pPr>
        <w:pStyle w:val="NormalWeb"/>
        <w:spacing w:before="0" w:beforeAutospacing="0" w:after="0" w:afterAutospacing="0"/>
        <w:ind w:firstLine="540"/>
        <w:rPr>
          <w:rFonts w:ascii="Arial" w:hAnsi="Arial" w:cs="Arial"/>
          <w:b/>
          <w:lang w:val="mk-MK"/>
        </w:rPr>
      </w:pPr>
    </w:p>
    <w:p w14:paraId="0BE450C6" w14:textId="77777777" w:rsidR="00923A5C" w:rsidRDefault="00923A5C" w:rsidP="003830B5">
      <w:pPr>
        <w:pStyle w:val="NormalWeb"/>
        <w:spacing w:before="0" w:beforeAutospacing="0" w:after="0" w:afterAutospacing="0"/>
        <w:ind w:firstLine="540"/>
        <w:rPr>
          <w:rFonts w:ascii="Arial" w:hAnsi="Arial" w:cs="Arial"/>
          <w:b/>
          <w:lang w:val="mk-MK"/>
        </w:rPr>
      </w:pPr>
    </w:p>
    <w:p w14:paraId="581EC3C3" w14:textId="77777777" w:rsidR="00923A5C" w:rsidRDefault="00923A5C" w:rsidP="003830B5">
      <w:pPr>
        <w:pStyle w:val="NormalWeb"/>
        <w:spacing w:before="0" w:beforeAutospacing="0" w:after="0" w:afterAutospacing="0"/>
        <w:ind w:firstLine="540"/>
        <w:rPr>
          <w:rFonts w:ascii="Arial" w:hAnsi="Arial" w:cs="Arial"/>
          <w:b/>
          <w:lang w:val="mk-MK"/>
        </w:rPr>
      </w:pPr>
    </w:p>
    <w:p w14:paraId="1F611A09" w14:textId="77777777" w:rsidR="00923A5C" w:rsidRDefault="00923A5C" w:rsidP="003830B5">
      <w:pPr>
        <w:pStyle w:val="NormalWeb"/>
        <w:spacing w:before="0" w:beforeAutospacing="0" w:after="0" w:afterAutospacing="0"/>
        <w:ind w:firstLine="540"/>
        <w:rPr>
          <w:rFonts w:ascii="Arial" w:hAnsi="Arial" w:cs="Arial"/>
          <w:b/>
          <w:lang w:val="mk-MK"/>
        </w:rPr>
      </w:pPr>
    </w:p>
    <w:p w14:paraId="3FDFA706" w14:textId="77777777" w:rsidR="00923A5C" w:rsidRDefault="00923A5C" w:rsidP="003830B5">
      <w:pPr>
        <w:pStyle w:val="NormalWeb"/>
        <w:spacing w:before="0" w:beforeAutospacing="0" w:after="0" w:afterAutospacing="0"/>
        <w:ind w:firstLine="540"/>
        <w:rPr>
          <w:rFonts w:ascii="Arial" w:hAnsi="Arial" w:cs="Arial"/>
          <w:b/>
          <w:lang w:val="mk-MK"/>
        </w:rPr>
      </w:pPr>
    </w:p>
    <w:p w14:paraId="71D9F3D7" w14:textId="6B308809" w:rsidR="003830B5" w:rsidRDefault="003830B5" w:rsidP="003830B5">
      <w:pPr>
        <w:pStyle w:val="NormalWeb"/>
        <w:spacing w:before="0" w:beforeAutospacing="0" w:after="0" w:afterAutospacing="0"/>
        <w:ind w:firstLine="540"/>
        <w:rPr>
          <w:rFonts w:ascii="Arial" w:hAnsi="Arial" w:cs="Arial"/>
          <w:b/>
          <w:color w:val="FF0000"/>
          <w:lang w:val="mk-MK"/>
        </w:rPr>
      </w:pPr>
      <w:r>
        <w:rPr>
          <w:rFonts w:ascii="Arial" w:hAnsi="Arial" w:cs="Arial"/>
          <w:b/>
          <w:lang w:val="mk-MK"/>
        </w:rPr>
        <w:t xml:space="preserve">Објект „ Славејче“   </w:t>
      </w:r>
      <w:r>
        <w:rPr>
          <w:rFonts w:ascii="Arial" w:hAnsi="Arial" w:cs="Arial"/>
          <w:b/>
          <w:color w:val="FF0000"/>
          <w:lang w:val="mk-MK"/>
        </w:rPr>
        <w:t xml:space="preserve">  </w:t>
      </w:r>
    </w:p>
    <w:p w14:paraId="516C6575" w14:textId="77777777" w:rsidR="00E80476" w:rsidRDefault="00E80476" w:rsidP="003830B5">
      <w:pPr>
        <w:pStyle w:val="NormalWeb"/>
        <w:spacing w:before="0" w:beforeAutospacing="0" w:after="0" w:afterAutospacing="0"/>
        <w:ind w:firstLine="540"/>
        <w:rPr>
          <w:rFonts w:ascii="Arial" w:hAnsi="Arial" w:cs="Arial"/>
          <w:b/>
          <w:color w:val="FF0000"/>
        </w:rPr>
      </w:pPr>
    </w:p>
    <w:p w14:paraId="467D1823" w14:textId="77777777" w:rsidR="003830B5" w:rsidRDefault="003830B5" w:rsidP="006A0D18">
      <w:pPr>
        <w:pStyle w:val="NormalWeb"/>
        <w:spacing w:before="0" w:beforeAutospacing="0" w:after="0" w:afterAutospacing="0"/>
        <w:ind w:firstLine="540"/>
        <w:rPr>
          <w:rFonts w:ascii="Arial" w:hAnsi="Arial" w:cs="Arial"/>
        </w:rPr>
      </w:pPr>
    </w:p>
    <w:p w14:paraId="4813E05D" w14:textId="77777777" w:rsidR="00D357A9" w:rsidRPr="00315AA8" w:rsidRDefault="00315AA8" w:rsidP="00315AA8">
      <w:pPr>
        <w:pStyle w:val="NormalWeb"/>
        <w:spacing w:before="0" w:beforeAutospacing="0" w:after="0" w:afterAutospacing="0"/>
        <w:rPr>
          <w:rFonts w:ascii="Arial" w:hAnsi="Arial" w:cs="Arial"/>
          <w:lang w:val="mk-MK"/>
        </w:rPr>
      </w:pPr>
      <w:r w:rsidRPr="00977A4B">
        <w:rPr>
          <w:rFonts w:ascii="Arial" w:hAnsi="Arial" w:cs="Arial"/>
        </w:rPr>
        <w:t xml:space="preserve"> </w:t>
      </w:r>
      <w:r w:rsidRPr="00977A4B">
        <w:rPr>
          <w:rFonts w:ascii="Arial" w:hAnsi="Arial" w:cs="Arial"/>
          <w:lang w:val="mk-MK"/>
        </w:rPr>
        <w:t xml:space="preserve">        </w:t>
      </w:r>
      <w:r w:rsidR="00F96CA5" w:rsidRPr="00977A4B">
        <w:rPr>
          <w:rFonts w:ascii="Arial" w:hAnsi="Arial" w:cs="Arial"/>
          <w:lang w:val="mk-MK"/>
        </w:rPr>
        <w:t xml:space="preserve">Објектот е од тврда градба со вкупен користен простор од </w:t>
      </w:r>
      <w:r w:rsidR="00EC076C" w:rsidRPr="00977A4B">
        <w:rPr>
          <w:rFonts w:ascii="Arial" w:hAnsi="Arial" w:cs="Arial"/>
          <w:lang w:val="mk-MK"/>
        </w:rPr>
        <w:t xml:space="preserve">384 </w:t>
      </w:r>
      <w:r w:rsidR="00E67C50" w:rsidRPr="00977A4B">
        <w:rPr>
          <w:rFonts w:ascii="Arial" w:hAnsi="Arial" w:cs="Arial"/>
          <w:lang w:val="mk-MK"/>
        </w:rPr>
        <w:t>м2</w:t>
      </w:r>
      <w:r w:rsidR="00383692" w:rsidRPr="00977A4B">
        <w:rPr>
          <w:rFonts w:ascii="Arial" w:hAnsi="Arial" w:cs="Arial"/>
          <w:lang w:val="mk-MK"/>
        </w:rPr>
        <w:t xml:space="preserve"> </w:t>
      </w:r>
      <w:r w:rsidR="00F96CA5" w:rsidRPr="00977A4B">
        <w:rPr>
          <w:rFonts w:ascii="Arial" w:hAnsi="Arial" w:cs="Arial"/>
          <w:lang w:val="mk-MK"/>
        </w:rPr>
        <w:t>дворно место 230 м</w:t>
      </w:r>
      <w:r w:rsidR="00B948DD" w:rsidRPr="00977A4B">
        <w:rPr>
          <w:rFonts w:ascii="Arial" w:hAnsi="Arial" w:cs="Arial"/>
        </w:rPr>
        <w:t>2</w:t>
      </w:r>
      <w:r w:rsidR="00F96CA5" w:rsidRPr="00977A4B">
        <w:rPr>
          <w:rFonts w:ascii="Arial" w:hAnsi="Arial" w:cs="Arial"/>
          <w:lang w:val="mk-MK"/>
        </w:rPr>
        <w:t>,</w:t>
      </w:r>
      <w:r w:rsidR="00B948DD" w:rsidRPr="00977A4B">
        <w:rPr>
          <w:rFonts w:ascii="Arial" w:hAnsi="Arial" w:cs="Arial"/>
        </w:rPr>
        <w:t xml:space="preserve"> </w:t>
      </w:r>
      <w:r w:rsidR="00F96CA5" w:rsidRPr="00977A4B">
        <w:rPr>
          <w:rFonts w:ascii="Arial" w:hAnsi="Arial" w:cs="Arial"/>
          <w:lang w:val="mk-MK"/>
        </w:rPr>
        <w:t>капацитет за 60 деца.</w:t>
      </w:r>
      <w:r w:rsidR="00F96CA5" w:rsidRPr="00977A4B">
        <w:rPr>
          <w:rFonts w:ascii="Arial" w:hAnsi="Arial" w:cs="Arial"/>
          <w:lang w:val="mk-MK"/>
        </w:rPr>
        <w:br/>
      </w:r>
      <w:r w:rsidR="00F96CA5" w:rsidRPr="00315AA8">
        <w:rPr>
          <w:rFonts w:ascii="Arial" w:hAnsi="Arial" w:cs="Arial"/>
          <w:lang w:val="mk-MK"/>
        </w:rPr>
        <w:t>Објектот се затоплува со сопствено парно греење на течно гориво.</w:t>
      </w:r>
      <w:r w:rsidR="00F96CA5" w:rsidRPr="00315AA8">
        <w:rPr>
          <w:rFonts w:ascii="Arial" w:hAnsi="Arial" w:cs="Arial"/>
          <w:lang w:val="mk-MK"/>
        </w:rPr>
        <w:br/>
        <w:t xml:space="preserve">Објектот располага со </w:t>
      </w:r>
      <w:r w:rsidR="00F96CA5" w:rsidRPr="00977A4B">
        <w:rPr>
          <w:rFonts w:ascii="Arial" w:hAnsi="Arial" w:cs="Arial"/>
          <w:lang w:val="mk-MK"/>
        </w:rPr>
        <w:t xml:space="preserve">5 </w:t>
      </w:r>
      <w:r w:rsidR="002D3DDD">
        <w:rPr>
          <w:rFonts w:ascii="Arial" w:hAnsi="Arial" w:cs="Arial"/>
          <w:color w:val="FF0000"/>
        </w:rPr>
        <w:t xml:space="preserve"> </w:t>
      </w:r>
      <w:r w:rsidR="00F96CA5" w:rsidRPr="00315AA8">
        <w:rPr>
          <w:rFonts w:ascii="Arial" w:hAnsi="Arial" w:cs="Arial"/>
          <w:lang w:val="mk-MK"/>
        </w:rPr>
        <w:t>занимални во кои се згрижени деца по групи според возраст:</w:t>
      </w:r>
    </w:p>
    <w:p w14:paraId="3D932DF8" w14:textId="77777777" w:rsidR="00B54C17" w:rsidRPr="00E80476" w:rsidRDefault="00B54C17" w:rsidP="00315AA8">
      <w:pPr>
        <w:pStyle w:val="NormalWeb"/>
        <w:spacing w:before="0" w:beforeAutospacing="0" w:after="0" w:afterAutospacing="0"/>
        <w:ind w:firstLine="540"/>
        <w:rPr>
          <w:rFonts w:ascii="Arial" w:hAnsi="Arial" w:cs="Arial"/>
          <w:color w:val="FF0000"/>
          <w:lang w:val="mk-MK"/>
        </w:rPr>
      </w:pPr>
    </w:p>
    <w:p w14:paraId="5257694C" w14:textId="056AFB44" w:rsidR="00F96CA5" w:rsidRPr="00315AA8" w:rsidRDefault="00940C77" w:rsidP="00315AA8">
      <w:pPr>
        <w:pStyle w:val="NormalWeb"/>
        <w:spacing w:before="0" w:beforeAutospacing="0" w:after="0" w:afterAutospacing="0"/>
        <w:rPr>
          <w:rFonts w:ascii="Arial" w:hAnsi="Arial" w:cs="Arial"/>
          <w:lang w:val="mk-MK"/>
        </w:rPr>
      </w:pPr>
      <w:r w:rsidRPr="00315AA8">
        <w:rPr>
          <w:rFonts w:ascii="Arial" w:hAnsi="Arial" w:cs="Arial"/>
          <w:lang w:val="mk-MK"/>
        </w:rPr>
        <w:t xml:space="preserve">1 група </w:t>
      </w:r>
      <w:r>
        <w:rPr>
          <w:rFonts w:ascii="Arial" w:hAnsi="Arial" w:cs="Arial"/>
          <w:lang w:val="mk-MK"/>
        </w:rPr>
        <w:t xml:space="preserve">до </w:t>
      </w:r>
      <w:r w:rsidRPr="00315AA8">
        <w:rPr>
          <w:rFonts w:ascii="Arial" w:hAnsi="Arial" w:cs="Arial"/>
          <w:lang w:val="mk-MK"/>
        </w:rPr>
        <w:t xml:space="preserve"> 2 години</w:t>
      </w:r>
    </w:p>
    <w:p w14:paraId="7E6F5927" w14:textId="77777777" w:rsidR="0033255F" w:rsidRPr="001F55EE" w:rsidRDefault="00F96CA5" w:rsidP="00315AA8">
      <w:pPr>
        <w:pStyle w:val="NormalWeb"/>
        <w:spacing w:before="0" w:beforeAutospacing="0" w:after="0" w:afterAutospacing="0"/>
        <w:rPr>
          <w:rFonts w:ascii="Arial" w:hAnsi="Arial" w:cs="Arial"/>
          <w:lang w:val="mk-MK"/>
        </w:rPr>
      </w:pPr>
      <w:r w:rsidRPr="00315AA8">
        <w:rPr>
          <w:rFonts w:ascii="Arial" w:hAnsi="Arial" w:cs="Arial"/>
          <w:lang w:val="mk-MK"/>
        </w:rPr>
        <w:t>1 г</w:t>
      </w:r>
      <w:r w:rsidR="0033255F" w:rsidRPr="00315AA8">
        <w:rPr>
          <w:rFonts w:ascii="Arial" w:hAnsi="Arial" w:cs="Arial"/>
          <w:lang w:val="mk-MK"/>
        </w:rPr>
        <w:t xml:space="preserve">рупа од 2-3 години </w:t>
      </w:r>
      <w:r w:rsidR="0033255F" w:rsidRPr="00315AA8">
        <w:rPr>
          <w:rFonts w:ascii="Arial" w:hAnsi="Arial" w:cs="Arial"/>
          <w:lang w:val="mk-MK"/>
        </w:rPr>
        <w:br/>
      </w:r>
      <w:r w:rsidR="00315AA8">
        <w:rPr>
          <w:rFonts w:ascii="Arial" w:hAnsi="Arial" w:cs="Arial"/>
          <w:lang w:val="mk-MK"/>
        </w:rPr>
        <w:t xml:space="preserve">1 </w:t>
      </w:r>
      <w:r w:rsidR="0033255F" w:rsidRPr="00315AA8">
        <w:rPr>
          <w:rFonts w:ascii="Arial" w:hAnsi="Arial" w:cs="Arial"/>
          <w:lang w:val="mk-MK"/>
        </w:rPr>
        <w:t xml:space="preserve">групи од </w:t>
      </w:r>
      <w:r w:rsidRPr="00315AA8">
        <w:rPr>
          <w:rFonts w:ascii="Arial" w:hAnsi="Arial" w:cs="Arial"/>
          <w:lang w:val="mk-MK"/>
        </w:rPr>
        <w:t xml:space="preserve">3-4 години </w:t>
      </w:r>
    </w:p>
    <w:p w14:paraId="5A93117C" w14:textId="4D4BB2FB" w:rsidR="00940C77" w:rsidRDefault="00E80476" w:rsidP="00315AA8">
      <w:pPr>
        <w:pStyle w:val="NormalWeb"/>
        <w:spacing w:before="0" w:beforeAutospacing="0" w:after="0" w:afterAutospacing="0"/>
        <w:rPr>
          <w:rFonts w:ascii="Arial" w:hAnsi="Arial" w:cs="Arial"/>
          <w:lang w:val="mk-MK"/>
        </w:rPr>
      </w:pPr>
      <w:r w:rsidRPr="00BF0395">
        <w:rPr>
          <w:rFonts w:ascii="Arial" w:hAnsi="Arial" w:cs="Arial"/>
          <w:lang w:val="mk-MK"/>
        </w:rPr>
        <w:t xml:space="preserve">1 група од </w:t>
      </w:r>
      <w:r w:rsidR="001F55EE" w:rsidRPr="00BF0395">
        <w:rPr>
          <w:rFonts w:ascii="Arial" w:hAnsi="Arial" w:cs="Arial"/>
          <w:lang w:val="mk-MK"/>
        </w:rPr>
        <w:t>4</w:t>
      </w:r>
      <w:r w:rsidRPr="00BF0395">
        <w:rPr>
          <w:rFonts w:ascii="Arial" w:hAnsi="Arial" w:cs="Arial"/>
          <w:lang w:val="mk-MK"/>
        </w:rPr>
        <w:t>-</w:t>
      </w:r>
      <w:r w:rsidR="00940C77">
        <w:rPr>
          <w:rFonts w:ascii="Arial" w:hAnsi="Arial" w:cs="Arial"/>
          <w:lang w:val="mk-MK"/>
        </w:rPr>
        <w:t>5</w:t>
      </w:r>
      <w:r w:rsidRPr="00BF0395">
        <w:rPr>
          <w:rFonts w:ascii="Arial" w:hAnsi="Arial" w:cs="Arial"/>
          <w:lang w:val="mk-MK"/>
        </w:rPr>
        <w:t xml:space="preserve"> години</w:t>
      </w:r>
    </w:p>
    <w:p w14:paraId="10BC377D" w14:textId="00DB0357" w:rsidR="00E80476" w:rsidRPr="00BF0395" w:rsidRDefault="00940C77" w:rsidP="00315AA8">
      <w:pPr>
        <w:pStyle w:val="NormalWeb"/>
        <w:spacing w:before="0" w:beforeAutospacing="0" w:after="0" w:afterAutospacing="0"/>
        <w:rPr>
          <w:rFonts w:ascii="Arial" w:hAnsi="Arial" w:cs="Arial"/>
          <w:lang w:val="mk-MK"/>
        </w:rPr>
      </w:pPr>
      <w:r w:rsidRPr="00315AA8">
        <w:rPr>
          <w:rFonts w:ascii="Arial" w:hAnsi="Arial" w:cs="Arial"/>
          <w:lang w:val="mk-MK"/>
        </w:rPr>
        <w:t xml:space="preserve">1 група од </w:t>
      </w:r>
      <w:r>
        <w:rPr>
          <w:rFonts w:ascii="Arial" w:hAnsi="Arial" w:cs="Arial"/>
          <w:lang w:val="mk-MK"/>
        </w:rPr>
        <w:t>5</w:t>
      </w:r>
      <w:r w:rsidRPr="00315AA8">
        <w:rPr>
          <w:rFonts w:ascii="Arial" w:hAnsi="Arial" w:cs="Arial"/>
          <w:lang w:val="mk-MK"/>
        </w:rPr>
        <w:t>-</w:t>
      </w:r>
      <w:r>
        <w:rPr>
          <w:rFonts w:ascii="Arial" w:hAnsi="Arial" w:cs="Arial"/>
          <w:lang w:val="mk-MK"/>
        </w:rPr>
        <w:t>6</w:t>
      </w:r>
      <w:r w:rsidRPr="00315AA8">
        <w:rPr>
          <w:rFonts w:ascii="Arial" w:hAnsi="Arial" w:cs="Arial"/>
          <w:lang w:val="mk-MK"/>
        </w:rPr>
        <w:t xml:space="preserve"> години</w:t>
      </w:r>
      <w:r w:rsidR="00977A4B" w:rsidRPr="00BF0395">
        <w:rPr>
          <w:rFonts w:ascii="Arial" w:hAnsi="Arial" w:cs="Arial"/>
          <w:lang w:val="mk-MK"/>
        </w:rPr>
        <w:t xml:space="preserve">    </w:t>
      </w:r>
    </w:p>
    <w:p w14:paraId="1FA975E0" w14:textId="77777777" w:rsidR="00F96CA5" w:rsidRPr="00CB3F91" w:rsidRDefault="00F96CA5" w:rsidP="00315AA8">
      <w:pPr>
        <w:pStyle w:val="NormalWeb"/>
        <w:spacing w:before="0" w:beforeAutospacing="0" w:after="0" w:afterAutospacing="0"/>
        <w:ind w:firstLine="540"/>
        <w:rPr>
          <w:rFonts w:ascii="Arial" w:hAnsi="Arial" w:cs="Arial"/>
        </w:rPr>
      </w:pPr>
      <w:r w:rsidRPr="00BF0395">
        <w:rPr>
          <w:rFonts w:ascii="Arial" w:hAnsi="Arial" w:cs="Arial"/>
          <w:lang w:val="mk-MK"/>
        </w:rPr>
        <w:t xml:space="preserve"> </w:t>
      </w:r>
      <w:r w:rsidRPr="00BF0395">
        <w:rPr>
          <w:rFonts w:ascii="Arial" w:hAnsi="Arial" w:cs="Arial"/>
          <w:lang w:val="mk-MK"/>
        </w:rPr>
        <w:br/>
      </w:r>
      <w:r w:rsidRPr="00FF597B">
        <w:rPr>
          <w:rFonts w:ascii="Arial" w:hAnsi="Arial" w:cs="Arial"/>
          <w:lang w:val="mk-MK"/>
        </w:rPr>
        <w:t>Со секоја група работи воспитно-</w:t>
      </w:r>
      <w:r w:rsidRPr="00D357A9">
        <w:rPr>
          <w:rFonts w:ascii="Arial" w:hAnsi="Arial" w:cs="Arial"/>
          <w:lang w:val="mk-MK"/>
        </w:rPr>
        <w:t xml:space="preserve">образовен и </w:t>
      </w:r>
      <w:r w:rsidRPr="00FF597B">
        <w:rPr>
          <w:rFonts w:ascii="Arial" w:hAnsi="Arial" w:cs="Arial"/>
          <w:lang w:val="mk-MK"/>
        </w:rPr>
        <w:t>згрижувачки тим (воспитувач и негувател).</w:t>
      </w:r>
      <w:r w:rsidRPr="00FF597B">
        <w:rPr>
          <w:rFonts w:ascii="Arial" w:hAnsi="Arial" w:cs="Arial"/>
          <w:lang w:val="mk-MK"/>
        </w:rPr>
        <w:br/>
        <w:t>Објектот се наоѓа на улица Охридска бб</w:t>
      </w:r>
      <w:r w:rsidR="00315AA8">
        <w:rPr>
          <w:rFonts w:ascii="Arial" w:hAnsi="Arial" w:cs="Arial"/>
          <w:lang w:val="mk-MK"/>
        </w:rPr>
        <w:t>.</w:t>
      </w:r>
      <w:r w:rsidRPr="00FF597B">
        <w:rPr>
          <w:rFonts w:ascii="Arial" w:hAnsi="Arial" w:cs="Arial"/>
          <w:lang w:val="mk-MK"/>
        </w:rPr>
        <w:t xml:space="preserve"> </w:t>
      </w:r>
    </w:p>
    <w:p w14:paraId="431BE672" w14:textId="77777777" w:rsidR="0013116A" w:rsidRPr="0021491B" w:rsidRDefault="0013116A" w:rsidP="00315AA8">
      <w:pPr>
        <w:pStyle w:val="NormalWeb"/>
        <w:spacing w:before="0" w:beforeAutospacing="0" w:after="0" w:afterAutospacing="0"/>
        <w:ind w:firstLine="540"/>
        <w:rPr>
          <w:rFonts w:ascii="Arial" w:hAnsi="Arial" w:cs="Arial"/>
          <w:lang w:val="mk-MK"/>
        </w:rPr>
      </w:pPr>
    </w:p>
    <w:p w14:paraId="2064759D" w14:textId="77777777" w:rsidR="009A278A" w:rsidRPr="005F6811" w:rsidRDefault="009A278A" w:rsidP="00315AA8">
      <w:pPr>
        <w:pStyle w:val="NormalWeb"/>
        <w:spacing w:before="0" w:beforeAutospacing="0" w:after="0" w:afterAutospacing="0"/>
        <w:ind w:firstLine="540"/>
        <w:rPr>
          <w:rFonts w:ascii="Arial" w:hAnsi="Arial" w:cs="Arial"/>
        </w:rPr>
      </w:pPr>
    </w:p>
    <w:p w14:paraId="4900C57A" w14:textId="77777777" w:rsidR="00F96CA5" w:rsidRPr="00764B5E" w:rsidRDefault="00764B5E" w:rsidP="00315AA8">
      <w:pPr>
        <w:pStyle w:val="NormalWeb"/>
        <w:spacing w:before="0" w:beforeAutospacing="0" w:after="0" w:afterAutospacing="0"/>
        <w:ind w:firstLine="540"/>
        <w:rPr>
          <w:rFonts w:ascii="Arial" w:hAnsi="Arial" w:cs="Arial"/>
        </w:rPr>
      </w:pPr>
      <w:r>
        <w:rPr>
          <w:rFonts w:ascii="Arial" w:hAnsi="Arial" w:cs="Arial"/>
        </w:rPr>
        <w:t xml:space="preserve">                                                                                   </w:t>
      </w:r>
    </w:p>
    <w:p w14:paraId="3DA4B110" w14:textId="77777777" w:rsidR="009A278A" w:rsidRPr="003830B5" w:rsidRDefault="00F96CA5" w:rsidP="003830B5">
      <w:pPr>
        <w:ind w:firstLine="540"/>
        <w:jc w:val="both"/>
        <w:rPr>
          <w:rFonts w:ascii="Arial" w:hAnsi="Arial" w:cs="Arial"/>
          <w:noProof/>
          <w:sz w:val="24"/>
          <w:szCs w:val="24"/>
        </w:rPr>
      </w:pPr>
      <w:r w:rsidRPr="00D357A9">
        <w:rPr>
          <w:rFonts w:ascii="Arial" w:hAnsi="Arial" w:cs="Arial"/>
          <w:noProof/>
          <w:sz w:val="24"/>
          <w:szCs w:val="24"/>
        </w:rPr>
        <w:drawing>
          <wp:inline distT="0" distB="0" distL="0" distR="0" wp14:anchorId="2AC19D7E" wp14:editId="60C3AFA2">
            <wp:extent cx="1930883" cy="2265680"/>
            <wp:effectExtent l="0" t="0" r="0" b="0"/>
            <wp:docPr id="6" name="Picture 6" descr="D:\SLIKI GRADINKI\Славејче\20200911_07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LIKI GRADINKI\Славејче\20200911_0718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768" cy="2280799"/>
                    </a:xfrm>
                    <a:prstGeom prst="rect">
                      <a:avLst/>
                    </a:prstGeom>
                    <a:noFill/>
                    <a:ln>
                      <a:noFill/>
                    </a:ln>
                  </pic:spPr>
                </pic:pic>
              </a:graphicData>
            </a:graphic>
          </wp:inline>
        </w:drawing>
      </w:r>
      <w:r w:rsidR="005374E1">
        <w:rPr>
          <w:rFonts w:ascii="Arial" w:hAnsi="Arial" w:cs="Arial"/>
          <w:noProof/>
          <w:sz w:val="24"/>
          <w:szCs w:val="24"/>
          <w:lang w:val="mk-MK"/>
        </w:rPr>
        <w:t xml:space="preserve">  </w:t>
      </w:r>
      <w:r w:rsidR="009871E6">
        <w:rPr>
          <w:rFonts w:ascii="Arial" w:hAnsi="Arial" w:cs="Arial"/>
          <w:noProof/>
          <w:sz w:val="24"/>
          <w:szCs w:val="24"/>
          <w:lang w:val="mk-MK"/>
        </w:rPr>
        <w:t xml:space="preserve">      </w:t>
      </w:r>
      <w:r w:rsidR="00764B5E">
        <w:rPr>
          <w:rFonts w:ascii="Arial" w:hAnsi="Arial" w:cs="Arial"/>
          <w:noProof/>
          <w:sz w:val="24"/>
          <w:szCs w:val="24"/>
        </w:rPr>
        <w:drawing>
          <wp:inline distT="0" distB="0" distL="0" distR="0" wp14:anchorId="4E35B0EB" wp14:editId="7CD103C1">
            <wp:extent cx="3038475" cy="22788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Ева.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0397" cy="2280297"/>
                    </a:xfrm>
                    <a:prstGeom prst="rect">
                      <a:avLst/>
                    </a:prstGeom>
                  </pic:spPr>
                </pic:pic>
              </a:graphicData>
            </a:graphic>
          </wp:inline>
        </w:drawing>
      </w:r>
      <w:r w:rsidR="003830B5">
        <w:rPr>
          <w:rFonts w:ascii="Arial" w:hAnsi="Arial" w:cs="Arial"/>
          <w:noProof/>
          <w:sz w:val="24"/>
          <w:szCs w:val="24"/>
          <w:lang w:val="mk-MK"/>
        </w:rPr>
        <w:t xml:space="preserve">              </w:t>
      </w:r>
    </w:p>
    <w:p w14:paraId="7229812F" w14:textId="77777777" w:rsidR="00076111" w:rsidRDefault="00076111" w:rsidP="003830B5">
      <w:pPr>
        <w:jc w:val="both"/>
        <w:rPr>
          <w:rFonts w:ascii="Arial" w:hAnsi="Arial" w:cs="Arial"/>
          <w:b/>
          <w:sz w:val="24"/>
          <w:szCs w:val="24"/>
        </w:rPr>
      </w:pPr>
    </w:p>
    <w:p w14:paraId="3D4DE821" w14:textId="77777777" w:rsidR="00351829" w:rsidRPr="00DE1F85" w:rsidRDefault="00F96CA5" w:rsidP="006A0D18">
      <w:pPr>
        <w:ind w:firstLine="540"/>
        <w:jc w:val="both"/>
        <w:rPr>
          <w:rFonts w:ascii="Arial" w:hAnsi="Arial" w:cs="Arial"/>
          <w:b/>
          <w:sz w:val="24"/>
          <w:szCs w:val="24"/>
          <w:lang w:val="mk-MK"/>
        </w:rPr>
      </w:pPr>
      <w:r w:rsidRPr="00D357A9">
        <w:rPr>
          <w:rFonts w:ascii="Arial" w:hAnsi="Arial" w:cs="Arial"/>
          <w:b/>
          <w:sz w:val="24"/>
          <w:szCs w:val="24"/>
          <w:lang w:val="mk-MK"/>
        </w:rPr>
        <w:t>Објект „Качунка“</w:t>
      </w:r>
    </w:p>
    <w:p w14:paraId="70CEFDCC" w14:textId="77777777" w:rsidR="0038078A" w:rsidRDefault="00F96CA5" w:rsidP="006A0D18">
      <w:pPr>
        <w:ind w:firstLine="540"/>
        <w:rPr>
          <w:rFonts w:ascii="Arial" w:hAnsi="Arial" w:cs="Arial"/>
          <w:sz w:val="24"/>
          <w:szCs w:val="24"/>
          <w:lang w:val="mk-MK"/>
        </w:rPr>
      </w:pPr>
      <w:r w:rsidRPr="00F56F62">
        <w:rPr>
          <w:rFonts w:ascii="Arial" w:hAnsi="Arial" w:cs="Arial"/>
          <w:sz w:val="24"/>
          <w:szCs w:val="24"/>
          <w:lang w:val="mk-MK"/>
        </w:rPr>
        <w:t>Објектот е од тврда градба со вкупен користен простор од 140м2</w:t>
      </w:r>
      <w:r w:rsidRPr="00D357A9">
        <w:rPr>
          <w:rFonts w:ascii="Arial" w:hAnsi="Arial" w:cs="Arial"/>
          <w:sz w:val="24"/>
          <w:szCs w:val="24"/>
          <w:lang w:val="mk-MK"/>
        </w:rPr>
        <w:t>,</w:t>
      </w:r>
      <w:r w:rsidR="00DA03E9">
        <w:rPr>
          <w:rFonts w:ascii="Arial" w:hAnsi="Arial" w:cs="Arial"/>
          <w:sz w:val="24"/>
          <w:szCs w:val="24"/>
        </w:rPr>
        <w:t xml:space="preserve"> </w:t>
      </w:r>
      <w:r w:rsidRPr="00D357A9">
        <w:rPr>
          <w:rFonts w:ascii="Arial" w:hAnsi="Arial" w:cs="Arial"/>
          <w:sz w:val="24"/>
          <w:szCs w:val="24"/>
          <w:lang w:val="mk-MK"/>
        </w:rPr>
        <w:t>капацитет за 45</w:t>
      </w:r>
      <w:r w:rsidR="00DA03E9">
        <w:rPr>
          <w:rFonts w:ascii="Arial" w:hAnsi="Arial" w:cs="Arial"/>
          <w:sz w:val="24"/>
          <w:szCs w:val="24"/>
        </w:rPr>
        <w:t xml:space="preserve"> </w:t>
      </w:r>
      <w:r w:rsidR="00DA03E9">
        <w:rPr>
          <w:rFonts w:ascii="Arial" w:hAnsi="Arial" w:cs="Arial"/>
          <w:sz w:val="24"/>
          <w:szCs w:val="24"/>
          <w:lang w:val="mk-MK"/>
        </w:rPr>
        <w:t>деца</w:t>
      </w:r>
      <w:r w:rsidRPr="00D357A9">
        <w:rPr>
          <w:rFonts w:ascii="Arial" w:hAnsi="Arial" w:cs="Arial"/>
          <w:sz w:val="24"/>
          <w:szCs w:val="24"/>
          <w:lang w:val="mk-MK"/>
        </w:rPr>
        <w:t>.</w:t>
      </w:r>
      <w:r w:rsidRPr="00F56F62">
        <w:rPr>
          <w:rFonts w:ascii="Arial" w:hAnsi="Arial" w:cs="Arial"/>
          <w:sz w:val="24"/>
          <w:szCs w:val="24"/>
          <w:lang w:val="mk-MK"/>
        </w:rPr>
        <w:t xml:space="preserve"> </w:t>
      </w:r>
      <w:r w:rsidRPr="00F56F62">
        <w:rPr>
          <w:rFonts w:ascii="Arial" w:hAnsi="Arial" w:cs="Arial"/>
          <w:sz w:val="24"/>
          <w:szCs w:val="24"/>
          <w:lang w:val="mk-MK"/>
        </w:rPr>
        <w:br/>
        <w:t xml:space="preserve">Објектот располага со 2 занимални во кои се згрижени </w:t>
      </w:r>
      <w:r w:rsidR="00D357A9" w:rsidRPr="00F56F62">
        <w:rPr>
          <w:rFonts w:ascii="Arial" w:hAnsi="Arial" w:cs="Arial"/>
          <w:sz w:val="24"/>
          <w:szCs w:val="24"/>
          <w:lang w:val="mk-MK"/>
        </w:rPr>
        <w:t>деца по групи според возраст:</w:t>
      </w:r>
      <w:r w:rsidR="00D357A9" w:rsidRPr="00F56F62">
        <w:rPr>
          <w:rFonts w:ascii="Arial" w:hAnsi="Arial" w:cs="Arial"/>
          <w:sz w:val="24"/>
          <w:szCs w:val="24"/>
          <w:lang w:val="mk-MK"/>
        </w:rPr>
        <w:br/>
        <w:t>1</w:t>
      </w:r>
      <w:r w:rsidR="00047D2F">
        <w:rPr>
          <w:rFonts w:ascii="Arial" w:hAnsi="Arial" w:cs="Arial"/>
          <w:sz w:val="24"/>
          <w:szCs w:val="24"/>
          <w:lang w:val="mk-MK"/>
        </w:rPr>
        <w:t xml:space="preserve"> </w:t>
      </w:r>
      <w:r w:rsidR="00D357A9" w:rsidRPr="00F56F62">
        <w:rPr>
          <w:rFonts w:ascii="Arial" w:hAnsi="Arial" w:cs="Arial"/>
          <w:sz w:val="24"/>
          <w:szCs w:val="24"/>
          <w:lang w:val="mk-MK"/>
        </w:rPr>
        <w:t>група</w:t>
      </w:r>
      <w:r w:rsidR="00047D2F">
        <w:rPr>
          <w:rFonts w:ascii="Arial" w:hAnsi="Arial" w:cs="Arial"/>
          <w:sz w:val="24"/>
          <w:szCs w:val="24"/>
          <w:lang w:val="mk-MK"/>
        </w:rPr>
        <w:t xml:space="preserve"> </w:t>
      </w:r>
      <w:r w:rsidR="00D357A9" w:rsidRPr="00F56F62">
        <w:rPr>
          <w:rFonts w:ascii="Arial" w:hAnsi="Arial" w:cs="Arial"/>
          <w:sz w:val="24"/>
          <w:szCs w:val="24"/>
          <w:lang w:val="mk-MK"/>
        </w:rPr>
        <w:t>од</w:t>
      </w:r>
      <w:r w:rsidR="00C42414">
        <w:rPr>
          <w:rFonts w:ascii="Arial" w:hAnsi="Arial" w:cs="Arial"/>
          <w:sz w:val="24"/>
          <w:szCs w:val="24"/>
          <w:lang w:val="mk-MK"/>
        </w:rPr>
        <w:t xml:space="preserve"> </w:t>
      </w:r>
      <w:r w:rsidR="003E5F6C">
        <w:rPr>
          <w:rFonts w:ascii="Arial" w:hAnsi="Arial" w:cs="Arial"/>
          <w:sz w:val="24"/>
          <w:szCs w:val="24"/>
          <w:lang w:val="mk-MK"/>
        </w:rPr>
        <w:t>3</w:t>
      </w:r>
      <w:r w:rsidRPr="00F56F62">
        <w:rPr>
          <w:rFonts w:ascii="Arial" w:hAnsi="Arial" w:cs="Arial"/>
          <w:sz w:val="24"/>
          <w:szCs w:val="24"/>
          <w:lang w:val="mk-MK"/>
        </w:rPr>
        <w:t>-</w:t>
      </w:r>
      <w:r w:rsidRPr="00D357A9">
        <w:rPr>
          <w:rFonts w:ascii="Arial" w:hAnsi="Arial" w:cs="Arial"/>
          <w:sz w:val="24"/>
          <w:szCs w:val="24"/>
          <w:lang w:val="mk-MK"/>
        </w:rPr>
        <w:t>5</w:t>
      </w:r>
      <w:r w:rsidR="00C42414">
        <w:rPr>
          <w:rFonts w:ascii="Arial" w:hAnsi="Arial" w:cs="Arial"/>
          <w:sz w:val="24"/>
          <w:szCs w:val="24"/>
          <w:lang w:val="mk-MK"/>
        </w:rPr>
        <w:t xml:space="preserve"> </w:t>
      </w:r>
      <w:r w:rsidR="00F36554">
        <w:rPr>
          <w:rFonts w:ascii="Arial" w:hAnsi="Arial" w:cs="Arial"/>
          <w:sz w:val="24"/>
          <w:szCs w:val="24"/>
          <w:lang w:val="mk-MK"/>
        </w:rPr>
        <w:t xml:space="preserve">години </w:t>
      </w:r>
      <w:r w:rsidR="00F36554">
        <w:rPr>
          <w:rFonts w:ascii="Arial" w:hAnsi="Arial" w:cs="Arial"/>
          <w:sz w:val="24"/>
          <w:szCs w:val="24"/>
          <w:lang w:val="mk-MK"/>
        </w:rPr>
        <w:br/>
        <w:t xml:space="preserve">1 група од 5-6 </w:t>
      </w:r>
      <w:r w:rsidR="00F36554" w:rsidRPr="00F36554">
        <w:rPr>
          <w:rFonts w:ascii="Arial" w:hAnsi="Arial" w:cs="Arial"/>
          <w:sz w:val="24"/>
          <w:szCs w:val="24"/>
          <w:lang w:val="mk-MK"/>
        </w:rPr>
        <w:t>години</w:t>
      </w:r>
      <w:r w:rsidR="00C42414">
        <w:rPr>
          <w:rFonts w:ascii="Arial" w:hAnsi="Arial" w:cs="Arial"/>
          <w:sz w:val="24"/>
          <w:szCs w:val="24"/>
          <w:lang w:val="mk-MK"/>
        </w:rPr>
        <w:t>.</w:t>
      </w:r>
    </w:p>
    <w:p w14:paraId="4FEB63B5" w14:textId="77777777" w:rsidR="00F36554" w:rsidRPr="00ED3B7A" w:rsidRDefault="00F96CA5" w:rsidP="00097DD9">
      <w:pPr>
        <w:ind w:firstLine="540"/>
        <w:rPr>
          <w:rFonts w:ascii="Arial" w:hAnsi="Arial" w:cs="Arial"/>
          <w:sz w:val="24"/>
          <w:szCs w:val="24"/>
        </w:rPr>
      </w:pPr>
      <w:r w:rsidRPr="00F36554">
        <w:rPr>
          <w:rFonts w:ascii="Arial" w:hAnsi="Arial" w:cs="Arial"/>
          <w:sz w:val="24"/>
          <w:szCs w:val="24"/>
          <w:lang w:val="mk-MK"/>
        </w:rPr>
        <w:t>Објектот се затоплува со парно греење на течно гориво кое е во состав на објектот каде е сместена градинката.</w:t>
      </w:r>
      <w:r w:rsidR="001530BE">
        <w:rPr>
          <w:rFonts w:ascii="Arial" w:hAnsi="Arial" w:cs="Arial"/>
          <w:sz w:val="24"/>
          <w:szCs w:val="24"/>
          <w:lang w:val="mk-MK"/>
        </w:rPr>
        <w:t xml:space="preserve"> </w:t>
      </w:r>
      <w:r w:rsidRPr="001530BE">
        <w:rPr>
          <w:rFonts w:ascii="Arial" w:hAnsi="Arial" w:cs="Arial"/>
          <w:sz w:val="24"/>
          <w:szCs w:val="24"/>
          <w:lang w:val="mk-MK"/>
        </w:rPr>
        <w:t>Со секоја група работи воспитно-образовен и згрижувачк</w:t>
      </w:r>
      <w:r w:rsidR="0057287D" w:rsidRPr="001530BE">
        <w:rPr>
          <w:rFonts w:ascii="Arial" w:hAnsi="Arial" w:cs="Arial"/>
          <w:sz w:val="24"/>
          <w:szCs w:val="24"/>
          <w:lang w:val="mk-MK"/>
        </w:rPr>
        <w:t>и тим (воспитувач и негувател).</w:t>
      </w:r>
      <w:r w:rsidRPr="001530BE">
        <w:rPr>
          <w:rFonts w:ascii="Arial" w:hAnsi="Arial" w:cs="Arial"/>
          <w:sz w:val="24"/>
          <w:szCs w:val="24"/>
          <w:lang w:val="mk-MK"/>
        </w:rPr>
        <w:t>Об</w:t>
      </w:r>
      <w:r w:rsidR="001530BE">
        <w:rPr>
          <w:rFonts w:ascii="Arial" w:hAnsi="Arial" w:cs="Arial"/>
          <w:sz w:val="24"/>
          <w:szCs w:val="24"/>
          <w:lang w:val="mk-MK"/>
        </w:rPr>
        <w:t>јектот се наоѓа на улица Север-Ј</w:t>
      </w:r>
      <w:r w:rsidRPr="001530BE">
        <w:rPr>
          <w:rFonts w:ascii="Arial" w:hAnsi="Arial" w:cs="Arial"/>
          <w:sz w:val="24"/>
          <w:szCs w:val="24"/>
          <w:lang w:val="mk-MK"/>
        </w:rPr>
        <w:t>уг бб</w:t>
      </w:r>
      <w:r w:rsidR="001530BE">
        <w:rPr>
          <w:rFonts w:ascii="Arial" w:hAnsi="Arial" w:cs="Arial"/>
          <w:sz w:val="24"/>
          <w:szCs w:val="24"/>
          <w:lang w:val="mk-MK"/>
        </w:rPr>
        <w:t>.</w:t>
      </w:r>
      <w:r w:rsidRPr="001530BE">
        <w:rPr>
          <w:rFonts w:ascii="Arial" w:hAnsi="Arial" w:cs="Arial"/>
          <w:sz w:val="24"/>
          <w:szCs w:val="24"/>
          <w:lang w:val="mk-MK"/>
        </w:rPr>
        <w:t xml:space="preserve"> </w:t>
      </w:r>
    </w:p>
    <w:p w14:paraId="145D067A" w14:textId="77777777" w:rsidR="0013116A" w:rsidRDefault="0013116A" w:rsidP="006A0D18">
      <w:pPr>
        <w:pStyle w:val="NormalWeb"/>
        <w:ind w:firstLine="540"/>
        <w:jc w:val="both"/>
        <w:rPr>
          <w:rFonts w:ascii="Arial" w:hAnsi="Arial" w:cs="Arial"/>
          <w:lang w:val="mk-MK"/>
        </w:rPr>
      </w:pPr>
    </w:p>
    <w:p w14:paraId="4FCE2320" w14:textId="77777777" w:rsidR="004E599C" w:rsidRPr="00D357A9" w:rsidRDefault="00F36554" w:rsidP="006A0D18">
      <w:pPr>
        <w:pStyle w:val="NormalWeb"/>
        <w:ind w:firstLine="540"/>
        <w:jc w:val="both"/>
        <w:rPr>
          <w:rFonts w:ascii="Arial" w:hAnsi="Arial" w:cs="Arial"/>
          <w:lang w:val="mk-MK"/>
        </w:rPr>
      </w:pPr>
      <w:r>
        <w:rPr>
          <w:rFonts w:ascii="Arial" w:hAnsi="Arial" w:cs="Arial"/>
          <w:lang w:val="mk-MK"/>
        </w:rPr>
        <w:tab/>
      </w:r>
      <w:r w:rsidR="00F96CA5" w:rsidRPr="00D357A9">
        <w:rPr>
          <w:rFonts w:ascii="Arial" w:hAnsi="Arial" w:cs="Arial"/>
          <w:noProof/>
        </w:rPr>
        <w:drawing>
          <wp:inline distT="0" distB="0" distL="0" distR="0" wp14:anchorId="798A01E4" wp14:editId="3E776E8E">
            <wp:extent cx="2498707" cy="1845578"/>
            <wp:effectExtent l="0" t="0" r="0" b="0"/>
            <wp:docPr id="8" name="Picture 8" descr="D:\SLIKI GRADINKI\Кокиче, Качунка\thumbnail_IMG_20200911_06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LIKI GRADINKI\Кокиче, Качунка\thumbnail_IMG_20200911_0646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35" cy="1913625"/>
                    </a:xfrm>
                    <a:prstGeom prst="rect">
                      <a:avLst/>
                    </a:prstGeom>
                    <a:noFill/>
                    <a:ln>
                      <a:noFill/>
                    </a:ln>
                  </pic:spPr>
                </pic:pic>
              </a:graphicData>
            </a:graphic>
          </wp:inline>
        </w:drawing>
      </w:r>
      <w:r w:rsidR="00381FD7" w:rsidRPr="00D357A9">
        <w:rPr>
          <w:rFonts w:ascii="Arial" w:eastAsia="Times New Roman" w:hAnsi="Arial" w:cs="Arial"/>
          <w:noProof/>
          <w:color w:val="000000"/>
          <w:w w:val="0"/>
          <w:u w:color="000000"/>
          <w:bdr w:val="none" w:sz="0" w:space="0" w:color="000000"/>
          <w:shd w:val="clear" w:color="000000" w:fill="000000"/>
        </w:rPr>
        <w:drawing>
          <wp:inline distT="0" distB="0" distL="0" distR="0" wp14:anchorId="06D918A1" wp14:editId="51928033">
            <wp:extent cx="2344482" cy="1887523"/>
            <wp:effectExtent l="0" t="0" r="0" b="0"/>
            <wp:docPr id="10" name="Picture 2" descr="F:\SLIKI GRADINKI\Кокиче, Качунка\thumbnail_IMG_20200911_06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LIKI GRADINKI\Кокиче, Качунка\thumbnail_IMG_20200911_064801.jpg"/>
                    <pic:cNvPicPr>
                      <a:picLocks noChangeAspect="1" noChangeArrowheads="1"/>
                    </pic:cNvPicPr>
                  </pic:nvPicPr>
                  <pic:blipFill>
                    <a:blip r:embed="rId20" cstate="print"/>
                    <a:srcRect/>
                    <a:stretch>
                      <a:fillRect/>
                    </a:stretch>
                  </pic:blipFill>
                  <pic:spPr bwMode="auto">
                    <a:xfrm>
                      <a:off x="0" y="0"/>
                      <a:ext cx="2382538" cy="1918162"/>
                    </a:xfrm>
                    <a:prstGeom prst="rect">
                      <a:avLst/>
                    </a:prstGeom>
                    <a:noFill/>
                    <a:ln w="9525">
                      <a:noFill/>
                      <a:miter lim="800000"/>
                      <a:headEnd/>
                      <a:tailEnd/>
                    </a:ln>
                  </pic:spPr>
                </pic:pic>
              </a:graphicData>
            </a:graphic>
          </wp:inline>
        </w:drawing>
      </w:r>
    </w:p>
    <w:p w14:paraId="3226744B" w14:textId="77777777" w:rsidR="0013116A" w:rsidRDefault="0013116A" w:rsidP="006A0D18">
      <w:pPr>
        <w:pStyle w:val="NormalWeb"/>
        <w:ind w:firstLine="540"/>
        <w:rPr>
          <w:rFonts w:ascii="Arial" w:hAnsi="Arial" w:cs="Arial"/>
          <w:b/>
          <w:lang w:val="mk-MK"/>
        </w:rPr>
      </w:pPr>
    </w:p>
    <w:p w14:paraId="084829C8" w14:textId="77777777" w:rsidR="000F2793" w:rsidRDefault="003D0397" w:rsidP="006A0D18">
      <w:pPr>
        <w:pStyle w:val="NormalWeb"/>
        <w:ind w:firstLine="540"/>
        <w:rPr>
          <w:rFonts w:ascii="Arial" w:hAnsi="Arial" w:cs="Arial"/>
          <w:b/>
        </w:rPr>
      </w:pPr>
      <w:r>
        <w:rPr>
          <w:rFonts w:ascii="Arial" w:hAnsi="Arial" w:cs="Arial"/>
          <w:b/>
          <w:lang w:val="mk-MK"/>
        </w:rPr>
        <w:t>Објект„</w:t>
      </w:r>
      <w:r w:rsidR="000F2793" w:rsidRPr="00CE7562">
        <w:rPr>
          <w:rFonts w:ascii="Arial" w:hAnsi="Arial" w:cs="Arial"/>
          <w:b/>
          <w:lang w:val="mk-MK"/>
        </w:rPr>
        <w:t xml:space="preserve">Кокиче </w:t>
      </w:r>
      <w:r>
        <w:rPr>
          <w:rFonts w:ascii="Arial" w:hAnsi="Arial" w:cs="Arial"/>
          <w:b/>
          <w:lang w:val="mk-MK"/>
        </w:rPr>
        <w:t>“</w:t>
      </w:r>
    </w:p>
    <w:p w14:paraId="53778A8A" w14:textId="4860781C" w:rsidR="00315AA8" w:rsidRPr="00315AA8" w:rsidRDefault="00315AA8" w:rsidP="00315AA8">
      <w:pPr>
        <w:rPr>
          <w:rFonts w:ascii="Arial" w:hAnsi="Arial" w:cs="Arial"/>
          <w:sz w:val="24"/>
          <w:szCs w:val="24"/>
          <w:lang w:val="mk-MK"/>
        </w:rPr>
      </w:pPr>
      <w:r w:rsidRPr="00315AA8">
        <w:rPr>
          <w:rFonts w:ascii="Arial" w:hAnsi="Arial" w:cs="Arial"/>
          <w:sz w:val="24"/>
          <w:szCs w:val="24"/>
          <w:lang w:val="mk-MK"/>
        </w:rPr>
        <w:t xml:space="preserve"> </w:t>
      </w:r>
      <w:r w:rsidR="000F2793" w:rsidRPr="00315AA8">
        <w:rPr>
          <w:rFonts w:ascii="Arial" w:hAnsi="Arial" w:cs="Arial"/>
          <w:sz w:val="24"/>
          <w:szCs w:val="24"/>
        </w:rPr>
        <w:t>Објектот е од тврда градба со вкупен користен простор од 140м2</w:t>
      </w:r>
      <w:r w:rsidR="006B7094">
        <w:rPr>
          <w:rFonts w:ascii="Arial" w:hAnsi="Arial" w:cs="Arial"/>
          <w:sz w:val="24"/>
          <w:szCs w:val="24"/>
        </w:rPr>
        <w:t xml:space="preserve">, </w:t>
      </w:r>
      <w:r w:rsidR="000F2793" w:rsidRPr="00315AA8">
        <w:rPr>
          <w:rFonts w:ascii="Arial" w:hAnsi="Arial" w:cs="Arial"/>
          <w:sz w:val="24"/>
          <w:szCs w:val="24"/>
          <w:lang w:val="mk-MK"/>
        </w:rPr>
        <w:t>капацитет 45 деца.</w:t>
      </w:r>
      <w:r w:rsidRPr="00315AA8">
        <w:rPr>
          <w:rFonts w:ascii="Arial" w:hAnsi="Arial" w:cs="Arial"/>
          <w:sz w:val="24"/>
          <w:szCs w:val="24"/>
        </w:rPr>
        <w:t xml:space="preserve"> </w:t>
      </w:r>
      <w:r w:rsidR="000F2793" w:rsidRPr="00315AA8">
        <w:rPr>
          <w:rFonts w:ascii="Arial" w:hAnsi="Arial" w:cs="Arial"/>
          <w:sz w:val="24"/>
          <w:szCs w:val="24"/>
        </w:rPr>
        <w:t>Објектот располага со 2 занимални во кои се згрижени деца по групи според возраст:</w:t>
      </w:r>
      <w:r w:rsidR="000F2793" w:rsidRPr="00315AA8">
        <w:rPr>
          <w:rFonts w:ascii="Arial" w:hAnsi="Arial" w:cs="Arial"/>
          <w:sz w:val="24"/>
          <w:szCs w:val="24"/>
        </w:rPr>
        <w:br/>
        <w:t>1 група од 4-5</w:t>
      </w:r>
      <w:r w:rsidR="003D0397" w:rsidRPr="00315AA8">
        <w:rPr>
          <w:rFonts w:ascii="Arial" w:hAnsi="Arial" w:cs="Arial"/>
          <w:sz w:val="24"/>
          <w:szCs w:val="24"/>
        </w:rPr>
        <w:t xml:space="preserve"> години </w:t>
      </w:r>
      <w:r w:rsidR="003D0397" w:rsidRPr="00315AA8">
        <w:rPr>
          <w:rFonts w:ascii="Arial" w:hAnsi="Arial" w:cs="Arial"/>
          <w:sz w:val="24"/>
          <w:szCs w:val="24"/>
        </w:rPr>
        <w:br/>
        <w:t xml:space="preserve">1 група од </w:t>
      </w:r>
      <w:r w:rsidR="003D0397" w:rsidRPr="00315AA8">
        <w:rPr>
          <w:rFonts w:ascii="Arial" w:hAnsi="Arial" w:cs="Arial"/>
          <w:sz w:val="24"/>
          <w:szCs w:val="24"/>
          <w:lang w:val="mk-MK"/>
        </w:rPr>
        <w:t>5</w:t>
      </w:r>
      <w:r w:rsidR="000F2793" w:rsidRPr="00315AA8">
        <w:rPr>
          <w:rFonts w:ascii="Arial" w:hAnsi="Arial" w:cs="Arial"/>
          <w:sz w:val="24"/>
          <w:szCs w:val="24"/>
        </w:rPr>
        <w:t xml:space="preserve">-6 години </w:t>
      </w:r>
    </w:p>
    <w:p w14:paraId="2C0AA268" w14:textId="5C8D0D1B" w:rsidR="0038078A" w:rsidRPr="00ED3B7A" w:rsidRDefault="00315AA8" w:rsidP="00097DD9">
      <w:pPr>
        <w:pStyle w:val="NormalWeb"/>
        <w:ind w:firstLine="540"/>
        <w:rPr>
          <w:rFonts w:ascii="Arial" w:hAnsi="Arial" w:cs="Arial"/>
        </w:rPr>
      </w:pPr>
      <w:r w:rsidRPr="00CE7562">
        <w:rPr>
          <w:rFonts w:ascii="Arial" w:hAnsi="Arial" w:cs="Arial"/>
        </w:rPr>
        <w:t>Објектот се затоплува со парно греење на течно гориво кое е во состав на  обје</w:t>
      </w:r>
      <w:r>
        <w:rPr>
          <w:rFonts w:ascii="Arial" w:hAnsi="Arial" w:cs="Arial"/>
        </w:rPr>
        <w:t>ктот</w:t>
      </w:r>
      <w:r w:rsidR="00097DD9">
        <w:rPr>
          <w:rFonts w:ascii="Arial" w:hAnsi="Arial" w:cs="Arial"/>
        </w:rPr>
        <w:t xml:space="preserve"> </w:t>
      </w:r>
      <w:r>
        <w:rPr>
          <w:rFonts w:ascii="Arial" w:hAnsi="Arial" w:cs="Arial"/>
        </w:rPr>
        <w:t>каде е сместена градинката.</w:t>
      </w:r>
      <w:r w:rsidR="000F2793" w:rsidRPr="00DE1F85">
        <w:rPr>
          <w:rFonts w:ascii="Arial" w:hAnsi="Arial" w:cs="Arial"/>
          <w:lang w:val="mk-MK"/>
        </w:rPr>
        <w:t>Со секоја група работи воспитно-</w:t>
      </w:r>
      <w:r w:rsidR="000F2793" w:rsidRPr="00CE7562">
        <w:rPr>
          <w:rFonts w:ascii="Arial" w:hAnsi="Arial" w:cs="Arial"/>
          <w:lang w:val="mk-MK"/>
        </w:rPr>
        <w:t>образовен и</w:t>
      </w:r>
      <w:r w:rsidR="000F2793" w:rsidRPr="00DE1F85">
        <w:rPr>
          <w:rFonts w:ascii="Arial" w:hAnsi="Arial" w:cs="Arial"/>
          <w:lang w:val="mk-MK"/>
        </w:rPr>
        <w:t>згрижувачкитим (воспитувач и негувател).</w:t>
      </w:r>
      <w:r w:rsidR="000F2793" w:rsidRPr="00DE1F85">
        <w:rPr>
          <w:rFonts w:ascii="Arial" w:hAnsi="Arial" w:cs="Arial"/>
          <w:lang w:val="mk-MK"/>
        </w:rPr>
        <w:br/>
        <w:t>Објектот се наоѓа на улица Север југ бб</w:t>
      </w:r>
      <w:r w:rsidR="0021491B">
        <w:rPr>
          <w:rFonts w:ascii="Arial" w:hAnsi="Arial" w:cs="Arial"/>
          <w:lang w:val="mk-MK"/>
        </w:rPr>
        <w:t>.</w:t>
      </w:r>
    </w:p>
    <w:p w14:paraId="2F053431" w14:textId="77777777" w:rsidR="00315AA8" w:rsidRPr="0021491B" w:rsidRDefault="00315AA8" w:rsidP="00315AA8">
      <w:pPr>
        <w:pStyle w:val="NormalWeb"/>
        <w:rPr>
          <w:rFonts w:ascii="Arial" w:hAnsi="Arial" w:cs="Arial"/>
          <w:lang w:val="mk-MK"/>
        </w:rPr>
      </w:pPr>
    </w:p>
    <w:p w14:paraId="75B00F6B" w14:textId="77777777" w:rsidR="00A36D0C" w:rsidRDefault="0038078A" w:rsidP="006A0D18">
      <w:pPr>
        <w:tabs>
          <w:tab w:val="left" w:pos="1260"/>
        </w:tabs>
        <w:ind w:firstLine="540"/>
        <w:rPr>
          <w:lang w:val="mk-MK"/>
        </w:rPr>
      </w:pPr>
      <w:r>
        <w:rPr>
          <w:lang w:val="mk-MK"/>
        </w:rPr>
        <w:t xml:space="preserve">                   </w:t>
      </w:r>
      <w:r w:rsidRPr="00D357A9">
        <w:rPr>
          <w:rFonts w:ascii="Arial" w:hAnsi="Arial" w:cs="Arial"/>
          <w:noProof/>
        </w:rPr>
        <w:drawing>
          <wp:inline distT="0" distB="0" distL="0" distR="0" wp14:anchorId="7C4D08B4" wp14:editId="3253DBF9">
            <wp:extent cx="2209800" cy="1654501"/>
            <wp:effectExtent l="0" t="0" r="0" b="0"/>
            <wp:docPr id="13" name="Picture 13" descr="D:\SLIKI GRADINKI\Кокиче, Качунка\thumbnail_IMG_20200911_11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LIKI GRADINKI\Кокиче, Качунка\thumbnail_IMG_20200911_1115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9180" cy="1669011"/>
                    </a:xfrm>
                    <a:prstGeom prst="rect">
                      <a:avLst/>
                    </a:prstGeom>
                    <a:noFill/>
                    <a:ln>
                      <a:noFill/>
                    </a:ln>
                  </pic:spPr>
                </pic:pic>
              </a:graphicData>
            </a:graphic>
          </wp:inline>
        </w:drawing>
      </w:r>
      <w:r w:rsidRPr="00D357A9">
        <w:rPr>
          <w:rFonts w:ascii="Arial" w:hAnsi="Arial" w:cs="Arial"/>
          <w:noProof/>
        </w:rPr>
        <w:drawing>
          <wp:inline distT="0" distB="0" distL="0" distR="0" wp14:anchorId="562ABF97" wp14:editId="4104DF6B">
            <wp:extent cx="2199760" cy="1668780"/>
            <wp:effectExtent l="0" t="0" r="0" b="0"/>
            <wp:docPr id="12" name="Picture 12" descr="D:\SLIKI GRADINKI\Кокиче, Качунка\thumbnail_IMG_20200911_11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LIKI GRADINKI\Кокиче, Качунка\thumbnail_IMG_20200911_1116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8603" cy="1683075"/>
                    </a:xfrm>
                    <a:prstGeom prst="rect">
                      <a:avLst/>
                    </a:prstGeom>
                    <a:noFill/>
                    <a:ln>
                      <a:noFill/>
                    </a:ln>
                  </pic:spPr>
                </pic:pic>
              </a:graphicData>
            </a:graphic>
          </wp:inline>
        </w:drawing>
      </w:r>
    </w:p>
    <w:p w14:paraId="7E4C70FB" w14:textId="77777777" w:rsidR="009D17B1" w:rsidRDefault="009D17B1" w:rsidP="006A0D18">
      <w:pPr>
        <w:tabs>
          <w:tab w:val="left" w:pos="1260"/>
        </w:tabs>
        <w:ind w:firstLine="540"/>
        <w:rPr>
          <w:rFonts w:ascii="Arial" w:hAnsi="Arial" w:cs="Arial"/>
          <w:b/>
        </w:rPr>
      </w:pPr>
    </w:p>
    <w:p w14:paraId="559749CA" w14:textId="77777777" w:rsidR="0080615E" w:rsidRDefault="008558F4" w:rsidP="0080615E">
      <w:pPr>
        <w:tabs>
          <w:tab w:val="left" w:pos="1260"/>
        </w:tabs>
        <w:rPr>
          <w:rFonts w:ascii="Arial" w:hAnsi="Arial" w:cs="Arial"/>
          <w:b/>
          <w:sz w:val="24"/>
          <w:szCs w:val="24"/>
          <w:lang w:val="mk-MK"/>
        </w:rPr>
      </w:pPr>
      <w:r w:rsidRPr="007A4DA7">
        <w:rPr>
          <w:rFonts w:ascii="Arial" w:hAnsi="Arial" w:cs="Arial"/>
          <w:b/>
          <w:sz w:val="24"/>
          <w:szCs w:val="24"/>
          <w:lang w:val="mk-MK"/>
        </w:rPr>
        <w:t>Објект „Коца Василевска“</w:t>
      </w:r>
    </w:p>
    <w:p w14:paraId="27F6A6EC" w14:textId="2A3C9D73" w:rsidR="005E4AA6" w:rsidRPr="0080615E" w:rsidRDefault="00097DD9" w:rsidP="0080615E">
      <w:pPr>
        <w:tabs>
          <w:tab w:val="left" w:pos="1260"/>
        </w:tabs>
        <w:rPr>
          <w:sz w:val="24"/>
          <w:szCs w:val="24"/>
          <w:lang w:val="mk-MK"/>
        </w:rPr>
      </w:pPr>
      <w:r>
        <w:rPr>
          <w:rFonts w:ascii="Arial" w:hAnsi="Arial" w:cs="Arial"/>
          <w:lang w:val="mk-MK"/>
        </w:rPr>
        <w:tab/>
      </w:r>
      <w:r w:rsidR="008558F4" w:rsidRPr="00F56F62">
        <w:rPr>
          <w:rFonts w:ascii="Arial" w:hAnsi="Arial" w:cs="Arial"/>
          <w:lang w:val="mk-MK"/>
        </w:rPr>
        <w:t>Објектот е од тврда градба со вкупен користен простор од 1266м2 и дворно место од 4000м2</w:t>
      </w:r>
      <w:r w:rsidR="008558F4" w:rsidRPr="00D357A9">
        <w:rPr>
          <w:rFonts w:ascii="Arial" w:hAnsi="Arial" w:cs="Arial"/>
          <w:lang w:val="mk-MK"/>
        </w:rPr>
        <w:t>,</w:t>
      </w:r>
      <w:r w:rsidR="000665C0">
        <w:rPr>
          <w:rFonts w:ascii="Arial" w:hAnsi="Arial" w:cs="Arial"/>
          <w:lang w:val="mk-MK"/>
        </w:rPr>
        <w:t xml:space="preserve"> </w:t>
      </w:r>
      <w:r w:rsidR="008558F4" w:rsidRPr="00D357A9">
        <w:rPr>
          <w:rFonts w:ascii="Arial" w:hAnsi="Arial" w:cs="Arial"/>
          <w:lang w:val="mk-MK"/>
        </w:rPr>
        <w:t>капацитет 180 деца</w:t>
      </w:r>
    </w:p>
    <w:p w14:paraId="3C6E6BB9" w14:textId="77777777" w:rsidR="00315AA8" w:rsidRDefault="008558F4" w:rsidP="00315AA8">
      <w:pPr>
        <w:pStyle w:val="NoSpacing"/>
        <w:rPr>
          <w:rFonts w:ascii="Arial" w:hAnsi="Arial" w:cs="Arial"/>
          <w:sz w:val="24"/>
          <w:szCs w:val="24"/>
          <w:lang w:val="mk-MK"/>
        </w:rPr>
      </w:pPr>
      <w:r w:rsidRPr="00315AA8">
        <w:rPr>
          <w:rFonts w:ascii="Arial" w:hAnsi="Arial" w:cs="Arial"/>
          <w:sz w:val="24"/>
          <w:szCs w:val="24"/>
          <w:lang w:val="mk-MK"/>
        </w:rPr>
        <w:t xml:space="preserve">Објектот располага со 9 занимални во кои </w:t>
      </w:r>
      <w:r w:rsidR="005E4AA6" w:rsidRPr="00315AA8">
        <w:rPr>
          <w:rFonts w:ascii="Arial" w:hAnsi="Arial" w:cs="Arial"/>
          <w:sz w:val="24"/>
          <w:szCs w:val="24"/>
          <w:lang w:val="mk-MK"/>
        </w:rPr>
        <w:t>се згрижени деца по групи според</w:t>
      </w:r>
      <w:r w:rsidRPr="00315AA8">
        <w:rPr>
          <w:rFonts w:ascii="Arial" w:hAnsi="Arial" w:cs="Arial"/>
          <w:sz w:val="24"/>
          <w:szCs w:val="24"/>
          <w:lang w:val="mk-MK"/>
        </w:rPr>
        <w:t xml:space="preserve"> возраст:</w:t>
      </w:r>
    </w:p>
    <w:p w14:paraId="732776B0" w14:textId="77777777" w:rsidR="00315AA8" w:rsidRPr="00315AA8" w:rsidRDefault="008558F4" w:rsidP="00315AA8">
      <w:pPr>
        <w:pStyle w:val="NoSpacing"/>
        <w:rPr>
          <w:rFonts w:ascii="Arial" w:hAnsi="Arial" w:cs="Arial"/>
          <w:sz w:val="24"/>
          <w:szCs w:val="24"/>
          <w:lang w:val="mk-MK"/>
        </w:rPr>
      </w:pPr>
      <w:r w:rsidRPr="00315AA8">
        <w:rPr>
          <w:rFonts w:ascii="Arial" w:hAnsi="Arial" w:cs="Arial"/>
          <w:sz w:val="24"/>
          <w:szCs w:val="24"/>
          <w:lang w:val="mk-MK"/>
        </w:rPr>
        <w:lastRenderedPageBreak/>
        <w:t xml:space="preserve">1 група јасли од 08 месеци со 24 месеци </w:t>
      </w:r>
      <w:r w:rsidRPr="00315AA8">
        <w:rPr>
          <w:rFonts w:ascii="Arial" w:hAnsi="Arial" w:cs="Arial"/>
          <w:sz w:val="24"/>
          <w:szCs w:val="24"/>
          <w:lang w:val="mk-MK"/>
        </w:rPr>
        <w:br/>
        <w:t>2 групи од 2-3 години</w:t>
      </w:r>
    </w:p>
    <w:p w14:paraId="4C014003" w14:textId="77777777" w:rsidR="008558F4" w:rsidRPr="00315AA8" w:rsidRDefault="00315AA8" w:rsidP="00315AA8">
      <w:pPr>
        <w:pStyle w:val="NoSpacing"/>
        <w:rPr>
          <w:rFonts w:ascii="Arial" w:hAnsi="Arial" w:cs="Arial"/>
          <w:sz w:val="24"/>
          <w:szCs w:val="24"/>
          <w:lang w:val="mk-MK"/>
        </w:rPr>
      </w:pPr>
      <w:r>
        <w:rPr>
          <w:rFonts w:ascii="Arial" w:hAnsi="Arial" w:cs="Arial"/>
          <w:sz w:val="24"/>
          <w:szCs w:val="24"/>
          <w:lang w:val="mk-MK"/>
        </w:rPr>
        <w:t xml:space="preserve">2 групи од </w:t>
      </w:r>
      <w:r w:rsidR="008558F4" w:rsidRPr="00315AA8">
        <w:rPr>
          <w:rFonts w:ascii="Arial" w:hAnsi="Arial" w:cs="Arial"/>
          <w:sz w:val="24"/>
          <w:szCs w:val="24"/>
          <w:lang w:val="mk-MK"/>
        </w:rPr>
        <w:t xml:space="preserve">3-4 години </w:t>
      </w:r>
      <w:r w:rsidR="008558F4" w:rsidRPr="00315AA8">
        <w:rPr>
          <w:rFonts w:ascii="Arial" w:hAnsi="Arial" w:cs="Arial"/>
          <w:sz w:val="24"/>
          <w:szCs w:val="24"/>
          <w:lang w:val="mk-MK"/>
        </w:rPr>
        <w:br/>
        <w:t xml:space="preserve">2 групи од 4-5 години </w:t>
      </w:r>
    </w:p>
    <w:p w14:paraId="67019984" w14:textId="77777777" w:rsidR="0057287D" w:rsidRDefault="008558F4" w:rsidP="00315AA8">
      <w:pPr>
        <w:pStyle w:val="NoSpacing"/>
        <w:rPr>
          <w:rFonts w:ascii="Arial" w:hAnsi="Arial" w:cs="Arial"/>
          <w:sz w:val="24"/>
          <w:szCs w:val="24"/>
          <w:lang w:val="mk-MK"/>
        </w:rPr>
      </w:pPr>
      <w:r w:rsidRPr="00315AA8">
        <w:rPr>
          <w:rFonts w:ascii="Arial" w:hAnsi="Arial" w:cs="Arial"/>
          <w:sz w:val="24"/>
          <w:szCs w:val="24"/>
          <w:lang w:val="mk-MK"/>
        </w:rPr>
        <w:t xml:space="preserve">2 групи од 5-6 години </w:t>
      </w:r>
    </w:p>
    <w:p w14:paraId="436B4268" w14:textId="77777777" w:rsidR="00E67C50" w:rsidRPr="00ED3B7A" w:rsidRDefault="00315AA8" w:rsidP="00097DD9">
      <w:pPr>
        <w:pStyle w:val="NormalWeb"/>
        <w:ind w:firstLine="540"/>
        <w:rPr>
          <w:rFonts w:ascii="Arial" w:hAnsi="Arial" w:cs="Arial"/>
        </w:rPr>
      </w:pPr>
      <w:r w:rsidRPr="00F56F62">
        <w:rPr>
          <w:rFonts w:ascii="Arial" w:hAnsi="Arial" w:cs="Arial"/>
          <w:lang w:val="mk-MK"/>
        </w:rPr>
        <w:t>Објектот се затоплува со сопствено парно греење на течно гориво.</w:t>
      </w:r>
      <w:r>
        <w:rPr>
          <w:rFonts w:ascii="Arial" w:hAnsi="Arial" w:cs="Arial"/>
          <w:lang w:val="mk-MK"/>
        </w:rPr>
        <w:t xml:space="preserve"> </w:t>
      </w:r>
      <w:r w:rsidR="008558F4" w:rsidRPr="00DE1F85">
        <w:rPr>
          <w:rFonts w:ascii="Arial" w:hAnsi="Arial" w:cs="Arial"/>
          <w:lang w:val="mk-MK"/>
        </w:rPr>
        <w:t>Со секоја група работи воспитно</w:t>
      </w:r>
      <w:r w:rsidR="008558F4" w:rsidRPr="00D357A9">
        <w:rPr>
          <w:rFonts w:ascii="Arial" w:hAnsi="Arial" w:cs="Arial"/>
          <w:lang w:val="mk-MK"/>
        </w:rPr>
        <w:t xml:space="preserve">-образовен и </w:t>
      </w:r>
      <w:r w:rsidR="008558F4" w:rsidRPr="00DE1F85">
        <w:rPr>
          <w:rFonts w:ascii="Arial" w:hAnsi="Arial" w:cs="Arial"/>
          <w:lang w:val="mk-MK"/>
        </w:rPr>
        <w:t xml:space="preserve">згрижувачки тим (воспитувач и негувател). Објектот се наоѓа на улица </w:t>
      </w:r>
      <w:r w:rsidR="00341374" w:rsidRPr="00DE1F85">
        <w:rPr>
          <w:rFonts w:ascii="Arial" w:hAnsi="Arial" w:cs="Arial"/>
          <w:lang w:val="mk-MK"/>
        </w:rPr>
        <w:t xml:space="preserve">Мирка Гинова бб. </w:t>
      </w:r>
    </w:p>
    <w:p w14:paraId="04DF6760" w14:textId="77777777" w:rsidR="0013116A" w:rsidRPr="00DE1F85" w:rsidRDefault="0013116A" w:rsidP="006A0D18">
      <w:pPr>
        <w:pStyle w:val="NormalWeb"/>
        <w:spacing w:before="0" w:beforeAutospacing="0" w:after="0" w:afterAutospacing="0"/>
        <w:ind w:firstLine="540"/>
        <w:rPr>
          <w:rFonts w:ascii="Arial" w:hAnsi="Arial" w:cs="Arial"/>
          <w:lang w:val="mk-MK"/>
        </w:rPr>
      </w:pPr>
    </w:p>
    <w:p w14:paraId="098D8E51" w14:textId="77777777" w:rsidR="00D07BEC" w:rsidRPr="00DE1F85" w:rsidRDefault="00D07BEC" w:rsidP="006A0D18">
      <w:pPr>
        <w:pStyle w:val="NormalWeb"/>
        <w:spacing w:before="0" w:beforeAutospacing="0" w:after="0" w:afterAutospacing="0"/>
        <w:ind w:firstLine="540"/>
        <w:rPr>
          <w:rFonts w:ascii="Arial" w:hAnsi="Arial" w:cs="Arial"/>
          <w:lang w:val="mk-MK"/>
        </w:rPr>
      </w:pPr>
    </w:p>
    <w:p w14:paraId="169974FF" w14:textId="77777777" w:rsidR="00D07BEC" w:rsidRPr="00DE1F85" w:rsidRDefault="00D07BEC" w:rsidP="006A0D18">
      <w:pPr>
        <w:pStyle w:val="NormalWeb"/>
        <w:spacing w:before="0" w:beforeAutospacing="0" w:after="0" w:afterAutospacing="0"/>
        <w:ind w:firstLine="540"/>
        <w:rPr>
          <w:rFonts w:ascii="Arial" w:hAnsi="Arial" w:cs="Arial"/>
          <w:lang w:val="mk-MK"/>
        </w:rPr>
      </w:pPr>
    </w:p>
    <w:p w14:paraId="182A1DA0" w14:textId="77777777" w:rsidR="008558F4" w:rsidRPr="00D934EF" w:rsidRDefault="00D934EF" w:rsidP="006A0D18">
      <w:pPr>
        <w:pStyle w:val="NormalWeb"/>
        <w:spacing w:before="0" w:beforeAutospacing="0" w:after="0" w:afterAutospacing="0"/>
        <w:ind w:firstLine="540"/>
        <w:rPr>
          <w:rFonts w:ascii="Arial" w:hAnsi="Arial" w:cs="Arial"/>
          <w:b/>
        </w:rPr>
      </w:pPr>
      <w:r>
        <w:rPr>
          <w:rFonts w:ascii="Arial" w:hAnsi="Arial" w:cs="Arial"/>
          <w:b/>
          <w:lang w:val="mk-MK"/>
        </w:rPr>
        <w:t xml:space="preserve">     </w:t>
      </w:r>
      <w:r>
        <w:rPr>
          <w:rFonts w:ascii="Arial" w:hAnsi="Arial" w:cs="Arial"/>
          <w:b/>
          <w:noProof/>
        </w:rPr>
        <w:drawing>
          <wp:inline distT="0" distB="0" distL="0" distR="0" wp14:anchorId="72FBE45C" wp14:editId="44748B1E">
            <wp:extent cx="1887368" cy="1867302"/>
            <wp:effectExtent l="0" t="19050" r="0" b="0"/>
            <wp:docPr id="20" name="Picture 19" descr="239231469_1973713319471496_16138619782297920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231469_1973713319471496_1613861978229792038_n.jpg"/>
                    <pic:cNvPicPr/>
                  </pic:nvPicPr>
                  <pic:blipFill>
                    <a:blip r:embed="rId23" cstate="print"/>
                    <a:stretch>
                      <a:fillRect/>
                    </a:stretch>
                  </pic:blipFill>
                  <pic:spPr>
                    <a:xfrm rot="5400000">
                      <a:off x="0" y="0"/>
                      <a:ext cx="1887368" cy="1867302"/>
                    </a:xfrm>
                    <a:prstGeom prst="rect">
                      <a:avLst/>
                    </a:prstGeom>
                  </pic:spPr>
                </pic:pic>
              </a:graphicData>
            </a:graphic>
          </wp:inline>
        </w:drawing>
      </w:r>
      <w:r>
        <w:rPr>
          <w:rFonts w:ascii="Arial" w:hAnsi="Arial" w:cs="Arial"/>
          <w:b/>
          <w:noProof/>
        </w:rPr>
        <w:drawing>
          <wp:inline distT="0" distB="0" distL="0" distR="0" wp14:anchorId="4609D4BE" wp14:editId="02334482">
            <wp:extent cx="1613434" cy="1145407"/>
            <wp:effectExtent l="19050" t="0" r="5816" b="0"/>
            <wp:docPr id="22" name="Picture 21" descr="188875793_916047482593834_2251171893004683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875793_916047482593834_2251171893004683794_n.jpg"/>
                    <pic:cNvPicPr/>
                  </pic:nvPicPr>
                  <pic:blipFill>
                    <a:blip r:embed="rId24" cstate="print"/>
                    <a:stretch>
                      <a:fillRect/>
                    </a:stretch>
                  </pic:blipFill>
                  <pic:spPr>
                    <a:xfrm>
                      <a:off x="0" y="0"/>
                      <a:ext cx="1618300" cy="1148861"/>
                    </a:xfrm>
                    <a:prstGeom prst="rect">
                      <a:avLst/>
                    </a:prstGeom>
                  </pic:spPr>
                </pic:pic>
              </a:graphicData>
            </a:graphic>
          </wp:inline>
        </w:drawing>
      </w:r>
      <w:r w:rsidR="00D07BEC">
        <w:rPr>
          <w:rFonts w:ascii="Arial" w:hAnsi="Arial" w:cs="Arial"/>
          <w:b/>
          <w:noProof/>
        </w:rPr>
        <w:drawing>
          <wp:inline distT="0" distB="0" distL="0" distR="0" wp14:anchorId="03D7EDA5" wp14:editId="0DC49230">
            <wp:extent cx="1713497" cy="1448163"/>
            <wp:effectExtent l="19050" t="0" r="1003" b="0"/>
            <wp:docPr id="23" name="Picture 22" descr="238173059_160845529512030_17656981821281024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173059_160845529512030_1765698182128102413_n.jpg"/>
                    <pic:cNvPicPr/>
                  </pic:nvPicPr>
                  <pic:blipFill>
                    <a:blip r:embed="rId25" cstate="print"/>
                    <a:stretch>
                      <a:fillRect/>
                    </a:stretch>
                  </pic:blipFill>
                  <pic:spPr>
                    <a:xfrm>
                      <a:off x="0" y="0"/>
                      <a:ext cx="1722936" cy="1456140"/>
                    </a:xfrm>
                    <a:prstGeom prst="rect">
                      <a:avLst/>
                    </a:prstGeom>
                  </pic:spPr>
                </pic:pic>
              </a:graphicData>
            </a:graphic>
          </wp:inline>
        </w:drawing>
      </w:r>
    </w:p>
    <w:p w14:paraId="22BF4570" w14:textId="77777777" w:rsidR="009A1759" w:rsidRPr="0013116A" w:rsidRDefault="009A1759" w:rsidP="006A0D18">
      <w:pPr>
        <w:ind w:firstLine="540"/>
        <w:rPr>
          <w:rFonts w:ascii="Arial" w:hAnsi="Arial" w:cs="Arial"/>
          <w:b/>
          <w:sz w:val="24"/>
          <w:szCs w:val="24"/>
          <w:lang w:val="mk-MK"/>
        </w:rPr>
      </w:pPr>
    </w:p>
    <w:p w14:paraId="1ED7AA03" w14:textId="77777777" w:rsidR="00B24349" w:rsidRDefault="00B24349" w:rsidP="006A0D18">
      <w:pPr>
        <w:ind w:firstLine="540"/>
        <w:rPr>
          <w:rFonts w:ascii="Arial" w:hAnsi="Arial" w:cs="Arial"/>
          <w:b/>
          <w:sz w:val="24"/>
          <w:szCs w:val="24"/>
        </w:rPr>
      </w:pPr>
    </w:p>
    <w:p w14:paraId="52A20423" w14:textId="77777777" w:rsidR="00E67C50" w:rsidRDefault="008558F4" w:rsidP="006A0D18">
      <w:pPr>
        <w:ind w:firstLine="540"/>
        <w:rPr>
          <w:rFonts w:ascii="Arial" w:hAnsi="Arial" w:cs="Arial"/>
          <w:sz w:val="24"/>
          <w:szCs w:val="24"/>
          <w:lang w:val="mk-MK"/>
        </w:rPr>
      </w:pPr>
      <w:r w:rsidRPr="00F56F62">
        <w:rPr>
          <w:rFonts w:ascii="Arial" w:hAnsi="Arial" w:cs="Arial"/>
          <w:b/>
          <w:sz w:val="24"/>
          <w:szCs w:val="24"/>
          <w:lang w:val="mk-MK"/>
        </w:rPr>
        <w:t>Објектот</w:t>
      </w:r>
      <w:r w:rsidRPr="00D357A9">
        <w:rPr>
          <w:rFonts w:ascii="Arial" w:hAnsi="Arial" w:cs="Arial"/>
          <w:b/>
          <w:sz w:val="24"/>
          <w:szCs w:val="24"/>
          <w:lang w:val="mk-MK"/>
        </w:rPr>
        <w:t>„ Пеперутка“</w:t>
      </w:r>
      <w:r w:rsidR="00A44AE4">
        <w:rPr>
          <w:rFonts w:ascii="Arial" w:hAnsi="Arial" w:cs="Arial"/>
          <w:b/>
          <w:sz w:val="24"/>
          <w:szCs w:val="24"/>
          <w:lang w:val="mk-MK"/>
        </w:rPr>
        <w:softHyphen/>
        <w:t xml:space="preserve">  </w:t>
      </w:r>
    </w:p>
    <w:p w14:paraId="2C85A4C2" w14:textId="77777777" w:rsidR="004C1DBC" w:rsidRDefault="00E67C50" w:rsidP="004C1DBC">
      <w:pPr>
        <w:ind w:firstLine="540"/>
        <w:rPr>
          <w:rFonts w:ascii="Arial" w:hAnsi="Arial" w:cs="Arial"/>
          <w:sz w:val="24"/>
          <w:szCs w:val="24"/>
          <w:lang w:val="mk-MK"/>
        </w:rPr>
      </w:pPr>
      <w:r>
        <w:rPr>
          <w:rFonts w:ascii="Arial" w:hAnsi="Arial" w:cs="Arial"/>
          <w:sz w:val="24"/>
          <w:szCs w:val="24"/>
          <w:lang w:val="mk-MK"/>
        </w:rPr>
        <w:t xml:space="preserve">Објектот </w:t>
      </w:r>
      <w:r w:rsidR="008558F4" w:rsidRPr="00F56F62">
        <w:rPr>
          <w:rFonts w:ascii="Arial" w:hAnsi="Arial" w:cs="Arial"/>
          <w:sz w:val="24"/>
          <w:szCs w:val="24"/>
          <w:lang w:val="mk-MK"/>
        </w:rPr>
        <w:t>е од тврда градба со вкупен користен простор од 290 м2 и дворно место 220 м2</w:t>
      </w:r>
      <w:r w:rsidR="00967938">
        <w:rPr>
          <w:rFonts w:ascii="Arial" w:hAnsi="Arial" w:cs="Arial"/>
          <w:sz w:val="24"/>
          <w:szCs w:val="24"/>
          <w:lang w:val="mk-MK"/>
        </w:rPr>
        <w:t xml:space="preserve">, </w:t>
      </w:r>
      <w:r w:rsidR="001237D8">
        <w:rPr>
          <w:rFonts w:ascii="Arial" w:hAnsi="Arial" w:cs="Arial"/>
          <w:sz w:val="24"/>
          <w:szCs w:val="24"/>
          <w:lang w:val="mk-MK"/>
        </w:rPr>
        <w:t>и капацитет за 60 деца.</w:t>
      </w:r>
      <w:r w:rsidR="008558F4" w:rsidRPr="00F56F62">
        <w:rPr>
          <w:rFonts w:ascii="Arial" w:hAnsi="Arial" w:cs="Arial"/>
          <w:sz w:val="24"/>
          <w:szCs w:val="24"/>
          <w:lang w:val="mk-MK"/>
        </w:rPr>
        <w:br/>
        <w:t xml:space="preserve">Објектот располага </w:t>
      </w:r>
      <w:r w:rsidR="008558F4" w:rsidRPr="0084370C">
        <w:rPr>
          <w:rFonts w:ascii="Arial" w:hAnsi="Arial" w:cs="Arial"/>
          <w:sz w:val="24"/>
          <w:szCs w:val="24"/>
          <w:lang w:val="mk-MK"/>
        </w:rPr>
        <w:t>со 5</w:t>
      </w:r>
      <w:r w:rsidR="00967938" w:rsidRPr="0084370C">
        <w:rPr>
          <w:rFonts w:ascii="Arial" w:hAnsi="Arial" w:cs="Arial"/>
          <w:sz w:val="24"/>
          <w:szCs w:val="24"/>
          <w:lang w:val="mk-MK"/>
        </w:rPr>
        <w:t xml:space="preserve"> </w:t>
      </w:r>
      <w:r w:rsidR="008558F4" w:rsidRPr="0084370C">
        <w:rPr>
          <w:rFonts w:ascii="Arial" w:hAnsi="Arial" w:cs="Arial"/>
          <w:sz w:val="24"/>
          <w:szCs w:val="24"/>
          <w:lang w:val="mk-MK"/>
        </w:rPr>
        <w:t>занимални</w:t>
      </w:r>
      <w:r w:rsidR="008558F4" w:rsidRPr="00F56F62">
        <w:rPr>
          <w:rFonts w:ascii="Arial" w:hAnsi="Arial" w:cs="Arial"/>
          <w:sz w:val="24"/>
          <w:szCs w:val="24"/>
          <w:lang w:val="mk-MK"/>
        </w:rPr>
        <w:t xml:space="preserve"> во кои се згрижени деца по групи според </w:t>
      </w:r>
      <w:r w:rsidR="008558F4" w:rsidRPr="00DE15CB">
        <w:rPr>
          <w:rFonts w:ascii="Arial" w:hAnsi="Arial" w:cs="Arial"/>
          <w:sz w:val="24"/>
          <w:szCs w:val="24"/>
          <w:lang w:val="mk-MK"/>
        </w:rPr>
        <w:t>возраст:</w:t>
      </w:r>
    </w:p>
    <w:p w14:paraId="1E0E6B7D" w14:textId="77777777" w:rsidR="002D371E" w:rsidRPr="00BF0395" w:rsidRDefault="008558F4" w:rsidP="004C1DBC">
      <w:pPr>
        <w:ind w:firstLine="540"/>
        <w:rPr>
          <w:rFonts w:ascii="Arial" w:hAnsi="Arial" w:cs="Arial"/>
          <w:sz w:val="24"/>
          <w:szCs w:val="24"/>
          <w:lang w:val="mk-MK"/>
        </w:rPr>
      </w:pPr>
      <w:r w:rsidRPr="00DE15CB">
        <w:rPr>
          <w:rFonts w:ascii="Arial" w:hAnsi="Arial" w:cs="Arial"/>
          <w:sz w:val="24"/>
          <w:szCs w:val="24"/>
          <w:lang w:val="mk-MK"/>
        </w:rPr>
        <w:br/>
        <w:t>1 група ја</w:t>
      </w:r>
      <w:r w:rsidR="00BE3B9D" w:rsidRPr="00DE15CB">
        <w:rPr>
          <w:rFonts w:ascii="Arial" w:hAnsi="Arial" w:cs="Arial"/>
          <w:sz w:val="24"/>
          <w:szCs w:val="24"/>
          <w:lang w:val="mk-MK"/>
        </w:rPr>
        <w:t>с</w:t>
      </w:r>
      <w:r w:rsidR="00D55C12" w:rsidRPr="00DE15CB">
        <w:rPr>
          <w:rFonts w:ascii="Arial" w:hAnsi="Arial" w:cs="Arial"/>
          <w:sz w:val="24"/>
          <w:szCs w:val="24"/>
          <w:lang w:val="mk-MK"/>
        </w:rPr>
        <w:t xml:space="preserve">ли од 08 месеци до 24 месеци </w:t>
      </w:r>
      <w:r w:rsidR="00A751DE" w:rsidRPr="00DE15CB">
        <w:rPr>
          <w:rFonts w:ascii="Arial" w:hAnsi="Arial" w:cs="Arial"/>
          <w:sz w:val="24"/>
          <w:szCs w:val="24"/>
          <w:lang w:val="mk-MK"/>
        </w:rPr>
        <w:t xml:space="preserve">     </w:t>
      </w:r>
      <w:r w:rsidR="00A44AE4" w:rsidRPr="00DE15CB">
        <w:rPr>
          <w:rFonts w:ascii="Arial" w:hAnsi="Arial" w:cs="Arial"/>
          <w:sz w:val="24"/>
          <w:szCs w:val="24"/>
          <w:lang w:val="mk-MK"/>
        </w:rPr>
        <w:br/>
      </w:r>
      <w:r w:rsidR="00A44AE4" w:rsidRPr="00BF0395">
        <w:rPr>
          <w:rFonts w:ascii="Arial" w:hAnsi="Arial" w:cs="Arial"/>
          <w:sz w:val="24"/>
          <w:szCs w:val="24"/>
          <w:lang w:val="mk-MK"/>
        </w:rPr>
        <w:t>1 групa</w:t>
      </w:r>
      <w:r w:rsidRPr="00BF0395">
        <w:rPr>
          <w:rFonts w:ascii="Arial" w:hAnsi="Arial" w:cs="Arial"/>
          <w:sz w:val="24"/>
          <w:szCs w:val="24"/>
          <w:lang w:val="mk-MK"/>
        </w:rPr>
        <w:t xml:space="preserve"> од 2-3 години </w:t>
      </w:r>
      <w:r w:rsidRPr="00BF0395">
        <w:rPr>
          <w:rFonts w:ascii="Arial" w:hAnsi="Arial" w:cs="Arial"/>
          <w:sz w:val="24"/>
          <w:szCs w:val="24"/>
          <w:lang w:val="mk-MK"/>
        </w:rPr>
        <w:br/>
      </w:r>
      <w:r w:rsidR="00DE15CB" w:rsidRPr="00BF0395">
        <w:rPr>
          <w:rFonts w:ascii="Arial" w:hAnsi="Arial" w:cs="Arial"/>
          <w:sz w:val="24"/>
          <w:szCs w:val="24"/>
          <w:lang w:val="mk-MK"/>
        </w:rPr>
        <w:t xml:space="preserve">1 </w:t>
      </w:r>
      <w:r w:rsidR="00A44AE4" w:rsidRPr="00BF0395">
        <w:rPr>
          <w:rFonts w:ascii="Arial" w:hAnsi="Arial" w:cs="Arial"/>
          <w:sz w:val="24"/>
          <w:szCs w:val="24"/>
          <w:lang w:val="mk-MK"/>
        </w:rPr>
        <w:t>груп</w:t>
      </w:r>
      <w:r w:rsidR="00DE15CB" w:rsidRPr="00BF0395">
        <w:rPr>
          <w:rFonts w:ascii="Arial" w:hAnsi="Arial" w:cs="Arial"/>
          <w:sz w:val="24"/>
          <w:szCs w:val="24"/>
          <w:lang w:val="mk-MK"/>
        </w:rPr>
        <w:t>а</w:t>
      </w:r>
      <w:r w:rsidRPr="00BF0395">
        <w:rPr>
          <w:rFonts w:ascii="Arial" w:hAnsi="Arial" w:cs="Arial"/>
          <w:sz w:val="24"/>
          <w:szCs w:val="24"/>
          <w:lang w:val="mk-MK"/>
        </w:rPr>
        <w:t xml:space="preserve"> од 3-4 години </w:t>
      </w:r>
      <w:r w:rsidR="00532EFE" w:rsidRPr="00BF0395">
        <w:rPr>
          <w:rFonts w:ascii="Arial" w:hAnsi="Arial" w:cs="Arial"/>
          <w:sz w:val="24"/>
          <w:szCs w:val="24"/>
          <w:lang w:val="mk-MK"/>
        </w:rPr>
        <w:t xml:space="preserve"> </w:t>
      </w:r>
    </w:p>
    <w:p w14:paraId="2A3E590D" w14:textId="77777777" w:rsidR="009307F6" w:rsidRDefault="00967938" w:rsidP="00097DD9">
      <w:pPr>
        <w:ind w:firstLine="540"/>
        <w:rPr>
          <w:rFonts w:ascii="Arial" w:hAnsi="Arial" w:cs="Arial"/>
          <w:b/>
          <w:sz w:val="24"/>
          <w:szCs w:val="24"/>
          <w:lang w:val="mk-MK"/>
        </w:rPr>
      </w:pPr>
      <w:r w:rsidRPr="00F56F62">
        <w:rPr>
          <w:rFonts w:ascii="Arial" w:hAnsi="Arial" w:cs="Arial"/>
          <w:sz w:val="24"/>
          <w:szCs w:val="24"/>
          <w:lang w:val="mk-MK"/>
        </w:rPr>
        <w:t>Објектот се затоплува со сопствено парно греење на течно гориво.</w:t>
      </w:r>
      <w:r w:rsidRPr="00F56F62">
        <w:rPr>
          <w:rFonts w:ascii="Arial" w:hAnsi="Arial" w:cs="Arial"/>
          <w:sz w:val="24"/>
          <w:szCs w:val="24"/>
          <w:lang w:val="mk-MK"/>
        </w:rPr>
        <w:br/>
      </w:r>
      <w:r w:rsidR="008558F4" w:rsidRPr="00FF597B">
        <w:rPr>
          <w:rFonts w:ascii="Arial" w:hAnsi="Arial" w:cs="Arial"/>
          <w:sz w:val="24"/>
          <w:szCs w:val="24"/>
          <w:lang w:val="mk-MK"/>
        </w:rPr>
        <w:t>Со секоја група работи воспитно-</w:t>
      </w:r>
      <w:r w:rsidR="008558F4" w:rsidRPr="00D357A9">
        <w:rPr>
          <w:rFonts w:ascii="Arial" w:hAnsi="Arial" w:cs="Arial"/>
          <w:sz w:val="24"/>
          <w:szCs w:val="24"/>
          <w:lang w:val="mk-MK"/>
        </w:rPr>
        <w:t xml:space="preserve">образовен и </w:t>
      </w:r>
      <w:r w:rsidR="008558F4" w:rsidRPr="00FF597B">
        <w:rPr>
          <w:rFonts w:ascii="Arial" w:hAnsi="Arial" w:cs="Arial"/>
          <w:sz w:val="24"/>
          <w:szCs w:val="24"/>
          <w:lang w:val="mk-MK"/>
        </w:rPr>
        <w:t>згрижувачк</w:t>
      </w:r>
      <w:r w:rsidR="0057287D" w:rsidRPr="00FF597B">
        <w:rPr>
          <w:rFonts w:ascii="Arial" w:hAnsi="Arial" w:cs="Arial"/>
          <w:sz w:val="24"/>
          <w:szCs w:val="24"/>
          <w:lang w:val="mk-MK"/>
        </w:rPr>
        <w:t>и тим (воспитувач и негувател).</w:t>
      </w:r>
      <w:r w:rsidR="008558F4" w:rsidRPr="00FF597B">
        <w:rPr>
          <w:rFonts w:ascii="Arial" w:hAnsi="Arial" w:cs="Arial"/>
          <w:sz w:val="24"/>
          <w:szCs w:val="24"/>
          <w:lang w:val="mk-MK"/>
        </w:rPr>
        <w:t>Објектот с</w:t>
      </w:r>
      <w:r w:rsidR="0057287D" w:rsidRPr="00FF597B">
        <w:rPr>
          <w:rFonts w:ascii="Arial" w:hAnsi="Arial" w:cs="Arial"/>
          <w:sz w:val="24"/>
          <w:szCs w:val="24"/>
          <w:lang w:val="mk-MK"/>
        </w:rPr>
        <w:t>е наоѓа на улица Питу Гули  бб</w:t>
      </w:r>
      <w:r w:rsidR="00315AA8">
        <w:rPr>
          <w:rFonts w:ascii="Arial" w:hAnsi="Arial" w:cs="Arial"/>
          <w:sz w:val="24"/>
          <w:szCs w:val="24"/>
          <w:lang w:val="mk-MK"/>
        </w:rPr>
        <w:t>.</w:t>
      </w:r>
      <w:r w:rsidR="009307F6">
        <w:rPr>
          <w:rFonts w:ascii="Arial" w:hAnsi="Arial" w:cs="Arial"/>
          <w:b/>
          <w:sz w:val="24"/>
          <w:szCs w:val="24"/>
          <w:lang w:val="mk-MK"/>
        </w:rPr>
        <w:br w:type="page"/>
      </w:r>
    </w:p>
    <w:p w14:paraId="34EB1BDE" w14:textId="77777777" w:rsidR="009307F6" w:rsidRDefault="009307F6" w:rsidP="009307F6">
      <w:pPr>
        <w:ind w:firstLine="540"/>
        <w:rPr>
          <w:rFonts w:ascii="Arial" w:hAnsi="Arial" w:cs="Arial"/>
          <w:b/>
          <w:sz w:val="24"/>
          <w:szCs w:val="24"/>
          <w:lang w:val="mk-MK"/>
        </w:rPr>
      </w:pPr>
    </w:p>
    <w:p w14:paraId="3A98ECD0" w14:textId="77777777" w:rsidR="009307F6" w:rsidRDefault="009307F6" w:rsidP="009307F6">
      <w:pPr>
        <w:ind w:firstLine="540"/>
        <w:rPr>
          <w:rFonts w:ascii="Arial" w:hAnsi="Arial" w:cs="Arial"/>
          <w:b/>
          <w:sz w:val="24"/>
          <w:szCs w:val="24"/>
          <w:lang w:val="mk-MK"/>
        </w:rPr>
      </w:pPr>
      <w:r w:rsidRPr="00D357A9">
        <w:rPr>
          <w:rFonts w:ascii="Arial" w:hAnsi="Arial" w:cs="Arial"/>
          <w:noProof/>
        </w:rPr>
        <w:drawing>
          <wp:inline distT="0" distB="0" distL="0" distR="0" wp14:anchorId="4928EB3B" wp14:editId="41D5230B">
            <wp:extent cx="2110747" cy="1577131"/>
            <wp:effectExtent l="0" t="0" r="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8740" cy="1583104"/>
                    </a:xfrm>
                    <a:prstGeom prst="rect">
                      <a:avLst/>
                    </a:prstGeom>
                    <a:noFill/>
                    <a:ln>
                      <a:noFill/>
                    </a:ln>
                  </pic:spPr>
                </pic:pic>
              </a:graphicData>
            </a:graphic>
          </wp:inline>
        </w:drawing>
      </w:r>
      <w:r w:rsidR="00307F52">
        <w:rPr>
          <w:rFonts w:ascii="Arial" w:hAnsi="Arial" w:cs="Arial"/>
          <w:noProof/>
          <w:lang w:val="mk-MK" w:eastAsia="mk-MK"/>
        </w:rPr>
        <w:t xml:space="preserve">                        </w:t>
      </w:r>
      <w:r w:rsidR="00307F52" w:rsidRPr="00D357A9">
        <w:rPr>
          <w:rFonts w:ascii="Arial" w:hAnsi="Arial" w:cs="Arial"/>
          <w:noProof/>
        </w:rPr>
        <w:drawing>
          <wp:inline distT="0" distB="0" distL="0" distR="0" wp14:anchorId="28AE2EAB" wp14:editId="3D412F83">
            <wp:extent cx="2126423" cy="1593909"/>
            <wp:effectExtent l="0" t="0" r="0" b="0"/>
            <wp:docPr id="11" name="Picture 3" descr="F:\SLIKI GRADINKI\Пеперутка\119189156_320743792569093_9097737362306198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LIKI GRADINKI\Пеперутка\119189156_320743792569093_9097737362306198384_n.jpg"/>
                    <pic:cNvPicPr>
                      <a:picLocks noChangeAspect="1" noChangeArrowheads="1"/>
                    </pic:cNvPicPr>
                  </pic:nvPicPr>
                  <pic:blipFill>
                    <a:blip r:embed="rId27" cstate="print"/>
                    <a:srcRect/>
                    <a:stretch>
                      <a:fillRect/>
                    </a:stretch>
                  </pic:blipFill>
                  <pic:spPr bwMode="auto">
                    <a:xfrm>
                      <a:off x="0" y="0"/>
                      <a:ext cx="2133852" cy="1599477"/>
                    </a:xfrm>
                    <a:prstGeom prst="rect">
                      <a:avLst/>
                    </a:prstGeom>
                    <a:noFill/>
                    <a:ln w="9525">
                      <a:noFill/>
                      <a:miter lim="800000"/>
                      <a:headEnd/>
                      <a:tailEnd/>
                    </a:ln>
                  </pic:spPr>
                </pic:pic>
              </a:graphicData>
            </a:graphic>
          </wp:inline>
        </w:drawing>
      </w:r>
    </w:p>
    <w:p w14:paraId="17C1C740" w14:textId="77777777" w:rsidR="008558F4" w:rsidRPr="0021491B" w:rsidRDefault="008558F4" w:rsidP="00967938">
      <w:pPr>
        <w:rPr>
          <w:rFonts w:ascii="Arial" w:hAnsi="Arial" w:cs="Arial"/>
          <w:b/>
          <w:sz w:val="24"/>
          <w:szCs w:val="24"/>
          <w:lang w:val="mk-MK"/>
        </w:rPr>
      </w:pPr>
    </w:p>
    <w:p w14:paraId="00059402" w14:textId="77777777" w:rsidR="009307F6" w:rsidRDefault="009307F6" w:rsidP="009307F6">
      <w:pPr>
        <w:ind w:firstLine="540"/>
        <w:rPr>
          <w:rFonts w:ascii="Arial" w:hAnsi="Arial" w:cs="Arial"/>
          <w:b/>
          <w:sz w:val="24"/>
          <w:szCs w:val="24"/>
          <w:lang w:val="mk-MK"/>
        </w:rPr>
      </w:pPr>
      <w:bookmarkStart w:id="3" w:name="_Hlk207616242"/>
      <w:bookmarkStart w:id="4" w:name="_Hlk207615924"/>
      <w:bookmarkStart w:id="5" w:name="_Hlk207615773"/>
      <w:r w:rsidRPr="00D357A9">
        <w:rPr>
          <w:rFonts w:ascii="Arial" w:hAnsi="Arial" w:cs="Arial"/>
          <w:b/>
          <w:sz w:val="24"/>
          <w:szCs w:val="24"/>
          <w:lang w:val="mk-MK"/>
        </w:rPr>
        <w:t>Објект„ Ѕвездички</w:t>
      </w:r>
      <w:r>
        <w:rPr>
          <w:rFonts w:ascii="Arial" w:hAnsi="Arial" w:cs="Arial"/>
          <w:b/>
          <w:sz w:val="24"/>
          <w:szCs w:val="24"/>
          <w:lang w:val="mk-MK"/>
        </w:rPr>
        <w:t xml:space="preserve"> </w:t>
      </w:r>
      <w:r w:rsidRPr="00D357A9">
        <w:rPr>
          <w:rFonts w:ascii="Arial" w:hAnsi="Arial" w:cs="Arial"/>
          <w:b/>
          <w:sz w:val="24"/>
          <w:szCs w:val="24"/>
          <w:lang w:val="mk-MK"/>
        </w:rPr>
        <w:t>“</w:t>
      </w:r>
      <w:r>
        <w:rPr>
          <w:rFonts w:ascii="Arial" w:hAnsi="Arial" w:cs="Arial"/>
          <w:b/>
          <w:sz w:val="24"/>
          <w:szCs w:val="24"/>
          <w:lang w:val="mk-MK"/>
        </w:rPr>
        <w:t xml:space="preserve">   </w:t>
      </w:r>
    </w:p>
    <w:bookmarkEnd w:id="3"/>
    <w:p w14:paraId="710BB537" w14:textId="77777777" w:rsidR="00967938" w:rsidRDefault="006C1F7F" w:rsidP="006A0D18">
      <w:pPr>
        <w:ind w:firstLine="540"/>
        <w:rPr>
          <w:rFonts w:ascii="Arial" w:hAnsi="Arial" w:cs="Arial"/>
          <w:sz w:val="24"/>
          <w:szCs w:val="24"/>
          <w:lang w:val="mk-MK"/>
        </w:rPr>
      </w:pPr>
      <w:r w:rsidRPr="00DE1F85">
        <w:rPr>
          <w:rFonts w:ascii="Arial" w:hAnsi="Arial" w:cs="Arial"/>
          <w:sz w:val="24"/>
          <w:szCs w:val="24"/>
          <w:lang w:val="mk-MK"/>
        </w:rPr>
        <w:t xml:space="preserve">Објектот е од тврда градба со вкупен користен простор од 175м2  и дворноместо  800 м2 </w:t>
      </w:r>
      <w:r w:rsidR="0035446E">
        <w:rPr>
          <w:rFonts w:ascii="Arial" w:hAnsi="Arial" w:cs="Arial"/>
          <w:sz w:val="24"/>
          <w:szCs w:val="24"/>
          <w:lang w:val="mk-MK"/>
        </w:rPr>
        <w:t>капцитет</w:t>
      </w:r>
      <w:r w:rsidR="00967938">
        <w:rPr>
          <w:rFonts w:ascii="Arial" w:hAnsi="Arial" w:cs="Arial"/>
          <w:sz w:val="24"/>
          <w:szCs w:val="24"/>
          <w:lang w:val="mk-MK"/>
        </w:rPr>
        <w:t xml:space="preserve"> за</w:t>
      </w:r>
      <w:r w:rsidR="0035446E">
        <w:rPr>
          <w:rFonts w:ascii="Arial" w:hAnsi="Arial" w:cs="Arial"/>
          <w:sz w:val="24"/>
          <w:szCs w:val="24"/>
          <w:lang w:val="mk-MK"/>
        </w:rPr>
        <w:t xml:space="preserve"> 65</w:t>
      </w:r>
      <w:r w:rsidRPr="00D357A9">
        <w:rPr>
          <w:rFonts w:ascii="Arial" w:hAnsi="Arial" w:cs="Arial"/>
          <w:sz w:val="24"/>
          <w:szCs w:val="24"/>
          <w:lang w:val="mk-MK"/>
        </w:rPr>
        <w:t xml:space="preserve"> деца.</w:t>
      </w:r>
    </w:p>
    <w:bookmarkEnd w:id="4"/>
    <w:bookmarkEnd w:id="5"/>
    <w:p w14:paraId="6933EA6D" w14:textId="77777777" w:rsidR="00A45EEE" w:rsidRPr="00DE1F85" w:rsidRDefault="00A45EEE" w:rsidP="00A45EEE">
      <w:pPr>
        <w:rPr>
          <w:rFonts w:ascii="Arial" w:hAnsi="Arial" w:cs="Arial"/>
          <w:sz w:val="24"/>
          <w:szCs w:val="24"/>
          <w:lang w:val="mk-MK"/>
        </w:rPr>
      </w:pPr>
      <w:r w:rsidRPr="00DE1F85">
        <w:rPr>
          <w:rFonts w:ascii="Arial" w:hAnsi="Arial" w:cs="Arial"/>
          <w:sz w:val="24"/>
          <w:szCs w:val="24"/>
          <w:lang w:val="mk-MK"/>
        </w:rPr>
        <w:t>Објектот располага со 3 занимални во кои се згрижени деца по групи според</w:t>
      </w:r>
      <w:r>
        <w:rPr>
          <w:rFonts w:ascii="Arial" w:hAnsi="Arial" w:cs="Arial"/>
          <w:sz w:val="24"/>
          <w:szCs w:val="24"/>
          <w:lang w:val="mk-MK"/>
        </w:rPr>
        <w:t xml:space="preserve"> </w:t>
      </w:r>
      <w:r w:rsidRPr="00DE1F85">
        <w:rPr>
          <w:rFonts w:ascii="Arial" w:hAnsi="Arial" w:cs="Arial"/>
          <w:sz w:val="24"/>
          <w:szCs w:val="24"/>
          <w:lang w:val="mk-MK"/>
        </w:rPr>
        <w:t>возраст:</w:t>
      </w:r>
    </w:p>
    <w:p w14:paraId="07B55182" w14:textId="77777777" w:rsidR="00A45EEE" w:rsidRDefault="00A45EEE" w:rsidP="00A45EEE">
      <w:pPr>
        <w:rPr>
          <w:rFonts w:ascii="Arial" w:hAnsi="Arial" w:cs="Arial"/>
          <w:sz w:val="24"/>
          <w:szCs w:val="24"/>
          <w:lang w:val="mk-MK"/>
        </w:rPr>
      </w:pPr>
      <w:r w:rsidRPr="00DE15CB">
        <w:rPr>
          <w:rFonts w:ascii="Arial" w:hAnsi="Arial" w:cs="Arial"/>
          <w:sz w:val="24"/>
          <w:szCs w:val="24"/>
          <w:lang w:val="mk-MK"/>
        </w:rPr>
        <w:t xml:space="preserve">1 група јасли од 08 месеци до 24 месеци </w:t>
      </w:r>
      <w:r w:rsidRPr="00DE15CB">
        <w:rPr>
          <w:rFonts w:ascii="Arial" w:hAnsi="Arial" w:cs="Arial"/>
          <w:sz w:val="24"/>
          <w:szCs w:val="24"/>
          <w:lang w:val="mk-MK"/>
        </w:rPr>
        <w:br/>
        <w:t xml:space="preserve">1 група од 2-4 години </w:t>
      </w:r>
      <w:r w:rsidRPr="00DE15CB">
        <w:rPr>
          <w:rFonts w:ascii="Arial" w:hAnsi="Arial" w:cs="Arial"/>
          <w:sz w:val="24"/>
          <w:szCs w:val="24"/>
          <w:lang w:val="mk-MK"/>
        </w:rPr>
        <w:br/>
        <w:t xml:space="preserve">1 група од 4-6 години </w:t>
      </w:r>
    </w:p>
    <w:p w14:paraId="5204B002" w14:textId="77777777" w:rsidR="00A45EEE" w:rsidRPr="007C18EE" w:rsidRDefault="00F93A2D" w:rsidP="00097DD9">
      <w:pPr>
        <w:ind w:firstLine="720"/>
        <w:rPr>
          <w:rFonts w:ascii="Arial" w:hAnsi="Arial" w:cs="Arial"/>
          <w:sz w:val="24"/>
          <w:szCs w:val="24"/>
        </w:rPr>
      </w:pPr>
      <w:r w:rsidRPr="00D357A9">
        <w:rPr>
          <w:rFonts w:ascii="Arial" w:hAnsi="Arial" w:cs="Arial"/>
          <w:noProof/>
          <w:sz w:val="24"/>
          <w:szCs w:val="24"/>
        </w:rPr>
        <w:drawing>
          <wp:anchor distT="0" distB="0" distL="114300" distR="114300" simplePos="0" relativeHeight="251656704" behindDoc="0" locked="0" layoutInCell="1" allowOverlap="1" wp14:anchorId="08C882D2" wp14:editId="0F4F57AE">
            <wp:simplePos x="0" y="0"/>
            <wp:positionH relativeFrom="column">
              <wp:posOffset>3241675</wp:posOffset>
            </wp:positionH>
            <wp:positionV relativeFrom="paragraph">
              <wp:posOffset>724535</wp:posOffset>
            </wp:positionV>
            <wp:extent cx="1967865" cy="1476375"/>
            <wp:effectExtent l="0" t="0" r="0" b="0"/>
            <wp:wrapThrough wrapText="bothSides">
              <wp:wrapPolygon edited="0">
                <wp:start x="0" y="0"/>
                <wp:lineTo x="0" y="21461"/>
                <wp:lineTo x="21328" y="21461"/>
                <wp:lineTo x="21328" y="0"/>
                <wp:lineTo x="0" y="0"/>
              </wp:wrapPolygon>
            </wp:wrapThrough>
            <wp:docPr id="9" name="Picture 9" descr="D:\SLIKI GRADINKI\Ѕвездички\IMG_20200911_07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LIKI GRADINKI\Ѕвездички\IMG_20200911_0737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7865" cy="1476375"/>
                    </a:xfrm>
                    <a:prstGeom prst="rect">
                      <a:avLst/>
                    </a:prstGeom>
                    <a:noFill/>
                    <a:ln>
                      <a:noFill/>
                    </a:ln>
                  </pic:spPr>
                </pic:pic>
              </a:graphicData>
            </a:graphic>
          </wp:anchor>
        </w:drawing>
      </w:r>
      <w:r w:rsidR="00A45EEE" w:rsidRPr="00DE1F85">
        <w:rPr>
          <w:rFonts w:ascii="Arial" w:hAnsi="Arial" w:cs="Arial"/>
          <w:sz w:val="24"/>
          <w:szCs w:val="24"/>
          <w:lang w:val="mk-MK"/>
        </w:rPr>
        <w:t>Објектот се затоплува со сопствено парно греење на течно гориво.</w:t>
      </w:r>
      <w:r w:rsidR="00A45EEE" w:rsidRPr="00DE1F85">
        <w:rPr>
          <w:rFonts w:ascii="Arial" w:hAnsi="Arial" w:cs="Arial"/>
          <w:sz w:val="24"/>
          <w:szCs w:val="24"/>
          <w:lang w:val="mk-MK"/>
        </w:rPr>
        <w:br/>
      </w:r>
      <w:r w:rsidR="00A45EEE" w:rsidRPr="00F56F62">
        <w:rPr>
          <w:rFonts w:ascii="Arial" w:hAnsi="Arial" w:cs="Arial"/>
          <w:sz w:val="24"/>
          <w:szCs w:val="24"/>
          <w:lang w:val="mk-MK"/>
        </w:rPr>
        <w:t>Со секоја група работи воспитно-</w:t>
      </w:r>
      <w:r w:rsidR="00A45EEE" w:rsidRPr="00D357A9">
        <w:rPr>
          <w:rFonts w:ascii="Arial" w:hAnsi="Arial" w:cs="Arial"/>
          <w:sz w:val="24"/>
          <w:szCs w:val="24"/>
          <w:lang w:val="mk-MK"/>
        </w:rPr>
        <w:t xml:space="preserve">образовен и </w:t>
      </w:r>
      <w:r w:rsidR="00A45EEE" w:rsidRPr="00F56F62">
        <w:rPr>
          <w:rFonts w:ascii="Arial" w:hAnsi="Arial" w:cs="Arial"/>
          <w:sz w:val="24"/>
          <w:szCs w:val="24"/>
          <w:lang w:val="mk-MK"/>
        </w:rPr>
        <w:t>згрижувачки тим (воспитувач и негувател).Објектот се наоѓа на улица Дарвинова</w:t>
      </w:r>
      <w:r w:rsidR="00A45EEE">
        <w:rPr>
          <w:rFonts w:ascii="Arial" w:hAnsi="Arial" w:cs="Arial"/>
          <w:sz w:val="24"/>
          <w:szCs w:val="24"/>
          <w:lang w:val="mk-MK"/>
        </w:rPr>
        <w:t xml:space="preserve"> </w:t>
      </w:r>
      <w:r w:rsidR="00A45EEE" w:rsidRPr="00F56F62">
        <w:rPr>
          <w:rFonts w:ascii="Arial" w:hAnsi="Arial" w:cs="Arial"/>
          <w:sz w:val="24"/>
          <w:szCs w:val="24"/>
          <w:lang w:val="mk-MK"/>
        </w:rPr>
        <w:t>бб</w:t>
      </w:r>
      <w:r w:rsidR="00A45EEE">
        <w:rPr>
          <w:rFonts w:ascii="Arial" w:hAnsi="Arial" w:cs="Arial"/>
          <w:sz w:val="24"/>
          <w:szCs w:val="24"/>
          <w:lang w:val="mk-MK"/>
        </w:rPr>
        <w:t>.</w:t>
      </w:r>
    </w:p>
    <w:p w14:paraId="18E11705" w14:textId="77777777" w:rsidR="00F93A2D" w:rsidRDefault="00F93A2D" w:rsidP="00FD25E7">
      <w:pPr>
        <w:ind w:firstLine="540"/>
        <w:rPr>
          <w:rFonts w:ascii="Arial" w:hAnsi="Arial" w:cs="Arial"/>
          <w:b/>
          <w:sz w:val="24"/>
          <w:szCs w:val="24"/>
          <w:lang w:val="mk-MK"/>
        </w:rPr>
      </w:pPr>
      <w:r w:rsidRPr="00D357A9">
        <w:rPr>
          <w:rFonts w:ascii="Arial" w:hAnsi="Arial" w:cs="Arial"/>
          <w:noProof/>
          <w:sz w:val="24"/>
          <w:szCs w:val="24"/>
        </w:rPr>
        <w:drawing>
          <wp:anchor distT="0" distB="0" distL="114300" distR="114300" simplePos="0" relativeHeight="251658752" behindDoc="0" locked="0" layoutInCell="1" allowOverlap="1" wp14:anchorId="71E37A2F" wp14:editId="3ED36452">
            <wp:simplePos x="0" y="0"/>
            <wp:positionH relativeFrom="column">
              <wp:posOffset>898525</wp:posOffset>
            </wp:positionH>
            <wp:positionV relativeFrom="paragraph">
              <wp:posOffset>2540</wp:posOffset>
            </wp:positionV>
            <wp:extent cx="1895475" cy="1493520"/>
            <wp:effectExtent l="0" t="0" r="0" b="0"/>
            <wp:wrapThrough wrapText="bothSides">
              <wp:wrapPolygon edited="0">
                <wp:start x="0" y="0"/>
                <wp:lineTo x="0" y="21214"/>
                <wp:lineTo x="21491" y="21214"/>
                <wp:lineTo x="21491" y="0"/>
                <wp:lineTo x="0" y="0"/>
              </wp:wrapPolygon>
            </wp:wrapThrough>
            <wp:docPr id="1" name="Picture 1" descr="D:\SLIKI GRADINKI\Ѕвездички\IMG_20200911_07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LIKI GRADINKI\Ѕвездички\IMG_20200911_0728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5475" cy="1493520"/>
                    </a:xfrm>
                    <a:prstGeom prst="rect">
                      <a:avLst/>
                    </a:prstGeom>
                    <a:noFill/>
                    <a:ln>
                      <a:noFill/>
                    </a:ln>
                  </pic:spPr>
                </pic:pic>
              </a:graphicData>
            </a:graphic>
          </wp:anchor>
        </w:drawing>
      </w:r>
    </w:p>
    <w:p w14:paraId="0E3CC993" w14:textId="77777777" w:rsidR="00F93A2D" w:rsidRDefault="00F93A2D" w:rsidP="00FD25E7">
      <w:pPr>
        <w:ind w:firstLine="540"/>
        <w:rPr>
          <w:rFonts w:ascii="Arial" w:hAnsi="Arial" w:cs="Arial"/>
          <w:b/>
          <w:sz w:val="24"/>
          <w:szCs w:val="24"/>
          <w:lang w:val="mk-MK"/>
        </w:rPr>
      </w:pPr>
    </w:p>
    <w:p w14:paraId="4D0DCD11" w14:textId="77777777" w:rsidR="00F93A2D" w:rsidRDefault="00F93A2D" w:rsidP="00FD25E7">
      <w:pPr>
        <w:ind w:firstLine="540"/>
        <w:rPr>
          <w:rFonts w:ascii="Arial" w:hAnsi="Arial" w:cs="Arial"/>
          <w:b/>
          <w:sz w:val="24"/>
          <w:szCs w:val="24"/>
          <w:lang w:val="mk-MK"/>
        </w:rPr>
      </w:pPr>
    </w:p>
    <w:p w14:paraId="2580D5A7" w14:textId="77777777" w:rsidR="00F93A2D" w:rsidRDefault="00F93A2D" w:rsidP="00FD25E7">
      <w:pPr>
        <w:ind w:firstLine="540"/>
        <w:rPr>
          <w:rFonts w:ascii="Arial" w:hAnsi="Arial" w:cs="Arial"/>
          <w:b/>
          <w:sz w:val="24"/>
          <w:szCs w:val="24"/>
          <w:lang w:val="mk-MK"/>
        </w:rPr>
      </w:pPr>
    </w:p>
    <w:p w14:paraId="5A911E4A" w14:textId="77777777" w:rsidR="00F93A2D" w:rsidRDefault="00F93A2D" w:rsidP="00FD25E7">
      <w:pPr>
        <w:ind w:firstLine="540"/>
        <w:rPr>
          <w:rFonts w:ascii="Arial" w:hAnsi="Arial" w:cs="Arial"/>
          <w:b/>
          <w:sz w:val="24"/>
          <w:szCs w:val="24"/>
          <w:lang w:val="mk-MK"/>
        </w:rPr>
      </w:pPr>
    </w:p>
    <w:p w14:paraId="0C43E6AF" w14:textId="77777777" w:rsidR="00F93A2D" w:rsidRDefault="00F93A2D" w:rsidP="00FD25E7">
      <w:pPr>
        <w:ind w:firstLine="540"/>
        <w:rPr>
          <w:rFonts w:ascii="Arial" w:hAnsi="Arial" w:cs="Arial"/>
          <w:b/>
          <w:sz w:val="24"/>
          <w:szCs w:val="24"/>
          <w:lang w:val="mk-MK"/>
        </w:rPr>
      </w:pPr>
    </w:p>
    <w:p w14:paraId="23F58D56" w14:textId="77777777" w:rsidR="00F93A2D" w:rsidRDefault="00F93A2D" w:rsidP="00FD25E7">
      <w:pPr>
        <w:ind w:firstLine="540"/>
        <w:rPr>
          <w:rFonts w:ascii="Arial" w:hAnsi="Arial" w:cs="Arial"/>
          <w:b/>
          <w:sz w:val="24"/>
          <w:szCs w:val="24"/>
          <w:lang w:val="mk-MK"/>
        </w:rPr>
      </w:pPr>
    </w:p>
    <w:p w14:paraId="22C3839A" w14:textId="77777777" w:rsidR="00A45EEE" w:rsidRPr="00F56F62" w:rsidRDefault="00A45EEE" w:rsidP="00A67C9F">
      <w:pPr>
        <w:rPr>
          <w:rFonts w:ascii="Arial" w:hAnsi="Arial" w:cs="Arial"/>
          <w:sz w:val="24"/>
          <w:szCs w:val="24"/>
          <w:lang w:val="mk-MK"/>
        </w:rPr>
      </w:pPr>
    </w:p>
    <w:tbl>
      <w:tblPr>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921"/>
        <w:gridCol w:w="771"/>
        <w:gridCol w:w="1046"/>
        <w:gridCol w:w="763"/>
        <w:gridCol w:w="941"/>
        <w:gridCol w:w="852"/>
        <w:gridCol w:w="901"/>
        <w:gridCol w:w="1417"/>
        <w:gridCol w:w="851"/>
        <w:gridCol w:w="1005"/>
      </w:tblGrid>
      <w:tr w:rsidR="00FD25E7" w:rsidRPr="00D357A9" w14:paraId="4DB7A10D" w14:textId="77777777" w:rsidTr="00393FA3">
        <w:trPr>
          <w:trHeight w:val="2015"/>
        </w:trPr>
        <w:tc>
          <w:tcPr>
            <w:tcW w:w="1440" w:type="dxa"/>
            <w:tcBorders>
              <w:top w:val="single" w:sz="4" w:space="0" w:color="000000"/>
              <w:left w:val="single" w:sz="4" w:space="0" w:color="000000"/>
              <w:bottom w:val="single" w:sz="4" w:space="0" w:color="000000"/>
              <w:right w:val="single" w:sz="4" w:space="0" w:color="000000"/>
            </w:tcBorders>
            <w:vAlign w:val="center"/>
          </w:tcPr>
          <w:p w14:paraId="419C7679" w14:textId="77777777" w:rsidR="00FD25E7" w:rsidRPr="00D357A9" w:rsidRDefault="00FD25E7" w:rsidP="00393FA3">
            <w:pPr>
              <w:ind w:firstLine="540"/>
              <w:jc w:val="center"/>
              <w:rPr>
                <w:rFonts w:ascii="Arial" w:hAnsi="Arial" w:cs="Arial"/>
                <w:sz w:val="24"/>
                <w:szCs w:val="24"/>
                <w:lang w:val="mk-MK"/>
              </w:rPr>
            </w:pPr>
          </w:p>
          <w:p w14:paraId="2A79DD65" w14:textId="77777777" w:rsidR="00FD25E7" w:rsidRPr="00E50B31" w:rsidRDefault="00FD25E7" w:rsidP="00393FA3">
            <w:pPr>
              <w:jc w:val="center"/>
              <w:rPr>
                <w:rFonts w:ascii="Arial" w:hAnsi="Arial" w:cs="Arial"/>
                <w:sz w:val="24"/>
                <w:szCs w:val="24"/>
                <w:lang w:val="mk-MK"/>
              </w:rPr>
            </w:pPr>
            <w:r w:rsidRPr="00D357A9">
              <w:rPr>
                <w:rFonts w:ascii="Arial" w:hAnsi="Arial" w:cs="Arial"/>
                <w:sz w:val="24"/>
                <w:szCs w:val="24"/>
              </w:rPr>
              <w:t>Детск</w:t>
            </w:r>
            <w:r>
              <w:rPr>
                <w:rFonts w:ascii="Arial" w:hAnsi="Arial" w:cs="Arial"/>
                <w:sz w:val="24"/>
                <w:szCs w:val="24"/>
                <w:lang w:val="mk-MK"/>
              </w:rPr>
              <w:t>и</w:t>
            </w:r>
          </w:p>
          <w:p w14:paraId="202F3293" w14:textId="77777777" w:rsidR="00FD25E7" w:rsidRPr="00D357A9" w:rsidRDefault="00FD25E7" w:rsidP="00393FA3">
            <w:pPr>
              <w:jc w:val="center"/>
              <w:rPr>
                <w:rFonts w:ascii="Arial" w:hAnsi="Arial" w:cs="Arial"/>
                <w:sz w:val="24"/>
                <w:szCs w:val="24"/>
                <w:lang w:val="mk-MK"/>
              </w:rPr>
            </w:pPr>
            <w:r w:rsidRPr="00D357A9">
              <w:rPr>
                <w:rFonts w:ascii="Arial" w:hAnsi="Arial" w:cs="Arial"/>
                <w:sz w:val="24"/>
                <w:szCs w:val="24"/>
              </w:rPr>
              <w:t>Градинк</w:t>
            </w:r>
            <w:r w:rsidRPr="00D357A9">
              <w:rPr>
                <w:rFonts w:ascii="Arial" w:hAnsi="Arial" w:cs="Arial"/>
                <w:sz w:val="24"/>
                <w:szCs w:val="24"/>
                <w:lang w:val="mk-MK"/>
              </w:rPr>
              <w:t>и</w:t>
            </w:r>
          </w:p>
        </w:tc>
        <w:tc>
          <w:tcPr>
            <w:tcW w:w="921" w:type="dxa"/>
            <w:tcBorders>
              <w:top w:val="single" w:sz="4" w:space="0" w:color="000000"/>
              <w:left w:val="single" w:sz="4" w:space="0" w:color="000000"/>
              <w:bottom w:val="single" w:sz="4" w:space="0" w:color="000000"/>
              <w:right w:val="single" w:sz="4" w:space="0" w:color="000000"/>
            </w:tcBorders>
            <w:vAlign w:val="center"/>
          </w:tcPr>
          <w:p w14:paraId="4DB404CC" w14:textId="77777777" w:rsidR="00FD25E7" w:rsidRDefault="00FD25E7" w:rsidP="00393FA3">
            <w:pPr>
              <w:jc w:val="center"/>
              <w:rPr>
                <w:rFonts w:ascii="Arial" w:hAnsi="Arial" w:cs="Arial"/>
                <w:sz w:val="24"/>
                <w:szCs w:val="24"/>
              </w:rPr>
            </w:pPr>
            <w:r w:rsidRPr="00D357A9">
              <w:rPr>
                <w:rFonts w:ascii="Arial" w:hAnsi="Arial" w:cs="Arial"/>
                <w:sz w:val="24"/>
                <w:szCs w:val="24"/>
              </w:rPr>
              <w:t>Нето</w:t>
            </w:r>
          </w:p>
          <w:p w14:paraId="0E28E652" w14:textId="77777777" w:rsidR="00FD25E7" w:rsidRPr="00D357A9" w:rsidRDefault="00FD25E7" w:rsidP="00393FA3">
            <w:pPr>
              <w:jc w:val="center"/>
              <w:rPr>
                <w:rFonts w:ascii="Arial" w:hAnsi="Arial" w:cs="Arial"/>
                <w:sz w:val="24"/>
                <w:szCs w:val="24"/>
              </w:rPr>
            </w:pPr>
            <w:r>
              <w:rPr>
                <w:rFonts w:ascii="Arial" w:hAnsi="Arial" w:cs="Arial"/>
                <w:sz w:val="24"/>
                <w:szCs w:val="24"/>
                <w:lang w:val="mk-MK"/>
              </w:rPr>
              <w:t>к</w:t>
            </w:r>
            <w:r w:rsidRPr="00D357A9">
              <w:rPr>
                <w:rFonts w:ascii="Arial" w:hAnsi="Arial" w:cs="Arial"/>
                <w:sz w:val="24"/>
                <w:szCs w:val="24"/>
              </w:rPr>
              <w:t>ори</w:t>
            </w:r>
            <w:r>
              <w:rPr>
                <w:rFonts w:ascii="Arial" w:hAnsi="Arial" w:cs="Arial"/>
                <w:sz w:val="24"/>
                <w:szCs w:val="24"/>
                <w:lang w:val="mk-MK"/>
              </w:rPr>
              <w:t>с</w:t>
            </w:r>
            <w:r w:rsidRPr="00D357A9">
              <w:rPr>
                <w:rFonts w:ascii="Arial" w:hAnsi="Arial" w:cs="Arial"/>
                <w:sz w:val="24"/>
                <w:szCs w:val="24"/>
              </w:rPr>
              <w:t>на</w:t>
            </w:r>
            <w:r>
              <w:rPr>
                <w:rFonts w:ascii="Arial" w:hAnsi="Arial" w:cs="Arial"/>
                <w:sz w:val="24"/>
                <w:szCs w:val="24"/>
                <w:lang w:val="mk-MK"/>
              </w:rPr>
              <w:t xml:space="preserve"> </w:t>
            </w:r>
            <w:r w:rsidRPr="00D357A9">
              <w:rPr>
                <w:rFonts w:ascii="Arial" w:hAnsi="Arial" w:cs="Arial"/>
                <w:sz w:val="24"/>
                <w:szCs w:val="24"/>
              </w:rPr>
              <w:t>површина</w:t>
            </w:r>
          </w:p>
        </w:tc>
        <w:tc>
          <w:tcPr>
            <w:tcW w:w="771" w:type="dxa"/>
            <w:tcBorders>
              <w:top w:val="single" w:sz="4" w:space="0" w:color="000000"/>
              <w:left w:val="single" w:sz="4" w:space="0" w:color="000000"/>
              <w:bottom w:val="single" w:sz="4" w:space="0" w:color="000000"/>
              <w:right w:val="single" w:sz="4" w:space="0" w:color="000000"/>
            </w:tcBorders>
            <w:vAlign w:val="center"/>
          </w:tcPr>
          <w:p w14:paraId="521893F5"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Дворна</w:t>
            </w:r>
          </w:p>
          <w:p w14:paraId="13F0F260"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површина</w:t>
            </w:r>
          </w:p>
        </w:tc>
        <w:tc>
          <w:tcPr>
            <w:tcW w:w="1046" w:type="dxa"/>
            <w:tcBorders>
              <w:top w:val="single" w:sz="4" w:space="0" w:color="000000"/>
              <w:left w:val="single" w:sz="4" w:space="0" w:color="000000"/>
              <w:bottom w:val="single" w:sz="4" w:space="0" w:color="000000"/>
              <w:right w:val="single" w:sz="4" w:space="0" w:color="000000"/>
            </w:tcBorders>
            <w:vAlign w:val="center"/>
          </w:tcPr>
          <w:p w14:paraId="1D8F1495" w14:textId="77777777" w:rsidR="00FD25E7" w:rsidRPr="00C42414" w:rsidRDefault="00FD25E7" w:rsidP="00393FA3">
            <w:pPr>
              <w:jc w:val="center"/>
              <w:rPr>
                <w:rFonts w:ascii="Arial" w:hAnsi="Arial" w:cs="Arial"/>
                <w:sz w:val="24"/>
                <w:szCs w:val="24"/>
                <w:lang w:val="mk-MK"/>
              </w:rPr>
            </w:pPr>
            <w:r w:rsidRPr="00D357A9">
              <w:rPr>
                <w:rFonts w:ascii="Arial" w:hAnsi="Arial" w:cs="Arial"/>
                <w:sz w:val="24"/>
                <w:szCs w:val="24"/>
              </w:rPr>
              <w:t>Бр .</w:t>
            </w:r>
            <w:r>
              <w:rPr>
                <w:rFonts w:ascii="Arial" w:hAnsi="Arial" w:cs="Arial"/>
                <w:sz w:val="24"/>
                <w:szCs w:val="24"/>
                <w:lang w:val="mk-MK"/>
              </w:rPr>
              <w:t xml:space="preserve"> на занимални</w:t>
            </w:r>
          </w:p>
        </w:tc>
        <w:tc>
          <w:tcPr>
            <w:tcW w:w="763" w:type="dxa"/>
            <w:tcBorders>
              <w:top w:val="single" w:sz="4" w:space="0" w:color="000000"/>
              <w:left w:val="single" w:sz="4" w:space="0" w:color="000000"/>
              <w:bottom w:val="single" w:sz="4" w:space="0" w:color="000000"/>
              <w:right w:val="single" w:sz="4" w:space="0" w:color="000000"/>
            </w:tcBorders>
            <w:vAlign w:val="center"/>
          </w:tcPr>
          <w:p w14:paraId="15156B74"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Трпезарија</w:t>
            </w:r>
          </w:p>
        </w:tc>
        <w:tc>
          <w:tcPr>
            <w:tcW w:w="941" w:type="dxa"/>
            <w:tcBorders>
              <w:top w:val="single" w:sz="4" w:space="0" w:color="000000"/>
              <w:left w:val="single" w:sz="4" w:space="0" w:color="000000"/>
              <w:bottom w:val="single" w:sz="4" w:space="0" w:color="000000"/>
              <w:right w:val="single" w:sz="4" w:space="0" w:color="000000"/>
            </w:tcBorders>
            <w:vAlign w:val="center"/>
          </w:tcPr>
          <w:p w14:paraId="71C7F404"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Гарде</w:t>
            </w:r>
          </w:p>
          <w:p w14:paraId="1EE9241B"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Роба</w:t>
            </w:r>
          </w:p>
        </w:tc>
        <w:tc>
          <w:tcPr>
            <w:tcW w:w="852" w:type="dxa"/>
            <w:tcBorders>
              <w:top w:val="single" w:sz="4" w:space="0" w:color="000000"/>
              <w:left w:val="single" w:sz="4" w:space="0" w:color="000000"/>
              <w:bottom w:val="single" w:sz="4" w:space="0" w:color="000000"/>
              <w:right w:val="single" w:sz="4" w:space="0" w:color="000000"/>
            </w:tcBorders>
            <w:vAlign w:val="center"/>
          </w:tcPr>
          <w:p w14:paraId="711AF3F3" w14:textId="77777777" w:rsidR="00FD25E7" w:rsidRPr="00D357A9" w:rsidRDefault="00FD25E7" w:rsidP="00393FA3">
            <w:pPr>
              <w:jc w:val="center"/>
              <w:rPr>
                <w:rFonts w:ascii="Arial" w:hAnsi="Arial" w:cs="Arial"/>
                <w:sz w:val="24"/>
                <w:szCs w:val="24"/>
              </w:rPr>
            </w:pPr>
            <w:r>
              <w:rPr>
                <w:rFonts w:ascii="Arial" w:hAnsi="Arial" w:cs="Arial"/>
                <w:sz w:val="24"/>
                <w:szCs w:val="24"/>
              </w:rPr>
              <w:t>Санитарн</w:t>
            </w:r>
            <w:r w:rsidRPr="00D357A9">
              <w:rPr>
                <w:rFonts w:ascii="Arial" w:hAnsi="Arial" w:cs="Arial"/>
                <w:sz w:val="24"/>
                <w:szCs w:val="24"/>
              </w:rPr>
              <w:t>и</w:t>
            </w:r>
            <w:r>
              <w:rPr>
                <w:rFonts w:ascii="Arial" w:hAnsi="Arial" w:cs="Arial"/>
                <w:sz w:val="24"/>
                <w:szCs w:val="24"/>
                <w:lang w:val="mk-MK"/>
              </w:rPr>
              <w:t xml:space="preserve"> </w:t>
            </w:r>
            <w:r w:rsidRPr="00D357A9">
              <w:rPr>
                <w:rFonts w:ascii="Arial" w:hAnsi="Arial" w:cs="Arial"/>
                <w:sz w:val="24"/>
                <w:szCs w:val="24"/>
              </w:rPr>
              <w:t>чворови</w:t>
            </w:r>
          </w:p>
        </w:tc>
        <w:tc>
          <w:tcPr>
            <w:tcW w:w="901" w:type="dxa"/>
            <w:tcBorders>
              <w:top w:val="single" w:sz="4" w:space="0" w:color="000000"/>
              <w:left w:val="single" w:sz="4" w:space="0" w:color="000000"/>
              <w:bottom w:val="single" w:sz="4" w:space="0" w:color="000000"/>
              <w:right w:val="single" w:sz="4" w:space="0" w:color="000000"/>
            </w:tcBorders>
            <w:vAlign w:val="center"/>
          </w:tcPr>
          <w:p w14:paraId="320DB0CE" w14:textId="77777777" w:rsidR="00FD25E7" w:rsidRDefault="00FD25E7" w:rsidP="00393FA3">
            <w:pPr>
              <w:jc w:val="center"/>
              <w:rPr>
                <w:rFonts w:ascii="Arial" w:hAnsi="Arial" w:cs="Arial"/>
                <w:sz w:val="24"/>
                <w:szCs w:val="24"/>
                <w:lang w:val="mk-MK"/>
              </w:rPr>
            </w:pPr>
          </w:p>
          <w:p w14:paraId="5244AEAB"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Кујна</w:t>
            </w:r>
          </w:p>
        </w:tc>
        <w:tc>
          <w:tcPr>
            <w:tcW w:w="1417" w:type="dxa"/>
            <w:tcBorders>
              <w:top w:val="single" w:sz="4" w:space="0" w:color="000000"/>
              <w:left w:val="single" w:sz="4" w:space="0" w:color="000000"/>
              <w:bottom w:val="single" w:sz="4" w:space="0" w:color="000000"/>
              <w:right w:val="single" w:sz="4" w:space="0" w:color="000000"/>
            </w:tcBorders>
            <w:vAlign w:val="center"/>
          </w:tcPr>
          <w:p w14:paraId="2FEDBC2D" w14:textId="77777777" w:rsidR="00FD25E7" w:rsidRPr="00D357A9" w:rsidRDefault="00FD25E7" w:rsidP="00393FA3">
            <w:pPr>
              <w:ind w:firstLine="540"/>
              <w:jc w:val="center"/>
              <w:rPr>
                <w:rFonts w:ascii="Arial" w:hAnsi="Arial" w:cs="Arial"/>
                <w:sz w:val="24"/>
                <w:szCs w:val="24"/>
                <w:lang w:val="mk-MK"/>
              </w:rPr>
            </w:pPr>
          </w:p>
          <w:p w14:paraId="4E58CCF5"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Магацин</w:t>
            </w:r>
          </w:p>
        </w:tc>
        <w:tc>
          <w:tcPr>
            <w:tcW w:w="851" w:type="dxa"/>
            <w:tcBorders>
              <w:top w:val="single" w:sz="4" w:space="0" w:color="000000"/>
              <w:left w:val="single" w:sz="4" w:space="0" w:color="000000"/>
              <w:bottom w:val="single" w:sz="4" w:space="0" w:color="000000"/>
              <w:right w:val="single" w:sz="4" w:space="0" w:color="000000"/>
            </w:tcBorders>
            <w:vAlign w:val="center"/>
          </w:tcPr>
          <w:p w14:paraId="3FBBBF33" w14:textId="77777777" w:rsidR="00FD25E7" w:rsidRDefault="00FD25E7" w:rsidP="00393FA3">
            <w:pPr>
              <w:jc w:val="center"/>
              <w:rPr>
                <w:rFonts w:ascii="Arial" w:hAnsi="Arial" w:cs="Arial"/>
                <w:sz w:val="24"/>
                <w:szCs w:val="24"/>
                <w:lang w:val="mk-MK"/>
              </w:rPr>
            </w:pPr>
          </w:p>
          <w:p w14:paraId="20A2EC75"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Перална</w:t>
            </w:r>
          </w:p>
        </w:tc>
        <w:tc>
          <w:tcPr>
            <w:tcW w:w="1005" w:type="dxa"/>
            <w:tcBorders>
              <w:top w:val="single" w:sz="4" w:space="0" w:color="000000"/>
              <w:left w:val="single" w:sz="4" w:space="0" w:color="000000"/>
              <w:bottom w:val="single" w:sz="4" w:space="0" w:color="000000"/>
              <w:right w:val="single" w:sz="4" w:space="0" w:color="000000"/>
            </w:tcBorders>
            <w:vAlign w:val="center"/>
          </w:tcPr>
          <w:p w14:paraId="255611AF" w14:textId="77777777" w:rsidR="00FD25E7" w:rsidRPr="00D357A9" w:rsidRDefault="00FD25E7" w:rsidP="00393FA3">
            <w:pPr>
              <w:ind w:firstLine="540"/>
              <w:jc w:val="center"/>
              <w:rPr>
                <w:rFonts w:ascii="Arial" w:hAnsi="Arial" w:cs="Arial"/>
                <w:sz w:val="24"/>
                <w:szCs w:val="24"/>
                <w:lang w:val="mk-MK"/>
              </w:rPr>
            </w:pPr>
          </w:p>
          <w:p w14:paraId="71F11D7E"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Година</w:t>
            </w:r>
          </w:p>
          <w:p w14:paraId="4A057072"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На</w:t>
            </w:r>
            <w:r>
              <w:rPr>
                <w:rFonts w:ascii="Arial" w:hAnsi="Arial" w:cs="Arial"/>
                <w:sz w:val="24"/>
                <w:szCs w:val="24"/>
              </w:rPr>
              <w:t xml:space="preserve"> </w:t>
            </w:r>
            <w:r w:rsidRPr="00D357A9">
              <w:rPr>
                <w:rFonts w:ascii="Arial" w:hAnsi="Arial" w:cs="Arial"/>
                <w:sz w:val="24"/>
                <w:szCs w:val="24"/>
              </w:rPr>
              <w:t>изградба</w:t>
            </w:r>
          </w:p>
        </w:tc>
      </w:tr>
      <w:tr w:rsidR="00FD25E7" w:rsidRPr="00D357A9" w14:paraId="150D64E2" w14:textId="77777777" w:rsidTr="00393FA3">
        <w:trPr>
          <w:trHeight w:val="449"/>
        </w:trPr>
        <w:tc>
          <w:tcPr>
            <w:tcW w:w="1440" w:type="dxa"/>
            <w:tcBorders>
              <w:top w:val="single" w:sz="4" w:space="0" w:color="000000"/>
              <w:left w:val="single" w:sz="4" w:space="0" w:color="000000"/>
              <w:bottom w:val="single" w:sz="4" w:space="0" w:color="000000"/>
              <w:right w:val="single" w:sz="4" w:space="0" w:color="000000"/>
            </w:tcBorders>
            <w:vAlign w:val="center"/>
          </w:tcPr>
          <w:p w14:paraId="18AA4F2F" w14:textId="77777777" w:rsidR="00FD25E7" w:rsidRPr="00F544B5" w:rsidRDefault="00FD25E7" w:rsidP="00393FA3">
            <w:pPr>
              <w:jc w:val="center"/>
              <w:rPr>
                <w:rFonts w:ascii="Arial" w:hAnsi="Arial" w:cs="Arial"/>
                <w:lang w:val="mk-MK"/>
              </w:rPr>
            </w:pPr>
            <w:r w:rsidRPr="00F544B5">
              <w:rPr>
                <w:rFonts w:ascii="Arial" w:hAnsi="Arial" w:cs="Arial"/>
              </w:rPr>
              <w:t>Мајски</w:t>
            </w:r>
            <w:r>
              <w:rPr>
                <w:rFonts w:ascii="Arial" w:hAnsi="Arial" w:cs="Arial"/>
              </w:rPr>
              <w:t xml:space="preserve"> </w:t>
            </w:r>
            <w:r w:rsidRPr="00F544B5">
              <w:rPr>
                <w:rFonts w:ascii="Arial" w:hAnsi="Arial" w:cs="Arial"/>
              </w:rPr>
              <w:t>Цвет</w:t>
            </w:r>
          </w:p>
        </w:tc>
        <w:tc>
          <w:tcPr>
            <w:tcW w:w="921" w:type="dxa"/>
            <w:tcBorders>
              <w:top w:val="single" w:sz="4" w:space="0" w:color="000000"/>
              <w:left w:val="single" w:sz="4" w:space="0" w:color="000000"/>
              <w:bottom w:val="single" w:sz="4" w:space="0" w:color="000000"/>
              <w:right w:val="single" w:sz="4" w:space="0" w:color="000000"/>
            </w:tcBorders>
            <w:vAlign w:val="center"/>
          </w:tcPr>
          <w:p w14:paraId="58AC8149"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1300</w:t>
            </w:r>
          </w:p>
        </w:tc>
        <w:tc>
          <w:tcPr>
            <w:tcW w:w="771" w:type="dxa"/>
            <w:tcBorders>
              <w:top w:val="single" w:sz="4" w:space="0" w:color="000000"/>
              <w:left w:val="single" w:sz="4" w:space="0" w:color="000000"/>
              <w:bottom w:val="single" w:sz="4" w:space="0" w:color="000000"/>
              <w:right w:val="single" w:sz="4" w:space="0" w:color="000000"/>
            </w:tcBorders>
            <w:vAlign w:val="center"/>
          </w:tcPr>
          <w:p w14:paraId="6CE8A4BC"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6000</w:t>
            </w:r>
          </w:p>
        </w:tc>
        <w:tc>
          <w:tcPr>
            <w:tcW w:w="1046" w:type="dxa"/>
            <w:tcBorders>
              <w:top w:val="single" w:sz="4" w:space="0" w:color="000000"/>
              <w:left w:val="single" w:sz="4" w:space="0" w:color="000000"/>
              <w:bottom w:val="single" w:sz="4" w:space="0" w:color="000000"/>
              <w:right w:val="single" w:sz="4" w:space="0" w:color="000000"/>
            </w:tcBorders>
            <w:vAlign w:val="center"/>
          </w:tcPr>
          <w:p w14:paraId="3404AA9F" w14:textId="77777777" w:rsidR="00FD25E7" w:rsidRPr="00D357A9" w:rsidRDefault="00FD25E7" w:rsidP="00393FA3">
            <w:pPr>
              <w:ind w:firstLine="167"/>
              <w:jc w:val="center"/>
              <w:rPr>
                <w:rFonts w:ascii="Arial" w:hAnsi="Arial" w:cs="Arial"/>
                <w:sz w:val="24"/>
                <w:szCs w:val="24"/>
              </w:rPr>
            </w:pPr>
            <w:r w:rsidRPr="00D357A9">
              <w:rPr>
                <w:rFonts w:ascii="Arial" w:hAnsi="Arial" w:cs="Arial"/>
                <w:sz w:val="24"/>
                <w:szCs w:val="24"/>
              </w:rPr>
              <w:t>8</w:t>
            </w:r>
          </w:p>
        </w:tc>
        <w:tc>
          <w:tcPr>
            <w:tcW w:w="763" w:type="dxa"/>
            <w:tcBorders>
              <w:top w:val="single" w:sz="4" w:space="0" w:color="000000"/>
              <w:left w:val="single" w:sz="4" w:space="0" w:color="000000"/>
              <w:bottom w:val="single" w:sz="4" w:space="0" w:color="000000"/>
              <w:right w:val="single" w:sz="4" w:space="0" w:color="000000"/>
            </w:tcBorders>
            <w:vAlign w:val="center"/>
          </w:tcPr>
          <w:p w14:paraId="32126603" w14:textId="77777777" w:rsidR="00FD25E7" w:rsidRPr="00D357A9" w:rsidRDefault="00FD25E7" w:rsidP="00393FA3">
            <w:pPr>
              <w:ind w:firstLine="540"/>
              <w:jc w:val="center"/>
              <w:rPr>
                <w:rFonts w:ascii="Arial" w:hAnsi="Arial" w:cs="Arial"/>
                <w:sz w:val="24"/>
                <w:szCs w:val="24"/>
              </w:rPr>
            </w:pPr>
          </w:p>
        </w:tc>
        <w:tc>
          <w:tcPr>
            <w:tcW w:w="941" w:type="dxa"/>
            <w:tcBorders>
              <w:top w:val="single" w:sz="4" w:space="0" w:color="000000"/>
              <w:left w:val="single" w:sz="4" w:space="0" w:color="000000"/>
              <w:bottom w:val="single" w:sz="4" w:space="0" w:color="000000"/>
              <w:right w:val="single" w:sz="4" w:space="0" w:color="000000"/>
            </w:tcBorders>
            <w:vAlign w:val="center"/>
          </w:tcPr>
          <w:p w14:paraId="06E0492D" w14:textId="77777777" w:rsidR="00FD25E7" w:rsidRPr="00D357A9" w:rsidRDefault="00FD25E7" w:rsidP="00393FA3">
            <w:pPr>
              <w:ind w:firstLine="64"/>
              <w:jc w:val="center"/>
              <w:rPr>
                <w:rFonts w:ascii="Arial" w:hAnsi="Arial" w:cs="Arial"/>
                <w:sz w:val="24"/>
                <w:szCs w:val="24"/>
              </w:rPr>
            </w:pPr>
            <w:r w:rsidRPr="00D357A9">
              <w:rPr>
                <w:rFonts w:ascii="Arial" w:hAnsi="Arial" w:cs="Arial"/>
                <w:sz w:val="24"/>
                <w:szCs w:val="24"/>
              </w:rPr>
              <w:t>2</w:t>
            </w:r>
          </w:p>
        </w:tc>
        <w:tc>
          <w:tcPr>
            <w:tcW w:w="852" w:type="dxa"/>
            <w:tcBorders>
              <w:top w:val="single" w:sz="4" w:space="0" w:color="000000"/>
              <w:left w:val="single" w:sz="4" w:space="0" w:color="000000"/>
              <w:bottom w:val="single" w:sz="4" w:space="0" w:color="000000"/>
              <w:right w:val="single" w:sz="4" w:space="0" w:color="000000"/>
            </w:tcBorders>
            <w:vAlign w:val="center"/>
          </w:tcPr>
          <w:p w14:paraId="6563ECC8"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7</w:t>
            </w:r>
          </w:p>
        </w:tc>
        <w:tc>
          <w:tcPr>
            <w:tcW w:w="901" w:type="dxa"/>
            <w:tcBorders>
              <w:top w:val="single" w:sz="4" w:space="0" w:color="000000"/>
              <w:left w:val="single" w:sz="4" w:space="0" w:color="000000"/>
              <w:bottom w:val="single" w:sz="4" w:space="0" w:color="000000"/>
              <w:right w:val="single" w:sz="4" w:space="0" w:color="000000"/>
            </w:tcBorders>
            <w:vAlign w:val="center"/>
          </w:tcPr>
          <w:p w14:paraId="457F9FA7"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4C1CB231" w14:textId="77777777" w:rsidR="00FD25E7" w:rsidRPr="00D357A9" w:rsidRDefault="00FD25E7" w:rsidP="00393FA3">
            <w:pPr>
              <w:ind w:firstLine="71"/>
              <w:jc w:val="center"/>
              <w:rPr>
                <w:rFonts w:ascii="Arial" w:hAnsi="Arial" w:cs="Arial"/>
                <w:sz w:val="24"/>
                <w:szCs w:val="24"/>
              </w:rPr>
            </w:pPr>
            <w:r w:rsidRPr="00D357A9">
              <w:rPr>
                <w:rFonts w:ascii="Arial" w:hAnsi="Arial" w:cs="Arial"/>
                <w:sz w:val="24"/>
                <w:szCs w:val="24"/>
              </w:rPr>
              <w:t>3</w:t>
            </w:r>
          </w:p>
        </w:tc>
        <w:tc>
          <w:tcPr>
            <w:tcW w:w="851" w:type="dxa"/>
            <w:tcBorders>
              <w:top w:val="single" w:sz="4" w:space="0" w:color="000000"/>
              <w:left w:val="single" w:sz="4" w:space="0" w:color="000000"/>
              <w:bottom w:val="single" w:sz="4" w:space="0" w:color="000000"/>
              <w:right w:val="single" w:sz="4" w:space="0" w:color="000000"/>
            </w:tcBorders>
            <w:vAlign w:val="center"/>
          </w:tcPr>
          <w:p w14:paraId="03ECEA8E"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1</w:t>
            </w:r>
          </w:p>
        </w:tc>
        <w:tc>
          <w:tcPr>
            <w:tcW w:w="1005" w:type="dxa"/>
            <w:tcBorders>
              <w:top w:val="single" w:sz="4" w:space="0" w:color="000000"/>
              <w:left w:val="single" w:sz="4" w:space="0" w:color="000000"/>
              <w:bottom w:val="single" w:sz="4" w:space="0" w:color="000000"/>
              <w:right w:val="single" w:sz="4" w:space="0" w:color="000000"/>
            </w:tcBorders>
            <w:vAlign w:val="center"/>
          </w:tcPr>
          <w:p w14:paraId="32EEFA84" w14:textId="77777777" w:rsidR="00FD25E7" w:rsidRPr="00D357A9" w:rsidRDefault="00FD25E7" w:rsidP="00393FA3">
            <w:pPr>
              <w:ind w:hanging="33"/>
              <w:jc w:val="center"/>
              <w:rPr>
                <w:rFonts w:ascii="Arial" w:hAnsi="Arial" w:cs="Arial"/>
                <w:sz w:val="24"/>
                <w:szCs w:val="24"/>
              </w:rPr>
            </w:pPr>
            <w:r w:rsidRPr="00D357A9">
              <w:rPr>
                <w:rFonts w:ascii="Arial" w:hAnsi="Arial" w:cs="Arial"/>
                <w:sz w:val="24"/>
                <w:szCs w:val="24"/>
              </w:rPr>
              <w:t>1980/81</w:t>
            </w:r>
          </w:p>
        </w:tc>
      </w:tr>
      <w:tr w:rsidR="00FD25E7" w:rsidRPr="00D357A9" w14:paraId="00BCA473" w14:textId="77777777" w:rsidTr="00393FA3">
        <w:trPr>
          <w:trHeight w:val="1115"/>
        </w:trPr>
        <w:tc>
          <w:tcPr>
            <w:tcW w:w="1440" w:type="dxa"/>
            <w:tcBorders>
              <w:top w:val="single" w:sz="4" w:space="0" w:color="000000"/>
              <w:left w:val="single" w:sz="4" w:space="0" w:color="000000"/>
              <w:bottom w:val="single" w:sz="4" w:space="0" w:color="000000"/>
              <w:right w:val="single" w:sz="4" w:space="0" w:color="000000"/>
            </w:tcBorders>
            <w:vAlign w:val="center"/>
          </w:tcPr>
          <w:p w14:paraId="3DE3FE27" w14:textId="77777777" w:rsidR="00FD25E7" w:rsidRPr="00F544B5" w:rsidRDefault="00FD25E7" w:rsidP="00393FA3">
            <w:pPr>
              <w:jc w:val="center"/>
              <w:rPr>
                <w:rFonts w:ascii="Arial" w:hAnsi="Arial" w:cs="Arial"/>
              </w:rPr>
            </w:pPr>
            <w:r w:rsidRPr="00F544B5">
              <w:rPr>
                <w:rFonts w:ascii="Arial" w:hAnsi="Arial" w:cs="Arial"/>
              </w:rPr>
              <w:t>Коца</w:t>
            </w:r>
          </w:p>
          <w:p w14:paraId="6E9A0604" w14:textId="77777777" w:rsidR="00FD25E7" w:rsidRPr="00D357A9" w:rsidRDefault="00FD25E7" w:rsidP="00393FA3">
            <w:pPr>
              <w:jc w:val="center"/>
              <w:rPr>
                <w:rFonts w:ascii="Arial" w:hAnsi="Arial" w:cs="Arial"/>
                <w:sz w:val="24"/>
                <w:szCs w:val="24"/>
                <w:lang w:val="mk-MK"/>
              </w:rPr>
            </w:pPr>
            <w:r w:rsidRPr="00F544B5">
              <w:rPr>
                <w:rFonts w:ascii="Arial" w:hAnsi="Arial" w:cs="Arial"/>
              </w:rPr>
              <w:t>Василевска</w:t>
            </w:r>
          </w:p>
        </w:tc>
        <w:tc>
          <w:tcPr>
            <w:tcW w:w="921" w:type="dxa"/>
            <w:tcBorders>
              <w:top w:val="single" w:sz="4" w:space="0" w:color="000000"/>
              <w:left w:val="single" w:sz="4" w:space="0" w:color="000000"/>
              <w:bottom w:val="single" w:sz="4" w:space="0" w:color="000000"/>
              <w:right w:val="single" w:sz="4" w:space="0" w:color="000000"/>
            </w:tcBorders>
            <w:vAlign w:val="center"/>
          </w:tcPr>
          <w:p w14:paraId="25E5BE37"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1266</w:t>
            </w:r>
          </w:p>
        </w:tc>
        <w:tc>
          <w:tcPr>
            <w:tcW w:w="771" w:type="dxa"/>
            <w:tcBorders>
              <w:top w:val="single" w:sz="4" w:space="0" w:color="000000"/>
              <w:left w:val="single" w:sz="4" w:space="0" w:color="000000"/>
              <w:bottom w:val="single" w:sz="4" w:space="0" w:color="000000"/>
              <w:right w:val="single" w:sz="4" w:space="0" w:color="000000"/>
            </w:tcBorders>
            <w:vAlign w:val="center"/>
          </w:tcPr>
          <w:p w14:paraId="79BF1A12"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4000</w:t>
            </w:r>
          </w:p>
        </w:tc>
        <w:tc>
          <w:tcPr>
            <w:tcW w:w="1046" w:type="dxa"/>
            <w:tcBorders>
              <w:top w:val="single" w:sz="4" w:space="0" w:color="000000"/>
              <w:left w:val="single" w:sz="4" w:space="0" w:color="000000"/>
              <w:bottom w:val="single" w:sz="4" w:space="0" w:color="000000"/>
              <w:right w:val="single" w:sz="4" w:space="0" w:color="000000"/>
            </w:tcBorders>
            <w:vAlign w:val="center"/>
          </w:tcPr>
          <w:p w14:paraId="3358196E" w14:textId="77777777" w:rsidR="00FD25E7" w:rsidRPr="00D357A9" w:rsidRDefault="00FD25E7" w:rsidP="00393FA3">
            <w:pPr>
              <w:ind w:firstLine="167"/>
              <w:jc w:val="center"/>
              <w:rPr>
                <w:rFonts w:ascii="Arial" w:hAnsi="Arial" w:cs="Arial"/>
                <w:sz w:val="24"/>
                <w:szCs w:val="24"/>
              </w:rPr>
            </w:pPr>
            <w:r w:rsidRPr="00D357A9">
              <w:rPr>
                <w:rFonts w:ascii="Arial" w:hAnsi="Arial" w:cs="Arial"/>
                <w:sz w:val="24"/>
                <w:szCs w:val="24"/>
              </w:rPr>
              <w:t>9</w:t>
            </w:r>
          </w:p>
        </w:tc>
        <w:tc>
          <w:tcPr>
            <w:tcW w:w="763" w:type="dxa"/>
            <w:tcBorders>
              <w:top w:val="single" w:sz="4" w:space="0" w:color="000000"/>
              <w:left w:val="single" w:sz="4" w:space="0" w:color="000000"/>
              <w:bottom w:val="single" w:sz="4" w:space="0" w:color="000000"/>
              <w:right w:val="single" w:sz="4" w:space="0" w:color="000000"/>
            </w:tcBorders>
            <w:vAlign w:val="center"/>
          </w:tcPr>
          <w:p w14:paraId="55D45239" w14:textId="77777777" w:rsidR="00FD25E7" w:rsidRPr="00D357A9" w:rsidRDefault="00FD25E7" w:rsidP="00393FA3">
            <w:pPr>
              <w:ind w:firstLine="540"/>
              <w:jc w:val="center"/>
              <w:rPr>
                <w:rFonts w:ascii="Arial" w:hAnsi="Arial" w:cs="Arial"/>
                <w:sz w:val="24"/>
                <w:szCs w:val="24"/>
              </w:rPr>
            </w:pPr>
          </w:p>
        </w:tc>
        <w:tc>
          <w:tcPr>
            <w:tcW w:w="941" w:type="dxa"/>
            <w:tcBorders>
              <w:top w:val="single" w:sz="4" w:space="0" w:color="000000"/>
              <w:left w:val="single" w:sz="4" w:space="0" w:color="000000"/>
              <w:bottom w:val="single" w:sz="4" w:space="0" w:color="000000"/>
              <w:right w:val="single" w:sz="4" w:space="0" w:color="000000"/>
            </w:tcBorders>
            <w:vAlign w:val="center"/>
          </w:tcPr>
          <w:p w14:paraId="4D633690" w14:textId="77777777" w:rsidR="00FD25E7" w:rsidRPr="00D357A9" w:rsidRDefault="00FD25E7" w:rsidP="00393FA3">
            <w:pPr>
              <w:ind w:firstLine="64"/>
              <w:jc w:val="center"/>
              <w:rPr>
                <w:rFonts w:ascii="Arial" w:hAnsi="Arial" w:cs="Arial"/>
                <w:sz w:val="24"/>
                <w:szCs w:val="24"/>
              </w:rPr>
            </w:pPr>
            <w:r w:rsidRPr="00D357A9">
              <w:rPr>
                <w:rFonts w:ascii="Arial" w:hAnsi="Arial" w:cs="Arial"/>
                <w:sz w:val="24"/>
                <w:szCs w:val="24"/>
              </w:rPr>
              <w:t>2</w:t>
            </w:r>
          </w:p>
        </w:tc>
        <w:tc>
          <w:tcPr>
            <w:tcW w:w="852" w:type="dxa"/>
            <w:tcBorders>
              <w:top w:val="single" w:sz="4" w:space="0" w:color="000000"/>
              <w:left w:val="single" w:sz="4" w:space="0" w:color="000000"/>
              <w:bottom w:val="single" w:sz="4" w:space="0" w:color="000000"/>
              <w:right w:val="single" w:sz="4" w:space="0" w:color="000000"/>
            </w:tcBorders>
            <w:vAlign w:val="center"/>
          </w:tcPr>
          <w:p w14:paraId="723114B1"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8</w:t>
            </w:r>
          </w:p>
        </w:tc>
        <w:tc>
          <w:tcPr>
            <w:tcW w:w="901" w:type="dxa"/>
            <w:tcBorders>
              <w:top w:val="single" w:sz="4" w:space="0" w:color="000000"/>
              <w:left w:val="single" w:sz="4" w:space="0" w:color="000000"/>
              <w:bottom w:val="single" w:sz="4" w:space="0" w:color="000000"/>
              <w:right w:val="single" w:sz="4" w:space="0" w:color="000000"/>
            </w:tcBorders>
            <w:vAlign w:val="center"/>
          </w:tcPr>
          <w:p w14:paraId="5FF3B718"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23C40A08" w14:textId="77777777" w:rsidR="00FD25E7" w:rsidRPr="00D357A9" w:rsidRDefault="00FD25E7" w:rsidP="00393FA3">
            <w:pPr>
              <w:ind w:firstLine="71"/>
              <w:jc w:val="center"/>
              <w:rPr>
                <w:rFonts w:ascii="Arial" w:hAnsi="Arial" w:cs="Arial"/>
                <w:sz w:val="24"/>
                <w:szCs w:val="24"/>
              </w:rPr>
            </w:pPr>
            <w:r w:rsidRPr="00D357A9">
              <w:rPr>
                <w:rFonts w:ascii="Arial" w:hAnsi="Arial" w:cs="Arial"/>
                <w:sz w:val="24"/>
                <w:szCs w:val="24"/>
              </w:rPr>
              <w:t>2</w:t>
            </w:r>
          </w:p>
        </w:tc>
        <w:tc>
          <w:tcPr>
            <w:tcW w:w="851" w:type="dxa"/>
            <w:tcBorders>
              <w:top w:val="single" w:sz="4" w:space="0" w:color="000000"/>
              <w:left w:val="single" w:sz="4" w:space="0" w:color="000000"/>
              <w:bottom w:val="single" w:sz="4" w:space="0" w:color="000000"/>
              <w:right w:val="single" w:sz="4" w:space="0" w:color="000000"/>
            </w:tcBorders>
            <w:vAlign w:val="center"/>
          </w:tcPr>
          <w:p w14:paraId="32C1A77A" w14:textId="77777777" w:rsidR="00FD25E7" w:rsidRPr="00D357A9" w:rsidRDefault="00FD25E7" w:rsidP="00393FA3">
            <w:pPr>
              <w:ind w:firstLine="540"/>
              <w:jc w:val="center"/>
              <w:rPr>
                <w:rFonts w:ascii="Arial" w:hAnsi="Arial" w:cs="Arial"/>
                <w:sz w:val="24"/>
                <w:szCs w:val="24"/>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4A42D39A" w14:textId="77777777" w:rsidR="00FD25E7" w:rsidRPr="00D357A9" w:rsidRDefault="00FD25E7" w:rsidP="00393FA3">
            <w:pPr>
              <w:ind w:hanging="33"/>
              <w:jc w:val="center"/>
              <w:rPr>
                <w:rFonts w:ascii="Arial" w:hAnsi="Arial" w:cs="Arial"/>
                <w:sz w:val="24"/>
                <w:szCs w:val="24"/>
              </w:rPr>
            </w:pPr>
            <w:r w:rsidRPr="00D357A9">
              <w:rPr>
                <w:rFonts w:ascii="Arial" w:hAnsi="Arial" w:cs="Arial"/>
                <w:sz w:val="24"/>
                <w:szCs w:val="24"/>
              </w:rPr>
              <w:t>1976/77</w:t>
            </w:r>
          </w:p>
        </w:tc>
      </w:tr>
      <w:tr w:rsidR="00FD25E7" w:rsidRPr="00D357A9" w14:paraId="4B7EC7CC" w14:textId="77777777" w:rsidTr="00393FA3">
        <w:trPr>
          <w:trHeight w:val="709"/>
        </w:trPr>
        <w:tc>
          <w:tcPr>
            <w:tcW w:w="1440" w:type="dxa"/>
            <w:tcBorders>
              <w:top w:val="single" w:sz="4" w:space="0" w:color="000000"/>
              <w:left w:val="single" w:sz="4" w:space="0" w:color="000000"/>
              <w:bottom w:val="single" w:sz="4" w:space="0" w:color="000000"/>
              <w:right w:val="single" w:sz="4" w:space="0" w:color="000000"/>
            </w:tcBorders>
            <w:vAlign w:val="center"/>
          </w:tcPr>
          <w:p w14:paraId="5FFD79A9" w14:textId="77777777" w:rsidR="00FD25E7" w:rsidRPr="00F544B5" w:rsidRDefault="00FD25E7" w:rsidP="00393FA3">
            <w:pPr>
              <w:jc w:val="center"/>
              <w:rPr>
                <w:rFonts w:ascii="Arial" w:hAnsi="Arial" w:cs="Arial"/>
                <w:lang w:val="mk-MK"/>
              </w:rPr>
            </w:pPr>
            <w:r w:rsidRPr="00F544B5">
              <w:rPr>
                <w:rFonts w:ascii="Arial" w:hAnsi="Arial" w:cs="Arial"/>
              </w:rPr>
              <w:t>Славејче</w:t>
            </w:r>
          </w:p>
        </w:tc>
        <w:tc>
          <w:tcPr>
            <w:tcW w:w="921" w:type="dxa"/>
            <w:tcBorders>
              <w:top w:val="single" w:sz="4" w:space="0" w:color="000000"/>
              <w:left w:val="single" w:sz="4" w:space="0" w:color="000000"/>
              <w:bottom w:val="single" w:sz="4" w:space="0" w:color="000000"/>
              <w:right w:val="single" w:sz="4" w:space="0" w:color="000000"/>
            </w:tcBorders>
            <w:vAlign w:val="center"/>
          </w:tcPr>
          <w:p w14:paraId="1A3136D8" w14:textId="77777777" w:rsidR="00FD25E7" w:rsidRPr="00B66CA7" w:rsidRDefault="00FD25E7" w:rsidP="00393FA3">
            <w:pPr>
              <w:jc w:val="center"/>
              <w:rPr>
                <w:rFonts w:ascii="Arial" w:hAnsi="Arial" w:cs="Arial"/>
                <w:sz w:val="24"/>
                <w:szCs w:val="24"/>
                <w:lang w:val="mk-MK"/>
              </w:rPr>
            </w:pPr>
            <w:r w:rsidRPr="00B66CA7">
              <w:rPr>
                <w:rFonts w:ascii="Arial" w:hAnsi="Arial" w:cs="Arial"/>
                <w:sz w:val="24"/>
                <w:szCs w:val="24"/>
                <w:lang w:val="mk-MK"/>
              </w:rPr>
              <w:t>384</w:t>
            </w:r>
          </w:p>
        </w:tc>
        <w:tc>
          <w:tcPr>
            <w:tcW w:w="771" w:type="dxa"/>
            <w:tcBorders>
              <w:top w:val="single" w:sz="4" w:space="0" w:color="000000"/>
              <w:left w:val="single" w:sz="4" w:space="0" w:color="000000"/>
              <w:bottom w:val="single" w:sz="4" w:space="0" w:color="000000"/>
              <w:right w:val="single" w:sz="4" w:space="0" w:color="000000"/>
            </w:tcBorders>
            <w:vAlign w:val="center"/>
          </w:tcPr>
          <w:p w14:paraId="6D11B15E" w14:textId="77777777" w:rsidR="00FD25E7" w:rsidRPr="00B66CA7" w:rsidRDefault="00FD25E7" w:rsidP="00393FA3">
            <w:pPr>
              <w:jc w:val="center"/>
              <w:rPr>
                <w:rFonts w:ascii="Arial" w:hAnsi="Arial" w:cs="Arial"/>
                <w:sz w:val="24"/>
                <w:szCs w:val="24"/>
              </w:rPr>
            </w:pPr>
            <w:r w:rsidRPr="00B66CA7">
              <w:rPr>
                <w:rFonts w:ascii="Arial" w:hAnsi="Arial" w:cs="Arial"/>
                <w:sz w:val="24"/>
                <w:szCs w:val="24"/>
              </w:rPr>
              <w:t>230</w:t>
            </w:r>
          </w:p>
        </w:tc>
        <w:tc>
          <w:tcPr>
            <w:tcW w:w="1046" w:type="dxa"/>
            <w:tcBorders>
              <w:top w:val="single" w:sz="4" w:space="0" w:color="000000"/>
              <w:left w:val="single" w:sz="4" w:space="0" w:color="000000"/>
              <w:bottom w:val="single" w:sz="4" w:space="0" w:color="000000"/>
              <w:right w:val="single" w:sz="4" w:space="0" w:color="000000"/>
            </w:tcBorders>
            <w:vAlign w:val="center"/>
          </w:tcPr>
          <w:p w14:paraId="5ACE4621" w14:textId="77777777" w:rsidR="00FD25E7" w:rsidRPr="00B66CA7" w:rsidRDefault="00FD25E7" w:rsidP="00393FA3">
            <w:pPr>
              <w:ind w:firstLine="167"/>
              <w:jc w:val="center"/>
              <w:rPr>
                <w:rFonts w:ascii="Arial" w:hAnsi="Arial" w:cs="Arial"/>
                <w:sz w:val="24"/>
                <w:szCs w:val="24"/>
              </w:rPr>
            </w:pPr>
            <w:r w:rsidRPr="00B66CA7">
              <w:rPr>
                <w:rFonts w:ascii="Arial" w:hAnsi="Arial" w:cs="Arial"/>
                <w:sz w:val="24"/>
                <w:szCs w:val="24"/>
              </w:rPr>
              <w:t>5</w:t>
            </w:r>
          </w:p>
        </w:tc>
        <w:tc>
          <w:tcPr>
            <w:tcW w:w="763" w:type="dxa"/>
            <w:tcBorders>
              <w:top w:val="single" w:sz="4" w:space="0" w:color="000000"/>
              <w:left w:val="single" w:sz="4" w:space="0" w:color="000000"/>
              <w:bottom w:val="single" w:sz="4" w:space="0" w:color="000000"/>
              <w:right w:val="single" w:sz="4" w:space="0" w:color="000000"/>
            </w:tcBorders>
            <w:vAlign w:val="center"/>
          </w:tcPr>
          <w:p w14:paraId="366537E1" w14:textId="77777777" w:rsidR="00FD25E7" w:rsidRPr="00B66CA7" w:rsidRDefault="00FD25E7" w:rsidP="00393FA3">
            <w:pPr>
              <w:jc w:val="center"/>
              <w:rPr>
                <w:rFonts w:ascii="Arial" w:hAnsi="Arial" w:cs="Arial"/>
                <w:sz w:val="24"/>
                <w:szCs w:val="24"/>
              </w:rPr>
            </w:pPr>
            <w:r w:rsidRPr="00B66CA7">
              <w:rPr>
                <w:rFonts w:ascii="Arial" w:hAnsi="Arial" w:cs="Arial"/>
                <w:sz w:val="24"/>
                <w:szCs w:val="24"/>
              </w:rPr>
              <w:t>1</w:t>
            </w:r>
          </w:p>
        </w:tc>
        <w:tc>
          <w:tcPr>
            <w:tcW w:w="941" w:type="dxa"/>
            <w:tcBorders>
              <w:top w:val="single" w:sz="4" w:space="0" w:color="000000"/>
              <w:left w:val="single" w:sz="4" w:space="0" w:color="000000"/>
              <w:bottom w:val="single" w:sz="4" w:space="0" w:color="000000"/>
              <w:right w:val="single" w:sz="4" w:space="0" w:color="000000"/>
            </w:tcBorders>
            <w:vAlign w:val="center"/>
          </w:tcPr>
          <w:p w14:paraId="641D8F0C" w14:textId="77777777" w:rsidR="00FD25E7" w:rsidRPr="00B66CA7" w:rsidRDefault="00FD25E7" w:rsidP="00393FA3">
            <w:pPr>
              <w:ind w:firstLine="64"/>
              <w:jc w:val="center"/>
              <w:rPr>
                <w:rFonts w:ascii="Arial" w:hAnsi="Arial" w:cs="Arial"/>
                <w:sz w:val="24"/>
                <w:szCs w:val="24"/>
              </w:rPr>
            </w:pPr>
          </w:p>
        </w:tc>
        <w:tc>
          <w:tcPr>
            <w:tcW w:w="852" w:type="dxa"/>
            <w:tcBorders>
              <w:top w:val="single" w:sz="4" w:space="0" w:color="000000"/>
              <w:left w:val="single" w:sz="4" w:space="0" w:color="000000"/>
              <w:bottom w:val="single" w:sz="4" w:space="0" w:color="000000"/>
              <w:right w:val="single" w:sz="4" w:space="0" w:color="000000"/>
            </w:tcBorders>
            <w:vAlign w:val="center"/>
          </w:tcPr>
          <w:p w14:paraId="5D05B72B" w14:textId="77777777" w:rsidR="00FD25E7" w:rsidRPr="00B66CA7" w:rsidRDefault="00FD25E7" w:rsidP="00393FA3">
            <w:pPr>
              <w:jc w:val="center"/>
              <w:rPr>
                <w:rFonts w:ascii="Arial" w:hAnsi="Arial" w:cs="Arial"/>
                <w:sz w:val="24"/>
                <w:szCs w:val="24"/>
              </w:rPr>
            </w:pPr>
            <w:r w:rsidRPr="00B66CA7">
              <w:rPr>
                <w:rFonts w:ascii="Arial" w:hAnsi="Arial" w:cs="Arial"/>
                <w:sz w:val="24"/>
                <w:szCs w:val="24"/>
              </w:rPr>
              <w:t>2</w:t>
            </w:r>
          </w:p>
        </w:tc>
        <w:tc>
          <w:tcPr>
            <w:tcW w:w="901" w:type="dxa"/>
            <w:tcBorders>
              <w:top w:val="single" w:sz="4" w:space="0" w:color="000000"/>
              <w:left w:val="single" w:sz="4" w:space="0" w:color="000000"/>
              <w:bottom w:val="single" w:sz="4" w:space="0" w:color="000000"/>
              <w:right w:val="single" w:sz="4" w:space="0" w:color="000000"/>
            </w:tcBorders>
            <w:vAlign w:val="center"/>
          </w:tcPr>
          <w:p w14:paraId="3F50D778" w14:textId="77777777" w:rsidR="00FD25E7" w:rsidRPr="00B66CA7" w:rsidRDefault="00FD25E7" w:rsidP="00393FA3">
            <w:pPr>
              <w:jc w:val="center"/>
              <w:rPr>
                <w:rFonts w:ascii="Arial" w:hAnsi="Arial" w:cs="Arial"/>
                <w:sz w:val="24"/>
                <w:szCs w:val="24"/>
              </w:rPr>
            </w:pPr>
            <w:r w:rsidRPr="00B66CA7">
              <w:rPr>
                <w:rFonts w:ascii="Arial" w:hAnsi="Arial" w:cs="Arial"/>
                <w:sz w:val="24"/>
                <w:szCs w:val="24"/>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1B66F12F" w14:textId="77777777" w:rsidR="00FD25E7" w:rsidRPr="00C9470A" w:rsidRDefault="00FD25E7" w:rsidP="00393FA3">
            <w:pPr>
              <w:ind w:firstLine="540"/>
              <w:jc w:val="center"/>
              <w:rPr>
                <w:rFonts w:ascii="Arial" w:hAnsi="Arial" w:cs="Arial"/>
                <w:color w:val="FF0000"/>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73F62B4" w14:textId="77777777" w:rsidR="00FD25E7" w:rsidRPr="00C9470A" w:rsidRDefault="00FD25E7" w:rsidP="00393FA3">
            <w:pPr>
              <w:ind w:firstLine="540"/>
              <w:jc w:val="center"/>
              <w:rPr>
                <w:rFonts w:ascii="Arial" w:hAnsi="Arial" w:cs="Arial"/>
                <w:color w:val="FF0000"/>
                <w:sz w:val="24"/>
                <w:szCs w:val="24"/>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35BA69EF" w14:textId="77777777" w:rsidR="00FD25E7" w:rsidRPr="002D3DDD" w:rsidRDefault="00FD25E7" w:rsidP="00393FA3">
            <w:pPr>
              <w:ind w:hanging="33"/>
              <w:jc w:val="center"/>
              <w:rPr>
                <w:rFonts w:ascii="Arial" w:hAnsi="Arial" w:cs="Arial"/>
                <w:sz w:val="24"/>
                <w:szCs w:val="24"/>
              </w:rPr>
            </w:pPr>
            <w:r w:rsidRPr="002D3DDD">
              <w:rPr>
                <w:rFonts w:ascii="Arial" w:hAnsi="Arial" w:cs="Arial"/>
                <w:sz w:val="24"/>
                <w:szCs w:val="24"/>
              </w:rPr>
              <w:t>1950</w:t>
            </w:r>
          </w:p>
        </w:tc>
      </w:tr>
      <w:tr w:rsidR="00FD25E7" w:rsidRPr="00D357A9" w14:paraId="5E6F64B9" w14:textId="77777777" w:rsidTr="00393FA3">
        <w:trPr>
          <w:trHeight w:val="584"/>
        </w:trPr>
        <w:tc>
          <w:tcPr>
            <w:tcW w:w="1440" w:type="dxa"/>
            <w:tcBorders>
              <w:top w:val="single" w:sz="4" w:space="0" w:color="000000"/>
              <w:left w:val="single" w:sz="4" w:space="0" w:color="000000"/>
              <w:bottom w:val="single" w:sz="4" w:space="0" w:color="000000"/>
              <w:right w:val="single" w:sz="4" w:space="0" w:color="000000"/>
            </w:tcBorders>
            <w:vAlign w:val="center"/>
          </w:tcPr>
          <w:p w14:paraId="59C3AC02" w14:textId="77777777" w:rsidR="00FD25E7" w:rsidRPr="00F544B5" w:rsidRDefault="00FD25E7" w:rsidP="00393FA3">
            <w:pPr>
              <w:jc w:val="center"/>
              <w:rPr>
                <w:rFonts w:ascii="Arial" w:hAnsi="Arial" w:cs="Arial"/>
                <w:lang w:val="mk-MK"/>
              </w:rPr>
            </w:pPr>
            <w:r w:rsidRPr="00F544B5">
              <w:rPr>
                <w:rFonts w:ascii="Arial" w:hAnsi="Arial" w:cs="Arial"/>
              </w:rPr>
              <w:t>Пеперутка</w:t>
            </w:r>
          </w:p>
        </w:tc>
        <w:tc>
          <w:tcPr>
            <w:tcW w:w="921" w:type="dxa"/>
            <w:tcBorders>
              <w:top w:val="single" w:sz="4" w:space="0" w:color="000000"/>
              <w:left w:val="single" w:sz="4" w:space="0" w:color="000000"/>
              <w:bottom w:val="single" w:sz="4" w:space="0" w:color="000000"/>
              <w:right w:val="single" w:sz="4" w:space="0" w:color="000000"/>
            </w:tcBorders>
            <w:vAlign w:val="center"/>
          </w:tcPr>
          <w:p w14:paraId="42AAACD5"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290</w:t>
            </w:r>
          </w:p>
        </w:tc>
        <w:tc>
          <w:tcPr>
            <w:tcW w:w="771" w:type="dxa"/>
            <w:tcBorders>
              <w:top w:val="single" w:sz="4" w:space="0" w:color="000000"/>
              <w:left w:val="single" w:sz="4" w:space="0" w:color="000000"/>
              <w:bottom w:val="single" w:sz="4" w:space="0" w:color="000000"/>
              <w:right w:val="single" w:sz="4" w:space="0" w:color="000000"/>
            </w:tcBorders>
            <w:vAlign w:val="center"/>
          </w:tcPr>
          <w:p w14:paraId="28B534A2"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220</w:t>
            </w:r>
          </w:p>
        </w:tc>
        <w:tc>
          <w:tcPr>
            <w:tcW w:w="1046" w:type="dxa"/>
            <w:tcBorders>
              <w:top w:val="single" w:sz="4" w:space="0" w:color="000000"/>
              <w:left w:val="single" w:sz="4" w:space="0" w:color="000000"/>
              <w:bottom w:val="single" w:sz="4" w:space="0" w:color="000000"/>
              <w:right w:val="single" w:sz="4" w:space="0" w:color="000000"/>
            </w:tcBorders>
            <w:vAlign w:val="center"/>
          </w:tcPr>
          <w:p w14:paraId="4AB0E8BE" w14:textId="77777777" w:rsidR="00FD25E7" w:rsidRPr="00D357A9" w:rsidRDefault="00FD25E7" w:rsidP="00393FA3">
            <w:pPr>
              <w:ind w:firstLine="167"/>
              <w:jc w:val="center"/>
              <w:rPr>
                <w:rFonts w:ascii="Arial" w:hAnsi="Arial" w:cs="Arial"/>
                <w:sz w:val="24"/>
                <w:szCs w:val="24"/>
              </w:rPr>
            </w:pPr>
            <w:r w:rsidRPr="00D357A9">
              <w:rPr>
                <w:rFonts w:ascii="Arial" w:hAnsi="Arial" w:cs="Arial"/>
                <w:sz w:val="24"/>
                <w:szCs w:val="24"/>
              </w:rPr>
              <w:t>5</w:t>
            </w:r>
          </w:p>
        </w:tc>
        <w:tc>
          <w:tcPr>
            <w:tcW w:w="763" w:type="dxa"/>
            <w:tcBorders>
              <w:top w:val="single" w:sz="4" w:space="0" w:color="000000"/>
              <w:left w:val="single" w:sz="4" w:space="0" w:color="000000"/>
              <w:bottom w:val="single" w:sz="4" w:space="0" w:color="000000"/>
              <w:right w:val="single" w:sz="4" w:space="0" w:color="000000"/>
            </w:tcBorders>
            <w:vAlign w:val="center"/>
          </w:tcPr>
          <w:p w14:paraId="7FDD9C35"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1</w:t>
            </w:r>
          </w:p>
        </w:tc>
        <w:tc>
          <w:tcPr>
            <w:tcW w:w="941" w:type="dxa"/>
            <w:tcBorders>
              <w:top w:val="single" w:sz="4" w:space="0" w:color="000000"/>
              <w:left w:val="single" w:sz="4" w:space="0" w:color="000000"/>
              <w:bottom w:val="single" w:sz="4" w:space="0" w:color="000000"/>
              <w:right w:val="single" w:sz="4" w:space="0" w:color="000000"/>
            </w:tcBorders>
            <w:vAlign w:val="center"/>
          </w:tcPr>
          <w:p w14:paraId="73BE9FA0" w14:textId="77777777" w:rsidR="00FD25E7" w:rsidRPr="00D357A9" w:rsidRDefault="00FD25E7" w:rsidP="00393FA3">
            <w:pPr>
              <w:ind w:firstLine="64"/>
              <w:jc w:val="center"/>
              <w:rPr>
                <w:rFonts w:ascii="Arial" w:hAnsi="Arial" w:cs="Arial"/>
                <w:sz w:val="24"/>
                <w:szCs w:val="24"/>
              </w:rPr>
            </w:pPr>
          </w:p>
        </w:tc>
        <w:tc>
          <w:tcPr>
            <w:tcW w:w="852" w:type="dxa"/>
            <w:tcBorders>
              <w:top w:val="single" w:sz="4" w:space="0" w:color="000000"/>
              <w:left w:val="single" w:sz="4" w:space="0" w:color="000000"/>
              <w:bottom w:val="single" w:sz="4" w:space="0" w:color="000000"/>
              <w:right w:val="single" w:sz="4" w:space="0" w:color="000000"/>
            </w:tcBorders>
            <w:vAlign w:val="center"/>
          </w:tcPr>
          <w:p w14:paraId="72FEBF6C"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2</w:t>
            </w:r>
          </w:p>
        </w:tc>
        <w:tc>
          <w:tcPr>
            <w:tcW w:w="901" w:type="dxa"/>
            <w:tcBorders>
              <w:top w:val="single" w:sz="4" w:space="0" w:color="000000"/>
              <w:left w:val="single" w:sz="4" w:space="0" w:color="000000"/>
              <w:bottom w:val="single" w:sz="4" w:space="0" w:color="000000"/>
              <w:right w:val="single" w:sz="4" w:space="0" w:color="000000"/>
            </w:tcBorders>
            <w:vAlign w:val="center"/>
          </w:tcPr>
          <w:p w14:paraId="32028DA4"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2700ACB7" w14:textId="77777777" w:rsidR="00FD25E7" w:rsidRPr="00D357A9" w:rsidRDefault="00FD25E7" w:rsidP="00393FA3">
            <w:pPr>
              <w:ind w:firstLine="540"/>
              <w:jc w:val="center"/>
              <w:rPr>
                <w:rFonts w:ascii="Arial" w:hAnsi="Arial" w:cs="Arial"/>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FEE9DAE" w14:textId="77777777" w:rsidR="00FD25E7" w:rsidRPr="00D357A9" w:rsidRDefault="00FD25E7" w:rsidP="00393FA3">
            <w:pPr>
              <w:ind w:firstLine="540"/>
              <w:jc w:val="center"/>
              <w:rPr>
                <w:rFonts w:ascii="Arial" w:hAnsi="Arial" w:cs="Arial"/>
                <w:sz w:val="24"/>
                <w:szCs w:val="24"/>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6023F4B3" w14:textId="77777777" w:rsidR="00FD25E7" w:rsidRPr="00D357A9" w:rsidRDefault="00FD25E7" w:rsidP="00393FA3">
            <w:pPr>
              <w:ind w:hanging="33"/>
              <w:jc w:val="center"/>
              <w:rPr>
                <w:rFonts w:ascii="Arial" w:hAnsi="Arial" w:cs="Arial"/>
                <w:sz w:val="24"/>
                <w:szCs w:val="24"/>
              </w:rPr>
            </w:pPr>
            <w:r w:rsidRPr="00D357A9">
              <w:rPr>
                <w:rFonts w:ascii="Arial" w:hAnsi="Arial" w:cs="Arial"/>
                <w:sz w:val="24"/>
                <w:szCs w:val="24"/>
              </w:rPr>
              <w:t>1950</w:t>
            </w:r>
          </w:p>
        </w:tc>
      </w:tr>
      <w:tr w:rsidR="00FD25E7" w:rsidRPr="00D357A9" w14:paraId="3E522625" w14:textId="77777777" w:rsidTr="00393FA3">
        <w:trPr>
          <w:trHeight w:val="567"/>
        </w:trPr>
        <w:tc>
          <w:tcPr>
            <w:tcW w:w="1440" w:type="dxa"/>
            <w:tcBorders>
              <w:top w:val="single" w:sz="4" w:space="0" w:color="000000"/>
              <w:left w:val="single" w:sz="4" w:space="0" w:color="000000"/>
              <w:bottom w:val="single" w:sz="4" w:space="0" w:color="000000"/>
              <w:right w:val="single" w:sz="4" w:space="0" w:color="000000"/>
            </w:tcBorders>
            <w:vAlign w:val="center"/>
          </w:tcPr>
          <w:p w14:paraId="7277E40C" w14:textId="77777777" w:rsidR="00FD25E7" w:rsidRPr="00F544B5" w:rsidRDefault="00FD25E7" w:rsidP="00393FA3">
            <w:pPr>
              <w:jc w:val="center"/>
              <w:rPr>
                <w:rFonts w:ascii="Arial" w:hAnsi="Arial" w:cs="Arial"/>
                <w:lang w:val="mk-MK"/>
              </w:rPr>
            </w:pPr>
            <w:r w:rsidRPr="00F544B5">
              <w:rPr>
                <w:rFonts w:ascii="Arial" w:hAnsi="Arial" w:cs="Arial"/>
              </w:rPr>
              <w:t>Кокиче</w:t>
            </w:r>
          </w:p>
        </w:tc>
        <w:tc>
          <w:tcPr>
            <w:tcW w:w="921" w:type="dxa"/>
            <w:tcBorders>
              <w:top w:val="single" w:sz="4" w:space="0" w:color="000000"/>
              <w:left w:val="single" w:sz="4" w:space="0" w:color="000000"/>
              <w:bottom w:val="single" w:sz="4" w:space="0" w:color="000000"/>
              <w:right w:val="single" w:sz="4" w:space="0" w:color="000000"/>
            </w:tcBorders>
            <w:vAlign w:val="center"/>
          </w:tcPr>
          <w:p w14:paraId="7C748E33"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140</w:t>
            </w:r>
          </w:p>
        </w:tc>
        <w:tc>
          <w:tcPr>
            <w:tcW w:w="771" w:type="dxa"/>
            <w:tcBorders>
              <w:top w:val="single" w:sz="4" w:space="0" w:color="000000"/>
              <w:left w:val="single" w:sz="4" w:space="0" w:color="000000"/>
              <w:bottom w:val="single" w:sz="4" w:space="0" w:color="000000"/>
              <w:right w:val="single" w:sz="4" w:space="0" w:color="000000"/>
            </w:tcBorders>
            <w:vAlign w:val="center"/>
          </w:tcPr>
          <w:p w14:paraId="1E8045D2" w14:textId="77777777" w:rsidR="00FD25E7" w:rsidRPr="00D357A9" w:rsidRDefault="00FD25E7" w:rsidP="00393FA3">
            <w:pPr>
              <w:ind w:firstLine="540"/>
              <w:jc w:val="center"/>
              <w:rPr>
                <w:rFonts w:ascii="Arial" w:hAnsi="Arial" w:cs="Arial"/>
                <w:sz w:val="24"/>
                <w:szCs w:val="24"/>
              </w:rPr>
            </w:pPr>
          </w:p>
        </w:tc>
        <w:tc>
          <w:tcPr>
            <w:tcW w:w="1046" w:type="dxa"/>
            <w:tcBorders>
              <w:top w:val="single" w:sz="4" w:space="0" w:color="000000"/>
              <w:left w:val="single" w:sz="4" w:space="0" w:color="000000"/>
              <w:bottom w:val="single" w:sz="4" w:space="0" w:color="000000"/>
              <w:right w:val="single" w:sz="4" w:space="0" w:color="000000"/>
            </w:tcBorders>
            <w:vAlign w:val="center"/>
          </w:tcPr>
          <w:p w14:paraId="3A03568A" w14:textId="77777777" w:rsidR="00FD25E7" w:rsidRPr="00D357A9" w:rsidRDefault="00FD25E7" w:rsidP="00393FA3">
            <w:pPr>
              <w:ind w:firstLine="167"/>
              <w:jc w:val="center"/>
              <w:rPr>
                <w:rFonts w:ascii="Arial" w:hAnsi="Arial" w:cs="Arial"/>
                <w:sz w:val="24"/>
                <w:szCs w:val="24"/>
              </w:rPr>
            </w:pPr>
            <w:r w:rsidRPr="00D357A9">
              <w:rPr>
                <w:rFonts w:ascii="Arial" w:hAnsi="Arial" w:cs="Arial"/>
                <w:sz w:val="24"/>
                <w:szCs w:val="24"/>
              </w:rPr>
              <w:t>2</w:t>
            </w:r>
          </w:p>
        </w:tc>
        <w:tc>
          <w:tcPr>
            <w:tcW w:w="763" w:type="dxa"/>
            <w:tcBorders>
              <w:top w:val="single" w:sz="4" w:space="0" w:color="000000"/>
              <w:left w:val="single" w:sz="4" w:space="0" w:color="000000"/>
              <w:bottom w:val="single" w:sz="4" w:space="0" w:color="000000"/>
              <w:right w:val="single" w:sz="4" w:space="0" w:color="000000"/>
            </w:tcBorders>
            <w:vAlign w:val="center"/>
          </w:tcPr>
          <w:p w14:paraId="2D1BD063"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1</w:t>
            </w:r>
          </w:p>
        </w:tc>
        <w:tc>
          <w:tcPr>
            <w:tcW w:w="941" w:type="dxa"/>
            <w:tcBorders>
              <w:top w:val="single" w:sz="4" w:space="0" w:color="000000"/>
              <w:left w:val="single" w:sz="4" w:space="0" w:color="000000"/>
              <w:bottom w:val="single" w:sz="4" w:space="0" w:color="000000"/>
              <w:right w:val="single" w:sz="4" w:space="0" w:color="000000"/>
            </w:tcBorders>
            <w:vAlign w:val="center"/>
          </w:tcPr>
          <w:p w14:paraId="1F164128" w14:textId="77777777" w:rsidR="00FD25E7" w:rsidRPr="00D357A9" w:rsidRDefault="00FD25E7" w:rsidP="00393FA3">
            <w:pPr>
              <w:ind w:firstLine="64"/>
              <w:jc w:val="center"/>
              <w:rPr>
                <w:rFonts w:ascii="Arial" w:hAnsi="Arial" w:cs="Arial"/>
                <w:sz w:val="24"/>
                <w:szCs w:val="24"/>
              </w:rPr>
            </w:pPr>
          </w:p>
        </w:tc>
        <w:tc>
          <w:tcPr>
            <w:tcW w:w="852" w:type="dxa"/>
            <w:tcBorders>
              <w:top w:val="single" w:sz="4" w:space="0" w:color="000000"/>
              <w:left w:val="single" w:sz="4" w:space="0" w:color="000000"/>
              <w:bottom w:val="single" w:sz="4" w:space="0" w:color="000000"/>
              <w:right w:val="single" w:sz="4" w:space="0" w:color="000000"/>
            </w:tcBorders>
            <w:vAlign w:val="center"/>
          </w:tcPr>
          <w:p w14:paraId="33CE512E"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2</w:t>
            </w:r>
          </w:p>
        </w:tc>
        <w:tc>
          <w:tcPr>
            <w:tcW w:w="901" w:type="dxa"/>
            <w:tcBorders>
              <w:top w:val="single" w:sz="4" w:space="0" w:color="000000"/>
              <w:left w:val="single" w:sz="4" w:space="0" w:color="000000"/>
              <w:bottom w:val="single" w:sz="4" w:space="0" w:color="000000"/>
              <w:right w:val="single" w:sz="4" w:space="0" w:color="000000"/>
            </w:tcBorders>
            <w:vAlign w:val="center"/>
          </w:tcPr>
          <w:p w14:paraId="0D0D2DA7"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4D9D0E46" w14:textId="77777777" w:rsidR="00FD25E7" w:rsidRPr="00D357A9" w:rsidRDefault="00FD25E7" w:rsidP="00393FA3">
            <w:pPr>
              <w:ind w:firstLine="540"/>
              <w:jc w:val="center"/>
              <w:rPr>
                <w:rFonts w:ascii="Arial" w:hAnsi="Arial" w:cs="Arial"/>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D396C86" w14:textId="77777777" w:rsidR="00FD25E7" w:rsidRPr="00D357A9" w:rsidRDefault="00FD25E7" w:rsidP="00393FA3">
            <w:pPr>
              <w:ind w:firstLine="540"/>
              <w:jc w:val="center"/>
              <w:rPr>
                <w:rFonts w:ascii="Arial" w:hAnsi="Arial" w:cs="Arial"/>
                <w:sz w:val="24"/>
                <w:szCs w:val="24"/>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3F050308" w14:textId="77777777" w:rsidR="00FD25E7" w:rsidRPr="00D357A9" w:rsidRDefault="00FD25E7" w:rsidP="00393FA3">
            <w:pPr>
              <w:ind w:hanging="33"/>
              <w:jc w:val="center"/>
              <w:rPr>
                <w:rFonts w:ascii="Arial" w:hAnsi="Arial" w:cs="Arial"/>
                <w:sz w:val="24"/>
                <w:szCs w:val="24"/>
              </w:rPr>
            </w:pPr>
            <w:r w:rsidRPr="00D357A9">
              <w:rPr>
                <w:rFonts w:ascii="Arial" w:hAnsi="Arial" w:cs="Arial"/>
                <w:sz w:val="24"/>
                <w:szCs w:val="24"/>
              </w:rPr>
              <w:t>1969</w:t>
            </w:r>
          </w:p>
        </w:tc>
      </w:tr>
      <w:tr w:rsidR="00FD25E7" w:rsidRPr="00D357A9" w14:paraId="0D208332" w14:textId="77777777" w:rsidTr="00393FA3">
        <w:trPr>
          <w:trHeight w:val="567"/>
        </w:trPr>
        <w:tc>
          <w:tcPr>
            <w:tcW w:w="1440" w:type="dxa"/>
            <w:tcBorders>
              <w:top w:val="single" w:sz="4" w:space="0" w:color="000000"/>
              <w:left w:val="single" w:sz="4" w:space="0" w:color="000000"/>
              <w:bottom w:val="single" w:sz="4" w:space="0" w:color="000000"/>
              <w:right w:val="single" w:sz="4" w:space="0" w:color="000000"/>
            </w:tcBorders>
            <w:vAlign w:val="center"/>
          </w:tcPr>
          <w:p w14:paraId="708E23EB" w14:textId="77777777" w:rsidR="00FD25E7" w:rsidRPr="00F544B5" w:rsidRDefault="00FD25E7" w:rsidP="00393FA3">
            <w:pPr>
              <w:jc w:val="center"/>
              <w:rPr>
                <w:rFonts w:ascii="Arial" w:hAnsi="Arial" w:cs="Arial"/>
              </w:rPr>
            </w:pPr>
            <w:r w:rsidRPr="00F544B5">
              <w:rPr>
                <w:rFonts w:ascii="Arial" w:hAnsi="Arial" w:cs="Arial"/>
              </w:rPr>
              <w:t>Качунка</w:t>
            </w:r>
          </w:p>
        </w:tc>
        <w:tc>
          <w:tcPr>
            <w:tcW w:w="921" w:type="dxa"/>
            <w:tcBorders>
              <w:top w:val="single" w:sz="4" w:space="0" w:color="000000"/>
              <w:left w:val="single" w:sz="4" w:space="0" w:color="000000"/>
              <w:bottom w:val="single" w:sz="4" w:space="0" w:color="000000"/>
              <w:right w:val="single" w:sz="4" w:space="0" w:color="000000"/>
            </w:tcBorders>
            <w:vAlign w:val="center"/>
          </w:tcPr>
          <w:p w14:paraId="1804DD58"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140</w:t>
            </w:r>
          </w:p>
        </w:tc>
        <w:tc>
          <w:tcPr>
            <w:tcW w:w="771" w:type="dxa"/>
            <w:tcBorders>
              <w:top w:val="single" w:sz="4" w:space="0" w:color="000000"/>
              <w:left w:val="single" w:sz="4" w:space="0" w:color="000000"/>
              <w:bottom w:val="single" w:sz="4" w:space="0" w:color="000000"/>
              <w:right w:val="single" w:sz="4" w:space="0" w:color="000000"/>
            </w:tcBorders>
            <w:vAlign w:val="center"/>
          </w:tcPr>
          <w:p w14:paraId="0DAC2CE6" w14:textId="77777777" w:rsidR="00FD25E7" w:rsidRPr="00D357A9" w:rsidRDefault="00FD25E7" w:rsidP="00393FA3">
            <w:pPr>
              <w:ind w:firstLine="540"/>
              <w:jc w:val="center"/>
              <w:rPr>
                <w:rFonts w:ascii="Arial" w:hAnsi="Arial" w:cs="Arial"/>
                <w:sz w:val="24"/>
                <w:szCs w:val="24"/>
              </w:rPr>
            </w:pPr>
          </w:p>
        </w:tc>
        <w:tc>
          <w:tcPr>
            <w:tcW w:w="1046" w:type="dxa"/>
            <w:tcBorders>
              <w:top w:val="single" w:sz="4" w:space="0" w:color="000000"/>
              <w:left w:val="single" w:sz="4" w:space="0" w:color="000000"/>
              <w:bottom w:val="single" w:sz="4" w:space="0" w:color="000000"/>
              <w:right w:val="single" w:sz="4" w:space="0" w:color="000000"/>
            </w:tcBorders>
            <w:vAlign w:val="center"/>
          </w:tcPr>
          <w:p w14:paraId="21432250" w14:textId="77777777" w:rsidR="00FD25E7" w:rsidRPr="00D357A9" w:rsidRDefault="00FD25E7" w:rsidP="00393FA3">
            <w:pPr>
              <w:ind w:firstLine="167"/>
              <w:jc w:val="center"/>
              <w:rPr>
                <w:rFonts w:ascii="Arial" w:hAnsi="Arial" w:cs="Arial"/>
                <w:sz w:val="24"/>
                <w:szCs w:val="24"/>
              </w:rPr>
            </w:pPr>
            <w:r w:rsidRPr="00D357A9">
              <w:rPr>
                <w:rFonts w:ascii="Arial" w:hAnsi="Arial" w:cs="Arial"/>
                <w:sz w:val="24"/>
                <w:szCs w:val="24"/>
              </w:rPr>
              <w:t>2</w:t>
            </w:r>
          </w:p>
        </w:tc>
        <w:tc>
          <w:tcPr>
            <w:tcW w:w="763" w:type="dxa"/>
            <w:tcBorders>
              <w:top w:val="single" w:sz="4" w:space="0" w:color="000000"/>
              <w:left w:val="single" w:sz="4" w:space="0" w:color="000000"/>
              <w:bottom w:val="single" w:sz="4" w:space="0" w:color="000000"/>
              <w:right w:val="single" w:sz="4" w:space="0" w:color="000000"/>
            </w:tcBorders>
            <w:vAlign w:val="center"/>
          </w:tcPr>
          <w:p w14:paraId="278817BA"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1</w:t>
            </w:r>
          </w:p>
        </w:tc>
        <w:tc>
          <w:tcPr>
            <w:tcW w:w="941" w:type="dxa"/>
            <w:tcBorders>
              <w:top w:val="single" w:sz="4" w:space="0" w:color="000000"/>
              <w:left w:val="single" w:sz="4" w:space="0" w:color="000000"/>
              <w:bottom w:val="single" w:sz="4" w:space="0" w:color="000000"/>
              <w:right w:val="single" w:sz="4" w:space="0" w:color="000000"/>
            </w:tcBorders>
            <w:vAlign w:val="center"/>
          </w:tcPr>
          <w:p w14:paraId="2B030B0B" w14:textId="77777777" w:rsidR="00FD25E7" w:rsidRPr="00D357A9" w:rsidRDefault="00FD25E7" w:rsidP="00393FA3">
            <w:pPr>
              <w:ind w:firstLine="540"/>
              <w:jc w:val="center"/>
              <w:rPr>
                <w:rFonts w:ascii="Arial" w:hAnsi="Arial" w:cs="Arial"/>
                <w:sz w:val="24"/>
                <w:szCs w:val="24"/>
              </w:rPr>
            </w:pPr>
          </w:p>
        </w:tc>
        <w:tc>
          <w:tcPr>
            <w:tcW w:w="852" w:type="dxa"/>
            <w:tcBorders>
              <w:top w:val="single" w:sz="4" w:space="0" w:color="000000"/>
              <w:left w:val="single" w:sz="4" w:space="0" w:color="000000"/>
              <w:bottom w:val="single" w:sz="4" w:space="0" w:color="000000"/>
              <w:right w:val="single" w:sz="4" w:space="0" w:color="000000"/>
            </w:tcBorders>
            <w:vAlign w:val="center"/>
          </w:tcPr>
          <w:p w14:paraId="2ECB81FC"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2</w:t>
            </w:r>
          </w:p>
        </w:tc>
        <w:tc>
          <w:tcPr>
            <w:tcW w:w="901" w:type="dxa"/>
            <w:tcBorders>
              <w:top w:val="single" w:sz="4" w:space="0" w:color="000000"/>
              <w:left w:val="single" w:sz="4" w:space="0" w:color="000000"/>
              <w:bottom w:val="single" w:sz="4" w:space="0" w:color="000000"/>
              <w:right w:val="single" w:sz="4" w:space="0" w:color="000000"/>
            </w:tcBorders>
            <w:vAlign w:val="center"/>
          </w:tcPr>
          <w:p w14:paraId="504663FB"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3776804E" w14:textId="77777777" w:rsidR="00FD25E7" w:rsidRPr="00D357A9" w:rsidRDefault="00FD25E7" w:rsidP="00393FA3">
            <w:pPr>
              <w:ind w:firstLine="540"/>
              <w:jc w:val="center"/>
              <w:rPr>
                <w:rFonts w:ascii="Arial" w:hAnsi="Arial" w:cs="Arial"/>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8250E4B" w14:textId="77777777" w:rsidR="00FD25E7" w:rsidRPr="00D357A9" w:rsidRDefault="00FD25E7" w:rsidP="00393FA3">
            <w:pPr>
              <w:ind w:firstLine="540"/>
              <w:jc w:val="center"/>
              <w:rPr>
                <w:rFonts w:ascii="Arial" w:hAnsi="Arial" w:cs="Arial"/>
                <w:sz w:val="24"/>
                <w:szCs w:val="24"/>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20A24AE9" w14:textId="77777777" w:rsidR="00FD25E7" w:rsidRPr="00D357A9" w:rsidRDefault="00FD25E7" w:rsidP="00393FA3">
            <w:pPr>
              <w:ind w:hanging="33"/>
              <w:jc w:val="center"/>
              <w:rPr>
                <w:rFonts w:ascii="Arial" w:hAnsi="Arial" w:cs="Arial"/>
                <w:sz w:val="24"/>
                <w:szCs w:val="24"/>
              </w:rPr>
            </w:pPr>
            <w:r w:rsidRPr="00D357A9">
              <w:rPr>
                <w:rFonts w:ascii="Arial" w:hAnsi="Arial" w:cs="Arial"/>
                <w:sz w:val="24"/>
                <w:szCs w:val="24"/>
              </w:rPr>
              <w:t>1969</w:t>
            </w:r>
          </w:p>
        </w:tc>
      </w:tr>
      <w:tr w:rsidR="00FD25E7" w:rsidRPr="00D357A9" w14:paraId="300684FC" w14:textId="77777777" w:rsidTr="00393FA3">
        <w:trPr>
          <w:trHeight w:val="543"/>
        </w:trPr>
        <w:tc>
          <w:tcPr>
            <w:tcW w:w="1440" w:type="dxa"/>
            <w:tcBorders>
              <w:top w:val="single" w:sz="4" w:space="0" w:color="000000"/>
              <w:left w:val="single" w:sz="4" w:space="0" w:color="000000"/>
              <w:bottom w:val="single" w:sz="4" w:space="0" w:color="000000"/>
              <w:right w:val="single" w:sz="4" w:space="0" w:color="000000"/>
            </w:tcBorders>
            <w:vAlign w:val="center"/>
          </w:tcPr>
          <w:p w14:paraId="3355D1A2" w14:textId="77777777" w:rsidR="00FD25E7" w:rsidRDefault="00FD25E7" w:rsidP="00393FA3">
            <w:pPr>
              <w:ind w:firstLine="79"/>
              <w:jc w:val="center"/>
              <w:rPr>
                <w:rFonts w:ascii="Arial" w:hAnsi="Arial" w:cs="Arial"/>
              </w:rPr>
            </w:pPr>
            <w:r w:rsidRPr="00F544B5">
              <w:rPr>
                <w:rFonts w:ascii="Arial" w:hAnsi="Arial" w:cs="Arial"/>
              </w:rPr>
              <w:t>Ѕвездички</w:t>
            </w:r>
          </w:p>
          <w:p w14:paraId="7E57FDBA" w14:textId="77777777" w:rsidR="00FD25E7" w:rsidRPr="00F544B5" w:rsidRDefault="00FD25E7" w:rsidP="00393FA3">
            <w:pPr>
              <w:ind w:firstLine="79"/>
              <w:jc w:val="center"/>
              <w:rPr>
                <w:rFonts w:ascii="Arial" w:hAnsi="Arial" w:cs="Arial"/>
              </w:rPr>
            </w:pPr>
          </w:p>
        </w:tc>
        <w:tc>
          <w:tcPr>
            <w:tcW w:w="921" w:type="dxa"/>
            <w:tcBorders>
              <w:top w:val="single" w:sz="4" w:space="0" w:color="000000"/>
              <w:left w:val="single" w:sz="4" w:space="0" w:color="000000"/>
              <w:bottom w:val="single" w:sz="4" w:space="0" w:color="000000"/>
              <w:right w:val="single" w:sz="4" w:space="0" w:color="000000"/>
            </w:tcBorders>
            <w:vAlign w:val="center"/>
          </w:tcPr>
          <w:p w14:paraId="10ADCC86" w14:textId="77777777" w:rsidR="00FD25E7" w:rsidRPr="00D357A9" w:rsidRDefault="00FD25E7" w:rsidP="00393FA3">
            <w:pPr>
              <w:jc w:val="center"/>
              <w:rPr>
                <w:rFonts w:ascii="Arial" w:hAnsi="Arial" w:cs="Arial"/>
                <w:sz w:val="24"/>
                <w:szCs w:val="24"/>
              </w:rPr>
            </w:pPr>
            <w:r w:rsidRPr="00D357A9">
              <w:rPr>
                <w:rFonts w:ascii="Arial" w:hAnsi="Arial" w:cs="Arial"/>
                <w:sz w:val="24"/>
                <w:szCs w:val="24"/>
              </w:rPr>
              <w:t>175</w:t>
            </w:r>
          </w:p>
        </w:tc>
        <w:tc>
          <w:tcPr>
            <w:tcW w:w="771" w:type="dxa"/>
            <w:tcBorders>
              <w:top w:val="single" w:sz="4" w:space="0" w:color="000000"/>
              <w:left w:val="single" w:sz="4" w:space="0" w:color="000000"/>
              <w:bottom w:val="single" w:sz="4" w:space="0" w:color="000000"/>
              <w:right w:val="single" w:sz="4" w:space="0" w:color="000000"/>
            </w:tcBorders>
            <w:vAlign w:val="center"/>
          </w:tcPr>
          <w:p w14:paraId="768BDF35" w14:textId="77777777" w:rsidR="00FD25E7" w:rsidRPr="00D357A9" w:rsidRDefault="00FD25E7" w:rsidP="00393FA3">
            <w:pPr>
              <w:ind w:hanging="235"/>
              <w:jc w:val="center"/>
              <w:rPr>
                <w:rFonts w:ascii="Arial" w:hAnsi="Arial" w:cs="Arial"/>
                <w:sz w:val="24"/>
                <w:szCs w:val="24"/>
              </w:rPr>
            </w:pPr>
            <w:r w:rsidRPr="00D357A9">
              <w:rPr>
                <w:rFonts w:ascii="Arial" w:hAnsi="Arial" w:cs="Arial"/>
                <w:sz w:val="24"/>
                <w:szCs w:val="24"/>
              </w:rPr>
              <w:t>800</w:t>
            </w:r>
          </w:p>
        </w:tc>
        <w:tc>
          <w:tcPr>
            <w:tcW w:w="1046" w:type="dxa"/>
            <w:tcBorders>
              <w:top w:val="single" w:sz="4" w:space="0" w:color="000000"/>
              <w:left w:val="single" w:sz="4" w:space="0" w:color="000000"/>
              <w:bottom w:val="single" w:sz="4" w:space="0" w:color="000000"/>
              <w:right w:val="single" w:sz="4" w:space="0" w:color="000000"/>
            </w:tcBorders>
            <w:vAlign w:val="center"/>
          </w:tcPr>
          <w:p w14:paraId="6EFEECBC" w14:textId="77777777" w:rsidR="00FD25E7" w:rsidRPr="00D357A9" w:rsidRDefault="00FD25E7" w:rsidP="00393FA3">
            <w:pPr>
              <w:ind w:firstLine="77"/>
              <w:jc w:val="center"/>
              <w:rPr>
                <w:rFonts w:ascii="Arial" w:hAnsi="Arial" w:cs="Arial"/>
                <w:sz w:val="24"/>
                <w:szCs w:val="24"/>
              </w:rPr>
            </w:pPr>
            <w:r w:rsidRPr="00D357A9">
              <w:rPr>
                <w:rFonts w:ascii="Arial" w:hAnsi="Arial" w:cs="Arial"/>
                <w:sz w:val="24"/>
                <w:szCs w:val="24"/>
              </w:rPr>
              <w:t>3</w:t>
            </w:r>
          </w:p>
        </w:tc>
        <w:tc>
          <w:tcPr>
            <w:tcW w:w="763" w:type="dxa"/>
            <w:tcBorders>
              <w:top w:val="single" w:sz="4" w:space="0" w:color="000000"/>
              <w:left w:val="single" w:sz="4" w:space="0" w:color="000000"/>
              <w:bottom w:val="single" w:sz="4" w:space="0" w:color="000000"/>
              <w:right w:val="single" w:sz="4" w:space="0" w:color="000000"/>
            </w:tcBorders>
            <w:vAlign w:val="center"/>
          </w:tcPr>
          <w:p w14:paraId="44CCEB7F" w14:textId="77777777" w:rsidR="00FD25E7" w:rsidRPr="00D357A9" w:rsidRDefault="00FD25E7" w:rsidP="00393FA3">
            <w:pPr>
              <w:ind w:firstLine="111"/>
              <w:jc w:val="center"/>
              <w:rPr>
                <w:rFonts w:ascii="Arial" w:hAnsi="Arial" w:cs="Arial"/>
                <w:sz w:val="24"/>
                <w:szCs w:val="24"/>
              </w:rPr>
            </w:pPr>
          </w:p>
        </w:tc>
        <w:tc>
          <w:tcPr>
            <w:tcW w:w="941" w:type="dxa"/>
            <w:tcBorders>
              <w:top w:val="single" w:sz="4" w:space="0" w:color="000000"/>
              <w:left w:val="single" w:sz="4" w:space="0" w:color="000000"/>
              <w:bottom w:val="single" w:sz="4" w:space="0" w:color="000000"/>
              <w:right w:val="single" w:sz="4" w:space="0" w:color="000000"/>
            </w:tcBorders>
            <w:vAlign w:val="center"/>
          </w:tcPr>
          <w:p w14:paraId="04734314" w14:textId="77777777" w:rsidR="00FD25E7" w:rsidRPr="00D357A9" w:rsidRDefault="00FD25E7" w:rsidP="00393FA3">
            <w:pPr>
              <w:ind w:hanging="26"/>
              <w:jc w:val="center"/>
              <w:rPr>
                <w:rFonts w:ascii="Arial" w:hAnsi="Arial" w:cs="Arial"/>
                <w:sz w:val="24"/>
                <w:szCs w:val="24"/>
              </w:rPr>
            </w:pPr>
          </w:p>
        </w:tc>
        <w:tc>
          <w:tcPr>
            <w:tcW w:w="852" w:type="dxa"/>
            <w:tcBorders>
              <w:top w:val="single" w:sz="4" w:space="0" w:color="000000"/>
              <w:left w:val="single" w:sz="4" w:space="0" w:color="000000"/>
              <w:bottom w:val="single" w:sz="4" w:space="0" w:color="000000"/>
              <w:right w:val="single" w:sz="4" w:space="0" w:color="000000"/>
            </w:tcBorders>
            <w:vAlign w:val="center"/>
          </w:tcPr>
          <w:p w14:paraId="54E104DF" w14:textId="77777777" w:rsidR="00FD25E7" w:rsidRPr="00D357A9" w:rsidRDefault="00FD25E7" w:rsidP="00393FA3">
            <w:pPr>
              <w:ind w:hanging="26"/>
              <w:jc w:val="center"/>
              <w:rPr>
                <w:rFonts w:ascii="Arial" w:hAnsi="Arial" w:cs="Arial"/>
                <w:sz w:val="24"/>
                <w:szCs w:val="24"/>
              </w:rPr>
            </w:pPr>
            <w:r w:rsidRPr="00D357A9">
              <w:rPr>
                <w:rFonts w:ascii="Arial" w:hAnsi="Arial" w:cs="Arial"/>
                <w:sz w:val="24"/>
                <w:szCs w:val="24"/>
              </w:rPr>
              <w:t>1</w:t>
            </w:r>
          </w:p>
        </w:tc>
        <w:tc>
          <w:tcPr>
            <w:tcW w:w="901" w:type="dxa"/>
            <w:tcBorders>
              <w:top w:val="single" w:sz="4" w:space="0" w:color="000000"/>
              <w:left w:val="single" w:sz="4" w:space="0" w:color="000000"/>
              <w:bottom w:val="single" w:sz="4" w:space="0" w:color="000000"/>
              <w:right w:val="single" w:sz="4" w:space="0" w:color="000000"/>
            </w:tcBorders>
            <w:vAlign w:val="center"/>
          </w:tcPr>
          <w:p w14:paraId="5784B81A" w14:textId="77777777" w:rsidR="00FD25E7" w:rsidRPr="00D357A9" w:rsidRDefault="00FD25E7" w:rsidP="00393FA3">
            <w:pPr>
              <w:ind w:hanging="26"/>
              <w:jc w:val="center"/>
              <w:rPr>
                <w:rFonts w:ascii="Arial" w:hAnsi="Arial" w:cs="Arial"/>
                <w:sz w:val="24"/>
                <w:szCs w:val="24"/>
              </w:rPr>
            </w:pPr>
            <w:r w:rsidRPr="00D357A9">
              <w:rPr>
                <w:rFonts w:ascii="Arial" w:hAnsi="Arial" w:cs="Arial"/>
                <w:sz w:val="24"/>
                <w:szCs w:val="24"/>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1997962A" w14:textId="77777777" w:rsidR="00FD25E7" w:rsidRPr="00D357A9" w:rsidRDefault="00FD25E7" w:rsidP="00393FA3">
            <w:pPr>
              <w:ind w:hanging="26"/>
              <w:jc w:val="center"/>
              <w:rPr>
                <w:rFonts w:ascii="Arial" w:hAnsi="Arial" w:cs="Arial"/>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7687F21" w14:textId="77777777" w:rsidR="00FD25E7" w:rsidRPr="00D357A9" w:rsidRDefault="00FD25E7" w:rsidP="00393FA3">
            <w:pPr>
              <w:ind w:hanging="26"/>
              <w:jc w:val="center"/>
              <w:rPr>
                <w:rFonts w:ascii="Arial" w:hAnsi="Arial" w:cs="Arial"/>
                <w:sz w:val="24"/>
                <w:szCs w:val="24"/>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2EE205D5" w14:textId="77777777" w:rsidR="00FD25E7" w:rsidRPr="00D357A9" w:rsidRDefault="00FD25E7" w:rsidP="00393FA3">
            <w:pPr>
              <w:ind w:hanging="26"/>
              <w:jc w:val="center"/>
              <w:rPr>
                <w:rFonts w:ascii="Arial" w:hAnsi="Arial" w:cs="Arial"/>
                <w:sz w:val="24"/>
                <w:szCs w:val="24"/>
              </w:rPr>
            </w:pPr>
            <w:r w:rsidRPr="00D357A9">
              <w:rPr>
                <w:rFonts w:ascii="Arial" w:hAnsi="Arial" w:cs="Arial"/>
                <w:sz w:val="24"/>
                <w:szCs w:val="24"/>
              </w:rPr>
              <w:t>1985</w:t>
            </w:r>
          </w:p>
        </w:tc>
      </w:tr>
      <w:tr w:rsidR="00FD25E7" w:rsidRPr="00D357A9" w14:paraId="52BB649A" w14:textId="77777777" w:rsidTr="00393FA3">
        <w:trPr>
          <w:trHeight w:val="567"/>
        </w:trPr>
        <w:tc>
          <w:tcPr>
            <w:tcW w:w="1440" w:type="dxa"/>
            <w:tcBorders>
              <w:top w:val="single" w:sz="4" w:space="0" w:color="000000"/>
              <w:left w:val="single" w:sz="4" w:space="0" w:color="000000"/>
              <w:bottom w:val="single" w:sz="4" w:space="0" w:color="000000"/>
              <w:right w:val="single" w:sz="4" w:space="0" w:color="000000"/>
            </w:tcBorders>
            <w:vAlign w:val="center"/>
          </w:tcPr>
          <w:p w14:paraId="68EE5B12" w14:textId="77777777" w:rsidR="00FD25E7" w:rsidRPr="00D357A9" w:rsidRDefault="00FD25E7" w:rsidP="00393FA3">
            <w:pPr>
              <w:ind w:firstLine="79"/>
              <w:jc w:val="center"/>
              <w:rPr>
                <w:rFonts w:ascii="Arial" w:hAnsi="Arial" w:cs="Arial"/>
                <w:b/>
                <w:sz w:val="24"/>
                <w:szCs w:val="24"/>
              </w:rPr>
            </w:pPr>
            <w:r w:rsidRPr="00D357A9">
              <w:rPr>
                <w:rFonts w:ascii="Arial" w:hAnsi="Arial" w:cs="Arial"/>
                <w:b/>
                <w:sz w:val="24"/>
                <w:szCs w:val="24"/>
              </w:rPr>
              <w:t>Вкупно</w:t>
            </w:r>
          </w:p>
        </w:tc>
        <w:tc>
          <w:tcPr>
            <w:tcW w:w="921" w:type="dxa"/>
            <w:tcBorders>
              <w:top w:val="single" w:sz="4" w:space="0" w:color="000000"/>
              <w:left w:val="single" w:sz="4" w:space="0" w:color="000000"/>
              <w:bottom w:val="single" w:sz="4" w:space="0" w:color="000000"/>
              <w:right w:val="single" w:sz="4" w:space="0" w:color="000000"/>
            </w:tcBorders>
            <w:vAlign w:val="center"/>
          </w:tcPr>
          <w:p w14:paraId="1B28B634" w14:textId="77777777" w:rsidR="00FD25E7" w:rsidRPr="004F029D" w:rsidRDefault="00FD25E7" w:rsidP="00393FA3">
            <w:pPr>
              <w:jc w:val="center"/>
              <w:rPr>
                <w:rFonts w:ascii="Arial" w:hAnsi="Arial" w:cs="Arial"/>
                <w:sz w:val="24"/>
                <w:szCs w:val="24"/>
                <w:lang w:val="mk-MK"/>
              </w:rPr>
            </w:pPr>
            <w:r w:rsidRPr="00D357A9">
              <w:rPr>
                <w:rFonts w:ascii="Arial" w:hAnsi="Arial" w:cs="Arial"/>
                <w:sz w:val="24"/>
                <w:szCs w:val="24"/>
              </w:rPr>
              <w:t>3</w:t>
            </w:r>
            <w:r>
              <w:rPr>
                <w:rFonts w:ascii="Arial" w:hAnsi="Arial" w:cs="Arial"/>
                <w:sz w:val="24"/>
                <w:szCs w:val="24"/>
                <w:lang w:val="mk-MK"/>
              </w:rPr>
              <w:t xml:space="preserve"> </w:t>
            </w:r>
            <w:r w:rsidRPr="00D357A9">
              <w:rPr>
                <w:rFonts w:ascii="Arial" w:hAnsi="Arial" w:cs="Arial"/>
                <w:sz w:val="24"/>
                <w:szCs w:val="24"/>
              </w:rPr>
              <w:t>6</w:t>
            </w:r>
            <w:r>
              <w:rPr>
                <w:rFonts w:ascii="Arial" w:hAnsi="Arial" w:cs="Arial"/>
                <w:sz w:val="24"/>
                <w:szCs w:val="24"/>
                <w:lang w:val="mk-MK"/>
              </w:rPr>
              <w:t>95</w:t>
            </w:r>
          </w:p>
        </w:tc>
        <w:tc>
          <w:tcPr>
            <w:tcW w:w="771" w:type="dxa"/>
            <w:tcBorders>
              <w:top w:val="single" w:sz="4" w:space="0" w:color="000000"/>
              <w:left w:val="single" w:sz="4" w:space="0" w:color="000000"/>
              <w:bottom w:val="single" w:sz="4" w:space="0" w:color="000000"/>
              <w:right w:val="single" w:sz="4" w:space="0" w:color="000000"/>
            </w:tcBorders>
            <w:vAlign w:val="center"/>
          </w:tcPr>
          <w:p w14:paraId="03E2BB9E" w14:textId="11A49DF2" w:rsidR="00FD25E7" w:rsidRPr="0051503B" w:rsidRDefault="00FD25E7" w:rsidP="00393FA3">
            <w:pPr>
              <w:ind w:hanging="235"/>
              <w:jc w:val="center"/>
              <w:rPr>
                <w:rFonts w:ascii="Arial" w:hAnsi="Arial" w:cs="Arial"/>
                <w:sz w:val="18"/>
                <w:szCs w:val="18"/>
                <w:lang w:val="mk-MK"/>
              </w:rPr>
            </w:pPr>
            <w:r w:rsidRPr="0051503B">
              <w:rPr>
                <w:rFonts w:ascii="Arial" w:hAnsi="Arial" w:cs="Arial"/>
                <w:sz w:val="18"/>
                <w:szCs w:val="18"/>
                <w:lang w:val="mk-MK"/>
              </w:rPr>
              <w:t xml:space="preserve">11 </w:t>
            </w:r>
            <w:r w:rsidRPr="0051503B">
              <w:rPr>
                <w:rFonts w:ascii="Arial" w:hAnsi="Arial" w:cs="Arial"/>
                <w:sz w:val="18"/>
                <w:szCs w:val="18"/>
              </w:rPr>
              <w:t>250</w:t>
            </w:r>
          </w:p>
        </w:tc>
        <w:tc>
          <w:tcPr>
            <w:tcW w:w="1046" w:type="dxa"/>
            <w:tcBorders>
              <w:top w:val="single" w:sz="4" w:space="0" w:color="000000"/>
              <w:left w:val="single" w:sz="4" w:space="0" w:color="000000"/>
              <w:bottom w:val="single" w:sz="4" w:space="0" w:color="000000"/>
              <w:right w:val="single" w:sz="4" w:space="0" w:color="000000"/>
            </w:tcBorders>
            <w:vAlign w:val="center"/>
          </w:tcPr>
          <w:p w14:paraId="2C443DE5" w14:textId="77777777" w:rsidR="00FD25E7" w:rsidRPr="00D357A9" w:rsidRDefault="00FD25E7" w:rsidP="00393FA3">
            <w:pPr>
              <w:ind w:firstLine="77"/>
              <w:jc w:val="center"/>
              <w:rPr>
                <w:rFonts w:ascii="Arial" w:hAnsi="Arial" w:cs="Arial"/>
                <w:sz w:val="24"/>
                <w:szCs w:val="24"/>
              </w:rPr>
            </w:pPr>
            <w:r w:rsidRPr="00D357A9">
              <w:rPr>
                <w:rFonts w:ascii="Arial" w:hAnsi="Arial" w:cs="Arial"/>
                <w:sz w:val="24"/>
                <w:szCs w:val="24"/>
              </w:rPr>
              <w:t>34</w:t>
            </w:r>
          </w:p>
        </w:tc>
        <w:tc>
          <w:tcPr>
            <w:tcW w:w="763" w:type="dxa"/>
            <w:tcBorders>
              <w:top w:val="single" w:sz="4" w:space="0" w:color="000000"/>
              <w:left w:val="single" w:sz="4" w:space="0" w:color="000000"/>
              <w:bottom w:val="single" w:sz="4" w:space="0" w:color="000000"/>
              <w:right w:val="single" w:sz="4" w:space="0" w:color="000000"/>
            </w:tcBorders>
            <w:vAlign w:val="center"/>
          </w:tcPr>
          <w:p w14:paraId="51073516" w14:textId="77777777" w:rsidR="00FD25E7" w:rsidRPr="00D357A9" w:rsidRDefault="00FD25E7" w:rsidP="00393FA3">
            <w:pPr>
              <w:ind w:firstLine="111"/>
              <w:jc w:val="center"/>
              <w:rPr>
                <w:rFonts w:ascii="Arial" w:hAnsi="Arial" w:cs="Arial"/>
                <w:sz w:val="24"/>
                <w:szCs w:val="24"/>
              </w:rPr>
            </w:pPr>
            <w:r w:rsidRPr="00D357A9">
              <w:rPr>
                <w:rFonts w:ascii="Arial" w:hAnsi="Arial" w:cs="Arial"/>
                <w:sz w:val="24"/>
                <w:szCs w:val="24"/>
              </w:rPr>
              <w:t>4</w:t>
            </w:r>
          </w:p>
        </w:tc>
        <w:tc>
          <w:tcPr>
            <w:tcW w:w="941" w:type="dxa"/>
            <w:tcBorders>
              <w:top w:val="single" w:sz="4" w:space="0" w:color="000000"/>
              <w:left w:val="single" w:sz="4" w:space="0" w:color="000000"/>
              <w:bottom w:val="single" w:sz="4" w:space="0" w:color="000000"/>
              <w:right w:val="single" w:sz="4" w:space="0" w:color="000000"/>
            </w:tcBorders>
            <w:vAlign w:val="center"/>
          </w:tcPr>
          <w:p w14:paraId="1C8C5DFE" w14:textId="77777777" w:rsidR="00FD25E7" w:rsidRPr="00D357A9" w:rsidRDefault="00FD25E7" w:rsidP="00393FA3">
            <w:pPr>
              <w:ind w:hanging="26"/>
              <w:jc w:val="center"/>
              <w:rPr>
                <w:rFonts w:ascii="Arial" w:hAnsi="Arial" w:cs="Arial"/>
                <w:sz w:val="24"/>
                <w:szCs w:val="24"/>
              </w:rPr>
            </w:pPr>
            <w:r w:rsidRPr="00D357A9">
              <w:rPr>
                <w:rFonts w:ascii="Arial" w:hAnsi="Arial" w:cs="Arial"/>
                <w:sz w:val="24"/>
                <w:szCs w:val="24"/>
              </w:rPr>
              <w:t>4</w:t>
            </w:r>
          </w:p>
        </w:tc>
        <w:tc>
          <w:tcPr>
            <w:tcW w:w="852" w:type="dxa"/>
            <w:tcBorders>
              <w:top w:val="single" w:sz="4" w:space="0" w:color="000000"/>
              <w:left w:val="single" w:sz="4" w:space="0" w:color="000000"/>
              <w:bottom w:val="single" w:sz="4" w:space="0" w:color="000000"/>
              <w:right w:val="single" w:sz="4" w:space="0" w:color="000000"/>
            </w:tcBorders>
            <w:vAlign w:val="center"/>
          </w:tcPr>
          <w:p w14:paraId="4FFE9A50" w14:textId="77777777" w:rsidR="00FD25E7" w:rsidRPr="00D357A9" w:rsidRDefault="00FD25E7" w:rsidP="00393FA3">
            <w:pPr>
              <w:ind w:hanging="26"/>
              <w:jc w:val="center"/>
              <w:rPr>
                <w:rFonts w:ascii="Arial" w:hAnsi="Arial" w:cs="Arial"/>
                <w:sz w:val="24"/>
                <w:szCs w:val="24"/>
              </w:rPr>
            </w:pPr>
            <w:r w:rsidRPr="00D357A9">
              <w:rPr>
                <w:rFonts w:ascii="Arial" w:hAnsi="Arial" w:cs="Arial"/>
                <w:sz w:val="24"/>
                <w:szCs w:val="24"/>
              </w:rPr>
              <w:t>25</w:t>
            </w:r>
          </w:p>
        </w:tc>
        <w:tc>
          <w:tcPr>
            <w:tcW w:w="901" w:type="dxa"/>
            <w:tcBorders>
              <w:top w:val="single" w:sz="4" w:space="0" w:color="000000"/>
              <w:left w:val="single" w:sz="4" w:space="0" w:color="000000"/>
              <w:bottom w:val="single" w:sz="4" w:space="0" w:color="000000"/>
              <w:right w:val="single" w:sz="4" w:space="0" w:color="000000"/>
            </w:tcBorders>
            <w:vAlign w:val="center"/>
          </w:tcPr>
          <w:p w14:paraId="7572BC03" w14:textId="77777777" w:rsidR="00FD25E7" w:rsidRPr="00D357A9" w:rsidRDefault="00FD25E7" w:rsidP="00393FA3">
            <w:pPr>
              <w:ind w:hanging="26"/>
              <w:jc w:val="center"/>
              <w:rPr>
                <w:rFonts w:ascii="Arial" w:hAnsi="Arial" w:cs="Arial"/>
                <w:sz w:val="24"/>
                <w:szCs w:val="24"/>
              </w:rPr>
            </w:pPr>
            <w:r w:rsidRPr="00D357A9">
              <w:rPr>
                <w:rFonts w:ascii="Arial" w:hAnsi="Arial" w:cs="Arial"/>
                <w:sz w:val="24"/>
                <w:szCs w:val="24"/>
              </w:rPr>
              <w:t>7</w:t>
            </w:r>
          </w:p>
        </w:tc>
        <w:tc>
          <w:tcPr>
            <w:tcW w:w="1417" w:type="dxa"/>
            <w:tcBorders>
              <w:top w:val="single" w:sz="4" w:space="0" w:color="000000"/>
              <w:left w:val="single" w:sz="4" w:space="0" w:color="000000"/>
              <w:bottom w:val="single" w:sz="4" w:space="0" w:color="000000"/>
              <w:right w:val="single" w:sz="4" w:space="0" w:color="000000"/>
            </w:tcBorders>
            <w:vAlign w:val="center"/>
          </w:tcPr>
          <w:p w14:paraId="4DA3ADD5" w14:textId="77777777" w:rsidR="00FD25E7" w:rsidRPr="00D357A9" w:rsidRDefault="00FD25E7" w:rsidP="00393FA3">
            <w:pPr>
              <w:ind w:hanging="26"/>
              <w:jc w:val="center"/>
              <w:rPr>
                <w:rFonts w:ascii="Arial" w:hAnsi="Arial" w:cs="Arial"/>
                <w:sz w:val="24"/>
                <w:szCs w:val="24"/>
              </w:rPr>
            </w:pPr>
            <w:r w:rsidRPr="00D357A9">
              <w:rPr>
                <w:rFonts w:ascii="Arial" w:hAnsi="Arial" w:cs="Arial"/>
                <w:sz w:val="24"/>
                <w:szCs w:val="24"/>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1B50B034" w14:textId="77777777" w:rsidR="00FD25E7" w:rsidRPr="00D357A9" w:rsidRDefault="00FD25E7" w:rsidP="00393FA3">
            <w:pPr>
              <w:ind w:hanging="26"/>
              <w:jc w:val="center"/>
              <w:rPr>
                <w:rFonts w:ascii="Arial" w:hAnsi="Arial" w:cs="Arial"/>
                <w:sz w:val="24"/>
                <w:szCs w:val="24"/>
              </w:rPr>
            </w:pPr>
            <w:r w:rsidRPr="00D357A9">
              <w:rPr>
                <w:rFonts w:ascii="Arial" w:hAnsi="Arial" w:cs="Arial"/>
                <w:sz w:val="24"/>
                <w:szCs w:val="24"/>
              </w:rPr>
              <w:t>1</w:t>
            </w:r>
          </w:p>
        </w:tc>
        <w:tc>
          <w:tcPr>
            <w:tcW w:w="1005" w:type="dxa"/>
            <w:tcBorders>
              <w:top w:val="single" w:sz="4" w:space="0" w:color="000000"/>
              <w:left w:val="single" w:sz="4" w:space="0" w:color="000000"/>
              <w:bottom w:val="single" w:sz="4" w:space="0" w:color="000000"/>
              <w:right w:val="single" w:sz="4" w:space="0" w:color="000000"/>
            </w:tcBorders>
            <w:vAlign w:val="center"/>
          </w:tcPr>
          <w:p w14:paraId="01847CFB" w14:textId="77777777" w:rsidR="00FD25E7" w:rsidRPr="00D357A9" w:rsidRDefault="00FD25E7" w:rsidP="00393FA3">
            <w:pPr>
              <w:ind w:hanging="26"/>
              <w:jc w:val="center"/>
              <w:rPr>
                <w:rFonts w:ascii="Arial" w:hAnsi="Arial" w:cs="Arial"/>
                <w:sz w:val="24"/>
                <w:szCs w:val="24"/>
              </w:rPr>
            </w:pPr>
          </w:p>
        </w:tc>
      </w:tr>
    </w:tbl>
    <w:p w14:paraId="7A0F435B" w14:textId="77777777" w:rsidR="00393FA3" w:rsidRDefault="001618CC" w:rsidP="00FD25E7">
      <w:pPr>
        <w:rPr>
          <w:rFonts w:ascii="Arial" w:hAnsi="Arial" w:cs="Arial"/>
          <w:b/>
          <w:sz w:val="24"/>
          <w:szCs w:val="24"/>
          <w:lang w:val="mk-MK"/>
        </w:rPr>
      </w:pPr>
      <w:r>
        <w:rPr>
          <w:rFonts w:ascii="Arial" w:hAnsi="Arial" w:cs="Arial"/>
          <w:b/>
          <w:sz w:val="24"/>
          <w:szCs w:val="24"/>
          <w:lang w:val="mk-MK"/>
        </w:rPr>
        <w:t xml:space="preserve"> </w:t>
      </w:r>
    </w:p>
    <w:p w14:paraId="3697F671" w14:textId="77777777" w:rsidR="00393FA3" w:rsidRDefault="00393FA3" w:rsidP="00FD25E7">
      <w:pPr>
        <w:rPr>
          <w:rFonts w:ascii="Arial" w:hAnsi="Arial" w:cs="Arial"/>
          <w:b/>
          <w:sz w:val="24"/>
          <w:szCs w:val="24"/>
          <w:lang w:val="mk-MK"/>
        </w:rPr>
      </w:pPr>
    </w:p>
    <w:p w14:paraId="7ED6149B" w14:textId="77777777" w:rsidR="00F17760" w:rsidRDefault="001618CC" w:rsidP="00FD25E7">
      <w:pPr>
        <w:rPr>
          <w:rFonts w:ascii="Arial" w:hAnsi="Arial" w:cs="Arial"/>
          <w:b/>
          <w:sz w:val="24"/>
          <w:szCs w:val="24"/>
          <w:lang w:val="mk-MK"/>
        </w:rPr>
      </w:pPr>
      <w:r>
        <w:rPr>
          <w:rFonts w:ascii="Arial" w:hAnsi="Arial" w:cs="Arial"/>
          <w:b/>
          <w:sz w:val="24"/>
          <w:szCs w:val="24"/>
          <w:lang w:val="mk-MK"/>
        </w:rPr>
        <w:t xml:space="preserve"> </w:t>
      </w:r>
      <w:r w:rsidR="00F17760" w:rsidRPr="00D357A9">
        <w:rPr>
          <w:rFonts w:ascii="Arial" w:hAnsi="Arial" w:cs="Arial"/>
          <w:b/>
          <w:sz w:val="24"/>
          <w:szCs w:val="24"/>
          <w:lang w:val="mk-MK"/>
        </w:rPr>
        <w:t>4.</w:t>
      </w:r>
      <w:r w:rsidR="00F17760">
        <w:rPr>
          <w:rFonts w:ascii="Arial" w:hAnsi="Arial" w:cs="Arial"/>
          <w:b/>
          <w:sz w:val="24"/>
          <w:szCs w:val="24"/>
          <w:lang w:val="mk-MK"/>
        </w:rPr>
        <w:t xml:space="preserve"> </w:t>
      </w:r>
      <w:r w:rsidR="00F17760" w:rsidRPr="00F56F62">
        <w:rPr>
          <w:rFonts w:ascii="Arial" w:hAnsi="Arial" w:cs="Arial"/>
          <w:b/>
          <w:sz w:val="24"/>
          <w:szCs w:val="24"/>
          <w:lang w:val="mk-MK"/>
        </w:rPr>
        <w:t>ОРГАНИЗАЦИЈА</w:t>
      </w:r>
      <w:r w:rsidR="00F17760">
        <w:rPr>
          <w:rFonts w:ascii="Arial" w:hAnsi="Arial" w:cs="Arial"/>
          <w:b/>
          <w:sz w:val="24"/>
          <w:szCs w:val="24"/>
          <w:lang w:val="mk-MK"/>
        </w:rPr>
        <w:t xml:space="preserve">  НА  </w:t>
      </w:r>
      <w:r w:rsidR="00F17760" w:rsidRPr="00F56F62">
        <w:rPr>
          <w:rFonts w:ascii="Arial" w:hAnsi="Arial" w:cs="Arial"/>
          <w:b/>
          <w:sz w:val="24"/>
          <w:szCs w:val="24"/>
          <w:lang w:val="mk-MK"/>
        </w:rPr>
        <w:t>ЖИВОТОТ</w:t>
      </w:r>
      <w:r w:rsidR="00F17760">
        <w:rPr>
          <w:rFonts w:ascii="Arial" w:hAnsi="Arial" w:cs="Arial"/>
          <w:b/>
          <w:sz w:val="24"/>
          <w:szCs w:val="24"/>
          <w:lang w:val="mk-MK"/>
        </w:rPr>
        <w:t xml:space="preserve"> </w:t>
      </w:r>
      <w:r w:rsidR="00F17760" w:rsidRPr="00F56F62">
        <w:rPr>
          <w:rFonts w:ascii="Arial" w:hAnsi="Arial" w:cs="Arial"/>
          <w:b/>
          <w:sz w:val="24"/>
          <w:szCs w:val="24"/>
          <w:lang w:val="mk-MK"/>
        </w:rPr>
        <w:t>И</w:t>
      </w:r>
      <w:r w:rsidR="00F17760">
        <w:rPr>
          <w:rFonts w:ascii="Arial" w:hAnsi="Arial" w:cs="Arial"/>
          <w:b/>
          <w:sz w:val="24"/>
          <w:szCs w:val="24"/>
          <w:lang w:val="mk-MK"/>
        </w:rPr>
        <w:t xml:space="preserve"> </w:t>
      </w:r>
      <w:r w:rsidR="00F17760" w:rsidRPr="00F56F62">
        <w:rPr>
          <w:rFonts w:ascii="Arial" w:hAnsi="Arial" w:cs="Arial"/>
          <w:b/>
          <w:sz w:val="24"/>
          <w:szCs w:val="24"/>
          <w:lang w:val="mk-MK"/>
        </w:rPr>
        <w:t>РАБОТАТА</w:t>
      </w:r>
      <w:r w:rsidR="00F17760">
        <w:rPr>
          <w:rFonts w:ascii="Arial" w:hAnsi="Arial" w:cs="Arial"/>
          <w:b/>
          <w:sz w:val="24"/>
          <w:szCs w:val="24"/>
          <w:lang w:val="mk-MK"/>
        </w:rPr>
        <w:t xml:space="preserve">  </w:t>
      </w:r>
      <w:r w:rsidR="00F17760" w:rsidRPr="00F56F62">
        <w:rPr>
          <w:rFonts w:ascii="Arial" w:hAnsi="Arial" w:cs="Arial"/>
          <w:b/>
          <w:sz w:val="24"/>
          <w:szCs w:val="24"/>
          <w:lang w:val="mk-MK"/>
        </w:rPr>
        <w:t>ВО</w:t>
      </w:r>
      <w:r w:rsidR="00F17760">
        <w:rPr>
          <w:rFonts w:ascii="Arial" w:hAnsi="Arial" w:cs="Arial"/>
          <w:b/>
          <w:sz w:val="24"/>
          <w:szCs w:val="24"/>
          <w:lang w:val="mk-MK"/>
        </w:rPr>
        <w:t xml:space="preserve"> УС</w:t>
      </w:r>
      <w:r w:rsidR="00F17760" w:rsidRPr="00F56F62">
        <w:rPr>
          <w:rFonts w:ascii="Arial" w:hAnsi="Arial" w:cs="Arial"/>
          <w:b/>
          <w:sz w:val="24"/>
          <w:szCs w:val="24"/>
          <w:lang w:val="mk-MK"/>
        </w:rPr>
        <w:t>ТАНОВАТА</w:t>
      </w:r>
    </w:p>
    <w:p w14:paraId="75E16A0D" w14:textId="0E0365C1" w:rsidR="00F17760" w:rsidRPr="001D73FD" w:rsidRDefault="001D02A4" w:rsidP="001D73FD">
      <w:pPr>
        <w:jc w:val="both"/>
        <w:rPr>
          <w:rFonts w:ascii="Arial" w:hAnsi="Arial" w:cs="Arial"/>
          <w:sz w:val="24"/>
          <w:szCs w:val="24"/>
          <w:lang w:val="mk-MK"/>
        </w:rPr>
      </w:pPr>
      <w:r>
        <w:rPr>
          <w:rFonts w:ascii="Arial" w:hAnsi="Arial" w:cs="Arial"/>
          <w:b/>
          <w:sz w:val="24"/>
          <w:szCs w:val="24"/>
          <w:lang w:val="mk-MK"/>
        </w:rPr>
        <w:t xml:space="preserve">                 </w:t>
      </w:r>
      <w:r w:rsidR="00F17760" w:rsidRPr="001D73FD">
        <w:rPr>
          <w:rFonts w:ascii="Arial" w:hAnsi="Arial" w:cs="Arial"/>
          <w:sz w:val="24"/>
          <w:szCs w:val="24"/>
        </w:rPr>
        <w:t>Врз основа на член 168 став</w:t>
      </w:r>
      <w:r w:rsidR="00F17760" w:rsidRPr="001D73FD">
        <w:rPr>
          <w:rFonts w:ascii="Arial" w:hAnsi="Arial" w:cs="Arial"/>
          <w:sz w:val="24"/>
          <w:szCs w:val="24"/>
          <w:lang w:val="mk-MK"/>
        </w:rPr>
        <w:t xml:space="preserve"> </w:t>
      </w:r>
      <w:r w:rsidR="00F17760" w:rsidRPr="001D73FD">
        <w:rPr>
          <w:rFonts w:ascii="Arial" w:hAnsi="Arial" w:cs="Arial"/>
          <w:sz w:val="24"/>
          <w:szCs w:val="24"/>
        </w:rPr>
        <w:t>5 од Законот за заштита на децата</w:t>
      </w:r>
      <w:r w:rsidR="00F17760">
        <w:rPr>
          <w:rFonts w:cs="Arial"/>
          <w:sz w:val="24"/>
          <w:szCs w:val="24"/>
          <w:lang w:val="mk-MK"/>
        </w:rPr>
        <w:t xml:space="preserve"> </w:t>
      </w:r>
      <w:r w:rsidR="001D73FD">
        <w:rPr>
          <w:rFonts w:ascii="Arial" w:hAnsi="Arial" w:cs="Arial"/>
          <w:sz w:val="24"/>
          <w:szCs w:val="24"/>
          <w:lang w:val="mk-MK"/>
        </w:rPr>
        <w:t>(Сл. Весник на РМ 23/13, 12/14, 44/</w:t>
      </w:r>
      <w:r w:rsidR="001D73FD" w:rsidRPr="001B49D5">
        <w:rPr>
          <w:rFonts w:ascii="Arial" w:hAnsi="Arial" w:cs="Arial"/>
          <w:sz w:val="24"/>
          <w:szCs w:val="24"/>
          <w:lang w:val="mk-MK"/>
        </w:rPr>
        <w:t xml:space="preserve">14, </w:t>
      </w:r>
      <w:r w:rsidR="001D73FD">
        <w:rPr>
          <w:rFonts w:ascii="Arial" w:hAnsi="Arial" w:cs="Arial"/>
          <w:sz w:val="24"/>
          <w:szCs w:val="24"/>
          <w:lang w:val="mk-MK"/>
        </w:rPr>
        <w:t xml:space="preserve"> 144/</w:t>
      </w:r>
      <w:r w:rsidR="001D73FD" w:rsidRPr="001B49D5">
        <w:rPr>
          <w:rFonts w:ascii="Arial" w:hAnsi="Arial" w:cs="Arial"/>
          <w:sz w:val="24"/>
          <w:szCs w:val="24"/>
          <w:lang w:val="mk-MK"/>
        </w:rPr>
        <w:t>14</w:t>
      </w:r>
      <w:r w:rsidR="001D73FD">
        <w:rPr>
          <w:rFonts w:ascii="Arial" w:hAnsi="Arial" w:cs="Arial"/>
          <w:sz w:val="24"/>
          <w:szCs w:val="24"/>
          <w:lang w:val="mk-MK"/>
        </w:rPr>
        <w:t>, 10/15, 25/15, 150/15, 192/</w:t>
      </w:r>
      <w:r w:rsidR="001D73FD" w:rsidRPr="001B49D5">
        <w:rPr>
          <w:rFonts w:ascii="Arial" w:hAnsi="Arial" w:cs="Arial"/>
          <w:sz w:val="24"/>
          <w:szCs w:val="24"/>
          <w:lang w:val="mk-MK"/>
        </w:rPr>
        <w:t>15, 27/</w:t>
      </w:r>
      <w:r w:rsidR="001D73FD">
        <w:rPr>
          <w:rFonts w:ascii="Arial" w:hAnsi="Arial" w:cs="Arial"/>
          <w:sz w:val="24"/>
          <w:szCs w:val="24"/>
          <w:lang w:val="mk-MK"/>
        </w:rPr>
        <w:t>16, 163/17 и 21/</w:t>
      </w:r>
      <w:r w:rsidR="001D73FD" w:rsidRPr="001B49D5">
        <w:rPr>
          <w:rFonts w:ascii="Arial" w:hAnsi="Arial" w:cs="Arial"/>
          <w:sz w:val="24"/>
          <w:szCs w:val="24"/>
          <w:lang w:val="mk-MK"/>
        </w:rPr>
        <w:t>18</w:t>
      </w:r>
      <w:r w:rsidR="001D73FD">
        <w:rPr>
          <w:rFonts w:ascii="Arial" w:hAnsi="Arial" w:cs="Arial"/>
          <w:sz w:val="24"/>
          <w:szCs w:val="24"/>
          <w:lang w:val="mk-MK"/>
        </w:rPr>
        <w:t>, 198/</w:t>
      </w:r>
      <w:r w:rsidR="001D73FD" w:rsidRPr="001B49D5">
        <w:rPr>
          <w:rFonts w:ascii="Arial" w:hAnsi="Arial" w:cs="Arial"/>
          <w:sz w:val="24"/>
          <w:szCs w:val="24"/>
          <w:lang w:val="mk-MK"/>
        </w:rPr>
        <w:t xml:space="preserve">18 </w:t>
      </w:r>
      <w:r w:rsidR="001D73FD" w:rsidRPr="00A07392">
        <w:rPr>
          <w:rFonts w:ascii="Arial" w:hAnsi="Arial" w:cs="Arial"/>
          <w:sz w:val="24"/>
          <w:szCs w:val="24"/>
          <w:lang w:val="mk-MK"/>
        </w:rPr>
        <w:t>и „Службен весник на Репубика Северна  Македонија“ бр.104/19,146/19, 275/19,311/20, 294/21,150/22, и 236/22,17/25 )</w:t>
      </w:r>
      <w:r w:rsidR="001D73FD">
        <w:rPr>
          <w:rFonts w:ascii="Arial" w:hAnsi="Arial" w:cs="Arial"/>
          <w:sz w:val="24"/>
          <w:szCs w:val="24"/>
          <w:lang w:val="mk-MK"/>
        </w:rPr>
        <w:t xml:space="preserve"> </w:t>
      </w:r>
      <w:r w:rsidR="005D4315" w:rsidRPr="001D73FD">
        <w:rPr>
          <w:rFonts w:ascii="Arial" w:hAnsi="Arial" w:cs="Arial"/>
          <w:sz w:val="24"/>
          <w:szCs w:val="24"/>
          <w:lang w:val="mk-MK"/>
        </w:rPr>
        <w:t>М</w:t>
      </w:r>
      <w:r w:rsidR="00F17760" w:rsidRPr="001D73FD">
        <w:rPr>
          <w:rFonts w:ascii="Arial" w:hAnsi="Arial" w:cs="Arial"/>
          <w:sz w:val="24"/>
          <w:szCs w:val="24"/>
        </w:rPr>
        <w:t>инистерот за труд и социјална политика ја донесе Програмата за рано учење и развој</w:t>
      </w:r>
      <w:r w:rsidR="006B7094">
        <w:rPr>
          <w:rFonts w:ascii="Arial" w:hAnsi="Arial" w:cs="Arial"/>
          <w:sz w:val="24"/>
          <w:szCs w:val="24"/>
        </w:rPr>
        <w:t xml:space="preserve">, </w:t>
      </w:r>
      <w:r w:rsidR="00F17760" w:rsidRPr="001D73FD">
        <w:rPr>
          <w:rFonts w:ascii="Arial" w:hAnsi="Arial" w:cs="Arial"/>
          <w:sz w:val="24"/>
          <w:szCs w:val="24"/>
        </w:rPr>
        <w:t xml:space="preserve"> базирана на „Стандардите за рано учење и развој“ за децата од раѓање па до шестгодишна возраст</w:t>
      </w:r>
      <w:r w:rsidR="00F17760" w:rsidRPr="001D73FD">
        <w:rPr>
          <w:rFonts w:ascii="Arial" w:hAnsi="Arial" w:cs="Arial"/>
          <w:sz w:val="24"/>
          <w:szCs w:val="24"/>
          <w:lang w:val="mk-MK"/>
        </w:rPr>
        <w:t xml:space="preserve"> </w:t>
      </w:r>
      <w:r w:rsidR="00F17760" w:rsidRPr="001D73FD">
        <w:rPr>
          <w:rFonts w:ascii="Arial" w:hAnsi="Arial" w:cs="Arial"/>
          <w:sz w:val="24"/>
          <w:szCs w:val="24"/>
        </w:rPr>
        <w:t>со планирани цели, примери на активности, очекувани резултати, соработка со родители.</w:t>
      </w:r>
    </w:p>
    <w:p w14:paraId="63AE7CB7" w14:textId="62478CF8" w:rsidR="00BE28E6" w:rsidRPr="00C1082F" w:rsidRDefault="00F17760" w:rsidP="00C1082F">
      <w:pPr>
        <w:spacing w:line="360" w:lineRule="auto"/>
        <w:ind w:firstLine="540"/>
        <w:rPr>
          <w:rFonts w:ascii="Arial" w:hAnsi="Arial" w:cs="Arial"/>
          <w:color w:val="FF0000"/>
          <w:sz w:val="24"/>
          <w:szCs w:val="24"/>
          <w:lang w:val="mk-MK"/>
        </w:rPr>
        <w:sectPr w:rsidR="00BE28E6" w:rsidRPr="00C1082F">
          <w:pgSz w:w="12240" w:h="15840"/>
          <w:pgMar w:top="1100" w:right="600" w:bottom="1160" w:left="880" w:header="0" w:footer="959" w:gutter="0"/>
          <w:cols w:space="720"/>
        </w:sectPr>
      </w:pPr>
      <w:r w:rsidRPr="001618CC">
        <w:rPr>
          <w:rFonts w:ascii="Arial" w:hAnsi="Arial" w:cs="Arial"/>
          <w:sz w:val="24"/>
          <w:szCs w:val="24"/>
          <w:lang w:val="mk-MK"/>
        </w:rPr>
        <w:t>Ј</w:t>
      </w:r>
      <w:r w:rsidR="00136ED9" w:rsidRPr="001618CC">
        <w:rPr>
          <w:rFonts w:ascii="Arial" w:hAnsi="Arial" w:cs="Arial"/>
          <w:sz w:val="24"/>
          <w:szCs w:val="24"/>
          <w:lang w:val="mk-MK"/>
        </w:rPr>
        <w:t>ОУ</w:t>
      </w:r>
      <w:r w:rsidR="0085594A" w:rsidRPr="001618CC">
        <w:rPr>
          <w:rFonts w:ascii="Arial" w:hAnsi="Arial" w:cs="Arial"/>
          <w:sz w:val="24"/>
          <w:szCs w:val="24"/>
          <w:lang w:val="mk-MK"/>
        </w:rPr>
        <w:t>ДГ „Мајски Цвет</w:t>
      </w:r>
      <w:r w:rsidR="0085594A" w:rsidRPr="00472F6B">
        <w:rPr>
          <w:rFonts w:ascii="Arial" w:hAnsi="Arial" w:cs="Arial"/>
          <w:sz w:val="24"/>
          <w:szCs w:val="24"/>
          <w:lang w:val="mk-MK"/>
        </w:rPr>
        <w:t xml:space="preserve">“ ќе </w:t>
      </w:r>
      <w:r w:rsidR="0085594A" w:rsidRPr="00353E0A">
        <w:rPr>
          <w:rFonts w:ascii="Arial" w:hAnsi="Arial" w:cs="Arial"/>
          <w:sz w:val="24"/>
          <w:szCs w:val="24"/>
          <w:lang w:val="mk-MK"/>
        </w:rPr>
        <w:t xml:space="preserve">згрижува </w:t>
      </w:r>
      <w:r w:rsidR="004F7286" w:rsidRPr="00353E0A">
        <w:rPr>
          <w:rFonts w:ascii="Arial" w:hAnsi="Arial" w:cs="Arial"/>
          <w:sz w:val="24"/>
          <w:szCs w:val="24"/>
          <w:lang w:val="mk-MK"/>
        </w:rPr>
        <w:t xml:space="preserve">околу </w:t>
      </w:r>
      <w:r w:rsidR="00495021" w:rsidRPr="00353E0A">
        <w:rPr>
          <w:rFonts w:ascii="Arial" w:hAnsi="Arial" w:cs="Arial"/>
          <w:sz w:val="24"/>
          <w:szCs w:val="24"/>
          <w:lang w:val="mk-MK"/>
        </w:rPr>
        <w:t xml:space="preserve"> </w:t>
      </w:r>
      <w:r w:rsidR="00495021" w:rsidRPr="00353E0A">
        <w:rPr>
          <w:rFonts w:ascii="Arial" w:hAnsi="Arial" w:cs="Arial"/>
          <w:sz w:val="24"/>
          <w:szCs w:val="24"/>
          <w:lang w:val="mk-MK"/>
        </w:rPr>
        <w:softHyphen/>
      </w:r>
      <w:r w:rsidR="00495021" w:rsidRPr="00353E0A">
        <w:rPr>
          <w:rFonts w:ascii="Arial" w:hAnsi="Arial" w:cs="Arial"/>
          <w:sz w:val="24"/>
          <w:szCs w:val="24"/>
          <w:lang w:val="mk-MK"/>
        </w:rPr>
        <w:softHyphen/>
      </w:r>
      <w:r w:rsidR="00495021" w:rsidRPr="00353E0A">
        <w:rPr>
          <w:rFonts w:ascii="Arial" w:hAnsi="Arial" w:cs="Arial"/>
          <w:sz w:val="24"/>
          <w:szCs w:val="24"/>
          <w:lang w:val="mk-MK"/>
        </w:rPr>
        <w:softHyphen/>
      </w:r>
      <w:r w:rsidR="00495021" w:rsidRPr="00353E0A">
        <w:rPr>
          <w:rFonts w:ascii="Arial" w:hAnsi="Arial" w:cs="Arial"/>
          <w:sz w:val="24"/>
          <w:szCs w:val="24"/>
          <w:lang w:val="mk-MK"/>
        </w:rPr>
        <w:softHyphen/>
      </w:r>
      <w:r w:rsidR="00495021" w:rsidRPr="00353E0A">
        <w:rPr>
          <w:rFonts w:ascii="Arial" w:hAnsi="Arial" w:cs="Arial"/>
          <w:sz w:val="24"/>
          <w:szCs w:val="24"/>
          <w:lang w:val="mk-MK"/>
        </w:rPr>
        <w:softHyphen/>
      </w:r>
      <w:r w:rsidR="00495021" w:rsidRPr="00353E0A">
        <w:rPr>
          <w:rFonts w:ascii="Arial" w:hAnsi="Arial" w:cs="Arial"/>
          <w:sz w:val="24"/>
          <w:szCs w:val="24"/>
          <w:lang w:val="mk-MK"/>
        </w:rPr>
        <w:softHyphen/>
      </w:r>
      <w:r w:rsidR="00353E0A">
        <w:rPr>
          <w:rFonts w:ascii="Arial" w:hAnsi="Arial" w:cs="Arial"/>
          <w:sz w:val="24"/>
          <w:szCs w:val="24"/>
          <w:lang w:val="mk-MK"/>
        </w:rPr>
        <w:t>750</w:t>
      </w:r>
      <w:r w:rsidR="00124FA8" w:rsidRPr="00353E0A">
        <w:rPr>
          <w:rFonts w:ascii="Arial" w:hAnsi="Arial" w:cs="Arial"/>
          <w:sz w:val="24"/>
          <w:szCs w:val="24"/>
          <w:lang w:val="mk-MK"/>
        </w:rPr>
        <w:t xml:space="preserve"> </w:t>
      </w:r>
      <w:r w:rsidRPr="00353E0A">
        <w:rPr>
          <w:rFonts w:ascii="Arial" w:hAnsi="Arial" w:cs="Arial"/>
          <w:sz w:val="24"/>
          <w:szCs w:val="24"/>
          <w:lang w:val="mk-MK"/>
        </w:rPr>
        <w:t>деца</w:t>
      </w:r>
      <w:r w:rsidR="00136ED9" w:rsidRPr="00353E0A">
        <w:rPr>
          <w:rFonts w:ascii="Arial" w:hAnsi="Arial" w:cs="Arial"/>
          <w:sz w:val="24"/>
          <w:szCs w:val="24"/>
          <w:lang w:val="mk-MK"/>
        </w:rPr>
        <w:t xml:space="preserve"> распределени во 3</w:t>
      </w:r>
      <w:r w:rsidR="00353E0A" w:rsidRPr="00353E0A">
        <w:rPr>
          <w:rFonts w:ascii="Arial" w:hAnsi="Arial" w:cs="Arial"/>
          <w:sz w:val="24"/>
          <w:szCs w:val="24"/>
          <w:lang w:val="mk-MK"/>
        </w:rPr>
        <w:t>2</w:t>
      </w:r>
      <w:r w:rsidR="009F56A9" w:rsidRPr="00353E0A">
        <w:rPr>
          <w:rFonts w:ascii="Arial" w:hAnsi="Arial" w:cs="Arial"/>
          <w:sz w:val="24"/>
          <w:szCs w:val="24"/>
        </w:rPr>
        <w:t xml:space="preserve"> </w:t>
      </w:r>
      <w:r w:rsidRPr="00353E0A">
        <w:rPr>
          <w:rFonts w:ascii="Arial" w:hAnsi="Arial" w:cs="Arial"/>
          <w:sz w:val="24"/>
          <w:szCs w:val="24"/>
          <w:lang w:val="mk-MK"/>
        </w:rPr>
        <w:t>воспитн</w:t>
      </w:r>
      <w:r w:rsidR="009F56A9" w:rsidRPr="00353E0A">
        <w:rPr>
          <w:rFonts w:ascii="Arial" w:hAnsi="Arial" w:cs="Arial"/>
          <w:sz w:val="24"/>
          <w:szCs w:val="24"/>
          <w:lang w:val="mk-MK"/>
        </w:rPr>
        <w:t>и</w:t>
      </w:r>
      <w:r w:rsidRPr="00353E0A">
        <w:rPr>
          <w:rFonts w:ascii="Arial" w:hAnsi="Arial" w:cs="Arial"/>
          <w:sz w:val="24"/>
          <w:szCs w:val="24"/>
          <w:lang w:val="mk-MK"/>
        </w:rPr>
        <w:t xml:space="preserve"> груп</w:t>
      </w:r>
      <w:r w:rsidR="009F56A9" w:rsidRPr="00353E0A">
        <w:rPr>
          <w:rFonts w:ascii="Arial" w:hAnsi="Arial" w:cs="Arial"/>
          <w:sz w:val="24"/>
          <w:szCs w:val="24"/>
          <w:lang w:val="mk-MK"/>
        </w:rPr>
        <w:t>и</w:t>
      </w:r>
    </w:p>
    <w:p w14:paraId="37F36C65" w14:textId="77777777" w:rsidR="00D55EF9" w:rsidRPr="00A67C9F" w:rsidRDefault="00D55EF9" w:rsidP="00A67C9F">
      <w:pPr>
        <w:spacing w:line="360" w:lineRule="auto"/>
        <w:jc w:val="both"/>
        <w:rPr>
          <w:rFonts w:ascii="Arial" w:hAnsi="Arial" w:cs="Arial"/>
          <w:b/>
          <w:sz w:val="24"/>
          <w:szCs w:val="24"/>
          <w:lang w:val="mk-MK"/>
        </w:rPr>
      </w:pPr>
      <w:r w:rsidRPr="00A67C9F">
        <w:rPr>
          <w:rFonts w:ascii="Arial" w:hAnsi="Arial" w:cs="Arial"/>
          <w:b/>
          <w:sz w:val="24"/>
          <w:szCs w:val="24"/>
          <w:lang w:val="mk-MK"/>
        </w:rPr>
        <w:lastRenderedPageBreak/>
        <w:t>Деца</w:t>
      </w:r>
    </w:p>
    <w:p w14:paraId="10923875" w14:textId="0960E198" w:rsidR="003B5AAF" w:rsidRPr="009F56A9" w:rsidRDefault="003B5AAF" w:rsidP="006A0D18">
      <w:pPr>
        <w:overflowPunct w:val="0"/>
        <w:autoSpaceDE w:val="0"/>
        <w:autoSpaceDN w:val="0"/>
        <w:adjustRightInd w:val="0"/>
        <w:spacing w:after="0" w:line="360" w:lineRule="auto"/>
        <w:ind w:left="360" w:firstLine="540"/>
        <w:jc w:val="both"/>
        <w:textAlignment w:val="baseline"/>
        <w:rPr>
          <w:rFonts w:ascii="Arial" w:hAnsi="Arial" w:cs="Arial"/>
          <w:color w:val="FF0000"/>
          <w:sz w:val="24"/>
          <w:szCs w:val="24"/>
          <w:lang w:val="mk-MK"/>
        </w:rPr>
      </w:pPr>
      <w:r w:rsidRPr="00735623">
        <w:rPr>
          <w:rFonts w:ascii="Arial" w:hAnsi="Arial" w:cs="Arial"/>
          <w:sz w:val="24"/>
          <w:szCs w:val="24"/>
          <w:lang w:val="mk-MK"/>
        </w:rPr>
        <w:t xml:space="preserve">Поконкретна слика се добива во следната табела: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7"/>
        <w:gridCol w:w="1585"/>
        <w:gridCol w:w="1585"/>
        <w:gridCol w:w="1620"/>
        <w:gridCol w:w="1585"/>
        <w:gridCol w:w="1585"/>
      </w:tblGrid>
      <w:tr w:rsidR="003B5AAF" w:rsidRPr="00D357A9" w14:paraId="5F5DFD2D" w14:textId="77777777" w:rsidTr="002D186B">
        <w:trPr>
          <w:trHeight w:val="1061"/>
        </w:trPr>
        <w:tc>
          <w:tcPr>
            <w:tcW w:w="1657" w:type="dxa"/>
            <w:tcBorders>
              <w:top w:val="single" w:sz="4" w:space="0" w:color="000000"/>
              <w:left w:val="single" w:sz="4" w:space="0" w:color="000000"/>
              <w:bottom w:val="single" w:sz="4" w:space="0" w:color="000000"/>
              <w:right w:val="single" w:sz="4" w:space="0" w:color="000000"/>
            </w:tcBorders>
          </w:tcPr>
          <w:p w14:paraId="548CAB35" w14:textId="77777777" w:rsidR="003B5AAF" w:rsidRPr="00F56F62" w:rsidRDefault="003B5AAF" w:rsidP="008B51D8">
            <w:pPr>
              <w:ind w:firstLine="90"/>
              <w:jc w:val="both"/>
              <w:rPr>
                <w:rFonts w:ascii="Arial" w:hAnsi="Arial" w:cs="Arial"/>
                <w:sz w:val="24"/>
                <w:szCs w:val="24"/>
                <w:lang w:val="mk-MK"/>
              </w:rPr>
            </w:pPr>
          </w:p>
          <w:p w14:paraId="3390EDC4" w14:textId="77777777" w:rsidR="003B5AAF" w:rsidRPr="00F56F62" w:rsidRDefault="003B5AAF" w:rsidP="008B51D8">
            <w:pPr>
              <w:ind w:firstLine="90"/>
              <w:jc w:val="both"/>
              <w:rPr>
                <w:rFonts w:ascii="Arial" w:hAnsi="Arial" w:cs="Arial"/>
                <w:sz w:val="24"/>
                <w:szCs w:val="24"/>
                <w:lang w:val="mk-MK"/>
              </w:rPr>
            </w:pPr>
          </w:p>
        </w:tc>
        <w:tc>
          <w:tcPr>
            <w:tcW w:w="1585" w:type="dxa"/>
            <w:tcBorders>
              <w:top w:val="single" w:sz="4" w:space="0" w:color="000000"/>
              <w:left w:val="single" w:sz="4" w:space="0" w:color="000000"/>
              <w:bottom w:val="single" w:sz="4" w:space="0" w:color="000000"/>
              <w:right w:val="single" w:sz="4" w:space="0" w:color="000000"/>
            </w:tcBorders>
          </w:tcPr>
          <w:p w14:paraId="59FE460D" w14:textId="77777777" w:rsidR="003B5AAF" w:rsidRPr="00F56F62" w:rsidRDefault="003B5AAF" w:rsidP="008B51D8">
            <w:pPr>
              <w:ind w:firstLine="90"/>
              <w:jc w:val="both"/>
              <w:rPr>
                <w:rFonts w:ascii="Arial" w:hAnsi="Arial" w:cs="Arial"/>
                <w:sz w:val="24"/>
                <w:szCs w:val="24"/>
                <w:lang w:val="mk-MK"/>
              </w:rPr>
            </w:pPr>
          </w:p>
          <w:p w14:paraId="0AD2565D" w14:textId="77777777" w:rsidR="003B5AAF" w:rsidRPr="00D357A9" w:rsidRDefault="003B5AAF" w:rsidP="008B51D8">
            <w:pPr>
              <w:ind w:firstLine="90"/>
              <w:jc w:val="both"/>
              <w:rPr>
                <w:rFonts w:ascii="Arial" w:hAnsi="Arial" w:cs="Arial"/>
                <w:sz w:val="24"/>
                <w:szCs w:val="24"/>
              </w:rPr>
            </w:pPr>
            <w:r w:rsidRPr="00D357A9">
              <w:rPr>
                <w:rFonts w:ascii="Arial" w:hAnsi="Arial" w:cs="Arial"/>
                <w:sz w:val="24"/>
                <w:szCs w:val="24"/>
              </w:rPr>
              <w:t>Јасли</w:t>
            </w:r>
          </w:p>
        </w:tc>
        <w:tc>
          <w:tcPr>
            <w:tcW w:w="1585" w:type="dxa"/>
            <w:tcBorders>
              <w:top w:val="single" w:sz="4" w:space="0" w:color="000000"/>
              <w:left w:val="single" w:sz="4" w:space="0" w:color="000000"/>
              <w:bottom w:val="single" w:sz="4" w:space="0" w:color="000000"/>
              <w:right w:val="single" w:sz="4" w:space="0" w:color="000000"/>
            </w:tcBorders>
          </w:tcPr>
          <w:p w14:paraId="4247E801" w14:textId="77777777" w:rsidR="003B5AAF" w:rsidRPr="00D357A9" w:rsidRDefault="003B5AAF" w:rsidP="008B51D8">
            <w:pPr>
              <w:ind w:firstLine="90"/>
              <w:jc w:val="both"/>
              <w:rPr>
                <w:rFonts w:ascii="Arial" w:hAnsi="Arial" w:cs="Arial"/>
                <w:sz w:val="24"/>
                <w:szCs w:val="24"/>
              </w:rPr>
            </w:pPr>
          </w:p>
          <w:p w14:paraId="5B9C4D5F" w14:textId="77777777" w:rsidR="003B5AAF" w:rsidRPr="00D357A9" w:rsidRDefault="003B5AAF" w:rsidP="008B51D8">
            <w:pPr>
              <w:ind w:firstLine="90"/>
              <w:jc w:val="both"/>
              <w:rPr>
                <w:rFonts w:ascii="Arial" w:hAnsi="Arial" w:cs="Arial"/>
                <w:sz w:val="24"/>
                <w:szCs w:val="24"/>
              </w:rPr>
            </w:pPr>
            <w:r w:rsidRPr="00D357A9">
              <w:rPr>
                <w:rFonts w:ascii="Arial" w:hAnsi="Arial" w:cs="Arial"/>
                <w:sz w:val="24"/>
                <w:szCs w:val="24"/>
              </w:rPr>
              <w:t>Градинка</w:t>
            </w:r>
          </w:p>
        </w:tc>
        <w:tc>
          <w:tcPr>
            <w:tcW w:w="1620" w:type="dxa"/>
            <w:tcBorders>
              <w:top w:val="single" w:sz="4" w:space="0" w:color="000000"/>
              <w:left w:val="single" w:sz="4" w:space="0" w:color="000000"/>
              <w:bottom w:val="single" w:sz="4" w:space="0" w:color="000000"/>
              <w:right w:val="single" w:sz="4" w:space="0" w:color="000000"/>
            </w:tcBorders>
          </w:tcPr>
          <w:p w14:paraId="16511BA4" w14:textId="77777777" w:rsidR="003B5AAF" w:rsidRPr="00D357A9" w:rsidRDefault="003B5AAF" w:rsidP="008B51D8">
            <w:pPr>
              <w:ind w:firstLine="90"/>
              <w:jc w:val="both"/>
              <w:rPr>
                <w:rFonts w:ascii="Arial" w:hAnsi="Arial" w:cs="Arial"/>
                <w:sz w:val="24"/>
                <w:szCs w:val="24"/>
              </w:rPr>
            </w:pPr>
          </w:p>
          <w:p w14:paraId="409E2C28" w14:textId="77777777" w:rsidR="003B5AAF" w:rsidRPr="00D357A9" w:rsidRDefault="003B5AAF" w:rsidP="008B51D8">
            <w:pPr>
              <w:ind w:firstLine="90"/>
              <w:jc w:val="both"/>
              <w:rPr>
                <w:rFonts w:ascii="Arial" w:hAnsi="Arial" w:cs="Arial"/>
                <w:sz w:val="24"/>
                <w:szCs w:val="24"/>
              </w:rPr>
            </w:pPr>
            <w:r w:rsidRPr="00D357A9">
              <w:rPr>
                <w:rFonts w:ascii="Arial" w:hAnsi="Arial" w:cs="Arial"/>
                <w:sz w:val="24"/>
                <w:szCs w:val="24"/>
              </w:rPr>
              <w:t>Продолже</w:t>
            </w:r>
            <w:r w:rsidR="008A033E">
              <w:rPr>
                <w:rFonts w:ascii="Arial" w:hAnsi="Arial" w:cs="Arial"/>
                <w:sz w:val="24"/>
                <w:szCs w:val="24"/>
                <w:lang w:val="mk-MK"/>
              </w:rPr>
              <w:t>н</w:t>
            </w:r>
            <w:r w:rsidRPr="00D357A9">
              <w:rPr>
                <w:rFonts w:ascii="Arial" w:hAnsi="Arial" w:cs="Arial"/>
                <w:sz w:val="24"/>
                <w:szCs w:val="24"/>
              </w:rPr>
              <w:t xml:space="preserve">  престој</w:t>
            </w:r>
          </w:p>
        </w:tc>
        <w:tc>
          <w:tcPr>
            <w:tcW w:w="1585" w:type="dxa"/>
            <w:tcBorders>
              <w:top w:val="single" w:sz="4" w:space="0" w:color="000000"/>
              <w:left w:val="single" w:sz="4" w:space="0" w:color="000000"/>
              <w:bottom w:val="single" w:sz="4" w:space="0" w:color="000000"/>
              <w:right w:val="single" w:sz="4" w:space="0" w:color="000000"/>
            </w:tcBorders>
          </w:tcPr>
          <w:p w14:paraId="0F10E29C" w14:textId="77777777" w:rsidR="003B5AAF" w:rsidRPr="00D357A9" w:rsidRDefault="003B5AAF" w:rsidP="008B51D8">
            <w:pPr>
              <w:ind w:firstLine="90"/>
              <w:jc w:val="both"/>
              <w:rPr>
                <w:rFonts w:ascii="Arial" w:hAnsi="Arial" w:cs="Arial"/>
                <w:sz w:val="24"/>
                <w:szCs w:val="24"/>
              </w:rPr>
            </w:pPr>
          </w:p>
          <w:p w14:paraId="15D2399D" w14:textId="77777777" w:rsidR="002A435F" w:rsidRDefault="003B5AAF" w:rsidP="008B51D8">
            <w:pPr>
              <w:ind w:firstLine="90"/>
              <w:jc w:val="both"/>
              <w:rPr>
                <w:rFonts w:ascii="Arial" w:hAnsi="Arial" w:cs="Arial"/>
                <w:sz w:val="24"/>
                <w:szCs w:val="24"/>
                <w:lang w:val="mk-MK"/>
              </w:rPr>
            </w:pPr>
            <w:r w:rsidRPr="00D357A9">
              <w:rPr>
                <w:rFonts w:ascii="Arial" w:hAnsi="Arial" w:cs="Arial"/>
                <w:sz w:val="24"/>
                <w:szCs w:val="24"/>
              </w:rPr>
              <w:t>Други</w:t>
            </w:r>
            <w:r w:rsidR="008A033E">
              <w:rPr>
                <w:rFonts w:ascii="Arial" w:hAnsi="Arial" w:cs="Arial"/>
                <w:sz w:val="24"/>
                <w:szCs w:val="24"/>
                <w:lang w:val="mk-MK"/>
              </w:rPr>
              <w:t xml:space="preserve"> </w:t>
            </w:r>
          </w:p>
          <w:p w14:paraId="3CF905B1" w14:textId="77777777" w:rsidR="003B5AAF" w:rsidRPr="00D357A9" w:rsidRDefault="003B5AAF" w:rsidP="008B51D8">
            <w:pPr>
              <w:ind w:firstLine="90"/>
              <w:jc w:val="both"/>
              <w:rPr>
                <w:rFonts w:ascii="Arial" w:hAnsi="Arial" w:cs="Arial"/>
                <w:sz w:val="24"/>
                <w:szCs w:val="24"/>
              </w:rPr>
            </w:pPr>
            <w:r w:rsidRPr="00D357A9">
              <w:rPr>
                <w:rFonts w:ascii="Arial" w:hAnsi="Arial" w:cs="Arial"/>
                <w:sz w:val="24"/>
                <w:szCs w:val="24"/>
              </w:rPr>
              <w:t>форми</w:t>
            </w:r>
          </w:p>
        </w:tc>
        <w:tc>
          <w:tcPr>
            <w:tcW w:w="1585" w:type="dxa"/>
            <w:tcBorders>
              <w:top w:val="single" w:sz="4" w:space="0" w:color="000000"/>
              <w:left w:val="single" w:sz="4" w:space="0" w:color="000000"/>
              <w:bottom w:val="single" w:sz="4" w:space="0" w:color="000000"/>
              <w:right w:val="single" w:sz="4" w:space="0" w:color="000000"/>
            </w:tcBorders>
          </w:tcPr>
          <w:p w14:paraId="385C1FFB" w14:textId="77777777" w:rsidR="003B5AAF" w:rsidRPr="00D357A9" w:rsidRDefault="003B5AAF" w:rsidP="008B51D8">
            <w:pPr>
              <w:ind w:firstLine="90"/>
              <w:jc w:val="both"/>
              <w:rPr>
                <w:rFonts w:ascii="Arial" w:hAnsi="Arial" w:cs="Arial"/>
                <w:sz w:val="24"/>
                <w:szCs w:val="24"/>
              </w:rPr>
            </w:pPr>
          </w:p>
          <w:p w14:paraId="4143C15E" w14:textId="77777777" w:rsidR="003B5AAF" w:rsidRPr="00D357A9" w:rsidRDefault="003B5AAF" w:rsidP="008B51D8">
            <w:pPr>
              <w:ind w:firstLine="90"/>
              <w:jc w:val="both"/>
              <w:rPr>
                <w:rFonts w:ascii="Arial" w:hAnsi="Arial" w:cs="Arial"/>
                <w:sz w:val="24"/>
                <w:szCs w:val="24"/>
              </w:rPr>
            </w:pPr>
            <w:r w:rsidRPr="00D357A9">
              <w:rPr>
                <w:rFonts w:ascii="Arial" w:hAnsi="Arial" w:cs="Arial"/>
                <w:sz w:val="24"/>
                <w:szCs w:val="24"/>
              </w:rPr>
              <w:t>Вкупно</w:t>
            </w:r>
          </w:p>
        </w:tc>
      </w:tr>
      <w:tr w:rsidR="003B5AAF" w:rsidRPr="00D357A9" w14:paraId="2A365BE7" w14:textId="77777777" w:rsidTr="002D186B">
        <w:tc>
          <w:tcPr>
            <w:tcW w:w="1657" w:type="dxa"/>
            <w:tcBorders>
              <w:top w:val="single" w:sz="4" w:space="0" w:color="000000"/>
              <w:left w:val="single" w:sz="4" w:space="0" w:color="000000"/>
              <w:bottom w:val="single" w:sz="4" w:space="0" w:color="000000"/>
              <w:right w:val="single" w:sz="4" w:space="0" w:color="000000"/>
            </w:tcBorders>
          </w:tcPr>
          <w:p w14:paraId="33C692DF" w14:textId="77777777" w:rsidR="003B5AAF" w:rsidRPr="00D357A9" w:rsidRDefault="003B5AAF" w:rsidP="008B51D8">
            <w:pPr>
              <w:ind w:firstLine="90"/>
              <w:jc w:val="both"/>
              <w:rPr>
                <w:rFonts w:ascii="Arial" w:hAnsi="Arial" w:cs="Arial"/>
                <w:sz w:val="24"/>
                <w:szCs w:val="24"/>
              </w:rPr>
            </w:pPr>
          </w:p>
        </w:tc>
        <w:tc>
          <w:tcPr>
            <w:tcW w:w="1585" w:type="dxa"/>
            <w:tcBorders>
              <w:top w:val="single" w:sz="4" w:space="0" w:color="000000"/>
              <w:left w:val="single" w:sz="4" w:space="0" w:color="000000"/>
              <w:bottom w:val="single" w:sz="4" w:space="0" w:color="000000"/>
              <w:right w:val="single" w:sz="4" w:space="0" w:color="000000"/>
            </w:tcBorders>
          </w:tcPr>
          <w:p w14:paraId="63FD4196" w14:textId="77777777" w:rsidR="003B5AAF" w:rsidRPr="00F2501F" w:rsidRDefault="003B5AAF" w:rsidP="004F2BB0">
            <w:pPr>
              <w:jc w:val="both"/>
              <w:rPr>
                <w:rFonts w:ascii="Arial" w:hAnsi="Arial" w:cs="Arial"/>
                <w:sz w:val="24"/>
                <w:szCs w:val="24"/>
                <w:lang w:val="mk-MK"/>
              </w:rPr>
            </w:pPr>
            <w:r>
              <w:rPr>
                <w:rFonts w:ascii="Arial" w:hAnsi="Arial" w:cs="Arial"/>
                <w:sz w:val="24"/>
                <w:szCs w:val="24"/>
              </w:rPr>
              <w:t>Група/д</w:t>
            </w:r>
            <w:r>
              <w:rPr>
                <w:rFonts w:ascii="Arial" w:hAnsi="Arial" w:cs="Arial"/>
                <w:sz w:val="24"/>
                <w:szCs w:val="24"/>
                <w:lang w:val="mk-MK"/>
              </w:rPr>
              <w:t>еца</w:t>
            </w:r>
          </w:p>
        </w:tc>
        <w:tc>
          <w:tcPr>
            <w:tcW w:w="1585" w:type="dxa"/>
            <w:tcBorders>
              <w:top w:val="single" w:sz="4" w:space="0" w:color="000000"/>
              <w:left w:val="single" w:sz="4" w:space="0" w:color="000000"/>
              <w:bottom w:val="single" w:sz="4" w:space="0" w:color="000000"/>
              <w:right w:val="single" w:sz="4" w:space="0" w:color="000000"/>
            </w:tcBorders>
          </w:tcPr>
          <w:p w14:paraId="05CA09C3" w14:textId="77777777" w:rsidR="003B5AAF" w:rsidRPr="00D357A9" w:rsidRDefault="003B5AAF" w:rsidP="002A435F">
            <w:pPr>
              <w:jc w:val="both"/>
              <w:rPr>
                <w:rFonts w:ascii="Arial" w:hAnsi="Arial" w:cs="Arial"/>
                <w:sz w:val="24"/>
                <w:szCs w:val="24"/>
              </w:rPr>
            </w:pPr>
            <w:r w:rsidRPr="00D357A9">
              <w:rPr>
                <w:rFonts w:ascii="Arial" w:hAnsi="Arial" w:cs="Arial"/>
                <w:sz w:val="24"/>
                <w:szCs w:val="24"/>
              </w:rPr>
              <w:t>Група/деца</w:t>
            </w:r>
          </w:p>
        </w:tc>
        <w:tc>
          <w:tcPr>
            <w:tcW w:w="1620" w:type="dxa"/>
            <w:tcBorders>
              <w:top w:val="single" w:sz="4" w:space="0" w:color="000000"/>
              <w:left w:val="single" w:sz="4" w:space="0" w:color="000000"/>
              <w:bottom w:val="single" w:sz="4" w:space="0" w:color="000000"/>
              <w:right w:val="single" w:sz="4" w:space="0" w:color="000000"/>
            </w:tcBorders>
          </w:tcPr>
          <w:p w14:paraId="32E53164" w14:textId="77777777" w:rsidR="003B5AAF" w:rsidRPr="002A435F" w:rsidRDefault="003B5AAF" w:rsidP="004F2BB0">
            <w:pPr>
              <w:jc w:val="both"/>
              <w:rPr>
                <w:rFonts w:ascii="Arial" w:hAnsi="Arial" w:cs="Arial"/>
                <w:sz w:val="24"/>
                <w:szCs w:val="24"/>
                <w:lang w:val="mk-MK"/>
              </w:rPr>
            </w:pPr>
            <w:r w:rsidRPr="00D357A9">
              <w:rPr>
                <w:rFonts w:ascii="Arial" w:hAnsi="Arial" w:cs="Arial"/>
                <w:sz w:val="24"/>
                <w:szCs w:val="24"/>
              </w:rPr>
              <w:t>Група/дец</w:t>
            </w:r>
            <w:r>
              <w:rPr>
                <w:rFonts w:ascii="Arial" w:hAnsi="Arial" w:cs="Arial"/>
                <w:sz w:val="24"/>
                <w:szCs w:val="24"/>
                <w:lang w:val="mk-MK"/>
              </w:rPr>
              <w:t>а</w:t>
            </w:r>
          </w:p>
        </w:tc>
        <w:tc>
          <w:tcPr>
            <w:tcW w:w="1585" w:type="dxa"/>
            <w:tcBorders>
              <w:top w:val="single" w:sz="4" w:space="0" w:color="000000"/>
              <w:left w:val="single" w:sz="4" w:space="0" w:color="000000"/>
              <w:bottom w:val="single" w:sz="4" w:space="0" w:color="000000"/>
              <w:right w:val="single" w:sz="4" w:space="0" w:color="000000"/>
            </w:tcBorders>
          </w:tcPr>
          <w:p w14:paraId="1DA4A1F9" w14:textId="77777777" w:rsidR="003B5AAF" w:rsidRPr="00F2501F" w:rsidRDefault="003B5AAF" w:rsidP="004F2BB0">
            <w:pPr>
              <w:jc w:val="both"/>
              <w:rPr>
                <w:rFonts w:ascii="Arial" w:hAnsi="Arial" w:cs="Arial"/>
                <w:sz w:val="24"/>
                <w:szCs w:val="24"/>
                <w:lang w:val="mk-MK"/>
              </w:rPr>
            </w:pPr>
            <w:r w:rsidRPr="00D357A9">
              <w:rPr>
                <w:rFonts w:ascii="Arial" w:hAnsi="Arial" w:cs="Arial"/>
                <w:sz w:val="24"/>
                <w:szCs w:val="24"/>
              </w:rPr>
              <w:t>Група/деца</w:t>
            </w:r>
          </w:p>
        </w:tc>
        <w:tc>
          <w:tcPr>
            <w:tcW w:w="1585" w:type="dxa"/>
            <w:tcBorders>
              <w:top w:val="single" w:sz="4" w:space="0" w:color="000000"/>
              <w:left w:val="single" w:sz="4" w:space="0" w:color="000000"/>
              <w:bottom w:val="single" w:sz="4" w:space="0" w:color="000000"/>
              <w:right w:val="single" w:sz="4" w:space="0" w:color="000000"/>
            </w:tcBorders>
          </w:tcPr>
          <w:p w14:paraId="4FE67C5D" w14:textId="77777777" w:rsidR="003B5AAF" w:rsidRDefault="003B5AAF" w:rsidP="004F2BB0">
            <w:pPr>
              <w:jc w:val="both"/>
              <w:rPr>
                <w:rFonts w:ascii="Arial" w:hAnsi="Arial" w:cs="Arial"/>
                <w:sz w:val="24"/>
                <w:szCs w:val="24"/>
                <w:lang w:val="mk-MK"/>
              </w:rPr>
            </w:pPr>
            <w:r w:rsidRPr="00D357A9">
              <w:rPr>
                <w:rFonts w:ascii="Arial" w:hAnsi="Arial" w:cs="Arial"/>
                <w:sz w:val="24"/>
                <w:szCs w:val="24"/>
              </w:rPr>
              <w:t>Група/дец</w:t>
            </w:r>
            <w:r>
              <w:rPr>
                <w:rFonts w:ascii="Arial" w:hAnsi="Arial" w:cs="Arial"/>
                <w:sz w:val="24"/>
                <w:szCs w:val="24"/>
                <w:lang w:val="mk-MK"/>
              </w:rPr>
              <w:t>а</w:t>
            </w:r>
          </w:p>
          <w:p w14:paraId="583DCA62" w14:textId="77777777" w:rsidR="00300E96" w:rsidRDefault="00300E96" w:rsidP="004F2BB0">
            <w:pPr>
              <w:jc w:val="both"/>
              <w:rPr>
                <w:rFonts w:ascii="Arial" w:hAnsi="Arial" w:cs="Arial"/>
                <w:sz w:val="24"/>
                <w:szCs w:val="24"/>
                <w:lang w:val="mk-MK"/>
              </w:rPr>
            </w:pPr>
          </w:p>
          <w:p w14:paraId="558A0032" w14:textId="77777777" w:rsidR="00B94AA3" w:rsidRPr="00300E96" w:rsidRDefault="00B94AA3" w:rsidP="004F2BB0">
            <w:pPr>
              <w:jc w:val="both"/>
              <w:rPr>
                <w:rFonts w:ascii="Arial" w:hAnsi="Arial" w:cs="Arial"/>
                <w:sz w:val="24"/>
                <w:szCs w:val="24"/>
                <w:lang w:val="mk-MK"/>
              </w:rPr>
            </w:pPr>
          </w:p>
        </w:tc>
      </w:tr>
      <w:tr w:rsidR="003B5AAF" w:rsidRPr="00D357A9" w14:paraId="46591BEF" w14:textId="77777777" w:rsidTr="002D186B">
        <w:trPr>
          <w:trHeight w:val="593"/>
        </w:trPr>
        <w:tc>
          <w:tcPr>
            <w:tcW w:w="1657" w:type="dxa"/>
            <w:tcBorders>
              <w:top w:val="single" w:sz="4" w:space="0" w:color="000000"/>
              <w:left w:val="single" w:sz="4" w:space="0" w:color="000000"/>
              <w:bottom w:val="single" w:sz="4" w:space="0" w:color="000000"/>
              <w:right w:val="single" w:sz="4" w:space="0" w:color="000000"/>
            </w:tcBorders>
          </w:tcPr>
          <w:p w14:paraId="02706950" w14:textId="77777777" w:rsidR="00B24349" w:rsidRDefault="00B24349" w:rsidP="008B51D8">
            <w:pPr>
              <w:ind w:firstLine="90"/>
              <w:jc w:val="both"/>
              <w:rPr>
                <w:rFonts w:ascii="Arial" w:hAnsi="Arial" w:cs="Arial"/>
                <w:sz w:val="24"/>
                <w:szCs w:val="24"/>
              </w:rPr>
            </w:pPr>
          </w:p>
          <w:p w14:paraId="2D84E4FA" w14:textId="77777777" w:rsidR="003B5AAF" w:rsidRPr="00D357A9" w:rsidRDefault="003B5AAF" w:rsidP="00B24349">
            <w:pPr>
              <w:ind w:firstLine="90"/>
              <w:jc w:val="both"/>
              <w:rPr>
                <w:rFonts w:ascii="Arial" w:hAnsi="Arial" w:cs="Arial"/>
                <w:sz w:val="24"/>
                <w:szCs w:val="24"/>
              </w:rPr>
            </w:pPr>
            <w:r w:rsidRPr="00D357A9">
              <w:rPr>
                <w:rFonts w:ascii="Arial" w:hAnsi="Arial" w:cs="Arial"/>
                <w:sz w:val="24"/>
                <w:szCs w:val="24"/>
              </w:rPr>
              <w:t>Мајски</w:t>
            </w:r>
            <w:r w:rsidR="00B24349">
              <w:rPr>
                <w:rFonts w:ascii="Arial" w:hAnsi="Arial" w:cs="Arial"/>
                <w:sz w:val="24"/>
                <w:szCs w:val="24"/>
              </w:rPr>
              <w:t xml:space="preserve">    </w:t>
            </w:r>
            <w:r w:rsidR="003B537A">
              <w:rPr>
                <w:rFonts w:ascii="Arial" w:hAnsi="Arial" w:cs="Arial"/>
                <w:sz w:val="24"/>
                <w:szCs w:val="24"/>
              </w:rPr>
              <w:t xml:space="preserve">   </w:t>
            </w:r>
            <w:r w:rsidRPr="00D357A9">
              <w:rPr>
                <w:rFonts w:ascii="Arial" w:hAnsi="Arial" w:cs="Arial"/>
                <w:sz w:val="24"/>
                <w:szCs w:val="24"/>
              </w:rPr>
              <w:t>Цвет</w:t>
            </w:r>
          </w:p>
        </w:tc>
        <w:tc>
          <w:tcPr>
            <w:tcW w:w="1585" w:type="dxa"/>
            <w:tcBorders>
              <w:top w:val="single" w:sz="4" w:space="0" w:color="000000"/>
              <w:left w:val="single" w:sz="4" w:space="0" w:color="000000"/>
              <w:bottom w:val="single" w:sz="4" w:space="0" w:color="000000"/>
              <w:right w:val="single" w:sz="4" w:space="0" w:color="000000"/>
            </w:tcBorders>
          </w:tcPr>
          <w:p w14:paraId="5E51062A" w14:textId="77777777" w:rsidR="00B24349" w:rsidRDefault="00B24349" w:rsidP="008B51D8">
            <w:pPr>
              <w:ind w:firstLine="90"/>
              <w:jc w:val="both"/>
              <w:rPr>
                <w:rFonts w:ascii="Arial" w:hAnsi="Arial" w:cs="Arial"/>
                <w:sz w:val="24"/>
                <w:szCs w:val="24"/>
              </w:rPr>
            </w:pPr>
          </w:p>
          <w:p w14:paraId="656664B4" w14:textId="77777777" w:rsidR="003B5AAF" w:rsidRPr="003B537A" w:rsidRDefault="003B5AAF" w:rsidP="008B51D8">
            <w:pPr>
              <w:ind w:firstLine="90"/>
              <w:jc w:val="both"/>
              <w:rPr>
                <w:rFonts w:ascii="Arial" w:hAnsi="Arial" w:cs="Arial"/>
                <w:sz w:val="24"/>
                <w:szCs w:val="24"/>
              </w:rPr>
            </w:pPr>
            <w:r w:rsidRPr="00D357A9">
              <w:rPr>
                <w:rFonts w:ascii="Arial" w:hAnsi="Arial" w:cs="Arial"/>
                <w:sz w:val="24"/>
                <w:szCs w:val="24"/>
              </w:rPr>
              <w:t xml:space="preserve">1        </w:t>
            </w:r>
            <w:r>
              <w:rPr>
                <w:rFonts w:ascii="Arial" w:hAnsi="Arial" w:cs="Arial"/>
                <w:sz w:val="24"/>
                <w:szCs w:val="24"/>
              </w:rPr>
              <w:t xml:space="preserve">   </w:t>
            </w:r>
            <w:r w:rsidR="00682D7E">
              <w:rPr>
                <w:rFonts w:ascii="Arial" w:hAnsi="Arial" w:cs="Arial"/>
                <w:sz w:val="24"/>
                <w:szCs w:val="24"/>
                <w:lang w:val="mk-MK"/>
              </w:rPr>
              <w:t>2</w:t>
            </w:r>
            <w:r w:rsidR="003B537A">
              <w:rPr>
                <w:rFonts w:ascii="Arial" w:hAnsi="Arial" w:cs="Arial"/>
                <w:sz w:val="24"/>
                <w:szCs w:val="24"/>
              </w:rPr>
              <w:t>0</w:t>
            </w:r>
          </w:p>
          <w:p w14:paraId="2432395D" w14:textId="77777777" w:rsidR="003B5AAF" w:rsidRPr="00D357A9" w:rsidRDefault="003B5AAF" w:rsidP="008B51D8">
            <w:pPr>
              <w:ind w:firstLine="90"/>
              <w:jc w:val="both"/>
              <w:rPr>
                <w:rFonts w:ascii="Arial" w:hAnsi="Arial" w:cs="Arial"/>
                <w:sz w:val="24"/>
                <w:szCs w:val="24"/>
                <w:highlight w:val="yellow"/>
              </w:rPr>
            </w:pPr>
          </w:p>
        </w:tc>
        <w:tc>
          <w:tcPr>
            <w:tcW w:w="1585" w:type="dxa"/>
            <w:tcBorders>
              <w:top w:val="single" w:sz="4" w:space="0" w:color="000000"/>
              <w:left w:val="single" w:sz="4" w:space="0" w:color="000000"/>
              <w:bottom w:val="single" w:sz="4" w:space="0" w:color="000000"/>
              <w:right w:val="single" w:sz="4" w:space="0" w:color="000000"/>
            </w:tcBorders>
          </w:tcPr>
          <w:p w14:paraId="35CF74CF" w14:textId="77777777" w:rsidR="00B24349" w:rsidRDefault="00B24349" w:rsidP="004F2BB0">
            <w:pPr>
              <w:jc w:val="both"/>
              <w:rPr>
                <w:rFonts w:ascii="Arial" w:hAnsi="Arial" w:cs="Arial"/>
                <w:sz w:val="24"/>
                <w:szCs w:val="24"/>
              </w:rPr>
            </w:pPr>
          </w:p>
          <w:p w14:paraId="72C102BC" w14:textId="77777777" w:rsidR="003B5AAF" w:rsidRPr="003B537A" w:rsidRDefault="00751FC8" w:rsidP="004F2BB0">
            <w:pPr>
              <w:jc w:val="both"/>
              <w:rPr>
                <w:rFonts w:ascii="Arial" w:hAnsi="Arial" w:cs="Arial"/>
                <w:sz w:val="24"/>
                <w:szCs w:val="24"/>
                <w:lang w:val="mk-MK"/>
              </w:rPr>
            </w:pPr>
            <w:r>
              <w:rPr>
                <w:rFonts w:ascii="Arial" w:hAnsi="Arial" w:cs="Arial"/>
                <w:sz w:val="24"/>
                <w:szCs w:val="24"/>
                <w:lang w:val="mk-MK"/>
              </w:rPr>
              <w:t xml:space="preserve"> </w:t>
            </w:r>
            <w:r w:rsidR="004F7286">
              <w:rPr>
                <w:rFonts w:ascii="Arial" w:hAnsi="Arial" w:cs="Arial"/>
                <w:sz w:val="24"/>
                <w:szCs w:val="24"/>
                <w:lang w:val="mk-MK"/>
              </w:rPr>
              <w:t>7</w:t>
            </w:r>
            <w:r w:rsidR="00807E71">
              <w:rPr>
                <w:rFonts w:ascii="Arial" w:hAnsi="Arial" w:cs="Arial"/>
                <w:sz w:val="24"/>
                <w:szCs w:val="24"/>
              </w:rPr>
              <w:t xml:space="preserve">        </w:t>
            </w:r>
            <w:r w:rsidR="003B537A">
              <w:rPr>
                <w:rFonts w:ascii="Arial" w:hAnsi="Arial" w:cs="Arial"/>
                <w:sz w:val="24"/>
                <w:szCs w:val="24"/>
              </w:rPr>
              <w:t>178</w:t>
            </w:r>
          </w:p>
        </w:tc>
        <w:tc>
          <w:tcPr>
            <w:tcW w:w="1620" w:type="dxa"/>
            <w:tcBorders>
              <w:top w:val="single" w:sz="4" w:space="0" w:color="000000"/>
              <w:left w:val="single" w:sz="4" w:space="0" w:color="000000"/>
              <w:bottom w:val="single" w:sz="4" w:space="0" w:color="000000"/>
              <w:right w:val="single" w:sz="4" w:space="0" w:color="000000"/>
            </w:tcBorders>
          </w:tcPr>
          <w:p w14:paraId="7192E8D2" w14:textId="77777777" w:rsidR="003B5AAF" w:rsidRPr="00807E71" w:rsidRDefault="00807E71" w:rsidP="008B51D8">
            <w:pPr>
              <w:ind w:firstLine="90"/>
              <w:jc w:val="both"/>
              <w:rPr>
                <w:rFonts w:ascii="Arial" w:hAnsi="Arial" w:cs="Arial"/>
                <w:sz w:val="24"/>
                <w:szCs w:val="24"/>
                <w:lang w:val="mk-MK"/>
              </w:rPr>
            </w:pPr>
            <w:r>
              <w:rPr>
                <w:rFonts w:ascii="Arial" w:hAnsi="Arial" w:cs="Arial"/>
                <w:sz w:val="24"/>
                <w:szCs w:val="24"/>
                <w:lang w:val="mk-MK"/>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2BFAAA50" w14:textId="77777777" w:rsidR="003B5AAF" w:rsidRPr="00D357A9" w:rsidRDefault="003B5AAF" w:rsidP="008B51D8">
            <w:pPr>
              <w:ind w:firstLine="90"/>
              <w:jc w:val="both"/>
              <w:rPr>
                <w:rFonts w:ascii="Arial" w:hAnsi="Arial" w:cs="Arial"/>
                <w:sz w:val="24"/>
                <w:szCs w:val="24"/>
              </w:rPr>
            </w:pPr>
          </w:p>
        </w:tc>
        <w:tc>
          <w:tcPr>
            <w:tcW w:w="1585" w:type="dxa"/>
            <w:tcBorders>
              <w:top w:val="single" w:sz="4" w:space="0" w:color="000000"/>
              <w:left w:val="single" w:sz="4" w:space="0" w:color="000000"/>
              <w:bottom w:val="single" w:sz="4" w:space="0" w:color="000000"/>
              <w:right w:val="single" w:sz="4" w:space="0" w:color="000000"/>
            </w:tcBorders>
          </w:tcPr>
          <w:p w14:paraId="4A6499CD" w14:textId="77777777" w:rsidR="00B24349" w:rsidRDefault="00B24349" w:rsidP="008B51D8">
            <w:pPr>
              <w:ind w:firstLine="90"/>
              <w:jc w:val="both"/>
              <w:rPr>
                <w:rFonts w:ascii="Arial" w:hAnsi="Arial" w:cs="Arial"/>
                <w:sz w:val="24"/>
                <w:szCs w:val="24"/>
              </w:rPr>
            </w:pPr>
          </w:p>
          <w:p w14:paraId="106D260B" w14:textId="77777777" w:rsidR="003B5AAF" w:rsidRPr="003B537A" w:rsidRDefault="00807E71" w:rsidP="008B51D8">
            <w:pPr>
              <w:ind w:firstLine="90"/>
              <w:jc w:val="both"/>
              <w:rPr>
                <w:rFonts w:ascii="Arial" w:hAnsi="Arial" w:cs="Arial"/>
                <w:sz w:val="24"/>
                <w:szCs w:val="24"/>
                <w:highlight w:val="yellow"/>
              </w:rPr>
            </w:pPr>
            <w:r>
              <w:rPr>
                <w:rFonts w:ascii="Arial" w:hAnsi="Arial" w:cs="Arial"/>
                <w:sz w:val="24"/>
                <w:szCs w:val="24"/>
              </w:rPr>
              <w:t xml:space="preserve">8      </w:t>
            </w:r>
            <w:r w:rsidR="009271A6">
              <w:rPr>
                <w:rFonts w:ascii="Arial" w:hAnsi="Arial" w:cs="Arial"/>
                <w:sz w:val="24"/>
                <w:szCs w:val="24"/>
                <w:lang w:val="mk-MK"/>
              </w:rPr>
              <w:t xml:space="preserve">  </w:t>
            </w:r>
            <w:r w:rsidR="003B537A">
              <w:rPr>
                <w:rFonts w:ascii="Arial" w:hAnsi="Arial" w:cs="Arial"/>
                <w:sz w:val="24"/>
                <w:szCs w:val="24"/>
              </w:rPr>
              <w:t>198</w:t>
            </w:r>
          </w:p>
        </w:tc>
      </w:tr>
      <w:tr w:rsidR="003B5AAF" w:rsidRPr="00D357A9" w14:paraId="1406803C" w14:textId="77777777" w:rsidTr="002D186B">
        <w:tc>
          <w:tcPr>
            <w:tcW w:w="1657" w:type="dxa"/>
            <w:tcBorders>
              <w:top w:val="single" w:sz="4" w:space="0" w:color="000000"/>
              <w:left w:val="single" w:sz="4" w:space="0" w:color="000000"/>
              <w:bottom w:val="single" w:sz="4" w:space="0" w:color="000000"/>
              <w:right w:val="single" w:sz="4" w:space="0" w:color="000000"/>
            </w:tcBorders>
          </w:tcPr>
          <w:p w14:paraId="6391728B" w14:textId="77777777" w:rsidR="00B24349" w:rsidRDefault="00B24349" w:rsidP="004F2BB0">
            <w:pPr>
              <w:jc w:val="both"/>
              <w:rPr>
                <w:rFonts w:ascii="Arial" w:hAnsi="Arial" w:cs="Arial"/>
                <w:sz w:val="24"/>
                <w:szCs w:val="24"/>
              </w:rPr>
            </w:pPr>
          </w:p>
          <w:p w14:paraId="5DE42CB7" w14:textId="77777777" w:rsidR="00F64582" w:rsidRDefault="00F64582" w:rsidP="004F2BB0">
            <w:pPr>
              <w:jc w:val="both"/>
              <w:rPr>
                <w:rFonts w:ascii="Arial" w:hAnsi="Arial" w:cs="Arial"/>
                <w:sz w:val="24"/>
                <w:szCs w:val="24"/>
              </w:rPr>
            </w:pPr>
          </w:p>
          <w:p w14:paraId="159449BE" w14:textId="77777777" w:rsidR="00F64582" w:rsidRDefault="00F64582" w:rsidP="004F2BB0">
            <w:pPr>
              <w:jc w:val="both"/>
              <w:rPr>
                <w:rFonts w:ascii="Arial" w:hAnsi="Arial" w:cs="Arial"/>
                <w:sz w:val="24"/>
                <w:szCs w:val="24"/>
              </w:rPr>
            </w:pPr>
          </w:p>
          <w:p w14:paraId="74DDA8A8" w14:textId="77777777" w:rsidR="003B5AAF" w:rsidRPr="00D357A9" w:rsidRDefault="003B5AAF" w:rsidP="004F2BB0">
            <w:pPr>
              <w:jc w:val="both"/>
              <w:rPr>
                <w:rFonts w:ascii="Arial" w:hAnsi="Arial" w:cs="Arial"/>
                <w:sz w:val="24"/>
                <w:szCs w:val="24"/>
              </w:rPr>
            </w:pPr>
            <w:r w:rsidRPr="00D357A9">
              <w:rPr>
                <w:rFonts w:ascii="Arial" w:hAnsi="Arial" w:cs="Arial"/>
                <w:sz w:val="24"/>
                <w:szCs w:val="24"/>
              </w:rPr>
              <w:t>Коца</w:t>
            </w:r>
            <w:r w:rsidR="00B24349">
              <w:rPr>
                <w:rFonts w:ascii="Arial" w:hAnsi="Arial" w:cs="Arial"/>
                <w:sz w:val="24"/>
                <w:szCs w:val="24"/>
              </w:rPr>
              <w:t xml:space="preserve"> </w:t>
            </w:r>
            <w:r w:rsidRPr="00D357A9">
              <w:rPr>
                <w:rFonts w:ascii="Arial" w:hAnsi="Arial" w:cs="Arial"/>
                <w:sz w:val="24"/>
                <w:szCs w:val="24"/>
              </w:rPr>
              <w:t>Василевскaa</w:t>
            </w:r>
          </w:p>
        </w:tc>
        <w:tc>
          <w:tcPr>
            <w:tcW w:w="1585" w:type="dxa"/>
            <w:tcBorders>
              <w:top w:val="single" w:sz="4" w:space="0" w:color="000000"/>
              <w:left w:val="single" w:sz="4" w:space="0" w:color="000000"/>
              <w:bottom w:val="single" w:sz="4" w:space="0" w:color="000000"/>
              <w:right w:val="single" w:sz="4" w:space="0" w:color="000000"/>
            </w:tcBorders>
          </w:tcPr>
          <w:p w14:paraId="769C1C6E" w14:textId="77777777" w:rsidR="00B24349" w:rsidRDefault="00B24349" w:rsidP="008B51D8">
            <w:pPr>
              <w:ind w:firstLine="90"/>
              <w:jc w:val="both"/>
              <w:rPr>
                <w:rFonts w:ascii="Arial" w:hAnsi="Arial" w:cs="Arial"/>
                <w:sz w:val="24"/>
                <w:szCs w:val="24"/>
              </w:rPr>
            </w:pPr>
          </w:p>
          <w:p w14:paraId="5DFB9B46" w14:textId="77777777" w:rsidR="003B5AAF" w:rsidRPr="003B537A" w:rsidRDefault="003B5AAF" w:rsidP="008B51D8">
            <w:pPr>
              <w:ind w:firstLine="90"/>
              <w:jc w:val="both"/>
              <w:rPr>
                <w:rFonts w:ascii="Arial" w:hAnsi="Arial" w:cs="Arial"/>
                <w:sz w:val="24"/>
                <w:szCs w:val="24"/>
              </w:rPr>
            </w:pPr>
            <w:r w:rsidRPr="00D357A9">
              <w:rPr>
                <w:rFonts w:ascii="Arial" w:hAnsi="Arial" w:cs="Arial"/>
                <w:sz w:val="24"/>
                <w:szCs w:val="24"/>
              </w:rPr>
              <w:t xml:space="preserve">1        </w:t>
            </w:r>
            <w:r w:rsidR="00D11AD5">
              <w:rPr>
                <w:rFonts w:ascii="Arial" w:hAnsi="Arial" w:cs="Arial"/>
                <w:sz w:val="24"/>
                <w:szCs w:val="24"/>
              </w:rPr>
              <w:t xml:space="preserve">   </w:t>
            </w:r>
            <w:r w:rsidR="004F7286">
              <w:rPr>
                <w:rFonts w:ascii="Arial" w:hAnsi="Arial" w:cs="Arial"/>
                <w:sz w:val="24"/>
                <w:szCs w:val="24"/>
                <w:lang w:val="mk-MK"/>
              </w:rPr>
              <w:t>2</w:t>
            </w:r>
            <w:r w:rsidR="003B537A">
              <w:rPr>
                <w:rFonts w:ascii="Arial" w:hAnsi="Arial" w:cs="Arial"/>
                <w:sz w:val="24"/>
                <w:szCs w:val="24"/>
              </w:rPr>
              <w:t>6</w:t>
            </w:r>
          </w:p>
        </w:tc>
        <w:tc>
          <w:tcPr>
            <w:tcW w:w="1585" w:type="dxa"/>
            <w:tcBorders>
              <w:top w:val="single" w:sz="4" w:space="0" w:color="000000"/>
              <w:left w:val="single" w:sz="4" w:space="0" w:color="000000"/>
              <w:bottom w:val="single" w:sz="4" w:space="0" w:color="000000"/>
              <w:right w:val="single" w:sz="4" w:space="0" w:color="000000"/>
            </w:tcBorders>
          </w:tcPr>
          <w:p w14:paraId="1880BB40" w14:textId="77777777" w:rsidR="00B24349" w:rsidRDefault="00B24349" w:rsidP="008B51D8">
            <w:pPr>
              <w:ind w:firstLine="90"/>
              <w:jc w:val="both"/>
              <w:rPr>
                <w:rFonts w:ascii="Arial" w:hAnsi="Arial" w:cs="Arial"/>
                <w:sz w:val="24"/>
                <w:szCs w:val="24"/>
              </w:rPr>
            </w:pPr>
          </w:p>
          <w:p w14:paraId="1D9C5288" w14:textId="77777777" w:rsidR="003B5AAF" w:rsidRPr="003B537A" w:rsidRDefault="00751FC8" w:rsidP="008B51D8">
            <w:pPr>
              <w:ind w:firstLine="90"/>
              <w:jc w:val="both"/>
              <w:rPr>
                <w:rFonts w:ascii="Arial" w:hAnsi="Arial" w:cs="Arial"/>
                <w:sz w:val="24"/>
                <w:szCs w:val="24"/>
                <w:lang w:val="mk-MK"/>
              </w:rPr>
            </w:pPr>
            <w:r>
              <w:rPr>
                <w:rFonts w:ascii="Arial" w:hAnsi="Arial" w:cs="Arial"/>
                <w:sz w:val="24"/>
                <w:szCs w:val="24"/>
              </w:rPr>
              <w:t xml:space="preserve"> </w:t>
            </w:r>
            <w:r w:rsidR="00D11AD5">
              <w:rPr>
                <w:rFonts w:ascii="Arial" w:hAnsi="Arial" w:cs="Arial"/>
                <w:sz w:val="24"/>
                <w:szCs w:val="24"/>
              </w:rPr>
              <w:t xml:space="preserve">8       </w:t>
            </w:r>
            <w:r w:rsidR="003B537A">
              <w:rPr>
                <w:rFonts w:ascii="Arial" w:hAnsi="Arial" w:cs="Arial"/>
                <w:sz w:val="24"/>
                <w:szCs w:val="24"/>
              </w:rPr>
              <w:t>233</w:t>
            </w:r>
          </w:p>
        </w:tc>
        <w:tc>
          <w:tcPr>
            <w:tcW w:w="1620" w:type="dxa"/>
            <w:tcBorders>
              <w:top w:val="single" w:sz="4" w:space="0" w:color="000000"/>
              <w:left w:val="single" w:sz="4" w:space="0" w:color="000000"/>
              <w:bottom w:val="single" w:sz="4" w:space="0" w:color="000000"/>
              <w:right w:val="single" w:sz="4" w:space="0" w:color="000000"/>
            </w:tcBorders>
          </w:tcPr>
          <w:p w14:paraId="1116DB70" w14:textId="77777777" w:rsidR="003B5AAF" w:rsidRPr="00D357A9" w:rsidRDefault="003B5AAF" w:rsidP="008B51D8">
            <w:pPr>
              <w:ind w:firstLine="90"/>
              <w:jc w:val="both"/>
              <w:rPr>
                <w:rFonts w:ascii="Arial" w:hAnsi="Arial" w:cs="Arial"/>
                <w:sz w:val="24"/>
                <w:szCs w:val="24"/>
                <w:highlight w:val="yellow"/>
              </w:rPr>
            </w:pPr>
          </w:p>
        </w:tc>
        <w:tc>
          <w:tcPr>
            <w:tcW w:w="1585" w:type="dxa"/>
            <w:tcBorders>
              <w:top w:val="single" w:sz="4" w:space="0" w:color="000000"/>
              <w:left w:val="single" w:sz="4" w:space="0" w:color="000000"/>
              <w:bottom w:val="single" w:sz="4" w:space="0" w:color="000000"/>
              <w:right w:val="single" w:sz="4" w:space="0" w:color="000000"/>
            </w:tcBorders>
          </w:tcPr>
          <w:p w14:paraId="34ED1BB9" w14:textId="77777777" w:rsidR="003B5AAF" w:rsidRPr="00D357A9" w:rsidRDefault="003B5AAF" w:rsidP="008B51D8">
            <w:pPr>
              <w:ind w:firstLine="90"/>
              <w:jc w:val="both"/>
              <w:rPr>
                <w:rFonts w:ascii="Arial" w:hAnsi="Arial" w:cs="Arial"/>
                <w:sz w:val="24"/>
                <w:szCs w:val="24"/>
                <w:highlight w:val="yellow"/>
              </w:rPr>
            </w:pPr>
          </w:p>
        </w:tc>
        <w:tc>
          <w:tcPr>
            <w:tcW w:w="1585" w:type="dxa"/>
            <w:tcBorders>
              <w:top w:val="single" w:sz="4" w:space="0" w:color="000000"/>
              <w:left w:val="single" w:sz="4" w:space="0" w:color="000000"/>
              <w:bottom w:val="single" w:sz="4" w:space="0" w:color="000000"/>
              <w:right w:val="single" w:sz="4" w:space="0" w:color="000000"/>
            </w:tcBorders>
          </w:tcPr>
          <w:p w14:paraId="074D5F5A" w14:textId="77777777" w:rsidR="00B24349" w:rsidRDefault="00B24349" w:rsidP="008B51D8">
            <w:pPr>
              <w:ind w:firstLine="90"/>
              <w:jc w:val="both"/>
              <w:rPr>
                <w:rFonts w:ascii="Arial" w:hAnsi="Arial" w:cs="Arial"/>
                <w:sz w:val="24"/>
                <w:szCs w:val="24"/>
              </w:rPr>
            </w:pPr>
          </w:p>
          <w:p w14:paraId="3E4FBCB0" w14:textId="77777777" w:rsidR="003B5AAF" w:rsidRPr="003B537A" w:rsidRDefault="00D11AD5" w:rsidP="008B51D8">
            <w:pPr>
              <w:ind w:firstLine="90"/>
              <w:jc w:val="both"/>
              <w:rPr>
                <w:rFonts w:ascii="Arial" w:hAnsi="Arial" w:cs="Arial"/>
                <w:sz w:val="24"/>
                <w:szCs w:val="24"/>
                <w:highlight w:val="yellow"/>
              </w:rPr>
            </w:pPr>
            <w:r>
              <w:rPr>
                <w:rFonts w:ascii="Arial" w:hAnsi="Arial" w:cs="Arial"/>
                <w:sz w:val="24"/>
                <w:szCs w:val="24"/>
              </w:rPr>
              <w:t xml:space="preserve">9        </w:t>
            </w:r>
            <w:r w:rsidR="002F2977">
              <w:rPr>
                <w:rFonts w:ascii="Arial" w:hAnsi="Arial" w:cs="Arial"/>
                <w:sz w:val="24"/>
                <w:szCs w:val="24"/>
                <w:lang w:val="mk-MK"/>
              </w:rPr>
              <w:t>2</w:t>
            </w:r>
            <w:r w:rsidR="00124FA8">
              <w:rPr>
                <w:rFonts w:ascii="Arial" w:hAnsi="Arial" w:cs="Arial"/>
                <w:sz w:val="24"/>
                <w:szCs w:val="24"/>
                <w:lang w:val="mk-MK"/>
              </w:rPr>
              <w:t>5</w:t>
            </w:r>
            <w:r w:rsidR="003B537A">
              <w:rPr>
                <w:rFonts w:ascii="Arial" w:hAnsi="Arial" w:cs="Arial"/>
                <w:sz w:val="24"/>
                <w:szCs w:val="24"/>
              </w:rPr>
              <w:t>9</w:t>
            </w:r>
          </w:p>
        </w:tc>
      </w:tr>
      <w:tr w:rsidR="003B5AAF" w:rsidRPr="00D357A9" w14:paraId="33DD33CF" w14:textId="77777777" w:rsidTr="002D186B">
        <w:trPr>
          <w:trHeight w:val="548"/>
        </w:trPr>
        <w:tc>
          <w:tcPr>
            <w:tcW w:w="1657" w:type="dxa"/>
            <w:tcBorders>
              <w:top w:val="single" w:sz="4" w:space="0" w:color="000000"/>
              <w:left w:val="single" w:sz="4" w:space="0" w:color="000000"/>
              <w:bottom w:val="single" w:sz="4" w:space="0" w:color="000000"/>
              <w:right w:val="single" w:sz="4" w:space="0" w:color="000000"/>
            </w:tcBorders>
          </w:tcPr>
          <w:p w14:paraId="58723E89" w14:textId="77777777" w:rsidR="00B24349" w:rsidRDefault="00B24349" w:rsidP="008B51D8">
            <w:pPr>
              <w:ind w:firstLine="90"/>
              <w:jc w:val="both"/>
              <w:rPr>
                <w:rFonts w:ascii="Arial" w:hAnsi="Arial" w:cs="Arial"/>
                <w:sz w:val="24"/>
                <w:szCs w:val="24"/>
              </w:rPr>
            </w:pPr>
          </w:p>
          <w:p w14:paraId="31D5E536" w14:textId="77777777" w:rsidR="003B5AAF" w:rsidRPr="00D357A9" w:rsidRDefault="003B5AAF" w:rsidP="00B24349">
            <w:pPr>
              <w:ind w:firstLine="90"/>
              <w:jc w:val="both"/>
              <w:rPr>
                <w:rFonts w:ascii="Arial" w:hAnsi="Arial" w:cs="Arial"/>
                <w:sz w:val="24"/>
                <w:szCs w:val="24"/>
              </w:rPr>
            </w:pPr>
            <w:r w:rsidRPr="00D357A9">
              <w:rPr>
                <w:rFonts w:ascii="Arial" w:hAnsi="Arial" w:cs="Arial"/>
                <w:sz w:val="24"/>
                <w:szCs w:val="24"/>
              </w:rPr>
              <w:t>Пеперутка</w:t>
            </w:r>
          </w:p>
        </w:tc>
        <w:tc>
          <w:tcPr>
            <w:tcW w:w="1585" w:type="dxa"/>
            <w:tcBorders>
              <w:top w:val="single" w:sz="4" w:space="0" w:color="000000"/>
              <w:left w:val="single" w:sz="4" w:space="0" w:color="000000"/>
              <w:bottom w:val="single" w:sz="4" w:space="0" w:color="000000"/>
              <w:right w:val="single" w:sz="4" w:space="0" w:color="000000"/>
            </w:tcBorders>
          </w:tcPr>
          <w:p w14:paraId="75C7217B" w14:textId="77777777" w:rsidR="00B24349" w:rsidRDefault="00B24349" w:rsidP="008B51D8">
            <w:pPr>
              <w:ind w:firstLine="90"/>
              <w:jc w:val="both"/>
              <w:rPr>
                <w:rFonts w:ascii="Arial" w:hAnsi="Arial" w:cs="Arial"/>
                <w:sz w:val="24"/>
                <w:szCs w:val="24"/>
              </w:rPr>
            </w:pPr>
          </w:p>
          <w:p w14:paraId="735C55DB" w14:textId="77777777" w:rsidR="003B5AAF" w:rsidRPr="009271A6" w:rsidRDefault="00AD3AB8" w:rsidP="008B51D8">
            <w:pPr>
              <w:ind w:firstLine="90"/>
              <w:jc w:val="both"/>
              <w:rPr>
                <w:rFonts w:ascii="Arial" w:hAnsi="Arial" w:cs="Arial"/>
                <w:sz w:val="24"/>
                <w:szCs w:val="24"/>
                <w:highlight w:val="yellow"/>
                <w:lang w:val="mk-MK"/>
              </w:rPr>
            </w:pPr>
            <w:r>
              <w:rPr>
                <w:rFonts w:ascii="Arial" w:hAnsi="Arial" w:cs="Arial"/>
                <w:sz w:val="24"/>
                <w:szCs w:val="24"/>
              </w:rPr>
              <w:t>1            1</w:t>
            </w:r>
            <w:r w:rsidR="009271A6">
              <w:rPr>
                <w:rFonts w:ascii="Arial" w:hAnsi="Arial" w:cs="Arial"/>
                <w:sz w:val="24"/>
                <w:szCs w:val="24"/>
                <w:lang w:val="mk-MK"/>
              </w:rPr>
              <w:t>8</w:t>
            </w:r>
          </w:p>
        </w:tc>
        <w:tc>
          <w:tcPr>
            <w:tcW w:w="1585" w:type="dxa"/>
            <w:tcBorders>
              <w:top w:val="single" w:sz="4" w:space="0" w:color="000000"/>
              <w:left w:val="single" w:sz="4" w:space="0" w:color="000000"/>
              <w:bottom w:val="single" w:sz="4" w:space="0" w:color="000000"/>
              <w:right w:val="single" w:sz="4" w:space="0" w:color="000000"/>
            </w:tcBorders>
          </w:tcPr>
          <w:p w14:paraId="38569B3C" w14:textId="77777777" w:rsidR="00B24349" w:rsidRDefault="00B24349" w:rsidP="008B51D8">
            <w:pPr>
              <w:ind w:firstLine="90"/>
              <w:jc w:val="both"/>
              <w:rPr>
                <w:rFonts w:ascii="Arial" w:hAnsi="Arial" w:cs="Arial"/>
                <w:sz w:val="24"/>
                <w:szCs w:val="24"/>
              </w:rPr>
            </w:pPr>
          </w:p>
          <w:p w14:paraId="6D8E1D31" w14:textId="77777777" w:rsidR="003B5AAF" w:rsidRPr="008528C8" w:rsidRDefault="002F2977" w:rsidP="008B51D8">
            <w:pPr>
              <w:ind w:firstLine="90"/>
              <w:jc w:val="both"/>
              <w:rPr>
                <w:rFonts w:ascii="Arial" w:hAnsi="Arial" w:cs="Arial"/>
                <w:sz w:val="24"/>
                <w:szCs w:val="24"/>
                <w:highlight w:val="yellow"/>
                <w:lang w:val="mk-MK"/>
              </w:rPr>
            </w:pPr>
            <w:r>
              <w:rPr>
                <w:rFonts w:ascii="Arial" w:hAnsi="Arial" w:cs="Arial"/>
                <w:sz w:val="24"/>
                <w:szCs w:val="24"/>
                <w:lang w:val="mk-MK"/>
              </w:rPr>
              <w:t>2</w:t>
            </w:r>
            <w:r w:rsidR="00AD3AB8">
              <w:rPr>
                <w:rFonts w:ascii="Arial" w:hAnsi="Arial" w:cs="Arial"/>
                <w:sz w:val="24"/>
                <w:szCs w:val="24"/>
              </w:rPr>
              <w:t xml:space="preserve">         </w:t>
            </w:r>
            <w:r w:rsidR="008528C8">
              <w:rPr>
                <w:rFonts w:ascii="Arial" w:hAnsi="Arial" w:cs="Arial"/>
                <w:sz w:val="24"/>
                <w:szCs w:val="24"/>
              </w:rPr>
              <w:t>29</w:t>
            </w:r>
          </w:p>
        </w:tc>
        <w:tc>
          <w:tcPr>
            <w:tcW w:w="1620" w:type="dxa"/>
            <w:tcBorders>
              <w:top w:val="single" w:sz="4" w:space="0" w:color="000000"/>
              <w:left w:val="single" w:sz="4" w:space="0" w:color="000000"/>
              <w:bottom w:val="single" w:sz="4" w:space="0" w:color="000000"/>
              <w:right w:val="single" w:sz="4" w:space="0" w:color="000000"/>
            </w:tcBorders>
          </w:tcPr>
          <w:p w14:paraId="0002DD30" w14:textId="77777777" w:rsidR="003B5AAF" w:rsidRPr="00D357A9" w:rsidRDefault="003B5AAF" w:rsidP="008B51D8">
            <w:pPr>
              <w:ind w:firstLine="90"/>
              <w:jc w:val="both"/>
              <w:rPr>
                <w:rFonts w:ascii="Arial" w:hAnsi="Arial" w:cs="Arial"/>
                <w:sz w:val="24"/>
                <w:szCs w:val="24"/>
                <w:highlight w:val="yellow"/>
              </w:rPr>
            </w:pPr>
          </w:p>
        </w:tc>
        <w:tc>
          <w:tcPr>
            <w:tcW w:w="1585" w:type="dxa"/>
            <w:tcBorders>
              <w:top w:val="single" w:sz="4" w:space="0" w:color="000000"/>
              <w:left w:val="single" w:sz="4" w:space="0" w:color="000000"/>
              <w:bottom w:val="single" w:sz="4" w:space="0" w:color="000000"/>
              <w:right w:val="single" w:sz="4" w:space="0" w:color="000000"/>
            </w:tcBorders>
          </w:tcPr>
          <w:p w14:paraId="08EC1BA2" w14:textId="77777777" w:rsidR="003B5AAF" w:rsidRPr="00D357A9" w:rsidRDefault="003B5AAF" w:rsidP="008B51D8">
            <w:pPr>
              <w:ind w:firstLine="90"/>
              <w:jc w:val="both"/>
              <w:rPr>
                <w:rFonts w:ascii="Arial" w:hAnsi="Arial" w:cs="Arial"/>
                <w:sz w:val="24"/>
                <w:szCs w:val="24"/>
                <w:highlight w:val="yellow"/>
              </w:rPr>
            </w:pPr>
          </w:p>
        </w:tc>
        <w:tc>
          <w:tcPr>
            <w:tcW w:w="1585" w:type="dxa"/>
            <w:tcBorders>
              <w:top w:val="single" w:sz="4" w:space="0" w:color="000000"/>
              <w:left w:val="single" w:sz="4" w:space="0" w:color="000000"/>
              <w:bottom w:val="single" w:sz="4" w:space="0" w:color="000000"/>
              <w:right w:val="single" w:sz="4" w:space="0" w:color="000000"/>
            </w:tcBorders>
          </w:tcPr>
          <w:p w14:paraId="64ECDB3C" w14:textId="77777777" w:rsidR="00B24349" w:rsidRDefault="00AD3AB8" w:rsidP="008B51D8">
            <w:pPr>
              <w:ind w:firstLine="90"/>
              <w:jc w:val="both"/>
              <w:rPr>
                <w:rFonts w:ascii="Arial" w:hAnsi="Arial" w:cs="Arial"/>
                <w:sz w:val="24"/>
                <w:szCs w:val="24"/>
              </w:rPr>
            </w:pPr>
            <w:r>
              <w:rPr>
                <w:rFonts w:ascii="Arial" w:hAnsi="Arial" w:cs="Arial"/>
                <w:sz w:val="24"/>
                <w:szCs w:val="24"/>
                <w:lang w:val="mk-MK"/>
              </w:rPr>
              <w:t xml:space="preserve"> </w:t>
            </w:r>
          </w:p>
          <w:p w14:paraId="6DA37C1C" w14:textId="77777777" w:rsidR="003B5AAF" w:rsidRPr="008528C8" w:rsidRDefault="00AD3AB8" w:rsidP="008B51D8">
            <w:pPr>
              <w:ind w:firstLine="90"/>
              <w:jc w:val="both"/>
              <w:rPr>
                <w:rFonts w:ascii="Arial" w:hAnsi="Arial" w:cs="Arial"/>
                <w:sz w:val="24"/>
                <w:szCs w:val="24"/>
                <w:lang w:val="mk-MK"/>
              </w:rPr>
            </w:pPr>
            <w:r>
              <w:rPr>
                <w:rFonts w:ascii="Arial" w:hAnsi="Arial" w:cs="Arial"/>
                <w:sz w:val="24"/>
                <w:szCs w:val="24"/>
                <w:lang w:val="mk-MK"/>
              </w:rPr>
              <w:t xml:space="preserve"> </w:t>
            </w:r>
            <w:r w:rsidR="002F2977">
              <w:rPr>
                <w:rFonts w:ascii="Arial" w:hAnsi="Arial" w:cs="Arial"/>
                <w:sz w:val="24"/>
                <w:szCs w:val="24"/>
                <w:lang w:val="mk-MK"/>
              </w:rPr>
              <w:t>3</w:t>
            </w:r>
            <w:r>
              <w:rPr>
                <w:rFonts w:ascii="Arial" w:hAnsi="Arial" w:cs="Arial"/>
                <w:sz w:val="24"/>
                <w:szCs w:val="24"/>
                <w:lang w:val="mk-MK"/>
              </w:rPr>
              <w:t xml:space="preserve">       </w:t>
            </w:r>
            <w:r w:rsidR="00A7738F">
              <w:rPr>
                <w:rFonts w:ascii="Arial" w:hAnsi="Arial" w:cs="Arial"/>
                <w:sz w:val="24"/>
                <w:szCs w:val="24"/>
              </w:rPr>
              <w:t xml:space="preserve">  </w:t>
            </w:r>
            <w:r w:rsidR="008528C8">
              <w:rPr>
                <w:rFonts w:ascii="Arial" w:hAnsi="Arial" w:cs="Arial"/>
                <w:sz w:val="24"/>
                <w:szCs w:val="24"/>
              </w:rPr>
              <w:t>47</w:t>
            </w:r>
          </w:p>
        </w:tc>
      </w:tr>
      <w:tr w:rsidR="003B5AAF" w:rsidRPr="00D357A9" w14:paraId="05ECEA10" w14:textId="77777777" w:rsidTr="002D186B">
        <w:tc>
          <w:tcPr>
            <w:tcW w:w="1657" w:type="dxa"/>
            <w:tcBorders>
              <w:top w:val="single" w:sz="4" w:space="0" w:color="000000"/>
              <w:left w:val="single" w:sz="4" w:space="0" w:color="000000"/>
              <w:bottom w:val="single" w:sz="4" w:space="0" w:color="000000"/>
              <w:right w:val="single" w:sz="4" w:space="0" w:color="000000"/>
            </w:tcBorders>
          </w:tcPr>
          <w:p w14:paraId="48196CEE" w14:textId="77777777" w:rsidR="00B24349" w:rsidRDefault="00B24349" w:rsidP="008B51D8">
            <w:pPr>
              <w:ind w:firstLine="90"/>
              <w:jc w:val="both"/>
              <w:rPr>
                <w:rFonts w:ascii="Arial" w:hAnsi="Arial" w:cs="Arial"/>
                <w:sz w:val="24"/>
                <w:szCs w:val="24"/>
              </w:rPr>
            </w:pPr>
          </w:p>
          <w:p w14:paraId="1274D369" w14:textId="77777777" w:rsidR="003B5AAF" w:rsidRPr="00D357A9" w:rsidRDefault="003B5AAF" w:rsidP="008B51D8">
            <w:pPr>
              <w:ind w:firstLine="90"/>
              <w:jc w:val="both"/>
              <w:rPr>
                <w:rFonts w:ascii="Arial" w:hAnsi="Arial" w:cs="Arial"/>
                <w:sz w:val="24"/>
                <w:szCs w:val="24"/>
              </w:rPr>
            </w:pPr>
            <w:r w:rsidRPr="00D357A9">
              <w:rPr>
                <w:rFonts w:ascii="Arial" w:hAnsi="Arial" w:cs="Arial"/>
                <w:sz w:val="24"/>
                <w:szCs w:val="24"/>
              </w:rPr>
              <w:t>Славејче</w:t>
            </w:r>
          </w:p>
          <w:p w14:paraId="26DF1AAB" w14:textId="77777777" w:rsidR="003B5AAF" w:rsidRPr="00D357A9" w:rsidRDefault="003B5AAF" w:rsidP="008B51D8">
            <w:pPr>
              <w:ind w:firstLine="90"/>
              <w:jc w:val="both"/>
              <w:rPr>
                <w:rFonts w:ascii="Arial" w:hAnsi="Arial" w:cs="Arial"/>
                <w:sz w:val="24"/>
                <w:szCs w:val="24"/>
              </w:rPr>
            </w:pPr>
          </w:p>
        </w:tc>
        <w:tc>
          <w:tcPr>
            <w:tcW w:w="1585" w:type="dxa"/>
            <w:tcBorders>
              <w:top w:val="single" w:sz="4" w:space="0" w:color="000000"/>
              <w:left w:val="single" w:sz="4" w:space="0" w:color="000000"/>
              <w:bottom w:val="single" w:sz="4" w:space="0" w:color="000000"/>
              <w:right w:val="single" w:sz="4" w:space="0" w:color="000000"/>
            </w:tcBorders>
          </w:tcPr>
          <w:p w14:paraId="580EDC73" w14:textId="77777777" w:rsidR="00B24349" w:rsidRDefault="00B24349" w:rsidP="008B51D8">
            <w:pPr>
              <w:ind w:firstLine="90"/>
              <w:jc w:val="both"/>
              <w:rPr>
                <w:rFonts w:ascii="Arial" w:hAnsi="Arial" w:cs="Arial"/>
                <w:sz w:val="24"/>
                <w:szCs w:val="24"/>
              </w:rPr>
            </w:pPr>
          </w:p>
          <w:p w14:paraId="4D2C08CF" w14:textId="77777777" w:rsidR="003B5AAF" w:rsidRPr="00D9292F" w:rsidRDefault="003B5AAF" w:rsidP="008B51D8">
            <w:pPr>
              <w:ind w:firstLine="90"/>
              <w:jc w:val="both"/>
              <w:rPr>
                <w:rFonts w:ascii="Arial" w:hAnsi="Arial" w:cs="Arial"/>
                <w:sz w:val="24"/>
                <w:szCs w:val="24"/>
                <w:highlight w:val="yellow"/>
                <w:lang w:val="mk-MK"/>
              </w:rPr>
            </w:pPr>
            <w:r>
              <w:rPr>
                <w:rFonts w:ascii="Arial" w:hAnsi="Arial" w:cs="Arial"/>
                <w:sz w:val="24"/>
                <w:szCs w:val="24"/>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2D5ACFA8" w14:textId="77777777" w:rsidR="00B24349" w:rsidRDefault="00644D16" w:rsidP="008B51D8">
            <w:pPr>
              <w:ind w:firstLine="90"/>
              <w:jc w:val="both"/>
              <w:rPr>
                <w:rFonts w:ascii="Arial" w:hAnsi="Arial" w:cs="Arial"/>
                <w:sz w:val="24"/>
                <w:szCs w:val="24"/>
              </w:rPr>
            </w:pPr>
            <w:r>
              <w:rPr>
                <w:rFonts w:ascii="Arial" w:hAnsi="Arial" w:cs="Arial"/>
                <w:sz w:val="24"/>
                <w:szCs w:val="24"/>
              </w:rPr>
              <w:t xml:space="preserve"> </w:t>
            </w:r>
          </w:p>
          <w:p w14:paraId="0FDD2D6F" w14:textId="77777777" w:rsidR="003B5AAF" w:rsidRPr="00CD4EF9" w:rsidRDefault="00644D16" w:rsidP="008B51D8">
            <w:pPr>
              <w:ind w:firstLine="90"/>
              <w:jc w:val="both"/>
              <w:rPr>
                <w:rFonts w:ascii="Arial" w:hAnsi="Arial" w:cs="Arial"/>
                <w:sz w:val="24"/>
                <w:szCs w:val="24"/>
                <w:highlight w:val="yellow"/>
                <w:lang w:val="mk-MK"/>
              </w:rPr>
            </w:pPr>
            <w:r>
              <w:rPr>
                <w:rFonts w:ascii="Arial" w:hAnsi="Arial" w:cs="Arial"/>
                <w:sz w:val="24"/>
                <w:szCs w:val="24"/>
              </w:rPr>
              <w:t>3</w:t>
            </w:r>
            <w:r w:rsidR="003B5AAF">
              <w:rPr>
                <w:rFonts w:ascii="Arial" w:hAnsi="Arial" w:cs="Arial"/>
                <w:sz w:val="24"/>
                <w:szCs w:val="24"/>
              </w:rPr>
              <w:t xml:space="preserve">        </w:t>
            </w:r>
            <w:r w:rsidR="00CD4EF9">
              <w:rPr>
                <w:rFonts w:ascii="Arial" w:hAnsi="Arial" w:cs="Arial"/>
                <w:sz w:val="24"/>
                <w:szCs w:val="24"/>
              </w:rPr>
              <w:t>59</w:t>
            </w:r>
          </w:p>
        </w:tc>
        <w:tc>
          <w:tcPr>
            <w:tcW w:w="1620" w:type="dxa"/>
            <w:tcBorders>
              <w:top w:val="single" w:sz="4" w:space="0" w:color="000000"/>
              <w:left w:val="single" w:sz="4" w:space="0" w:color="000000"/>
              <w:bottom w:val="single" w:sz="4" w:space="0" w:color="000000"/>
              <w:right w:val="single" w:sz="4" w:space="0" w:color="000000"/>
            </w:tcBorders>
          </w:tcPr>
          <w:p w14:paraId="3324C727" w14:textId="77777777" w:rsidR="003B5AAF" w:rsidRPr="00D357A9" w:rsidRDefault="003B5AAF" w:rsidP="008B51D8">
            <w:pPr>
              <w:ind w:firstLine="90"/>
              <w:jc w:val="both"/>
              <w:rPr>
                <w:rFonts w:ascii="Arial" w:hAnsi="Arial" w:cs="Arial"/>
                <w:sz w:val="24"/>
                <w:szCs w:val="24"/>
                <w:highlight w:val="yellow"/>
              </w:rPr>
            </w:pPr>
          </w:p>
        </w:tc>
        <w:tc>
          <w:tcPr>
            <w:tcW w:w="1585" w:type="dxa"/>
            <w:tcBorders>
              <w:top w:val="single" w:sz="4" w:space="0" w:color="000000"/>
              <w:left w:val="single" w:sz="4" w:space="0" w:color="000000"/>
              <w:bottom w:val="single" w:sz="4" w:space="0" w:color="000000"/>
              <w:right w:val="single" w:sz="4" w:space="0" w:color="000000"/>
            </w:tcBorders>
          </w:tcPr>
          <w:p w14:paraId="24F8F61E" w14:textId="77777777" w:rsidR="003B5AAF" w:rsidRPr="00D357A9" w:rsidRDefault="003B5AAF" w:rsidP="008B51D8">
            <w:pPr>
              <w:ind w:firstLine="90"/>
              <w:jc w:val="both"/>
              <w:rPr>
                <w:rFonts w:ascii="Arial" w:hAnsi="Arial" w:cs="Arial"/>
                <w:sz w:val="24"/>
                <w:szCs w:val="24"/>
                <w:highlight w:val="yellow"/>
              </w:rPr>
            </w:pPr>
          </w:p>
        </w:tc>
        <w:tc>
          <w:tcPr>
            <w:tcW w:w="1585" w:type="dxa"/>
            <w:tcBorders>
              <w:top w:val="single" w:sz="4" w:space="0" w:color="000000"/>
              <w:left w:val="single" w:sz="4" w:space="0" w:color="000000"/>
              <w:bottom w:val="single" w:sz="4" w:space="0" w:color="000000"/>
              <w:right w:val="single" w:sz="4" w:space="0" w:color="000000"/>
            </w:tcBorders>
          </w:tcPr>
          <w:p w14:paraId="7E06934B" w14:textId="77777777" w:rsidR="00B24349" w:rsidRDefault="00B24349" w:rsidP="008B51D8">
            <w:pPr>
              <w:ind w:firstLine="90"/>
              <w:jc w:val="both"/>
              <w:rPr>
                <w:rFonts w:ascii="Arial" w:hAnsi="Arial" w:cs="Arial"/>
                <w:sz w:val="24"/>
                <w:szCs w:val="24"/>
              </w:rPr>
            </w:pPr>
          </w:p>
          <w:p w14:paraId="5D4D9F80" w14:textId="77777777" w:rsidR="003B5AAF" w:rsidRPr="00CD4EF9" w:rsidRDefault="00CD4EF9" w:rsidP="008B51D8">
            <w:pPr>
              <w:ind w:firstLine="90"/>
              <w:jc w:val="both"/>
              <w:rPr>
                <w:rFonts w:ascii="Arial" w:hAnsi="Arial" w:cs="Arial"/>
                <w:sz w:val="24"/>
                <w:szCs w:val="24"/>
                <w:lang w:val="mk-MK"/>
              </w:rPr>
            </w:pPr>
            <w:r>
              <w:rPr>
                <w:rFonts w:ascii="Arial" w:hAnsi="Arial" w:cs="Arial"/>
                <w:sz w:val="24"/>
                <w:szCs w:val="24"/>
              </w:rPr>
              <w:t>3</w:t>
            </w:r>
            <w:r w:rsidR="00644D16">
              <w:rPr>
                <w:rFonts w:ascii="Arial" w:hAnsi="Arial" w:cs="Arial"/>
                <w:sz w:val="24"/>
                <w:szCs w:val="24"/>
              </w:rPr>
              <w:t xml:space="preserve">          </w:t>
            </w:r>
            <w:r>
              <w:rPr>
                <w:rFonts w:ascii="Arial" w:hAnsi="Arial" w:cs="Arial"/>
                <w:sz w:val="24"/>
                <w:szCs w:val="24"/>
              </w:rPr>
              <w:t>59</w:t>
            </w:r>
          </w:p>
        </w:tc>
      </w:tr>
      <w:tr w:rsidR="003B5AAF" w:rsidRPr="00D357A9" w14:paraId="0FBA800A" w14:textId="77777777" w:rsidTr="002D186B">
        <w:tc>
          <w:tcPr>
            <w:tcW w:w="1657" w:type="dxa"/>
            <w:tcBorders>
              <w:top w:val="single" w:sz="4" w:space="0" w:color="000000"/>
              <w:left w:val="single" w:sz="4" w:space="0" w:color="000000"/>
              <w:bottom w:val="single" w:sz="4" w:space="0" w:color="000000"/>
              <w:right w:val="single" w:sz="4" w:space="0" w:color="000000"/>
            </w:tcBorders>
          </w:tcPr>
          <w:p w14:paraId="6CDC2540" w14:textId="77777777" w:rsidR="001530BE" w:rsidRDefault="001530BE" w:rsidP="001530BE">
            <w:pPr>
              <w:jc w:val="both"/>
              <w:rPr>
                <w:rFonts w:ascii="Arial" w:hAnsi="Arial" w:cs="Arial"/>
                <w:sz w:val="24"/>
                <w:szCs w:val="24"/>
                <w:lang w:val="mk-MK"/>
              </w:rPr>
            </w:pPr>
          </w:p>
          <w:p w14:paraId="548E065A" w14:textId="77777777" w:rsidR="003B5AAF" w:rsidRPr="00D357A9" w:rsidRDefault="001530BE" w:rsidP="001530BE">
            <w:pPr>
              <w:jc w:val="both"/>
              <w:rPr>
                <w:rFonts w:ascii="Arial" w:hAnsi="Arial" w:cs="Arial"/>
                <w:sz w:val="24"/>
                <w:szCs w:val="24"/>
              </w:rPr>
            </w:pPr>
            <w:r>
              <w:rPr>
                <w:rFonts w:ascii="Arial" w:hAnsi="Arial" w:cs="Arial"/>
                <w:sz w:val="24"/>
                <w:szCs w:val="24"/>
                <w:lang w:val="mk-MK"/>
              </w:rPr>
              <w:t xml:space="preserve">  </w:t>
            </w:r>
            <w:r w:rsidR="003B5AAF" w:rsidRPr="00D357A9">
              <w:rPr>
                <w:rFonts w:ascii="Arial" w:hAnsi="Arial" w:cs="Arial"/>
                <w:sz w:val="24"/>
                <w:szCs w:val="24"/>
              </w:rPr>
              <w:t>Кокиче</w:t>
            </w:r>
          </w:p>
        </w:tc>
        <w:tc>
          <w:tcPr>
            <w:tcW w:w="1585" w:type="dxa"/>
            <w:tcBorders>
              <w:top w:val="single" w:sz="4" w:space="0" w:color="000000"/>
              <w:left w:val="single" w:sz="4" w:space="0" w:color="000000"/>
              <w:bottom w:val="single" w:sz="4" w:space="0" w:color="000000"/>
              <w:right w:val="single" w:sz="4" w:space="0" w:color="000000"/>
            </w:tcBorders>
          </w:tcPr>
          <w:p w14:paraId="67969F82" w14:textId="77777777" w:rsidR="003B5AAF" w:rsidRPr="00D357A9" w:rsidRDefault="003B5AAF" w:rsidP="008B51D8">
            <w:pPr>
              <w:ind w:firstLine="90"/>
              <w:jc w:val="both"/>
              <w:rPr>
                <w:rFonts w:ascii="Arial" w:hAnsi="Arial" w:cs="Arial"/>
                <w:sz w:val="24"/>
                <w:szCs w:val="24"/>
                <w:highlight w:val="yellow"/>
              </w:rPr>
            </w:pPr>
          </w:p>
        </w:tc>
        <w:tc>
          <w:tcPr>
            <w:tcW w:w="1585" w:type="dxa"/>
            <w:tcBorders>
              <w:top w:val="single" w:sz="4" w:space="0" w:color="000000"/>
              <w:left w:val="single" w:sz="4" w:space="0" w:color="000000"/>
              <w:bottom w:val="single" w:sz="4" w:space="0" w:color="000000"/>
              <w:right w:val="single" w:sz="4" w:space="0" w:color="000000"/>
            </w:tcBorders>
          </w:tcPr>
          <w:p w14:paraId="18721EE3" w14:textId="77777777" w:rsidR="00B24349" w:rsidRDefault="003B5AAF" w:rsidP="008B51D8">
            <w:pPr>
              <w:ind w:firstLine="90"/>
              <w:jc w:val="both"/>
              <w:rPr>
                <w:rFonts w:ascii="Arial" w:hAnsi="Arial" w:cs="Arial"/>
                <w:sz w:val="24"/>
                <w:szCs w:val="24"/>
              </w:rPr>
            </w:pPr>
            <w:r w:rsidRPr="001530BE">
              <w:rPr>
                <w:rFonts w:ascii="Arial" w:hAnsi="Arial" w:cs="Arial"/>
                <w:sz w:val="24"/>
                <w:szCs w:val="24"/>
              </w:rPr>
              <w:t xml:space="preserve">  </w:t>
            </w:r>
          </w:p>
          <w:p w14:paraId="6D17AA14" w14:textId="77777777" w:rsidR="003B5AAF" w:rsidRPr="00CD4EF9" w:rsidRDefault="003B5AAF" w:rsidP="008B51D8">
            <w:pPr>
              <w:ind w:firstLine="90"/>
              <w:jc w:val="both"/>
              <w:rPr>
                <w:rFonts w:ascii="Arial" w:hAnsi="Arial" w:cs="Arial"/>
                <w:sz w:val="24"/>
                <w:szCs w:val="24"/>
                <w:lang w:val="mk-MK"/>
              </w:rPr>
            </w:pPr>
            <w:r w:rsidRPr="001530BE">
              <w:rPr>
                <w:rFonts w:ascii="Arial" w:hAnsi="Arial" w:cs="Arial"/>
                <w:sz w:val="24"/>
                <w:szCs w:val="24"/>
                <w:lang w:val="mk-MK"/>
              </w:rPr>
              <w:t>2</w:t>
            </w:r>
            <w:r w:rsidRPr="001530BE">
              <w:rPr>
                <w:rFonts w:ascii="Arial" w:hAnsi="Arial" w:cs="Arial"/>
                <w:sz w:val="24"/>
                <w:szCs w:val="24"/>
              </w:rPr>
              <w:t xml:space="preserve">      </w:t>
            </w:r>
            <w:r w:rsidR="009271A6" w:rsidRPr="001530BE">
              <w:rPr>
                <w:rFonts w:ascii="Arial" w:hAnsi="Arial" w:cs="Arial"/>
                <w:sz w:val="24"/>
                <w:szCs w:val="24"/>
                <w:lang w:val="mk-MK"/>
              </w:rPr>
              <w:t xml:space="preserve"> </w:t>
            </w:r>
            <w:r w:rsidRPr="001530BE">
              <w:rPr>
                <w:rFonts w:ascii="Arial" w:hAnsi="Arial" w:cs="Arial"/>
                <w:sz w:val="24"/>
                <w:szCs w:val="24"/>
              </w:rPr>
              <w:t xml:space="preserve"> </w:t>
            </w:r>
            <w:r w:rsidR="00CD4EF9">
              <w:rPr>
                <w:rFonts w:ascii="Arial" w:hAnsi="Arial" w:cs="Arial"/>
                <w:sz w:val="24"/>
                <w:szCs w:val="24"/>
              </w:rPr>
              <w:t>61</w:t>
            </w:r>
          </w:p>
        </w:tc>
        <w:tc>
          <w:tcPr>
            <w:tcW w:w="1620" w:type="dxa"/>
            <w:tcBorders>
              <w:top w:val="single" w:sz="4" w:space="0" w:color="000000"/>
              <w:left w:val="single" w:sz="4" w:space="0" w:color="000000"/>
              <w:bottom w:val="single" w:sz="4" w:space="0" w:color="000000"/>
              <w:right w:val="single" w:sz="4" w:space="0" w:color="000000"/>
            </w:tcBorders>
          </w:tcPr>
          <w:p w14:paraId="3FE4A346" w14:textId="77777777" w:rsidR="003B5AAF" w:rsidRPr="001530BE" w:rsidRDefault="003B5AAF" w:rsidP="008B51D8">
            <w:pPr>
              <w:ind w:firstLine="90"/>
              <w:jc w:val="both"/>
              <w:rPr>
                <w:rFonts w:ascii="Arial" w:hAnsi="Arial" w:cs="Arial"/>
                <w:sz w:val="24"/>
                <w:szCs w:val="24"/>
              </w:rPr>
            </w:pPr>
          </w:p>
        </w:tc>
        <w:tc>
          <w:tcPr>
            <w:tcW w:w="1585" w:type="dxa"/>
            <w:tcBorders>
              <w:top w:val="single" w:sz="4" w:space="0" w:color="000000"/>
              <w:left w:val="single" w:sz="4" w:space="0" w:color="000000"/>
              <w:bottom w:val="single" w:sz="4" w:space="0" w:color="000000"/>
              <w:right w:val="single" w:sz="4" w:space="0" w:color="000000"/>
            </w:tcBorders>
          </w:tcPr>
          <w:p w14:paraId="41587E62" w14:textId="77777777" w:rsidR="003B5AAF" w:rsidRPr="00D357A9" w:rsidRDefault="003B5AAF" w:rsidP="008B51D8">
            <w:pPr>
              <w:ind w:firstLine="90"/>
              <w:jc w:val="both"/>
              <w:rPr>
                <w:rFonts w:ascii="Arial" w:hAnsi="Arial" w:cs="Arial"/>
                <w:sz w:val="24"/>
                <w:szCs w:val="24"/>
              </w:rPr>
            </w:pPr>
          </w:p>
        </w:tc>
        <w:tc>
          <w:tcPr>
            <w:tcW w:w="1585" w:type="dxa"/>
            <w:tcBorders>
              <w:top w:val="single" w:sz="4" w:space="0" w:color="000000"/>
              <w:left w:val="single" w:sz="4" w:space="0" w:color="000000"/>
              <w:bottom w:val="single" w:sz="4" w:space="0" w:color="000000"/>
              <w:right w:val="single" w:sz="4" w:space="0" w:color="000000"/>
            </w:tcBorders>
          </w:tcPr>
          <w:p w14:paraId="7AF55A27" w14:textId="77777777" w:rsidR="00B24349" w:rsidRDefault="00F90C2C" w:rsidP="008B51D8">
            <w:pPr>
              <w:ind w:firstLine="90"/>
              <w:jc w:val="both"/>
              <w:rPr>
                <w:rFonts w:ascii="Arial" w:hAnsi="Arial" w:cs="Arial"/>
                <w:sz w:val="24"/>
                <w:szCs w:val="24"/>
              </w:rPr>
            </w:pPr>
            <w:r>
              <w:rPr>
                <w:rFonts w:ascii="Arial" w:hAnsi="Arial" w:cs="Arial"/>
                <w:sz w:val="24"/>
                <w:szCs w:val="24"/>
                <w:lang w:val="mk-MK"/>
              </w:rPr>
              <w:t xml:space="preserve">  </w:t>
            </w:r>
          </w:p>
          <w:p w14:paraId="3190813B" w14:textId="77777777" w:rsidR="003B5AAF" w:rsidRPr="00077481" w:rsidRDefault="00F90C2C" w:rsidP="008B51D8">
            <w:pPr>
              <w:ind w:firstLine="90"/>
              <w:jc w:val="both"/>
              <w:rPr>
                <w:rFonts w:ascii="Arial" w:hAnsi="Arial" w:cs="Arial"/>
                <w:sz w:val="24"/>
                <w:szCs w:val="24"/>
                <w:lang w:val="mk-MK"/>
              </w:rPr>
            </w:pPr>
            <w:r>
              <w:rPr>
                <w:rFonts w:ascii="Arial" w:hAnsi="Arial" w:cs="Arial"/>
                <w:sz w:val="24"/>
                <w:szCs w:val="24"/>
                <w:lang w:val="mk-MK"/>
              </w:rPr>
              <w:t xml:space="preserve">2        </w:t>
            </w:r>
            <w:r w:rsidR="00A7738F">
              <w:rPr>
                <w:rFonts w:ascii="Arial" w:hAnsi="Arial" w:cs="Arial"/>
                <w:sz w:val="24"/>
                <w:szCs w:val="24"/>
              </w:rPr>
              <w:t xml:space="preserve"> </w:t>
            </w:r>
            <w:r>
              <w:rPr>
                <w:rFonts w:ascii="Arial" w:hAnsi="Arial" w:cs="Arial"/>
                <w:sz w:val="24"/>
                <w:szCs w:val="24"/>
                <w:lang w:val="mk-MK"/>
              </w:rPr>
              <w:t xml:space="preserve"> </w:t>
            </w:r>
            <w:r w:rsidR="009E70BB">
              <w:rPr>
                <w:rFonts w:ascii="Arial" w:hAnsi="Arial" w:cs="Arial"/>
                <w:sz w:val="24"/>
                <w:szCs w:val="24"/>
                <w:lang w:val="mk-MK"/>
              </w:rPr>
              <w:t>6</w:t>
            </w:r>
            <w:r w:rsidR="00CD4EF9">
              <w:rPr>
                <w:rFonts w:ascii="Arial" w:hAnsi="Arial" w:cs="Arial"/>
                <w:sz w:val="24"/>
                <w:szCs w:val="24"/>
              </w:rPr>
              <w:t>1</w:t>
            </w:r>
            <w:r w:rsidR="003B5AAF">
              <w:rPr>
                <w:rFonts w:ascii="Arial" w:hAnsi="Arial" w:cs="Arial"/>
                <w:sz w:val="24"/>
                <w:szCs w:val="24"/>
                <w:lang w:val="mk-MK"/>
              </w:rPr>
              <w:t xml:space="preserve">                         </w:t>
            </w:r>
          </w:p>
        </w:tc>
      </w:tr>
      <w:tr w:rsidR="003B5AAF" w:rsidRPr="00D357A9" w14:paraId="0A32A474" w14:textId="77777777" w:rsidTr="002D186B">
        <w:tc>
          <w:tcPr>
            <w:tcW w:w="1657" w:type="dxa"/>
            <w:tcBorders>
              <w:top w:val="single" w:sz="4" w:space="0" w:color="000000"/>
              <w:left w:val="single" w:sz="4" w:space="0" w:color="000000"/>
              <w:bottom w:val="single" w:sz="4" w:space="0" w:color="000000"/>
              <w:right w:val="single" w:sz="4" w:space="0" w:color="000000"/>
            </w:tcBorders>
          </w:tcPr>
          <w:p w14:paraId="00CEBDAD" w14:textId="77777777" w:rsidR="003B5AAF" w:rsidRPr="00D357A9" w:rsidRDefault="003B5AAF" w:rsidP="008B51D8">
            <w:pPr>
              <w:ind w:firstLine="90"/>
              <w:jc w:val="both"/>
              <w:rPr>
                <w:rFonts w:ascii="Arial" w:hAnsi="Arial" w:cs="Arial"/>
                <w:sz w:val="24"/>
                <w:szCs w:val="24"/>
              </w:rPr>
            </w:pPr>
          </w:p>
          <w:p w14:paraId="164F589D" w14:textId="77777777" w:rsidR="003B5AAF" w:rsidRPr="00D357A9" w:rsidRDefault="003B5AAF" w:rsidP="008B51D8">
            <w:pPr>
              <w:ind w:firstLine="90"/>
              <w:jc w:val="both"/>
              <w:rPr>
                <w:rFonts w:ascii="Arial" w:hAnsi="Arial" w:cs="Arial"/>
                <w:sz w:val="24"/>
                <w:szCs w:val="24"/>
              </w:rPr>
            </w:pPr>
            <w:r w:rsidRPr="00D357A9">
              <w:rPr>
                <w:rFonts w:ascii="Arial" w:hAnsi="Arial" w:cs="Arial"/>
                <w:sz w:val="24"/>
                <w:szCs w:val="24"/>
              </w:rPr>
              <w:t>Качунка</w:t>
            </w:r>
          </w:p>
        </w:tc>
        <w:tc>
          <w:tcPr>
            <w:tcW w:w="1585" w:type="dxa"/>
            <w:tcBorders>
              <w:top w:val="single" w:sz="4" w:space="0" w:color="000000"/>
              <w:left w:val="single" w:sz="4" w:space="0" w:color="000000"/>
              <w:bottom w:val="single" w:sz="4" w:space="0" w:color="000000"/>
              <w:right w:val="single" w:sz="4" w:space="0" w:color="000000"/>
            </w:tcBorders>
          </w:tcPr>
          <w:p w14:paraId="7D072C71" w14:textId="77777777" w:rsidR="003B5AAF" w:rsidRPr="00D357A9" w:rsidRDefault="003B5AAF" w:rsidP="008B51D8">
            <w:pPr>
              <w:ind w:firstLine="90"/>
              <w:jc w:val="both"/>
              <w:rPr>
                <w:rFonts w:ascii="Arial" w:hAnsi="Arial" w:cs="Arial"/>
                <w:sz w:val="24"/>
                <w:szCs w:val="24"/>
                <w:highlight w:val="yellow"/>
              </w:rPr>
            </w:pPr>
          </w:p>
        </w:tc>
        <w:tc>
          <w:tcPr>
            <w:tcW w:w="1585" w:type="dxa"/>
            <w:tcBorders>
              <w:top w:val="single" w:sz="4" w:space="0" w:color="000000"/>
              <w:left w:val="single" w:sz="4" w:space="0" w:color="000000"/>
              <w:bottom w:val="single" w:sz="4" w:space="0" w:color="000000"/>
              <w:right w:val="single" w:sz="4" w:space="0" w:color="000000"/>
            </w:tcBorders>
          </w:tcPr>
          <w:p w14:paraId="1740D33E" w14:textId="77777777" w:rsidR="00B24349" w:rsidRDefault="00B24349" w:rsidP="008B51D8">
            <w:pPr>
              <w:ind w:firstLine="90"/>
              <w:jc w:val="both"/>
              <w:rPr>
                <w:rFonts w:ascii="Arial" w:hAnsi="Arial" w:cs="Arial"/>
                <w:sz w:val="24"/>
                <w:szCs w:val="24"/>
              </w:rPr>
            </w:pPr>
          </w:p>
          <w:p w14:paraId="2CF4A7D9" w14:textId="77777777" w:rsidR="003B5AAF" w:rsidRPr="00D357A9" w:rsidRDefault="003B5AAF" w:rsidP="008B51D8">
            <w:pPr>
              <w:ind w:firstLine="90"/>
              <w:jc w:val="both"/>
              <w:rPr>
                <w:rFonts w:ascii="Arial" w:hAnsi="Arial" w:cs="Arial"/>
                <w:sz w:val="24"/>
                <w:szCs w:val="24"/>
                <w:highlight w:val="yellow"/>
              </w:rPr>
            </w:pPr>
            <w:r>
              <w:rPr>
                <w:rFonts w:ascii="Arial" w:hAnsi="Arial" w:cs="Arial"/>
                <w:sz w:val="24"/>
                <w:szCs w:val="24"/>
              </w:rPr>
              <w:t xml:space="preserve">2     </w:t>
            </w:r>
            <w:r w:rsidR="00F90C2C">
              <w:rPr>
                <w:rFonts w:ascii="Arial" w:hAnsi="Arial" w:cs="Arial"/>
                <w:sz w:val="24"/>
                <w:szCs w:val="24"/>
                <w:lang w:val="mk-MK"/>
              </w:rPr>
              <w:t xml:space="preserve">  </w:t>
            </w:r>
            <w:r w:rsidR="009271A6">
              <w:rPr>
                <w:rFonts w:ascii="Arial" w:hAnsi="Arial" w:cs="Arial"/>
                <w:sz w:val="24"/>
                <w:szCs w:val="24"/>
                <w:lang w:val="mk-MK"/>
              </w:rPr>
              <w:t xml:space="preserve"> </w:t>
            </w:r>
            <w:r w:rsidR="00F90C2C">
              <w:rPr>
                <w:rFonts w:ascii="Arial" w:hAnsi="Arial" w:cs="Arial"/>
                <w:sz w:val="24"/>
                <w:szCs w:val="24"/>
                <w:lang w:val="mk-MK"/>
              </w:rPr>
              <w:t xml:space="preserve"> </w:t>
            </w:r>
            <w:r w:rsidR="00CD4EF9">
              <w:rPr>
                <w:rFonts w:ascii="Arial" w:hAnsi="Arial" w:cs="Arial"/>
                <w:sz w:val="24"/>
                <w:szCs w:val="24"/>
              </w:rPr>
              <w:t>54</w:t>
            </w:r>
            <w:r>
              <w:rPr>
                <w:rFonts w:ascii="Arial" w:hAnsi="Arial" w:cs="Arial"/>
                <w:sz w:val="24"/>
                <w:szCs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40D7FDC2" w14:textId="77777777" w:rsidR="003B5AAF" w:rsidRPr="00D357A9" w:rsidRDefault="003B5AAF" w:rsidP="008B51D8">
            <w:pPr>
              <w:ind w:firstLine="90"/>
              <w:jc w:val="both"/>
              <w:rPr>
                <w:rFonts w:ascii="Arial" w:hAnsi="Arial" w:cs="Arial"/>
                <w:sz w:val="24"/>
                <w:szCs w:val="24"/>
                <w:highlight w:val="yellow"/>
              </w:rPr>
            </w:pPr>
          </w:p>
        </w:tc>
        <w:tc>
          <w:tcPr>
            <w:tcW w:w="1585" w:type="dxa"/>
            <w:tcBorders>
              <w:top w:val="single" w:sz="4" w:space="0" w:color="000000"/>
              <w:left w:val="single" w:sz="4" w:space="0" w:color="000000"/>
              <w:bottom w:val="single" w:sz="4" w:space="0" w:color="000000"/>
              <w:right w:val="single" w:sz="4" w:space="0" w:color="000000"/>
            </w:tcBorders>
          </w:tcPr>
          <w:p w14:paraId="392ED1B8" w14:textId="77777777" w:rsidR="003B5AAF" w:rsidRPr="00D357A9" w:rsidRDefault="003B5AAF" w:rsidP="008B51D8">
            <w:pPr>
              <w:ind w:firstLine="90"/>
              <w:jc w:val="both"/>
              <w:rPr>
                <w:rFonts w:ascii="Arial" w:hAnsi="Arial" w:cs="Arial"/>
                <w:sz w:val="24"/>
                <w:szCs w:val="24"/>
                <w:highlight w:val="yellow"/>
              </w:rPr>
            </w:pPr>
          </w:p>
        </w:tc>
        <w:tc>
          <w:tcPr>
            <w:tcW w:w="1585" w:type="dxa"/>
            <w:tcBorders>
              <w:top w:val="single" w:sz="4" w:space="0" w:color="000000"/>
              <w:left w:val="single" w:sz="4" w:space="0" w:color="000000"/>
              <w:bottom w:val="single" w:sz="4" w:space="0" w:color="000000"/>
              <w:right w:val="single" w:sz="4" w:space="0" w:color="000000"/>
            </w:tcBorders>
          </w:tcPr>
          <w:p w14:paraId="54305C4E" w14:textId="77777777" w:rsidR="00B24349" w:rsidRDefault="00B24349" w:rsidP="008B51D8">
            <w:pPr>
              <w:ind w:firstLine="90"/>
              <w:jc w:val="both"/>
              <w:rPr>
                <w:rFonts w:ascii="Arial" w:hAnsi="Arial" w:cs="Arial"/>
                <w:sz w:val="24"/>
                <w:szCs w:val="24"/>
              </w:rPr>
            </w:pPr>
          </w:p>
          <w:p w14:paraId="5E51FBB8" w14:textId="77777777" w:rsidR="003B5AAF" w:rsidRPr="00CD4EF9" w:rsidRDefault="009271A6" w:rsidP="008B51D8">
            <w:pPr>
              <w:ind w:firstLine="90"/>
              <w:jc w:val="both"/>
              <w:rPr>
                <w:rFonts w:ascii="Arial" w:hAnsi="Arial" w:cs="Arial"/>
                <w:sz w:val="24"/>
                <w:szCs w:val="24"/>
                <w:lang w:val="mk-MK"/>
              </w:rPr>
            </w:pPr>
            <w:r>
              <w:rPr>
                <w:rFonts w:ascii="Arial" w:hAnsi="Arial" w:cs="Arial"/>
                <w:sz w:val="24"/>
                <w:szCs w:val="24"/>
                <w:lang w:val="mk-MK"/>
              </w:rPr>
              <w:t xml:space="preserve"> </w:t>
            </w:r>
            <w:r w:rsidR="003B5AAF">
              <w:rPr>
                <w:rFonts w:ascii="Arial" w:hAnsi="Arial" w:cs="Arial"/>
                <w:sz w:val="24"/>
                <w:szCs w:val="24"/>
              </w:rPr>
              <w:t xml:space="preserve">2          </w:t>
            </w:r>
            <w:r w:rsidR="00CD4EF9">
              <w:rPr>
                <w:rFonts w:ascii="Arial" w:hAnsi="Arial" w:cs="Arial"/>
                <w:sz w:val="24"/>
                <w:szCs w:val="24"/>
              </w:rPr>
              <w:t>54</w:t>
            </w:r>
          </w:p>
        </w:tc>
      </w:tr>
      <w:tr w:rsidR="003B5AAF" w:rsidRPr="00D357A9" w14:paraId="6943ADA3" w14:textId="77777777" w:rsidTr="002D186B">
        <w:trPr>
          <w:trHeight w:val="92"/>
        </w:trPr>
        <w:tc>
          <w:tcPr>
            <w:tcW w:w="1657" w:type="dxa"/>
            <w:tcBorders>
              <w:top w:val="single" w:sz="4" w:space="0" w:color="000000"/>
              <w:left w:val="single" w:sz="4" w:space="0" w:color="000000"/>
              <w:bottom w:val="single" w:sz="4" w:space="0" w:color="000000"/>
              <w:right w:val="single" w:sz="4" w:space="0" w:color="000000"/>
            </w:tcBorders>
          </w:tcPr>
          <w:p w14:paraId="53DBAB1D" w14:textId="77777777" w:rsidR="003B5AAF" w:rsidRPr="00D357A9" w:rsidRDefault="003B5AAF" w:rsidP="008B51D8">
            <w:pPr>
              <w:ind w:firstLine="90"/>
              <w:jc w:val="both"/>
              <w:rPr>
                <w:rFonts w:ascii="Arial" w:hAnsi="Arial" w:cs="Arial"/>
                <w:sz w:val="24"/>
                <w:szCs w:val="24"/>
              </w:rPr>
            </w:pPr>
          </w:p>
          <w:p w14:paraId="2D40617C" w14:textId="77777777" w:rsidR="003B5AAF" w:rsidRPr="00D357A9" w:rsidRDefault="003B5AAF" w:rsidP="008B51D8">
            <w:pPr>
              <w:ind w:firstLine="90"/>
              <w:jc w:val="both"/>
              <w:rPr>
                <w:rFonts w:ascii="Arial" w:hAnsi="Arial" w:cs="Arial"/>
                <w:sz w:val="24"/>
                <w:szCs w:val="24"/>
              </w:rPr>
            </w:pPr>
            <w:r w:rsidRPr="00D357A9">
              <w:rPr>
                <w:rFonts w:ascii="Arial" w:hAnsi="Arial" w:cs="Arial"/>
                <w:sz w:val="24"/>
                <w:szCs w:val="24"/>
              </w:rPr>
              <w:lastRenderedPageBreak/>
              <w:t>Ѕвездички</w:t>
            </w:r>
          </w:p>
          <w:p w14:paraId="19E8A5BF" w14:textId="77777777" w:rsidR="003B5AAF" w:rsidRPr="00D357A9" w:rsidRDefault="003B5AAF" w:rsidP="008B51D8">
            <w:pPr>
              <w:ind w:firstLine="90"/>
              <w:jc w:val="both"/>
              <w:rPr>
                <w:rFonts w:ascii="Arial" w:hAnsi="Arial" w:cs="Arial"/>
                <w:sz w:val="24"/>
                <w:szCs w:val="24"/>
              </w:rPr>
            </w:pPr>
          </w:p>
        </w:tc>
        <w:tc>
          <w:tcPr>
            <w:tcW w:w="1585" w:type="dxa"/>
            <w:tcBorders>
              <w:top w:val="single" w:sz="4" w:space="0" w:color="000000"/>
              <w:left w:val="single" w:sz="4" w:space="0" w:color="000000"/>
              <w:bottom w:val="single" w:sz="4" w:space="0" w:color="000000"/>
              <w:right w:val="single" w:sz="4" w:space="0" w:color="000000"/>
            </w:tcBorders>
          </w:tcPr>
          <w:p w14:paraId="0D2B3FBF" w14:textId="77777777" w:rsidR="003B5AAF" w:rsidRPr="00D357A9" w:rsidRDefault="003B5AAF" w:rsidP="008B51D8">
            <w:pPr>
              <w:ind w:firstLine="90"/>
              <w:jc w:val="both"/>
              <w:rPr>
                <w:rFonts w:ascii="Arial" w:hAnsi="Arial" w:cs="Arial"/>
                <w:sz w:val="24"/>
                <w:szCs w:val="24"/>
                <w:highlight w:val="yellow"/>
              </w:rPr>
            </w:pPr>
          </w:p>
          <w:p w14:paraId="4F392E12" w14:textId="77777777" w:rsidR="00A67C9F" w:rsidRDefault="00A67C9F" w:rsidP="008B51D8">
            <w:pPr>
              <w:ind w:firstLine="90"/>
              <w:jc w:val="both"/>
              <w:rPr>
                <w:rFonts w:ascii="Arial" w:hAnsi="Arial" w:cs="Arial"/>
                <w:sz w:val="24"/>
                <w:szCs w:val="24"/>
              </w:rPr>
            </w:pPr>
          </w:p>
          <w:p w14:paraId="5FA93E68" w14:textId="77777777" w:rsidR="003B5AAF" w:rsidRPr="00C368F6" w:rsidRDefault="00BF7350" w:rsidP="008B51D8">
            <w:pPr>
              <w:ind w:firstLine="90"/>
              <w:jc w:val="both"/>
              <w:rPr>
                <w:rFonts w:ascii="Arial" w:hAnsi="Arial" w:cs="Arial"/>
                <w:sz w:val="24"/>
                <w:szCs w:val="24"/>
                <w:highlight w:val="yellow"/>
              </w:rPr>
            </w:pPr>
            <w:r>
              <w:rPr>
                <w:rFonts w:ascii="Arial" w:hAnsi="Arial" w:cs="Arial"/>
                <w:sz w:val="24"/>
                <w:szCs w:val="24"/>
              </w:rPr>
              <w:t xml:space="preserve">1            </w:t>
            </w:r>
            <w:r w:rsidR="009271A6">
              <w:rPr>
                <w:rFonts w:ascii="Arial" w:hAnsi="Arial" w:cs="Arial"/>
                <w:sz w:val="24"/>
                <w:szCs w:val="24"/>
                <w:lang w:val="mk-MK"/>
              </w:rPr>
              <w:t>1</w:t>
            </w:r>
            <w:r w:rsidR="00C368F6">
              <w:rPr>
                <w:rFonts w:ascii="Arial" w:hAnsi="Arial" w:cs="Arial"/>
                <w:sz w:val="24"/>
                <w:szCs w:val="24"/>
              </w:rPr>
              <w:t>2</w:t>
            </w:r>
          </w:p>
        </w:tc>
        <w:tc>
          <w:tcPr>
            <w:tcW w:w="1585" w:type="dxa"/>
            <w:tcBorders>
              <w:top w:val="single" w:sz="4" w:space="0" w:color="000000"/>
              <w:left w:val="single" w:sz="4" w:space="0" w:color="000000"/>
              <w:bottom w:val="single" w:sz="4" w:space="0" w:color="000000"/>
              <w:right w:val="single" w:sz="4" w:space="0" w:color="000000"/>
            </w:tcBorders>
          </w:tcPr>
          <w:p w14:paraId="7ACBFBC3" w14:textId="77777777" w:rsidR="003B5AAF" w:rsidRPr="00D357A9" w:rsidRDefault="003B5AAF" w:rsidP="008B51D8">
            <w:pPr>
              <w:ind w:firstLine="90"/>
              <w:jc w:val="both"/>
              <w:rPr>
                <w:rFonts w:ascii="Arial" w:hAnsi="Arial" w:cs="Arial"/>
                <w:sz w:val="24"/>
                <w:szCs w:val="24"/>
                <w:highlight w:val="yellow"/>
              </w:rPr>
            </w:pPr>
          </w:p>
          <w:p w14:paraId="7E865BD3" w14:textId="77777777" w:rsidR="00A67C9F" w:rsidRDefault="00A67C9F" w:rsidP="008B51D8">
            <w:pPr>
              <w:ind w:firstLine="90"/>
              <w:jc w:val="both"/>
              <w:rPr>
                <w:rFonts w:ascii="Arial" w:hAnsi="Arial" w:cs="Arial"/>
                <w:sz w:val="24"/>
                <w:szCs w:val="24"/>
              </w:rPr>
            </w:pPr>
          </w:p>
          <w:p w14:paraId="037DB4C1" w14:textId="77777777" w:rsidR="003B5AAF" w:rsidRPr="00C368F6" w:rsidRDefault="00BF7350" w:rsidP="008B51D8">
            <w:pPr>
              <w:ind w:firstLine="90"/>
              <w:jc w:val="both"/>
              <w:rPr>
                <w:rFonts w:ascii="Arial" w:hAnsi="Arial" w:cs="Arial"/>
                <w:sz w:val="24"/>
                <w:szCs w:val="24"/>
                <w:highlight w:val="yellow"/>
                <w:lang w:val="mk-MK"/>
              </w:rPr>
            </w:pPr>
            <w:r>
              <w:rPr>
                <w:rFonts w:ascii="Arial" w:hAnsi="Arial" w:cs="Arial"/>
                <w:sz w:val="24"/>
                <w:szCs w:val="24"/>
              </w:rPr>
              <w:t xml:space="preserve">2         </w:t>
            </w:r>
            <w:r w:rsidR="00C368F6">
              <w:rPr>
                <w:rFonts w:ascii="Arial" w:hAnsi="Arial" w:cs="Arial"/>
                <w:sz w:val="24"/>
                <w:szCs w:val="24"/>
              </w:rPr>
              <w:t>51</w:t>
            </w:r>
          </w:p>
        </w:tc>
        <w:tc>
          <w:tcPr>
            <w:tcW w:w="1620" w:type="dxa"/>
            <w:tcBorders>
              <w:top w:val="single" w:sz="4" w:space="0" w:color="000000"/>
              <w:left w:val="single" w:sz="4" w:space="0" w:color="000000"/>
              <w:bottom w:val="single" w:sz="4" w:space="0" w:color="000000"/>
              <w:right w:val="single" w:sz="4" w:space="0" w:color="000000"/>
            </w:tcBorders>
          </w:tcPr>
          <w:p w14:paraId="088BF069" w14:textId="77777777" w:rsidR="003B5AAF" w:rsidRPr="00D357A9" w:rsidRDefault="003B5AAF" w:rsidP="008B51D8">
            <w:pPr>
              <w:ind w:firstLine="90"/>
              <w:jc w:val="both"/>
              <w:rPr>
                <w:rFonts w:ascii="Arial" w:hAnsi="Arial" w:cs="Arial"/>
                <w:sz w:val="24"/>
                <w:szCs w:val="24"/>
                <w:highlight w:val="yellow"/>
              </w:rPr>
            </w:pPr>
          </w:p>
        </w:tc>
        <w:tc>
          <w:tcPr>
            <w:tcW w:w="1585" w:type="dxa"/>
            <w:tcBorders>
              <w:top w:val="single" w:sz="4" w:space="0" w:color="000000"/>
              <w:left w:val="single" w:sz="4" w:space="0" w:color="000000"/>
              <w:bottom w:val="single" w:sz="4" w:space="0" w:color="000000"/>
              <w:right w:val="single" w:sz="4" w:space="0" w:color="000000"/>
            </w:tcBorders>
          </w:tcPr>
          <w:p w14:paraId="7B92AAA2" w14:textId="77777777" w:rsidR="003B5AAF" w:rsidRPr="00D357A9" w:rsidRDefault="003B5AAF" w:rsidP="008B51D8">
            <w:pPr>
              <w:ind w:firstLine="90"/>
              <w:jc w:val="both"/>
              <w:rPr>
                <w:rFonts w:ascii="Arial" w:hAnsi="Arial" w:cs="Arial"/>
                <w:sz w:val="24"/>
                <w:szCs w:val="24"/>
                <w:highlight w:val="yellow"/>
              </w:rPr>
            </w:pPr>
          </w:p>
        </w:tc>
        <w:tc>
          <w:tcPr>
            <w:tcW w:w="1585" w:type="dxa"/>
            <w:tcBorders>
              <w:top w:val="single" w:sz="4" w:space="0" w:color="000000"/>
              <w:left w:val="single" w:sz="4" w:space="0" w:color="000000"/>
              <w:bottom w:val="single" w:sz="4" w:space="0" w:color="000000"/>
              <w:right w:val="single" w:sz="4" w:space="0" w:color="000000"/>
            </w:tcBorders>
          </w:tcPr>
          <w:p w14:paraId="44A8F56C" w14:textId="77777777" w:rsidR="003B5AAF" w:rsidRPr="00D357A9" w:rsidRDefault="003B5AAF" w:rsidP="008B51D8">
            <w:pPr>
              <w:ind w:firstLine="90"/>
              <w:jc w:val="both"/>
              <w:rPr>
                <w:rFonts w:ascii="Arial" w:hAnsi="Arial" w:cs="Arial"/>
                <w:sz w:val="24"/>
                <w:szCs w:val="24"/>
              </w:rPr>
            </w:pPr>
          </w:p>
          <w:p w14:paraId="20DC11B8" w14:textId="77777777" w:rsidR="00A67C9F" w:rsidRDefault="00A67C9F" w:rsidP="008B51D8">
            <w:pPr>
              <w:ind w:firstLine="90"/>
              <w:jc w:val="both"/>
              <w:rPr>
                <w:rFonts w:ascii="Arial" w:hAnsi="Arial" w:cs="Arial"/>
                <w:sz w:val="24"/>
                <w:szCs w:val="24"/>
              </w:rPr>
            </w:pPr>
          </w:p>
          <w:p w14:paraId="35A07F62" w14:textId="77777777" w:rsidR="003B5AAF" w:rsidRPr="009271A6" w:rsidRDefault="003B5AAF" w:rsidP="008B51D8">
            <w:pPr>
              <w:ind w:firstLine="90"/>
              <w:jc w:val="both"/>
              <w:rPr>
                <w:rFonts w:ascii="Arial" w:hAnsi="Arial" w:cs="Arial"/>
                <w:sz w:val="24"/>
                <w:szCs w:val="24"/>
                <w:lang w:val="mk-MK"/>
              </w:rPr>
            </w:pPr>
            <w:r>
              <w:rPr>
                <w:rFonts w:ascii="Arial" w:hAnsi="Arial" w:cs="Arial"/>
                <w:sz w:val="24"/>
                <w:szCs w:val="24"/>
              </w:rPr>
              <w:t xml:space="preserve">3       </w:t>
            </w:r>
            <w:r w:rsidR="00BF7350">
              <w:rPr>
                <w:rFonts w:ascii="Arial" w:hAnsi="Arial" w:cs="Arial"/>
                <w:sz w:val="24"/>
                <w:szCs w:val="24"/>
              </w:rPr>
              <w:t xml:space="preserve">  </w:t>
            </w:r>
            <w:r w:rsidR="00A7738F">
              <w:rPr>
                <w:rFonts w:ascii="Arial" w:hAnsi="Arial" w:cs="Arial"/>
                <w:sz w:val="24"/>
                <w:szCs w:val="24"/>
              </w:rPr>
              <w:t xml:space="preserve"> </w:t>
            </w:r>
            <w:r w:rsidR="00C368F6">
              <w:rPr>
                <w:rFonts w:ascii="Arial" w:hAnsi="Arial" w:cs="Arial"/>
                <w:sz w:val="24"/>
                <w:szCs w:val="24"/>
              </w:rPr>
              <w:t>63</w:t>
            </w:r>
          </w:p>
        </w:tc>
      </w:tr>
      <w:tr w:rsidR="001D0780" w:rsidRPr="001D0780" w14:paraId="5C15C903" w14:textId="77777777" w:rsidTr="002D186B">
        <w:tc>
          <w:tcPr>
            <w:tcW w:w="1657" w:type="dxa"/>
            <w:tcBorders>
              <w:top w:val="single" w:sz="4" w:space="0" w:color="000000"/>
              <w:left w:val="single" w:sz="4" w:space="0" w:color="000000"/>
              <w:bottom w:val="single" w:sz="4" w:space="0" w:color="000000"/>
              <w:right w:val="single" w:sz="4" w:space="0" w:color="000000"/>
            </w:tcBorders>
          </w:tcPr>
          <w:p w14:paraId="6BA57C13" w14:textId="77777777" w:rsidR="00B24349" w:rsidRDefault="00B24349" w:rsidP="008B51D8">
            <w:pPr>
              <w:ind w:firstLine="90"/>
              <w:jc w:val="both"/>
              <w:rPr>
                <w:rFonts w:ascii="Arial" w:hAnsi="Arial" w:cs="Arial"/>
                <w:b/>
                <w:sz w:val="24"/>
                <w:szCs w:val="24"/>
              </w:rPr>
            </w:pPr>
          </w:p>
          <w:p w14:paraId="4695DC57" w14:textId="77777777" w:rsidR="003B5AAF" w:rsidRPr="00D357A9" w:rsidRDefault="003B5AAF" w:rsidP="008B51D8">
            <w:pPr>
              <w:ind w:firstLine="90"/>
              <w:jc w:val="both"/>
              <w:rPr>
                <w:rFonts w:ascii="Arial" w:hAnsi="Arial" w:cs="Arial"/>
                <w:b/>
                <w:sz w:val="24"/>
                <w:szCs w:val="24"/>
              </w:rPr>
            </w:pPr>
            <w:r w:rsidRPr="00D357A9">
              <w:rPr>
                <w:rFonts w:ascii="Arial" w:hAnsi="Arial" w:cs="Arial"/>
                <w:b/>
                <w:sz w:val="24"/>
                <w:szCs w:val="24"/>
              </w:rPr>
              <w:t>Вкупно</w:t>
            </w:r>
          </w:p>
          <w:p w14:paraId="7E32BDC2" w14:textId="77777777" w:rsidR="003B5AAF" w:rsidRPr="00D357A9" w:rsidRDefault="003B5AAF" w:rsidP="008B51D8">
            <w:pPr>
              <w:ind w:firstLine="90"/>
              <w:jc w:val="both"/>
              <w:rPr>
                <w:rFonts w:ascii="Arial" w:hAnsi="Arial" w:cs="Arial"/>
                <w:sz w:val="24"/>
                <w:szCs w:val="24"/>
              </w:rPr>
            </w:pPr>
          </w:p>
        </w:tc>
        <w:tc>
          <w:tcPr>
            <w:tcW w:w="1585" w:type="dxa"/>
            <w:tcBorders>
              <w:top w:val="single" w:sz="4" w:space="0" w:color="000000"/>
              <w:left w:val="single" w:sz="4" w:space="0" w:color="000000"/>
              <w:bottom w:val="single" w:sz="4" w:space="0" w:color="000000"/>
              <w:right w:val="single" w:sz="4" w:space="0" w:color="000000"/>
            </w:tcBorders>
          </w:tcPr>
          <w:p w14:paraId="7BA6B89A" w14:textId="77777777" w:rsidR="00B24349" w:rsidRPr="001D0780" w:rsidRDefault="00B24349" w:rsidP="008B51D8">
            <w:pPr>
              <w:ind w:firstLine="90"/>
              <w:jc w:val="both"/>
              <w:rPr>
                <w:rFonts w:ascii="Arial" w:hAnsi="Arial" w:cs="Arial"/>
                <w:sz w:val="24"/>
                <w:szCs w:val="24"/>
              </w:rPr>
            </w:pPr>
          </w:p>
          <w:p w14:paraId="4604F956" w14:textId="50AB620E" w:rsidR="003B5AAF" w:rsidRPr="001D0780" w:rsidRDefault="00751FC8" w:rsidP="008B51D8">
            <w:pPr>
              <w:ind w:firstLine="90"/>
              <w:jc w:val="both"/>
              <w:rPr>
                <w:rFonts w:ascii="Arial" w:hAnsi="Arial" w:cs="Arial"/>
                <w:sz w:val="24"/>
                <w:szCs w:val="24"/>
                <w:lang w:val="mk-MK"/>
              </w:rPr>
            </w:pPr>
            <w:r w:rsidRPr="001D0780">
              <w:rPr>
                <w:rFonts w:ascii="Arial" w:hAnsi="Arial" w:cs="Arial"/>
                <w:sz w:val="24"/>
                <w:szCs w:val="24"/>
              </w:rPr>
              <w:t xml:space="preserve">5      </w:t>
            </w:r>
            <w:r w:rsidR="002E5556" w:rsidRPr="001D0780">
              <w:rPr>
                <w:rFonts w:ascii="Arial" w:hAnsi="Arial" w:cs="Arial"/>
                <w:sz w:val="24"/>
                <w:szCs w:val="24"/>
                <w:lang w:val="mk-MK"/>
              </w:rPr>
              <w:t xml:space="preserve"> </w:t>
            </w:r>
            <w:r w:rsidRPr="001D0780">
              <w:rPr>
                <w:rFonts w:ascii="Arial" w:hAnsi="Arial" w:cs="Arial"/>
                <w:sz w:val="24"/>
                <w:szCs w:val="24"/>
              </w:rPr>
              <w:t xml:space="preserve">   </w:t>
            </w:r>
            <w:r w:rsidR="009271A6" w:rsidRPr="001D0780">
              <w:rPr>
                <w:rFonts w:ascii="Arial" w:hAnsi="Arial" w:cs="Arial"/>
                <w:sz w:val="24"/>
                <w:szCs w:val="24"/>
                <w:lang w:val="mk-MK"/>
              </w:rPr>
              <w:t xml:space="preserve">  </w:t>
            </w:r>
            <w:r w:rsidR="002D186B" w:rsidRPr="001D0780">
              <w:rPr>
                <w:rFonts w:ascii="Arial" w:hAnsi="Arial" w:cs="Arial"/>
                <w:sz w:val="24"/>
                <w:szCs w:val="24"/>
                <w:lang w:val="mk-MK"/>
              </w:rPr>
              <w:t>76</w:t>
            </w:r>
            <w:r w:rsidRPr="001D0780">
              <w:rPr>
                <w:rFonts w:ascii="Arial" w:hAnsi="Arial" w:cs="Arial"/>
                <w:sz w:val="24"/>
                <w:szCs w:val="24"/>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47DE28CA" w14:textId="77777777" w:rsidR="00B24349" w:rsidRPr="001D0780" w:rsidRDefault="00B24349" w:rsidP="004F2BB0">
            <w:pPr>
              <w:jc w:val="both"/>
              <w:rPr>
                <w:rFonts w:ascii="Arial" w:hAnsi="Arial" w:cs="Arial"/>
                <w:sz w:val="24"/>
                <w:szCs w:val="24"/>
              </w:rPr>
            </w:pPr>
          </w:p>
          <w:p w14:paraId="30CFB157" w14:textId="735427EC" w:rsidR="003B5AAF" w:rsidRPr="001D0780" w:rsidRDefault="002D186B" w:rsidP="004F2BB0">
            <w:pPr>
              <w:jc w:val="both"/>
              <w:rPr>
                <w:rFonts w:ascii="Arial" w:hAnsi="Arial" w:cs="Arial"/>
                <w:sz w:val="24"/>
                <w:szCs w:val="24"/>
                <w:lang w:val="mk-MK"/>
              </w:rPr>
            </w:pPr>
            <w:r w:rsidRPr="001D0780">
              <w:rPr>
                <w:rFonts w:ascii="Arial" w:hAnsi="Arial" w:cs="Arial"/>
                <w:sz w:val="24"/>
                <w:szCs w:val="24"/>
                <w:lang w:val="mk-MK"/>
              </w:rPr>
              <w:t>27</w:t>
            </w:r>
            <w:r w:rsidR="00751FC8" w:rsidRPr="001D0780">
              <w:rPr>
                <w:rFonts w:ascii="Arial" w:hAnsi="Arial" w:cs="Arial"/>
                <w:sz w:val="24"/>
                <w:szCs w:val="24"/>
              </w:rPr>
              <w:t xml:space="preserve">   </w:t>
            </w:r>
            <w:r w:rsidR="002E5556" w:rsidRPr="001D0780">
              <w:rPr>
                <w:rFonts w:ascii="Arial" w:hAnsi="Arial" w:cs="Arial"/>
                <w:sz w:val="24"/>
                <w:szCs w:val="24"/>
                <w:lang w:val="mk-MK"/>
              </w:rPr>
              <w:t xml:space="preserve"> </w:t>
            </w:r>
            <w:r w:rsidRPr="001D0780">
              <w:rPr>
                <w:rFonts w:ascii="Arial" w:hAnsi="Arial" w:cs="Arial"/>
                <w:sz w:val="24"/>
                <w:szCs w:val="24"/>
                <w:lang w:val="mk-MK"/>
              </w:rPr>
              <w:t xml:space="preserve"> </w:t>
            </w:r>
            <w:r w:rsidR="002E5556" w:rsidRPr="001D0780">
              <w:rPr>
                <w:rFonts w:ascii="Arial" w:hAnsi="Arial" w:cs="Arial"/>
                <w:sz w:val="24"/>
                <w:szCs w:val="24"/>
                <w:lang w:val="mk-MK"/>
              </w:rPr>
              <w:t xml:space="preserve"> </w:t>
            </w:r>
            <w:r w:rsidR="001546DD" w:rsidRPr="001D0780">
              <w:rPr>
                <w:rFonts w:ascii="Arial" w:hAnsi="Arial" w:cs="Arial"/>
                <w:sz w:val="24"/>
                <w:szCs w:val="24"/>
                <w:lang w:val="mk-MK"/>
              </w:rPr>
              <w:t xml:space="preserve"> </w:t>
            </w:r>
            <w:r w:rsidR="00751FC8" w:rsidRPr="001D0780">
              <w:rPr>
                <w:rFonts w:ascii="Arial" w:hAnsi="Arial" w:cs="Arial"/>
                <w:sz w:val="24"/>
                <w:szCs w:val="24"/>
              </w:rPr>
              <w:t xml:space="preserve"> </w:t>
            </w:r>
            <w:r w:rsidRPr="001D0780">
              <w:rPr>
                <w:rFonts w:ascii="Arial" w:hAnsi="Arial" w:cs="Arial"/>
                <w:sz w:val="24"/>
                <w:szCs w:val="24"/>
                <w:lang w:val="mk-MK"/>
              </w:rPr>
              <w:t>665</w:t>
            </w:r>
          </w:p>
        </w:tc>
        <w:tc>
          <w:tcPr>
            <w:tcW w:w="1620" w:type="dxa"/>
            <w:tcBorders>
              <w:top w:val="single" w:sz="4" w:space="0" w:color="000000"/>
              <w:left w:val="single" w:sz="4" w:space="0" w:color="000000"/>
              <w:bottom w:val="single" w:sz="4" w:space="0" w:color="000000"/>
              <w:right w:val="single" w:sz="4" w:space="0" w:color="000000"/>
            </w:tcBorders>
          </w:tcPr>
          <w:p w14:paraId="2AD315EC" w14:textId="77777777" w:rsidR="003B5AAF" w:rsidRPr="001D0780" w:rsidRDefault="003B5AAF" w:rsidP="008B51D8">
            <w:pPr>
              <w:ind w:firstLine="90"/>
              <w:jc w:val="both"/>
              <w:rPr>
                <w:rFonts w:ascii="Arial" w:hAnsi="Arial" w:cs="Arial"/>
                <w:sz w:val="24"/>
                <w:szCs w:val="24"/>
                <w:lang w:val="mk-MK"/>
              </w:rPr>
            </w:pPr>
          </w:p>
        </w:tc>
        <w:tc>
          <w:tcPr>
            <w:tcW w:w="1585" w:type="dxa"/>
            <w:tcBorders>
              <w:top w:val="single" w:sz="4" w:space="0" w:color="000000"/>
              <w:left w:val="single" w:sz="4" w:space="0" w:color="000000"/>
              <w:bottom w:val="single" w:sz="4" w:space="0" w:color="000000"/>
              <w:right w:val="single" w:sz="4" w:space="0" w:color="000000"/>
            </w:tcBorders>
          </w:tcPr>
          <w:p w14:paraId="7EFCC4DD" w14:textId="77777777" w:rsidR="003B5AAF" w:rsidRPr="001D0780" w:rsidRDefault="003B5AAF" w:rsidP="008B51D8">
            <w:pPr>
              <w:ind w:firstLine="90"/>
              <w:jc w:val="both"/>
              <w:rPr>
                <w:rFonts w:ascii="Arial" w:hAnsi="Arial" w:cs="Arial"/>
                <w:sz w:val="24"/>
                <w:szCs w:val="24"/>
              </w:rPr>
            </w:pPr>
          </w:p>
        </w:tc>
        <w:tc>
          <w:tcPr>
            <w:tcW w:w="1585" w:type="dxa"/>
            <w:tcBorders>
              <w:top w:val="single" w:sz="4" w:space="0" w:color="000000"/>
              <w:left w:val="single" w:sz="4" w:space="0" w:color="000000"/>
              <w:bottom w:val="single" w:sz="4" w:space="0" w:color="000000"/>
              <w:right w:val="single" w:sz="4" w:space="0" w:color="000000"/>
            </w:tcBorders>
          </w:tcPr>
          <w:p w14:paraId="42195316" w14:textId="77777777" w:rsidR="00B24349" w:rsidRPr="001D0780" w:rsidRDefault="00B24349" w:rsidP="008B51D8">
            <w:pPr>
              <w:ind w:firstLine="90"/>
              <w:jc w:val="both"/>
              <w:rPr>
                <w:rFonts w:ascii="Arial" w:hAnsi="Arial" w:cs="Arial"/>
                <w:sz w:val="24"/>
                <w:szCs w:val="24"/>
              </w:rPr>
            </w:pPr>
          </w:p>
          <w:p w14:paraId="6095561F" w14:textId="6EAAE550" w:rsidR="003B5AAF" w:rsidRPr="001D0780" w:rsidRDefault="009E70BB" w:rsidP="008B51D8">
            <w:pPr>
              <w:ind w:firstLine="90"/>
              <w:jc w:val="both"/>
              <w:rPr>
                <w:rFonts w:ascii="Arial" w:hAnsi="Arial" w:cs="Arial"/>
                <w:sz w:val="24"/>
                <w:szCs w:val="24"/>
                <w:lang w:val="mk-MK"/>
              </w:rPr>
            </w:pPr>
            <w:r w:rsidRPr="001D0780">
              <w:rPr>
                <w:rFonts w:ascii="Arial" w:hAnsi="Arial" w:cs="Arial"/>
                <w:sz w:val="24"/>
                <w:szCs w:val="24"/>
                <w:lang w:val="mk-MK"/>
              </w:rPr>
              <w:t>3</w:t>
            </w:r>
            <w:r w:rsidR="002D186B" w:rsidRPr="001D0780">
              <w:rPr>
                <w:rFonts w:ascii="Arial" w:hAnsi="Arial" w:cs="Arial"/>
                <w:sz w:val="24"/>
                <w:szCs w:val="24"/>
                <w:lang w:val="mk-MK"/>
              </w:rPr>
              <w:t>2</w:t>
            </w:r>
            <w:r w:rsidR="00FA3857" w:rsidRPr="001D0780">
              <w:rPr>
                <w:rFonts w:ascii="Arial" w:hAnsi="Arial" w:cs="Arial"/>
                <w:sz w:val="24"/>
                <w:szCs w:val="24"/>
                <w:lang w:val="mk-MK"/>
              </w:rPr>
              <w:t xml:space="preserve">   </w:t>
            </w:r>
            <w:r w:rsidR="00A7738F" w:rsidRPr="001D0780">
              <w:rPr>
                <w:rFonts w:ascii="Arial" w:hAnsi="Arial" w:cs="Arial"/>
                <w:sz w:val="24"/>
                <w:szCs w:val="24"/>
              </w:rPr>
              <w:t xml:space="preserve"> </w:t>
            </w:r>
            <w:r w:rsidR="002E5556" w:rsidRPr="001D0780">
              <w:rPr>
                <w:rFonts w:ascii="Arial" w:hAnsi="Arial" w:cs="Arial"/>
                <w:sz w:val="24"/>
                <w:szCs w:val="24"/>
                <w:lang w:val="mk-MK"/>
              </w:rPr>
              <w:t xml:space="preserve">     </w:t>
            </w:r>
            <w:r w:rsidR="00353E0A" w:rsidRPr="001D0780">
              <w:rPr>
                <w:rFonts w:ascii="Arial" w:hAnsi="Arial" w:cs="Arial"/>
                <w:sz w:val="24"/>
                <w:szCs w:val="24"/>
                <w:lang w:val="mk-MK"/>
              </w:rPr>
              <w:t>741</w:t>
            </w:r>
          </w:p>
        </w:tc>
      </w:tr>
      <w:tr w:rsidR="00A67C9F" w:rsidRPr="00D357A9" w14:paraId="72D01D4F" w14:textId="77777777" w:rsidTr="002D186B">
        <w:tc>
          <w:tcPr>
            <w:tcW w:w="1657" w:type="dxa"/>
            <w:tcBorders>
              <w:top w:val="single" w:sz="4" w:space="0" w:color="000000"/>
              <w:left w:val="single" w:sz="4" w:space="0" w:color="000000"/>
              <w:bottom w:val="single" w:sz="4" w:space="0" w:color="000000"/>
              <w:right w:val="single" w:sz="4" w:space="0" w:color="000000"/>
            </w:tcBorders>
          </w:tcPr>
          <w:p w14:paraId="4ACD6B8E" w14:textId="77777777" w:rsidR="00A67C9F" w:rsidRDefault="00A67C9F" w:rsidP="008B51D8">
            <w:pPr>
              <w:ind w:firstLine="90"/>
              <w:jc w:val="both"/>
              <w:rPr>
                <w:rFonts w:ascii="Arial" w:hAnsi="Arial" w:cs="Arial"/>
                <w:b/>
                <w:sz w:val="24"/>
                <w:szCs w:val="24"/>
              </w:rPr>
            </w:pPr>
          </w:p>
        </w:tc>
        <w:tc>
          <w:tcPr>
            <w:tcW w:w="1585" w:type="dxa"/>
            <w:tcBorders>
              <w:top w:val="single" w:sz="4" w:space="0" w:color="000000"/>
              <w:left w:val="single" w:sz="4" w:space="0" w:color="000000"/>
              <w:bottom w:val="single" w:sz="4" w:space="0" w:color="000000"/>
              <w:right w:val="single" w:sz="4" w:space="0" w:color="000000"/>
            </w:tcBorders>
          </w:tcPr>
          <w:p w14:paraId="45A3FCE7" w14:textId="77777777" w:rsidR="00A67C9F" w:rsidRDefault="00A67C9F" w:rsidP="008B51D8">
            <w:pPr>
              <w:ind w:firstLine="90"/>
              <w:jc w:val="both"/>
              <w:rPr>
                <w:rFonts w:ascii="Arial" w:hAnsi="Arial" w:cs="Arial"/>
                <w:sz w:val="24"/>
                <w:szCs w:val="24"/>
              </w:rPr>
            </w:pPr>
          </w:p>
        </w:tc>
        <w:tc>
          <w:tcPr>
            <w:tcW w:w="1585" w:type="dxa"/>
            <w:tcBorders>
              <w:top w:val="single" w:sz="4" w:space="0" w:color="000000"/>
              <w:left w:val="single" w:sz="4" w:space="0" w:color="000000"/>
              <w:bottom w:val="single" w:sz="4" w:space="0" w:color="000000"/>
              <w:right w:val="single" w:sz="4" w:space="0" w:color="000000"/>
            </w:tcBorders>
          </w:tcPr>
          <w:p w14:paraId="3F2A0D59" w14:textId="77777777" w:rsidR="00A67C9F" w:rsidRDefault="00A67C9F" w:rsidP="004F2BB0">
            <w:pPr>
              <w:jc w:val="both"/>
              <w:rPr>
                <w:rFonts w:ascii="Arial" w:hAnsi="Arial" w:cs="Arial"/>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4B4EEA98" w14:textId="77777777" w:rsidR="00A67C9F" w:rsidRPr="00751FC8" w:rsidRDefault="00A67C9F" w:rsidP="008B51D8">
            <w:pPr>
              <w:ind w:firstLine="90"/>
              <w:jc w:val="both"/>
              <w:rPr>
                <w:rFonts w:ascii="Arial" w:hAnsi="Arial" w:cs="Arial"/>
                <w:sz w:val="24"/>
                <w:szCs w:val="24"/>
                <w:lang w:val="mk-MK"/>
              </w:rPr>
            </w:pPr>
          </w:p>
        </w:tc>
        <w:tc>
          <w:tcPr>
            <w:tcW w:w="1585" w:type="dxa"/>
            <w:tcBorders>
              <w:top w:val="single" w:sz="4" w:space="0" w:color="000000"/>
              <w:left w:val="single" w:sz="4" w:space="0" w:color="000000"/>
              <w:bottom w:val="single" w:sz="4" w:space="0" w:color="000000"/>
              <w:right w:val="single" w:sz="4" w:space="0" w:color="000000"/>
            </w:tcBorders>
          </w:tcPr>
          <w:p w14:paraId="2D8AAC33" w14:textId="77777777" w:rsidR="00A67C9F" w:rsidRPr="00D357A9" w:rsidRDefault="00A67C9F" w:rsidP="008B51D8">
            <w:pPr>
              <w:ind w:firstLine="90"/>
              <w:jc w:val="both"/>
              <w:rPr>
                <w:rFonts w:ascii="Arial" w:hAnsi="Arial" w:cs="Arial"/>
                <w:sz w:val="24"/>
                <w:szCs w:val="24"/>
              </w:rPr>
            </w:pPr>
          </w:p>
        </w:tc>
        <w:tc>
          <w:tcPr>
            <w:tcW w:w="1585" w:type="dxa"/>
            <w:tcBorders>
              <w:top w:val="single" w:sz="4" w:space="0" w:color="000000"/>
              <w:left w:val="single" w:sz="4" w:space="0" w:color="000000"/>
              <w:bottom w:val="single" w:sz="4" w:space="0" w:color="000000"/>
              <w:right w:val="single" w:sz="4" w:space="0" w:color="000000"/>
            </w:tcBorders>
          </w:tcPr>
          <w:p w14:paraId="3BFCF858" w14:textId="77777777" w:rsidR="00A67C9F" w:rsidRDefault="00A67C9F" w:rsidP="008B51D8">
            <w:pPr>
              <w:ind w:firstLine="90"/>
              <w:jc w:val="both"/>
              <w:rPr>
                <w:rFonts w:ascii="Arial" w:hAnsi="Arial" w:cs="Arial"/>
                <w:sz w:val="24"/>
                <w:szCs w:val="24"/>
              </w:rPr>
            </w:pPr>
          </w:p>
        </w:tc>
      </w:tr>
    </w:tbl>
    <w:p w14:paraId="35015BA2" w14:textId="77777777" w:rsidR="003B5AAF" w:rsidRDefault="003B5AAF" w:rsidP="006A0D18">
      <w:pPr>
        <w:spacing w:line="360" w:lineRule="auto"/>
        <w:ind w:firstLine="540"/>
        <w:jc w:val="both"/>
        <w:rPr>
          <w:rFonts w:ascii="Arial" w:hAnsi="Arial" w:cs="Arial"/>
          <w:sz w:val="24"/>
          <w:szCs w:val="24"/>
          <w:lang w:val="mk-MK"/>
        </w:rPr>
      </w:pPr>
    </w:p>
    <w:p w14:paraId="10251A1D" w14:textId="77777777" w:rsidR="00F17760" w:rsidRDefault="00F17760" w:rsidP="006A0D18">
      <w:pPr>
        <w:spacing w:line="360" w:lineRule="auto"/>
        <w:ind w:firstLine="540"/>
        <w:jc w:val="both"/>
        <w:rPr>
          <w:rFonts w:ascii="Arial" w:hAnsi="Arial" w:cs="Arial"/>
          <w:sz w:val="24"/>
          <w:szCs w:val="24"/>
          <w:lang w:val="mk-MK"/>
        </w:rPr>
      </w:pPr>
      <w:r>
        <w:rPr>
          <w:rFonts w:ascii="Arial" w:hAnsi="Arial" w:cs="Arial"/>
          <w:sz w:val="24"/>
          <w:szCs w:val="24"/>
          <w:lang w:val="mk-MK"/>
        </w:rPr>
        <w:t>Во текот на годината  во градинката постојано ќе се создава клима за обезбедување оптимални услови за живеење и развој на децата во неа, преку:</w:t>
      </w:r>
    </w:p>
    <w:p w14:paraId="7A679037" w14:textId="77777777" w:rsidR="00F17760" w:rsidRPr="00CC5D74" w:rsidRDefault="00CC5D74" w:rsidP="00CC5D74">
      <w:pPr>
        <w:overflowPunct w:val="0"/>
        <w:autoSpaceDE w:val="0"/>
        <w:autoSpaceDN w:val="0"/>
        <w:adjustRightInd w:val="0"/>
        <w:spacing w:after="0" w:line="360" w:lineRule="auto"/>
        <w:jc w:val="both"/>
        <w:textAlignment w:val="baseline"/>
        <w:rPr>
          <w:rFonts w:ascii="Arial" w:hAnsi="Arial" w:cs="Arial"/>
          <w:sz w:val="24"/>
          <w:szCs w:val="24"/>
          <w:lang w:val="mk-MK"/>
        </w:rPr>
      </w:pPr>
      <w:r>
        <w:rPr>
          <w:rFonts w:ascii="Arial" w:hAnsi="Arial" w:cs="Arial"/>
          <w:sz w:val="24"/>
          <w:szCs w:val="24"/>
          <w:lang w:val="mk-MK"/>
        </w:rPr>
        <w:t>-</w:t>
      </w:r>
      <w:r w:rsidR="00F17760" w:rsidRPr="00CC5D74">
        <w:rPr>
          <w:rFonts w:ascii="Arial" w:hAnsi="Arial" w:cs="Arial"/>
          <w:sz w:val="24"/>
          <w:szCs w:val="24"/>
          <w:lang w:val="mk-MK"/>
        </w:rPr>
        <w:t>Почитување на детскиот индивидуалитет и интегритет</w:t>
      </w:r>
    </w:p>
    <w:p w14:paraId="72148B55" w14:textId="77777777" w:rsidR="00F17760" w:rsidRPr="00CC5D74" w:rsidRDefault="00CC5D74" w:rsidP="00CC5D74">
      <w:pPr>
        <w:overflowPunct w:val="0"/>
        <w:autoSpaceDE w:val="0"/>
        <w:autoSpaceDN w:val="0"/>
        <w:adjustRightInd w:val="0"/>
        <w:spacing w:after="0" w:line="360" w:lineRule="auto"/>
        <w:jc w:val="both"/>
        <w:textAlignment w:val="baseline"/>
        <w:rPr>
          <w:rFonts w:ascii="Arial" w:hAnsi="Arial" w:cs="Arial"/>
          <w:sz w:val="24"/>
          <w:szCs w:val="24"/>
          <w:lang w:val="mk-MK"/>
        </w:rPr>
      </w:pPr>
      <w:r>
        <w:rPr>
          <w:rFonts w:ascii="Arial" w:hAnsi="Arial" w:cs="Arial"/>
          <w:sz w:val="24"/>
          <w:szCs w:val="24"/>
          <w:lang w:val="mk-MK"/>
        </w:rPr>
        <w:t>-</w:t>
      </w:r>
      <w:r w:rsidR="001F0996" w:rsidRPr="00CC5D74">
        <w:rPr>
          <w:rFonts w:ascii="Arial" w:hAnsi="Arial" w:cs="Arial"/>
          <w:sz w:val="24"/>
          <w:szCs w:val="24"/>
          <w:lang w:val="mk-MK"/>
        </w:rPr>
        <w:t>Почитување на</w:t>
      </w:r>
      <w:r w:rsidR="00F17760" w:rsidRPr="00CC5D74">
        <w:rPr>
          <w:rFonts w:ascii="Arial" w:hAnsi="Arial" w:cs="Arial"/>
          <w:sz w:val="24"/>
          <w:szCs w:val="24"/>
          <w:lang w:val="mk-MK"/>
        </w:rPr>
        <w:t xml:space="preserve"> потребите, интереси</w:t>
      </w:r>
      <w:r w:rsidR="001F0996" w:rsidRPr="00CC5D74">
        <w:rPr>
          <w:rFonts w:ascii="Arial" w:hAnsi="Arial" w:cs="Arial"/>
          <w:sz w:val="24"/>
          <w:szCs w:val="24"/>
          <w:lang w:val="mk-MK"/>
        </w:rPr>
        <w:t>те</w:t>
      </w:r>
      <w:r w:rsidR="00F17760" w:rsidRPr="00CC5D74">
        <w:rPr>
          <w:rFonts w:ascii="Arial" w:hAnsi="Arial" w:cs="Arial"/>
          <w:sz w:val="24"/>
          <w:szCs w:val="24"/>
          <w:lang w:val="mk-MK"/>
        </w:rPr>
        <w:t xml:space="preserve"> и барања</w:t>
      </w:r>
      <w:r w:rsidR="001F0996" w:rsidRPr="00CC5D74">
        <w:rPr>
          <w:rFonts w:ascii="Arial" w:hAnsi="Arial" w:cs="Arial"/>
          <w:sz w:val="24"/>
          <w:szCs w:val="24"/>
          <w:lang w:val="mk-MK"/>
        </w:rPr>
        <w:t>та на детето</w:t>
      </w:r>
    </w:p>
    <w:p w14:paraId="193237BD" w14:textId="77777777" w:rsidR="00F17760" w:rsidRPr="00CC5D74" w:rsidRDefault="00CC5D74" w:rsidP="00CC5D74">
      <w:pPr>
        <w:overflowPunct w:val="0"/>
        <w:autoSpaceDE w:val="0"/>
        <w:autoSpaceDN w:val="0"/>
        <w:adjustRightInd w:val="0"/>
        <w:spacing w:after="0" w:line="360" w:lineRule="auto"/>
        <w:jc w:val="both"/>
        <w:textAlignment w:val="baseline"/>
        <w:rPr>
          <w:rFonts w:ascii="Arial" w:hAnsi="Arial" w:cs="Arial"/>
          <w:sz w:val="24"/>
          <w:szCs w:val="24"/>
          <w:lang w:val="mk-MK"/>
        </w:rPr>
      </w:pPr>
      <w:r>
        <w:rPr>
          <w:rFonts w:ascii="Arial" w:hAnsi="Arial" w:cs="Arial"/>
          <w:sz w:val="24"/>
          <w:szCs w:val="24"/>
          <w:lang w:val="mk-MK"/>
        </w:rPr>
        <w:t>-</w:t>
      </w:r>
      <w:r w:rsidR="00F17760" w:rsidRPr="00CC5D74">
        <w:rPr>
          <w:rFonts w:ascii="Arial" w:hAnsi="Arial" w:cs="Arial"/>
          <w:sz w:val="24"/>
          <w:szCs w:val="24"/>
          <w:lang w:val="mk-MK"/>
        </w:rPr>
        <w:t>Почитување на возраста на детето</w:t>
      </w:r>
    </w:p>
    <w:p w14:paraId="36910AE1" w14:textId="77777777" w:rsidR="00F17760" w:rsidRPr="00CC5D74" w:rsidRDefault="00CC5D74" w:rsidP="00CC5D74">
      <w:pPr>
        <w:overflowPunct w:val="0"/>
        <w:autoSpaceDE w:val="0"/>
        <w:autoSpaceDN w:val="0"/>
        <w:adjustRightInd w:val="0"/>
        <w:spacing w:after="0" w:line="360" w:lineRule="auto"/>
        <w:jc w:val="both"/>
        <w:textAlignment w:val="baseline"/>
        <w:rPr>
          <w:rFonts w:ascii="Arial" w:hAnsi="Arial" w:cs="Arial"/>
          <w:sz w:val="24"/>
          <w:szCs w:val="24"/>
          <w:lang w:val="mk-MK"/>
        </w:rPr>
      </w:pPr>
      <w:r>
        <w:rPr>
          <w:rFonts w:ascii="Arial" w:hAnsi="Arial" w:cs="Arial"/>
          <w:sz w:val="24"/>
          <w:szCs w:val="24"/>
          <w:lang w:val="mk-MK"/>
        </w:rPr>
        <w:t>-</w:t>
      </w:r>
      <w:r w:rsidR="00F17760" w:rsidRPr="00CC5D74">
        <w:rPr>
          <w:rFonts w:ascii="Arial" w:hAnsi="Arial" w:cs="Arial"/>
          <w:sz w:val="24"/>
          <w:szCs w:val="24"/>
          <w:lang w:val="mk-MK"/>
        </w:rPr>
        <w:t>Почитување на потребите на семејствата</w:t>
      </w:r>
    </w:p>
    <w:p w14:paraId="755B1C92" w14:textId="77777777" w:rsidR="00F17760" w:rsidRDefault="00CC5D74" w:rsidP="00CC5D74">
      <w:pPr>
        <w:overflowPunct w:val="0"/>
        <w:autoSpaceDE w:val="0"/>
        <w:autoSpaceDN w:val="0"/>
        <w:adjustRightInd w:val="0"/>
        <w:spacing w:after="0" w:line="360" w:lineRule="auto"/>
        <w:jc w:val="both"/>
        <w:textAlignment w:val="baseline"/>
        <w:rPr>
          <w:rFonts w:ascii="Arial" w:hAnsi="Arial" w:cs="Arial"/>
          <w:sz w:val="24"/>
          <w:szCs w:val="24"/>
        </w:rPr>
      </w:pPr>
      <w:r>
        <w:rPr>
          <w:rFonts w:ascii="Arial" w:hAnsi="Arial" w:cs="Arial"/>
          <w:sz w:val="24"/>
          <w:szCs w:val="24"/>
          <w:lang w:val="mk-MK"/>
        </w:rPr>
        <w:t>-</w:t>
      </w:r>
      <w:r w:rsidR="00F17760" w:rsidRPr="00CC5D74">
        <w:rPr>
          <w:rFonts w:ascii="Arial" w:hAnsi="Arial" w:cs="Arial"/>
          <w:sz w:val="24"/>
          <w:szCs w:val="24"/>
          <w:lang w:val="mk-MK"/>
        </w:rPr>
        <w:t>Почитување на најновите педагошки сознанија за детскиот развоен потенцијал</w:t>
      </w:r>
    </w:p>
    <w:p w14:paraId="43640E24" w14:textId="77777777" w:rsidR="00BC56A9" w:rsidRPr="00BC56A9" w:rsidRDefault="00BC56A9" w:rsidP="00CC5D74">
      <w:pPr>
        <w:overflowPunct w:val="0"/>
        <w:autoSpaceDE w:val="0"/>
        <w:autoSpaceDN w:val="0"/>
        <w:adjustRightInd w:val="0"/>
        <w:spacing w:after="0" w:line="360" w:lineRule="auto"/>
        <w:jc w:val="both"/>
        <w:textAlignment w:val="baseline"/>
        <w:rPr>
          <w:rFonts w:ascii="Arial" w:hAnsi="Arial" w:cs="Arial"/>
          <w:sz w:val="24"/>
          <w:szCs w:val="24"/>
        </w:rPr>
      </w:pPr>
    </w:p>
    <w:p w14:paraId="707F53B7" w14:textId="77777777" w:rsidR="00F17760" w:rsidRDefault="00F17760" w:rsidP="00847402">
      <w:pPr>
        <w:spacing w:line="360" w:lineRule="auto"/>
        <w:ind w:firstLine="540"/>
        <w:jc w:val="both"/>
        <w:rPr>
          <w:rFonts w:ascii="Arial" w:hAnsi="Arial" w:cs="Arial"/>
          <w:sz w:val="24"/>
          <w:szCs w:val="24"/>
          <w:lang w:val="mk-MK"/>
        </w:rPr>
      </w:pPr>
      <w:r>
        <w:rPr>
          <w:rFonts w:ascii="Arial" w:hAnsi="Arial" w:cs="Arial"/>
          <w:sz w:val="24"/>
          <w:szCs w:val="24"/>
          <w:lang w:val="mk-MK"/>
        </w:rPr>
        <w:t>Непосредната работа со децата опфаќа: воспитно-образовно дејствување врз сите аспекти на развојот, како и секојдневна нега и исхрана на детето. Таа ќе биде регулирана преку годишните, месечните и дневните планови со акцент на евидентирање на успешноста во реализирање на предвидените задачи. Посебен акцент се става на индивидуалното следење на деца (досие на дете) како најдобар начин на следење на детскиот развиток и воспитно-образовно влијание на истиот.</w:t>
      </w:r>
      <w:r w:rsidR="001F0996">
        <w:rPr>
          <w:rFonts w:ascii="Arial" w:hAnsi="Arial" w:cs="Arial"/>
          <w:sz w:val="24"/>
          <w:szCs w:val="24"/>
          <w:lang w:val="mk-MK"/>
        </w:rPr>
        <w:t xml:space="preserve"> </w:t>
      </w:r>
      <w:r>
        <w:rPr>
          <w:rFonts w:ascii="Arial" w:hAnsi="Arial" w:cs="Arial"/>
          <w:sz w:val="24"/>
          <w:szCs w:val="24"/>
          <w:lang w:val="mk-MK"/>
        </w:rPr>
        <w:t>Насочувањето на развојот на децата ќе се р</w:t>
      </w:r>
      <w:r w:rsidR="001F0996">
        <w:rPr>
          <w:rFonts w:ascii="Arial" w:hAnsi="Arial" w:cs="Arial"/>
          <w:sz w:val="24"/>
          <w:szCs w:val="24"/>
          <w:lang w:val="mk-MK"/>
        </w:rPr>
        <w:t xml:space="preserve">еализира преку </w:t>
      </w:r>
      <w:r>
        <w:rPr>
          <w:rFonts w:ascii="Arial" w:hAnsi="Arial" w:cs="Arial"/>
          <w:sz w:val="24"/>
          <w:szCs w:val="24"/>
          <w:lang w:val="mk-MK"/>
        </w:rPr>
        <w:t xml:space="preserve"> целодневен престој (јасли и градинка).</w:t>
      </w:r>
    </w:p>
    <w:p w14:paraId="5FBB8F1C" w14:textId="77777777" w:rsidR="001F0996" w:rsidRDefault="00F17760" w:rsidP="001F0996">
      <w:pPr>
        <w:spacing w:line="360" w:lineRule="auto"/>
        <w:ind w:firstLine="540"/>
        <w:jc w:val="both"/>
        <w:rPr>
          <w:rFonts w:ascii="Arial" w:hAnsi="Arial" w:cs="Arial"/>
          <w:sz w:val="24"/>
          <w:szCs w:val="24"/>
          <w:lang w:val="mk-MK"/>
        </w:rPr>
      </w:pPr>
      <w:r>
        <w:rPr>
          <w:rFonts w:ascii="Arial" w:hAnsi="Arial" w:cs="Arial"/>
          <w:sz w:val="24"/>
          <w:szCs w:val="24"/>
          <w:lang w:val="mk-MK"/>
        </w:rPr>
        <w:t>Во градинката во текот на денот се одвиваат воспитно-образовни активности во интерес на раното учење и развој на децата. Тоа се следниве активности:</w:t>
      </w:r>
    </w:p>
    <w:p w14:paraId="396E1A49" w14:textId="77777777" w:rsidR="001F0996" w:rsidRPr="001F0996" w:rsidRDefault="0002749E" w:rsidP="001F0996">
      <w:pPr>
        <w:rPr>
          <w:rFonts w:ascii="Arial" w:hAnsi="Arial" w:cs="Arial"/>
          <w:sz w:val="24"/>
          <w:szCs w:val="24"/>
          <w:lang w:val="mk-MK"/>
        </w:rPr>
      </w:pPr>
      <w:r>
        <w:rPr>
          <w:rFonts w:ascii="Arial" w:hAnsi="Arial" w:cs="Arial"/>
          <w:sz w:val="24"/>
          <w:szCs w:val="24"/>
          <w:lang w:val="mk-MK"/>
        </w:rPr>
        <w:t>-</w:t>
      </w:r>
      <w:r w:rsidR="00F17760" w:rsidRPr="001F0996">
        <w:rPr>
          <w:rFonts w:ascii="Arial" w:hAnsi="Arial" w:cs="Arial"/>
          <w:sz w:val="24"/>
          <w:szCs w:val="24"/>
          <w:lang w:val="mk-MK"/>
        </w:rPr>
        <w:t>Прием на деца</w:t>
      </w:r>
    </w:p>
    <w:p w14:paraId="4FF338B0" w14:textId="77777777" w:rsidR="00F17760" w:rsidRPr="001F0996" w:rsidRDefault="0002749E" w:rsidP="001F0996">
      <w:pPr>
        <w:rPr>
          <w:rFonts w:ascii="Arial" w:hAnsi="Arial" w:cs="Arial"/>
          <w:sz w:val="24"/>
          <w:szCs w:val="24"/>
          <w:lang w:val="mk-MK"/>
        </w:rPr>
      </w:pPr>
      <w:r>
        <w:rPr>
          <w:rFonts w:ascii="Arial" w:hAnsi="Arial" w:cs="Arial"/>
          <w:sz w:val="24"/>
          <w:szCs w:val="24"/>
          <w:lang w:val="mk-MK"/>
        </w:rPr>
        <w:t>-</w:t>
      </w:r>
      <w:r w:rsidR="00F17760" w:rsidRPr="001F0996">
        <w:rPr>
          <w:rFonts w:ascii="Arial" w:hAnsi="Arial" w:cs="Arial"/>
          <w:sz w:val="24"/>
          <w:szCs w:val="24"/>
          <w:lang w:val="mk-MK"/>
        </w:rPr>
        <w:t>Слободни активности и игри</w:t>
      </w:r>
    </w:p>
    <w:p w14:paraId="40D28D6E" w14:textId="77777777" w:rsidR="00F17760" w:rsidRPr="001F0996" w:rsidRDefault="0002749E" w:rsidP="001F0996">
      <w:pPr>
        <w:rPr>
          <w:rFonts w:ascii="Arial" w:hAnsi="Arial" w:cs="Arial"/>
          <w:sz w:val="24"/>
          <w:szCs w:val="24"/>
          <w:lang w:val="mk-MK"/>
        </w:rPr>
      </w:pPr>
      <w:r>
        <w:rPr>
          <w:rFonts w:ascii="Arial" w:hAnsi="Arial" w:cs="Arial"/>
          <w:sz w:val="24"/>
          <w:szCs w:val="24"/>
          <w:lang w:val="mk-MK"/>
        </w:rPr>
        <w:t>-</w:t>
      </w:r>
      <w:r w:rsidR="00F17760" w:rsidRPr="001F0996">
        <w:rPr>
          <w:rFonts w:ascii="Arial" w:hAnsi="Arial" w:cs="Arial"/>
          <w:sz w:val="24"/>
          <w:szCs w:val="24"/>
          <w:lang w:val="mk-MK"/>
        </w:rPr>
        <w:t>Исхрана</w:t>
      </w:r>
    </w:p>
    <w:p w14:paraId="68889877" w14:textId="77777777" w:rsidR="00F17760" w:rsidRPr="001F0996" w:rsidRDefault="0002749E" w:rsidP="001F0996">
      <w:pPr>
        <w:rPr>
          <w:rFonts w:ascii="Arial" w:hAnsi="Arial" w:cs="Arial"/>
          <w:sz w:val="24"/>
          <w:szCs w:val="24"/>
          <w:lang w:val="mk-MK"/>
        </w:rPr>
      </w:pPr>
      <w:r>
        <w:rPr>
          <w:rFonts w:ascii="Arial" w:hAnsi="Arial" w:cs="Arial"/>
          <w:sz w:val="24"/>
          <w:szCs w:val="24"/>
          <w:lang w:val="mk-MK"/>
        </w:rPr>
        <w:t>-</w:t>
      </w:r>
      <w:r w:rsidR="00F17760" w:rsidRPr="001F0996">
        <w:rPr>
          <w:rFonts w:ascii="Arial" w:hAnsi="Arial" w:cs="Arial"/>
          <w:sz w:val="24"/>
          <w:szCs w:val="24"/>
          <w:lang w:val="mk-MK"/>
        </w:rPr>
        <w:t>Реализација на дневно планирање</w:t>
      </w:r>
    </w:p>
    <w:p w14:paraId="5B4DEF76" w14:textId="77777777" w:rsidR="00BC56A9" w:rsidRDefault="0002749E" w:rsidP="00BC56A9">
      <w:pPr>
        <w:rPr>
          <w:rFonts w:ascii="Arial" w:hAnsi="Arial" w:cs="Arial"/>
          <w:sz w:val="24"/>
          <w:szCs w:val="24"/>
        </w:rPr>
      </w:pPr>
      <w:r>
        <w:rPr>
          <w:rFonts w:ascii="Arial" w:hAnsi="Arial" w:cs="Arial"/>
          <w:sz w:val="24"/>
          <w:szCs w:val="24"/>
          <w:lang w:val="mk-MK"/>
        </w:rPr>
        <w:lastRenderedPageBreak/>
        <w:t>-</w:t>
      </w:r>
      <w:r w:rsidR="00F17760" w:rsidRPr="001F0996">
        <w:rPr>
          <w:rFonts w:ascii="Arial" w:hAnsi="Arial" w:cs="Arial"/>
          <w:sz w:val="24"/>
          <w:szCs w:val="24"/>
          <w:lang w:val="mk-MK"/>
        </w:rPr>
        <w:t>Пасивен и активен одмор</w:t>
      </w:r>
    </w:p>
    <w:p w14:paraId="57E860BA" w14:textId="77777777" w:rsidR="00735623" w:rsidRPr="00BC56A9" w:rsidRDefault="0002749E" w:rsidP="00BC56A9">
      <w:pPr>
        <w:rPr>
          <w:rFonts w:ascii="Arial" w:hAnsi="Arial" w:cs="Arial"/>
          <w:sz w:val="24"/>
          <w:szCs w:val="24"/>
          <w:lang w:val="mk-MK"/>
        </w:rPr>
      </w:pPr>
      <w:r>
        <w:rPr>
          <w:rFonts w:ascii="Arial" w:hAnsi="Arial" w:cs="Arial"/>
          <w:sz w:val="24"/>
          <w:szCs w:val="24"/>
          <w:lang w:val="mk-MK"/>
        </w:rPr>
        <w:t>-</w:t>
      </w:r>
      <w:r w:rsidR="00735623" w:rsidRPr="0002749E">
        <w:rPr>
          <w:rFonts w:ascii="Arial" w:hAnsi="Arial" w:cs="Arial"/>
          <w:sz w:val="24"/>
          <w:szCs w:val="24"/>
          <w:lang w:val="mk-MK"/>
        </w:rPr>
        <w:t>Моторни активности, набљудувања</w:t>
      </w:r>
      <w:r w:rsidR="00F17760" w:rsidRPr="0002749E">
        <w:rPr>
          <w:rFonts w:ascii="Arial" w:hAnsi="Arial" w:cs="Arial"/>
          <w:sz w:val="24"/>
          <w:szCs w:val="24"/>
          <w:lang w:val="mk-MK"/>
        </w:rPr>
        <w:t>, активности за стекнување културни и хигиенски навики, учество во различни манифестации, индивидуална работа со деца и со родители</w:t>
      </w:r>
      <w:r w:rsidR="00735623" w:rsidRPr="0002749E">
        <w:rPr>
          <w:rFonts w:ascii="Arial" w:hAnsi="Arial" w:cs="Arial"/>
          <w:sz w:val="24"/>
          <w:szCs w:val="24"/>
          <w:lang w:val="mk-MK"/>
        </w:rPr>
        <w:t>.</w:t>
      </w:r>
    </w:p>
    <w:p w14:paraId="08D397C4" w14:textId="77777777" w:rsidR="005C5A43" w:rsidRPr="005C5A43" w:rsidRDefault="005C5A43" w:rsidP="0002749E">
      <w:pPr>
        <w:overflowPunct w:val="0"/>
        <w:autoSpaceDE w:val="0"/>
        <w:autoSpaceDN w:val="0"/>
        <w:adjustRightInd w:val="0"/>
        <w:spacing w:after="0" w:line="360" w:lineRule="auto"/>
        <w:jc w:val="both"/>
        <w:textAlignment w:val="baseline"/>
        <w:rPr>
          <w:rFonts w:ascii="Arial" w:hAnsi="Arial" w:cs="Arial"/>
          <w:sz w:val="24"/>
          <w:szCs w:val="24"/>
        </w:rPr>
      </w:pPr>
    </w:p>
    <w:p w14:paraId="3871E5AA" w14:textId="77777777" w:rsidR="00735623" w:rsidRDefault="00735623" w:rsidP="006A0D18">
      <w:pPr>
        <w:pStyle w:val="ListParagraph"/>
        <w:overflowPunct w:val="0"/>
        <w:autoSpaceDE w:val="0"/>
        <w:autoSpaceDN w:val="0"/>
        <w:adjustRightInd w:val="0"/>
        <w:spacing w:after="0" w:line="360" w:lineRule="auto"/>
        <w:ind w:firstLine="540"/>
        <w:jc w:val="both"/>
        <w:textAlignment w:val="baseline"/>
        <w:rPr>
          <w:rFonts w:ascii="Arial" w:hAnsi="Arial" w:cs="Arial"/>
          <w:sz w:val="24"/>
          <w:szCs w:val="24"/>
          <w:lang w:val="mk-MK"/>
        </w:rPr>
      </w:pPr>
    </w:p>
    <w:p w14:paraId="04846BB9" w14:textId="77777777" w:rsidR="00277FEB" w:rsidRPr="00DE1F85" w:rsidRDefault="00F36554" w:rsidP="001958BA">
      <w:pPr>
        <w:spacing w:after="0" w:line="240" w:lineRule="auto"/>
        <w:rPr>
          <w:rFonts w:ascii="Arial" w:hAnsi="Arial" w:cs="Arial"/>
          <w:b/>
          <w:sz w:val="24"/>
          <w:szCs w:val="24"/>
          <w:u w:val="single"/>
          <w:lang w:val="mk-MK"/>
        </w:rPr>
      </w:pPr>
      <w:r>
        <w:rPr>
          <w:rFonts w:ascii="Arial" w:hAnsi="Arial" w:cs="Arial"/>
          <w:b/>
          <w:sz w:val="24"/>
          <w:szCs w:val="24"/>
          <w:u w:val="single"/>
          <w:lang w:val="mk-MK"/>
        </w:rPr>
        <w:t xml:space="preserve">4.1 </w:t>
      </w:r>
      <w:r w:rsidRPr="00F56F62">
        <w:rPr>
          <w:rFonts w:ascii="Arial" w:hAnsi="Arial" w:cs="Arial"/>
          <w:b/>
          <w:sz w:val="24"/>
          <w:szCs w:val="24"/>
          <w:u w:val="single"/>
          <w:lang w:val="mk-MK"/>
        </w:rPr>
        <w:t>Организација</w:t>
      </w:r>
      <w:r w:rsidR="009E648E">
        <w:rPr>
          <w:rFonts w:ascii="Arial" w:hAnsi="Arial" w:cs="Arial"/>
          <w:b/>
          <w:sz w:val="24"/>
          <w:szCs w:val="24"/>
          <w:u w:val="single"/>
          <w:lang w:val="mk-MK"/>
        </w:rPr>
        <w:t xml:space="preserve"> </w:t>
      </w:r>
      <w:r w:rsidR="00D73668">
        <w:rPr>
          <w:rFonts w:ascii="Arial" w:hAnsi="Arial" w:cs="Arial"/>
          <w:b/>
          <w:sz w:val="24"/>
          <w:szCs w:val="24"/>
          <w:u w:val="single"/>
          <w:lang w:val="mk-MK"/>
        </w:rPr>
        <w:t xml:space="preserve">на </w:t>
      </w:r>
      <w:r w:rsidRPr="00F56F62">
        <w:rPr>
          <w:rFonts w:ascii="Arial" w:hAnsi="Arial" w:cs="Arial"/>
          <w:b/>
          <w:sz w:val="24"/>
          <w:szCs w:val="24"/>
          <w:u w:val="single"/>
          <w:lang w:val="mk-MK"/>
        </w:rPr>
        <w:t>работата</w:t>
      </w:r>
      <w:r w:rsidR="009E648E">
        <w:rPr>
          <w:rFonts w:ascii="Arial" w:hAnsi="Arial" w:cs="Arial"/>
          <w:b/>
          <w:sz w:val="24"/>
          <w:szCs w:val="24"/>
          <w:u w:val="single"/>
          <w:lang w:val="mk-MK"/>
        </w:rPr>
        <w:t xml:space="preserve"> </w:t>
      </w:r>
      <w:r w:rsidRPr="00F56F62">
        <w:rPr>
          <w:rFonts w:ascii="Arial" w:hAnsi="Arial" w:cs="Arial"/>
          <w:b/>
          <w:sz w:val="24"/>
          <w:szCs w:val="24"/>
          <w:u w:val="single"/>
          <w:lang w:val="mk-MK"/>
        </w:rPr>
        <w:t>во</w:t>
      </w:r>
      <w:r w:rsidR="00CB19BE">
        <w:rPr>
          <w:rFonts w:ascii="Arial" w:hAnsi="Arial" w:cs="Arial"/>
          <w:b/>
          <w:sz w:val="24"/>
          <w:szCs w:val="24"/>
          <w:u w:val="single"/>
          <w:lang w:val="mk-MK"/>
        </w:rPr>
        <w:t xml:space="preserve"> воспитни групи до 2 години</w:t>
      </w:r>
      <w:r w:rsidR="00D73668">
        <w:rPr>
          <w:rFonts w:ascii="Arial" w:hAnsi="Arial" w:cs="Arial"/>
          <w:b/>
          <w:sz w:val="24"/>
          <w:szCs w:val="24"/>
          <w:u w:val="single"/>
          <w:lang w:val="mk-MK"/>
        </w:rPr>
        <w:t xml:space="preserve"> (детски јасли)</w:t>
      </w:r>
    </w:p>
    <w:p w14:paraId="67255E30" w14:textId="77777777" w:rsidR="00380B63" w:rsidRDefault="00380B63" w:rsidP="006A0D18">
      <w:pPr>
        <w:ind w:firstLine="540"/>
        <w:jc w:val="center"/>
        <w:rPr>
          <w:rFonts w:ascii="Arial" w:hAnsi="Arial" w:cs="Arial"/>
          <w:sz w:val="24"/>
          <w:szCs w:val="24"/>
          <w:lang w:val="mk-MK"/>
        </w:rPr>
      </w:pPr>
    </w:p>
    <w:p w14:paraId="1F9B4A4E" w14:textId="77777777" w:rsidR="00057800" w:rsidRPr="00943CCE" w:rsidRDefault="00AB49CF" w:rsidP="006A0D18">
      <w:pPr>
        <w:spacing w:line="360" w:lineRule="auto"/>
        <w:ind w:firstLine="540"/>
        <w:jc w:val="both"/>
        <w:rPr>
          <w:rFonts w:ascii="Arial" w:hAnsi="Arial" w:cs="Arial"/>
          <w:sz w:val="24"/>
          <w:szCs w:val="24"/>
          <w:lang w:val="mk-MK"/>
        </w:rPr>
      </w:pPr>
      <w:r>
        <w:rPr>
          <w:rFonts w:ascii="Arial" w:hAnsi="Arial" w:cs="Arial"/>
          <w:sz w:val="24"/>
          <w:szCs w:val="24"/>
        </w:rPr>
        <w:t xml:space="preserve">    </w:t>
      </w:r>
      <w:r w:rsidR="00057800" w:rsidRPr="00943CCE">
        <w:rPr>
          <w:rFonts w:ascii="Arial" w:hAnsi="Arial" w:cs="Arial"/>
          <w:sz w:val="24"/>
          <w:szCs w:val="24"/>
          <w:lang w:val="mk-MK"/>
        </w:rPr>
        <w:t>Малите деца учат уште од раѓање.  Децата се развиваат многу брзо во периодот од раѓање до 2 години, затоа возрасните  кои учествуваат во грижата и негата на малите деца треба да го поттикнат развојот и раното учење. Континуирано извршување на активностите поврзани со негата и воспитувањето овозможува, почитување на физиолошкиот ритам и индивидуалните потреби и можности на детето, првенствено задоволување на потребите и интересите на детето</w:t>
      </w:r>
      <w:r w:rsidR="00057800" w:rsidRPr="004250C6">
        <w:rPr>
          <w:sz w:val="24"/>
          <w:szCs w:val="24"/>
          <w:lang w:val="mk-MK"/>
        </w:rPr>
        <w:t>.</w:t>
      </w:r>
      <w:r w:rsidR="00057800">
        <w:rPr>
          <w:sz w:val="24"/>
          <w:szCs w:val="24"/>
        </w:rPr>
        <w:t xml:space="preserve"> </w:t>
      </w:r>
      <w:r w:rsidR="00057800">
        <w:rPr>
          <w:rFonts w:ascii="Arial" w:hAnsi="Arial" w:cs="Arial"/>
          <w:sz w:val="24"/>
          <w:szCs w:val="24"/>
          <w:lang w:val="mk-MK"/>
        </w:rPr>
        <w:t>Делувањето и унапредувањето на детскиот развој се врши на холистички начин,преку реализирање на цели од сите аспекти на детскиот развој.</w:t>
      </w:r>
    </w:p>
    <w:p w14:paraId="237E5746" w14:textId="77777777" w:rsidR="00057800" w:rsidRDefault="00AB49CF" w:rsidP="00AB49CF">
      <w:pPr>
        <w:spacing w:line="360" w:lineRule="auto"/>
        <w:jc w:val="both"/>
        <w:rPr>
          <w:rFonts w:ascii="Arial" w:hAnsi="Arial" w:cs="Arial"/>
          <w:sz w:val="24"/>
          <w:szCs w:val="24"/>
          <w:lang w:val="mk-MK"/>
        </w:rPr>
      </w:pPr>
      <w:r>
        <w:rPr>
          <w:rFonts w:ascii="Arial" w:hAnsi="Arial" w:cs="Arial"/>
          <w:sz w:val="24"/>
          <w:szCs w:val="24"/>
        </w:rPr>
        <w:t xml:space="preserve">           </w:t>
      </w:r>
      <w:r w:rsidR="00057800">
        <w:rPr>
          <w:rFonts w:ascii="Arial" w:hAnsi="Arial" w:cs="Arial"/>
          <w:sz w:val="24"/>
          <w:szCs w:val="24"/>
          <w:lang w:val="mk-MK"/>
        </w:rPr>
        <w:t>Работата со децата од јаслена возраст опфаќа нега, лична хигиена, одмор на децата, исхрана и активности на формирање на навики за целокупниот резвој во соодветната возраст.</w:t>
      </w:r>
      <w:r>
        <w:rPr>
          <w:rFonts w:ascii="Arial" w:hAnsi="Arial" w:cs="Arial"/>
          <w:sz w:val="24"/>
          <w:szCs w:val="24"/>
        </w:rPr>
        <w:t xml:space="preserve"> </w:t>
      </w:r>
      <w:r w:rsidR="00057800">
        <w:rPr>
          <w:rFonts w:ascii="Arial" w:hAnsi="Arial" w:cs="Arial"/>
          <w:sz w:val="24"/>
          <w:szCs w:val="24"/>
          <w:lang w:val="mk-MK"/>
        </w:rPr>
        <w:t>Организацијата на престојот и животот на децата во јаслените групи е во согласност со официјалната Програма за рано учење и развој која и оваа возрасна категорија деца воспитно образовно и развојно ја третира според Стандардите за рано учење и развој која е надополнета со иновативни елементи од аспект на избор на стандарди според кои секое дете се следи и стимулира во индивидуалниот резвој.</w:t>
      </w:r>
    </w:p>
    <w:p w14:paraId="40E6D01A" w14:textId="77777777" w:rsidR="00057800" w:rsidRPr="00AB49CF" w:rsidRDefault="00057800" w:rsidP="00AB49CF">
      <w:pPr>
        <w:spacing w:line="360" w:lineRule="auto"/>
        <w:ind w:firstLine="540"/>
        <w:jc w:val="both"/>
        <w:rPr>
          <w:rFonts w:ascii="Arial" w:hAnsi="Arial" w:cs="Arial"/>
          <w:sz w:val="24"/>
          <w:szCs w:val="24"/>
          <w:lang w:val="mk-MK"/>
        </w:rPr>
      </w:pPr>
      <w:r>
        <w:rPr>
          <w:rFonts w:ascii="Arial" w:hAnsi="Arial" w:cs="Arial"/>
          <w:sz w:val="24"/>
          <w:szCs w:val="24"/>
          <w:lang w:val="mk-MK"/>
        </w:rPr>
        <w:t>Воспитните активности со децата, согласно со нивната возраст и избор на стандарди и цели ќе бидат реализирани по потреба индивидуално и групно, со што ќе се обрне внимание на сите аспекти (домени) од нивниот развој.</w:t>
      </w:r>
      <w:r w:rsidR="00844B87">
        <w:rPr>
          <w:rFonts w:ascii="Arial" w:hAnsi="Arial" w:cs="Arial"/>
          <w:sz w:val="24"/>
          <w:szCs w:val="24"/>
          <w:lang w:val="mk-MK"/>
        </w:rPr>
        <w:t>Реализацијата</w:t>
      </w:r>
      <w:r w:rsidRPr="001E232A">
        <w:rPr>
          <w:rFonts w:ascii="Arial" w:hAnsi="Arial" w:cs="Arial"/>
          <w:sz w:val="24"/>
          <w:szCs w:val="24"/>
        </w:rPr>
        <w:t xml:space="preserve"> на воспитно-образовната работа со децата од најрана предучилишна </w:t>
      </w:r>
      <w:r>
        <w:rPr>
          <w:rFonts w:ascii="Arial" w:hAnsi="Arial" w:cs="Arial"/>
          <w:sz w:val="24"/>
          <w:szCs w:val="24"/>
        </w:rPr>
        <w:t>возраст,</w:t>
      </w:r>
      <w:r w:rsidR="00844B87">
        <w:rPr>
          <w:rFonts w:ascii="Arial" w:hAnsi="Arial" w:cs="Arial"/>
          <w:sz w:val="24"/>
          <w:szCs w:val="24"/>
        </w:rPr>
        <w:t xml:space="preserve"> ќе</w:t>
      </w:r>
      <w:r w:rsidR="00844B87">
        <w:rPr>
          <w:rFonts w:ascii="Arial" w:hAnsi="Arial" w:cs="Arial"/>
          <w:sz w:val="24"/>
          <w:szCs w:val="24"/>
          <w:lang w:val="mk-MK"/>
        </w:rPr>
        <w:t xml:space="preserve"> се темели на годишната </w:t>
      </w:r>
      <w:r w:rsidRPr="001E232A">
        <w:rPr>
          <w:rFonts w:ascii="Arial" w:hAnsi="Arial" w:cs="Arial"/>
          <w:sz w:val="24"/>
          <w:szCs w:val="24"/>
        </w:rPr>
        <w:t xml:space="preserve">програма </w:t>
      </w:r>
      <w:r w:rsidR="00844B87">
        <w:rPr>
          <w:rFonts w:ascii="Arial" w:hAnsi="Arial" w:cs="Arial"/>
          <w:sz w:val="24"/>
          <w:szCs w:val="24"/>
          <w:lang w:val="mk-MK"/>
        </w:rPr>
        <w:t xml:space="preserve">изработена </w:t>
      </w:r>
      <w:r>
        <w:rPr>
          <w:rFonts w:ascii="Arial" w:hAnsi="Arial" w:cs="Arial"/>
          <w:sz w:val="24"/>
          <w:szCs w:val="24"/>
          <w:lang w:val="mk-MK"/>
        </w:rPr>
        <w:t xml:space="preserve">од педагогот на градинката, </w:t>
      </w:r>
      <w:r w:rsidRPr="001E232A">
        <w:rPr>
          <w:rFonts w:ascii="Arial" w:hAnsi="Arial" w:cs="Arial"/>
          <w:sz w:val="24"/>
          <w:szCs w:val="24"/>
        </w:rPr>
        <w:t xml:space="preserve">со која покрај посветеност на севкупниот развој на децата во сите развојни домени ќе </w:t>
      </w:r>
      <w:r w:rsidR="00AB49CF">
        <w:rPr>
          <w:rFonts w:ascii="Arial" w:hAnsi="Arial" w:cs="Arial"/>
          <w:sz w:val="24"/>
          <w:szCs w:val="24"/>
        </w:rPr>
        <w:t xml:space="preserve">се внимава и на: </w:t>
      </w:r>
    </w:p>
    <w:p w14:paraId="71CA4DB5" w14:textId="77777777" w:rsidR="00057800" w:rsidRPr="001E232A" w:rsidRDefault="00AB49CF" w:rsidP="00847402">
      <w:pPr>
        <w:spacing w:line="360" w:lineRule="auto"/>
        <w:ind w:firstLine="540"/>
        <w:contextualSpacing/>
        <w:jc w:val="both"/>
        <w:rPr>
          <w:rFonts w:ascii="Arial" w:hAnsi="Arial" w:cs="Arial"/>
          <w:sz w:val="24"/>
          <w:szCs w:val="24"/>
          <w:lang w:val="mk-MK"/>
        </w:rPr>
      </w:pPr>
      <w:r>
        <w:rPr>
          <w:rFonts w:ascii="Arial" w:hAnsi="Arial" w:cs="Arial"/>
          <w:sz w:val="24"/>
          <w:szCs w:val="24"/>
        </w:rPr>
        <w:t>-</w:t>
      </w:r>
      <w:r w:rsidR="00057800" w:rsidRPr="001E232A">
        <w:rPr>
          <w:rFonts w:ascii="Arial" w:hAnsi="Arial" w:cs="Arial"/>
          <w:sz w:val="24"/>
          <w:szCs w:val="24"/>
        </w:rPr>
        <w:t>Воспитна работа за нега на децата и создавање на работни и културно-хигиенски навики преку навикнување на правилна употреба на приборот за јадење, правилно однесување за време на оброците, лична хигиена, постигнување на контрола на физиолошките потреби, обиди за самостојно облекување и соблекување;</w:t>
      </w:r>
    </w:p>
    <w:p w14:paraId="791417E7" w14:textId="77777777" w:rsidR="00057800" w:rsidRDefault="00AB49CF" w:rsidP="00847402">
      <w:pPr>
        <w:spacing w:line="360" w:lineRule="auto"/>
        <w:ind w:firstLine="540"/>
        <w:contextualSpacing/>
        <w:jc w:val="both"/>
        <w:rPr>
          <w:rFonts w:ascii="Arial" w:hAnsi="Arial" w:cs="Arial"/>
          <w:sz w:val="24"/>
          <w:szCs w:val="24"/>
          <w:lang w:val="mk-MK"/>
        </w:rPr>
      </w:pPr>
      <w:r>
        <w:rPr>
          <w:rFonts w:ascii="Arial" w:hAnsi="Arial" w:cs="Arial"/>
          <w:sz w:val="24"/>
          <w:szCs w:val="24"/>
        </w:rPr>
        <w:lastRenderedPageBreak/>
        <w:t>-</w:t>
      </w:r>
      <w:r w:rsidR="00057800">
        <w:rPr>
          <w:rFonts w:ascii="Arial" w:hAnsi="Arial" w:cs="Arial"/>
          <w:sz w:val="24"/>
          <w:szCs w:val="24"/>
          <w:lang w:val="mk-MK"/>
        </w:rPr>
        <w:t xml:space="preserve"> </w:t>
      </w:r>
      <w:r w:rsidR="00057800" w:rsidRPr="001E232A">
        <w:rPr>
          <w:rFonts w:ascii="Arial" w:hAnsi="Arial" w:cs="Arial"/>
          <w:sz w:val="24"/>
          <w:szCs w:val="24"/>
        </w:rPr>
        <w:t>Воспитни активности за помагање на физичкиот развој на децата преку манипулирање со предмети, преместување, испуштање, додавање, совладување на основните движења, координација на движењата</w:t>
      </w:r>
      <w:r w:rsidR="00057800">
        <w:rPr>
          <w:rFonts w:ascii="Arial" w:hAnsi="Arial" w:cs="Arial"/>
          <w:sz w:val="24"/>
          <w:szCs w:val="24"/>
          <w:lang w:val="mk-MK"/>
        </w:rPr>
        <w:t xml:space="preserve"> </w:t>
      </w:r>
      <w:r w:rsidR="00057800" w:rsidRPr="001E232A">
        <w:rPr>
          <w:rFonts w:ascii="Arial" w:hAnsi="Arial" w:cs="Arial"/>
          <w:sz w:val="24"/>
          <w:szCs w:val="24"/>
        </w:rPr>
        <w:t>и правилна ориентација во просторот;</w:t>
      </w:r>
    </w:p>
    <w:p w14:paraId="12E60290" w14:textId="77777777" w:rsidR="00AB49CF" w:rsidRDefault="00AB49CF" w:rsidP="00847402">
      <w:pPr>
        <w:spacing w:line="360" w:lineRule="auto"/>
        <w:ind w:firstLine="540"/>
        <w:contextualSpacing/>
        <w:jc w:val="both"/>
        <w:rPr>
          <w:rFonts w:ascii="Arial" w:hAnsi="Arial" w:cs="Arial"/>
          <w:sz w:val="24"/>
          <w:szCs w:val="24"/>
        </w:rPr>
      </w:pPr>
      <w:r>
        <w:rPr>
          <w:rFonts w:ascii="Arial" w:hAnsi="Arial" w:cs="Arial"/>
          <w:sz w:val="24"/>
          <w:szCs w:val="24"/>
        </w:rPr>
        <w:t>-</w:t>
      </w:r>
      <w:r w:rsidR="00057800" w:rsidRPr="001E232A">
        <w:rPr>
          <w:rFonts w:ascii="Arial" w:hAnsi="Arial" w:cs="Arial"/>
          <w:sz w:val="24"/>
          <w:szCs w:val="24"/>
        </w:rPr>
        <w:t>Активности за развој на говорот преку вокализација, имитирање на гласот на животните, кратки римувани стихови, вежби за учење на нови зборови, мотивирање на децата за спонтан говор, запознавање со предметите и појавите од најблиската околина, навикнување на правилно однесување, уредност, учење да се чува од опасни предмети и др;</w:t>
      </w:r>
    </w:p>
    <w:p w14:paraId="1CFD1BB7" w14:textId="77777777" w:rsidR="00057800" w:rsidRPr="001E232A" w:rsidRDefault="00AB49CF" w:rsidP="00847402">
      <w:pPr>
        <w:spacing w:line="360" w:lineRule="auto"/>
        <w:ind w:firstLine="540"/>
        <w:contextualSpacing/>
        <w:jc w:val="both"/>
        <w:rPr>
          <w:rFonts w:ascii="Arial" w:hAnsi="Arial" w:cs="Arial"/>
          <w:sz w:val="24"/>
          <w:szCs w:val="24"/>
          <w:lang w:val="mk-MK"/>
        </w:rPr>
      </w:pPr>
      <w:r>
        <w:rPr>
          <w:rFonts w:ascii="Arial" w:hAnsi="Arial" w:cs="Arial"/>
          <w:sz w:val="24"/>
          <w:szCs w:val="24"/>
        </w:rPr>
        <w:t>-</w:t>
      </w:r>
      <w:r w:rsidR="00057800" w:rsidRPr="001E232A">
        <w:rPr>
          <w:rFonts w:ascii="Arial" w:hAnsi="Arial" w:cs="Arial"/>
          <w:sz w:val="24"/>
          <w:szCs w:val="24"/>
        </w:rPr>
        <w:t>Воспитни активности за развивање на музичките потенцијали преку слушање на музика и практикување на музички игри, пеење на песни, звучни играчки, пр</w:t>
      </w:r>
      <w:r w:rsidR="00057800">
        <w:rPr>
          <w:rFonts w:ascii="Arial" w:hAnsi="Arial" w:cs="Arial"/>
          <w:sz w:val="24"/>
          <w:szCs w:val="24"/>
        </w:rPr>
        <w:t>актикување на имитативни игри и</w:t>
      </w:r>
      <w:r w:rsidR="00057800" w:rsidRPr="001E232A">
        <w:rPr>
          <w:rFonts w:ascii="Arial" w:hAnsi="Arial" w:cs="Arial"/>
          <w:sz w:val="24"/>
          <w:szCs w:val="24"/>
        </w:rPr>
        <w:t xml:space="preserve">тн; </w:t>
      </w:r>
    </w:p>
    <w:p w14:paraId="351D074F" w14:textId="16BF1564" w:rsidR="00AB49CF" w:rsidRDefault="00AB49CF" w:rsidP="00847402">
      <w:pPr>
        <w:spacing w:line="360" w:lineRule="auto"/>
        <w:ind w:firstLine="540"/>
        <w:contextualSpacing/>
        <w:jc w:val="both"/>
        <w:rPr>
          <w:rFonts w:ascii="Arial" w:hAnsi="Arial" w:cs="Arial"/>
          <w:sz w:val="24"/>
          <w:szCs w:val="24"/>
        </w:rPr>
      </w:pPr>
      <w:r>
        <w:rPr>
          <w:rFonts w:ascii="Arial" w:hAnsi="Arial" w:cs="Arial"/>
          <w:sz w:val="24"/>
          <w:szCs w:val="24"/>
        </w:rPr>
        <w:t>-</w:t>
      </w:r>
      <w:r w:rsidR="00057800" w:rsidRPr="001E232A">
        <w:rPr>
          <w:rFonts w:ascii="Arial" w:hAnsi="Arial" w:cs="Arial"/>
          <w:sz w:val="24"/>
          <w:szCs w:val="24"/>
        </w:rPr>
        <w:t>Развивање на можностите за приближување на техниките и материјалите за работа од ликовно воспитание преку кинање на хартија со различен квалитет(текстура), игри со тесто или пластелин, шарање со бои</w:t>
      </w:r>
      <w:r w:rsidR="006B7094">
        <w:rPr>
          <w:rFonts w:ascii="Arial" w:hAnsi="Arial" w:cs="Arial"/>
          <w:sz w:val="24"/>
          <w:szCs w:val="24"/>
        </w:rPr>
        <w:t xml:space="preserve">, </w:t>
      </w:r>
      <w:r w:rsidR="00057800" w:rsidRPr="001E232A">
        <w:rPr>
          <w:rFonts w:ascii="Arial" w:hAnsi="Arial" w:cs="Arial"/>
          <w:sz w:val="24"/>
          <w:szCs w:val="24"/>
        </w:rPr>
        <w:t xml:space="preserve"> игри со природен материјал како лисја свежи и суви, растенија и др. </w:t>
      </w:r>
    </w:p>
    <w:p w14:paraId="35AE34A5" w14:textId="77777777" w:rsidR="00057800" w:rsidRDefault="00AB49CF" w:rsidP="00AB49CF">
      <w:pPr>
        <w:spacing w:line="360" w:lineRule="auto"/>
        <w:contextualSpacing/>
        <w:jc w:val="both"/>
        <w:rPr>
          <w:rFonts w:ascii="Arial" w:hAnsi="Arial" w:cs="Arial"/>
          <w:sz w:val="24"/>
          <w:szCs w:val="24"/>
        </w:rPr>
      </w:pPr>
      <w:r>
        <w:rPr>
          <w:rFonts w:ascii="Arial" w:hAnsi="Arial" w:cs="Arial"/>
          <w:sz w:val="24"/>
          <w:szCs w:val="24"/>
        </w:rPr>
        <w:t xml:space="preserve">             </w:t>
      </w:r>
      <w:r w:rsidR="00057800" w:rsidRPr="001E232A">
        <w:rPr>
          <w:rFonts w:ascii="Arial" w:hAnsi="Arial" w:cs="Arial"/>
          <w:sz w:val="24"/>
          <w:szCs w:val="24"/>
        </w:rPr>
        <w:t>Посебно место ќе се даде на адаптацијата на децата во новата средина, нивната социјализација во групата, зајакнување на здравјето и развивање на елементарните движења и развојот на говорот.</w:t>
      </w:r>
      <w:r w:rsidR="00A67E31">
        <w:rPr>
          <w:rFonts w:ascii="Arial" w:hAnsi="Arial" w:cs="Arial"/>
          <w:sz w:val="24"/>
          <w:szCs w:val="24"/>
          <w:lang w:val="mk-MK"/>
        </w:rPr>
        <w:t xml:space="preserve"> </w:t>
      </w:r>
      <w:r w:rsidR="00057800" w:rsidRPr="001E232A">
        <w:rPr>
          <w:rFonts w:ascii="Arial" w:hAnsi="Arial" w:cs="Arial"/>
          <w:sz w:val="24"/>
          <w:szCs w:val="24"/>
        </w:rPr>
        <w:t xml:space="preserve">За реализација на активностите ќе </w:t>
      </w:r>
      <w:r w:rsidR="009D010C">
        <w:rPr>
          <w:rFonts w:ascii="Arial" w:hAnsi="Arial" w:cs="Arial"/>
          <w:sz w:val="24"/>
          <w:szCs w:val="24"/>
          <w:lang w:val="mk-MK"/>
        </w:rPr>
        <w:t xml:space="preserve">се следи </w:t>
      </w:r>
      <w:r w:rsidR="00057800" w:rsidRPr="001E232A">
        <w:rPr>
          <w:rFonts w:ascii="Arial" w:hAnsi="Arial" w:cs="Arial"/>
          <w:sz w:val="24"/>
          <w:szCs w:val="24"/>
        </w:rPr>
        <w:t xml:space="preserve"> </w:t>
      </w:r>
      <w:r w:rsidR="00057800">
        <w:rPr>
          <w:rFonts w:ascii="Arial" w:hAnsi="Arial" w:cs="Arial"/>
          <w:sz w:val="24"/>
          <w:szCs w:val="24"/>
          <w:lang w:val="mk-MK"/>
        </w:rPr>
        <w:t>Годишна</w:t>
      </w:r>
      <w:r w:rsidR="009D010C">
        <w:rPr>
          <w:rFonts w:ascii="Arial" w:hAnsi="Arial" w:cs="Arial"/>
          <w:sz w:val="24"/>
          <w:szCs w:val="24"/>
          <w:lang w:val="mk-MK"/>
        </w:rPr>
        <w:t>та</w:t>
      </w:r>
      <w:r w:rsidR="00057800">
        <w:rPr>
          <w:rFonts w:ascii="Arial" w:hAnsi="Arial" w:cs="Arial"/>
          <w:sz w:val="24"/>
          <w:szCs w:val="24"/>
          <w:lang w:val="mk-MK"/>
        </w:rPr>
        <w:t xml:space="preserve"> </w:t>
      </w:r>
      <w:r w:rsidR="00057800">
        <w:rPr>
          <w:rFonts w:ascii="Arial" w:hAnsi="Arial" w:cs="Arial"/>
          <w:sz w:val="24"/>
          <w:szCs w:val="24"/>
        </w:rPr>
        <w:t>програма за работа</w:t>
      </w:r>
      <w:r w:rsidR="00057800">
        <w:rPr>
          <w:rFonts w:ascii="Arial" w:hAnsi="Arial" w:cs="Arial"/>
          <w:sz w:val="24"/>
          <w:szCs w:val="24"/>
          <w:lang w:val="mk-MK"/>
        </w:rPr>
        <w:t xml:space="preserve"> на негователите во групите до 2 годишна возраст</w:t>
      </w:r>
      <w:r w:rsidR="00057800" w:rsidRPr="001E232A">
        <w:rPr>
          <w:rFonts w:ascii="Arial" w:hAnsi="Arial" w:cs="Arial"/>
          <w:sz w:val="24"/>
          <w:szCs w:val="24"/>
        </w:rPr>
        <w:t>, а негувателките задолжително дневно ќе планираат активности и истите ќе ги запишуваат во Дневник з</w:t>
      </w:r>
      <w:r w:rsidR="00057800">
        <w:rPr>
          <w:rFonts w:ascii="Arial" w:hAnsi="Arial" w:cs="Arial"/>
          <w:sz w:val="24"/>
          <w:szCs w:val="24"/>
        </w:rPr>
        <w:t>а работа во груп</w:t>
      </w:r>
      <w:r w:rsidR="00057800">
        <w:rPr>
          <w:rFonts w:ascii="Arial" w:hAnsi="Arial" w:cs="Arial"/>
          <w:sz w:val="24"/>
          <w:szCs w:val="24"/>
          <w:lang w:val="mk-MK"/>
        </w:rPr>
        <w:t xml:space="preserve">ите до 2 години. </w:t>
      </w:r>
    </w:p>
    <w:p w14:paraId="77267AB3" w14:textId="77777777" w:rsidR="005C5A43" w:rsidRPr="005C5A43" w:rsidRDefault="005C5A43" w:rsidP="00AB49CF">
      <w:pPr>
        <w:spacing w:line="360" w:lineRule="auto"/>
        <w:contextualSpacing/>
        <w:jc w:val="both"/>
        <w:rPr>
          <w:rFonts w:ascii="Arial" w:hAnsi="Arial" w:cs="Arial"/>
          <w:sz w:val="24"/>
          <w:szCs w:val="24"/>
        </w:rPr>
      </w:pPr>
    </w:p>
    <w:p w14:paraId="1A3E2049" w14:textId="77777777" w:rsidR="0065137A" w:rsidRDefault="0065137A" w:rsidP="006A0D18">
      <w:pPr>
        <w:spacing w:line="360" w:lineRule="auto"/>
        <w:ind w:firstLine="540"/>
        <w:contextualSpacing/>
        <w:jc w:val="both"/>
        <w:rPr>
          <w:rFonts w:ascii="Arial" w:hAnsi="Arial" w:cs="Arial"/>
          <w:sz w:val="24"/>
          <w:szCs w:val="24"/>
          <w:lang w:val="mk-MK" w:eastAsia="en-GB"/>
        </w:rPr>
      </w:pPr>
    </w:p>
    <w:p w14:paraId="5C6962B7" w14:textId="77777777" w:rsidR="00D217DC" w:rsidRPr="00F56F62" w:rsidRDefault="009D494C" w:rsidP="006A0D18">
      <w:pPr>
        <w:spacing w:after="0" w:line="240" w:lineRule="auto"/>
        <w:ind w:firstLine="540"/>
        <w:rPr>
          <w:rFonts w:ascii="Arial" w:hAnsi="Arial" w:cs="Arial"/>
          <w:b/>
          <w:sz w:val="24"/>
          <w:szCs w:val="24"/>
          <w:u w:val="single"/>
          <w:lang w:val="mk-MK"/>
        </w:rPr>
      </w:pPr>
      <w:r w:rsidRPr="005C5A43">
        <w:rPr>
          <w:rFonts w:ascii="Arial" w:hAnsi="Arial" w:cs="Arial"/>
          <w:b/>
          <w:sz w:val="24"/>
          <w:szCs w:val="24"/>
          <w:u w:val="single"/>
          <w:lang w:val="mk-MK"/>
        </w:rPr>
        <w:t>4.2.</w:t>
      </w:r>
      <w:r w:rsidR="00D217DC" w:rsidRPr="005C5A43">
        <w:rPr>
          <w:rFonts w:ascii="Arial" w:hAnsi="Arial" w:cs="Arial"/>
          <w:b/>
          <w:sz w:val="24"/>
          <w:szCs w:val="24"/>
          <w:u w:val="single"/>
          <w:lang w:val="mk-MK"/>
        </w:rPr>
        <w:t>Организација</w:t>
      </w:r>
      <w:r w:rsidR="00984281">
        <w:rPr>
          <w:rFonts w:ascii="Arial" w:hAnsi="Arial" w:cs="Arial"/>
          <w:b/>
          <w:sz w:val="24"/>
          <w:szCs w:val="24"/>
          <w:u w:val="single"/>
          <w:lang w:val="mk-MK"/>
        </w:rPr>
        <w:t xml:space="preserve"> </w:t>
      </w:r>
      <w:r w:rsidR="00D217DC" w:rsidRPr="00F56F62">
        <w:rPr>
          <w:rFonts w:ascii="Arial" w:hAnsi="Arial" w:cs="Arial"/>
          <w:b/>
          <w:sz w:val="24"/>
          <w:szCs w:val="24"/>
          <w:u w:val="single"/>
          <w:lang w:val="mk-MK"/>
        </w:rPr>
        <w:t>на</w:t>
      </w:r>
      <w:r w:rsidR="00984281">
        <w:rPr>
          <w:rFonts w:ascii="Arial" w:hAnsi="Arial" w:cs="Arial"/>
          <w:b/>
          <w:sz w:val="24"/>
          <w:szCs w:val="24"/>
          <w:u w:val="single"/>
          <w:lang w:val="mk-MK"/>
        </w:rPr>
        <w:t xml:space="preserve"> </w:t>
      </w:r>
      <w:r w:rsidR="00D217DC" w:rsidRPr="00F56F62">
        <w:rPr>
          <w:rFonts w:ascii="Arial" w:hAnsi="Arial" w:cs="Arial"/>
          <w:b/>
          <w:sz w:val="24"/>
          <w:szCs w:val="24"/>
          <w:u w:val="single"/>
          <w:lang w:val="mk-MK"/>
        </w:rPr>
        <w:t>работата</w:t>
      </w:r>
      <w:r w:rsidR="00984281">
        <w:rPr>
          <w:rFonts w:ascii="Arial" w:hAnsi="Arial" w:cs="Arial"/>
          <w:b/>
          <w:sz w:val="24"/>
          <w:szCs w:val="24"/>
          <w:u w:val="single"/>
          <w:lang w:val="mk-MK"/>
        </w:rPr>
        <w:t xml:space="preserve"> </w:t>
      </w:r>
      <w:r w:rsidR="00D217DC" w:rsidRPr="00F56F62">
        <w:rPr>
          <w:rFonts w:ascii="Arial" w:hAnsi="Arial" w:cs="Arial"/>
          <w:b/>
          <w:sz w:val="24"/>
          <w:szCs w:val="24"/>
          <w:u w:val="single"/>
          <w:lang w:val="mk-MK"/>
        </w:rPr>
        <w:t>во</w:t>
      </w:r>
      <w:r w:rsidR="00CB19BE">
        <w:rPr>
          <w:rFonts w:ascii="Arial" w:hAnsi="Arial" w:cs="Arial"/>
          <w:b/>
          <w:sz w:val="24"/>
          <w:szCs w:val="24"/>
          <w:u w:val="single"/>
          <w:lang w:val="mk-MK"/>
        </w:rPr>
        <w:t xml:space="preserve"> воспитни групи од 2-6 години</w:t>
      </w:r>
    </w:p>
    <w:p w14:paraId="51FCEA49" w14:textId="77777777" w:rsidR="00594610" w:rsidRDefault="00594610" w:rsidP="006A0D18">
      <w:pPr>
        <w:spacing w:line="360" w:lineRule="auto"/>
        <w:ind w:firstLine="540"/>
        <w:jc w:val="both"/>
        <w:rPr>
          <w:rFonts w:ascii="Arial" w:hAnsi="Arial" w:cs="Arial"/>
          <w:sz w:val="24"/>
          <w:szCs w:val="24"/>
          <w:lang w:val="mk-MK"/>
        </w:rPr>
      </w:pPr>
    </w:p>
    <w:p w14:paraId="6EB4CA42" w14:textId="77777777" w:rsidR="00522261" w:rsidRPr="005C5A43" w:rsidRDefault="00594610" w:rsidP="00D5448A">
      <w:pPr>
        <w:spacing w:before="240"/>
        <w:ind w:firstLine="540"/>
        <w:jc w:val="both"/>
        <w:rPr>
          <w:rFonts w:ascii="Arial" w:hAnsi="Arial" w:cs="Arial"/>
          <w:sz w:val="24"/>
          <w:szCs w:val="24"/>
        </w:rPr>
        <w:sectPr w:rsidR="00522261" w:rsidRPr="005C5A43" w:rsidSect="00522261">
          <w:pgSz w:w="12240" w:h="15840"/>
          <w:pgMar w:top="1160" w:right="600" w:bottom="1160" w:left="880" w:header="0" w:footer="959" w:gutter="0"/>
          <w:cols w:space="720"/>
        </w:sectPr>
      </w:pPr>
      <w:r w:rsidRPr="005C5A43">
        <w:rPr>
          <w:rFonts w:ascii="Arial" w:hAnsi="Arial" w:cs="Arial"/>
          <w:sz w:val="24"/>
          <w:szCs w:val="24"/>
          <w:lang w:val="mk-MK"/>
        </w:rPr>
        <w:t>Со</w:t>
      </w:r>
      <w:r w:rsidRPr="005C5A43">
        <w:rPr>
          <w:rFonts w:ascii="Arial" w:hAnsi="Arial" w:cs="Arial"/>
          <w:sz w:val="24"/>
          <w:szCs w:val="24"/>
        </w:rPr>
        <w:t>гласно</w:t>
      </w:r>
      <w:r w:rsidR="005C5A43" w:rsidRPr="005C5A43">
        <w:rPr>
          <w:rFonts w:ascii="Arial" w:hAnsi="Arial" w:cs="Arial"/>
          <w:sz w:val="24"/>
          <w:szCs w:val="24"/>
        </w:rPr>
        <w:t xml:space="preserve"> </w:t>
      </w:r>
      <w:r w:rsidR="005C5A43" w:rsidRPr="005C5A43">
        <w:rPr>
          <w:rFonts w:ascii="Arial" w:hAnsi="Arial" w:cs="Arial"/>
          <w:sz w:val="24"/>
          <w:szCs w:val="24"/>
          <w:lang w:val="mk-MK"/>
        </w:rPr>
        <w:t>Член 168 од Законот за заштита на децата (Сл. Весник на РМ 23/13, 12/14, 44/14,  144/14, 10/15, 25/15, 150/15, 192/15, 27/16, 163/17 и 21/18, 198/18 и „Службен весник на Репубика Северна  Македонија“ бр.104/19,146/19, 275/19,311/20, 294/21,150/22, и 236/22,17/25</w:t>
      </w:r>
    </w:p>
    <w:p w14:paraId="28C03AB7" w14:textId="77777777" w:rsidR="00594610" w:rsidRPr="00D5448A" w:rsidRDefault="00A67E31" w:rsidP="00D5448A">
      <w:pPr>
        <w:spacing w:line="360" w:lineRule="auto"/>
        <w:ind w:firstLine="360"/>
        <w:jc w:val="both"/>
        <w:rPr>
          <w:rFonts w:ascii="Arial" w:hAnsi="Arial" w:cs="Arial"/>
          <w:sz w:val="24"/>
          <w:szCs w:val="24"/>
          <w:lang w:val="mk-MK"/>
        </w:rPr>
      </w:pPr>
      <w:r>
        <w:rPr>
          <w:rFonts w:ascii="Arial" w:hAnsi="Arial" w:cs="Arial"/>
          <w:sz w:val="24"/>
          <w:szCs w:val="24"/>
          <w:lang w:val="mk-MK"/>
        </w:rPr>
        <w:lastRenderedPageBreak/>
        <w:t>Министерството</w:t>
      </w:r>
      <w:r w:rsidR="00594610" w:rsidRPr="00123C9B">
        <w:rPr>
          <w:rFonts w:ascii="Arial" w:hAnsi="Arial" w:cs="Arial"/>
          <w:sz w:val="24"/>
          <w:szCs w:val="24"/>
        </w:rPr>
        <w:t xml:space="preserve"> за труд и социјална политика </w:t>
      </w:r>
      <w:r>
        <w:rPr>
          <w:rFonts w:ascii="Arial" w:hAnsi="Arial" w:cs="Arial"/>
          <w:sz w:val="24"/>
          <w:szCs w:val="24"/>
          <w:lang w:val="mk-MK"/>
        </w:rPr>
        <w:t xml:space="preserve">ја </w:t>
      </w:r>
      <w:r w:rsidR="00594610" w:rsidRPr="00123C9B">
        <w:rPr>
          <w:rFonts w:ascii="Arial" w:hAnsi="Arial" w:cs="Arial"/>
          <w:sz w:val="24"/>
          <w:szCs w:val="24"/>
        </w:rPr>
        <w:t xml:space="preserve">донесе </w:t>
      </w:r>
      <w:r>
        <w:rPr>
          <w:rFonts w:ascii="Arial" w:hAnsi="Arial" w:cs="Arial"/>
          <w:sz w:val="24"/>
          <w:szCs w:val="24"/>
          <w:lang w:val="mk-MK"/>
        </w:rPr>
        <w:t>„</w:t>
      </w:r>
      <w:r w:rsidR="00594610" w:rsidRPr="00123C9B">
        <w:rPr>
          <w:rFonts w:ascii="Arial" w:hAnsi="Arial" w:cs="Arial"/>
          <w:sz w:val="24"/>
          <w:szCs w:val="24"/>
        </w:rPr>
        <w:t xml:space="preserve">Програмата за рано учење и </w:t>
      </w:r>
      <w:r w:rsidR="00594610">
        <w:rPr>
          <w:rFonts w:ascii="Arial" w:hAnsi="Arial" w:cs="Arial"/>
          <w:sz w:val="24"/>
          <w:szCs w:val="24"/>
        </w:rPr>
        <w:t>развој</w:t>
      </w:r>
      <w:r>
        <w:rPr>
          <w:rFonts w:ascii="Arial" w:hAnsi="Arial" w:cs="Arial"/>
          <w:sz w:val="24"/>
          <w:szCs w:val="24"/>
          <w:lang w:val="mk-MK"/>
        </w:rPr>
        <w:t>“</w:t>
      </w:r>
      <w:r w:rsidR="00594610" w:rsidRPr="00123C9B">
        <w:rPr>
          <w:rFonts w:ascii="Arial" w:hAnsi="Arial" w:cs="Arial"/>
          <w:sz w:val="24"/>
          <w:szCs w:val="24"/>
        </w:rPr>
        <w:t>,</w:t>
      </w:r>
      <w:r w:rsidR="00594610">
        <w:rPr>
          <w:rFonts w:ascii="Arial" w:hAnsi="Arial" w:cs="Arial"/>
          <w:sz w:val="24"/>
          <w:szCs w:val="24"/>
          <w:lang w:val="mk-MK"/>
        </w:rPr>
        <w:t xml:space="preserve"> </w:t>
      </w:r>
      <w:r w:rsidR="00594610" w:rsidRPr="00123C9B">
        <w:rPr>
          <w:rFonts w:ascii="Arial" w:hAnsi="Arial" w:cs="Arial"/>
          <w:sz w:val="24"/>
          <w:szCs w:val="24"/>
        </w:rPr>
        <w:t>базирана на „Стандардите за рано учење и развој“ за децата од раѓање па до шестгодишна возраст со планирани цели, примери на активности, очекувани резултати, соработка со родители.</w:t>
      </w:r>
      <w:r>
        <w:rPr>
          <w:rFonts w:ascii="Arial" w:hAnsi="Arial" w:cs="Arial"/>
          <w:sz w:val="24"/>
          <w:szCs w:val="24"/>
          <w:lang w:val="mk-MK"/>
        </w:rPr>
        <w:t xml:space="preserve">При </w:t>
      </w:r>
      <w:r w:rsidR="009B7919">
        <w:rPr>
          <w:rFonts w:ascii="Arial" w:hAnsi="Arial" w:cs="Arial"/>
          <w:sz w:val="24"/>
          <w:szCs w:val="24"/>
          <w:lang w:val="mk-MK"/>
        </w:rPr>
        <w:t>п</w:t>
      </w:r>
      <w:r w:rsidR="00594610" w:rsidRPr="00123C9B">
        <w:rPr>
          <w:rFonts w:ascii="Arial" w:hAnsi="Arial" w:cs="Arial"/>
          <w:sz w:val="24"/>
          <w:szCs w:val="24"/>
        </w:rPr>
        <w:t>ланирањето и реализирањето на воспитно-образовната работа за децата од постара предучилишна возраст како основен документ ќе биде</w:t>
      </w:r>
      <w:r w:rsidR="00594610">
        <w:rPr>
          <w:rFonts w:ascii="Arial" w:hAnsi="Arial" w:cs="Arial"/>
          <w:sz w:val="24"/>
          <w:szCs w:val="24"/>
          <w:lang w:val="mk-MK"/>
        </w:rPr>
        <w:t xml:space="preserve"> </w:t>
      </w:r>
      <w:r w:rsidR="00594610" w:rsidRPr="00123C9B">
        <w:rPr>
          <w:rFonts w:ascii="Arial" w:hAnsi="Arial" w:cs="Arial"/>
          <w:sz w:val="24"/>
          <w:szCs w:val="24"/>
        </w:rPr>
        <w:t xml:space="preserve">„Стандардите за рано учење и развој” издадени од </w:t>
      </w:r>
      <w:r>
        <w:rPr>
          <w:rFonts w:ascii="Arial" w:hAnsi="Arial" w:cs="Arial"/>
          <w:sz w:val="24"/>
          <w:szCs w:val="24"/>
          <w:lang w:val="mk-MK"/>
        </w:rPr>
        <w:t>Министерството за труд и социјална политика</w:t>
      </w:r>
      <w:r w:rsidR="00594610" w:rsidRPr="00123C9B">
        <w:rPr>
          <w:rFonts w:ascii="Arial" w:hAnsi="Arial" w:cs="Arial"/>
          <w:sz w:val="24"/>
          <w:szCs w:val="24"/>
        </w:rPr>
        <w:t>, при што ќе се поаѓа од проценката на степенот на развој на децата и врз основа на тоа ќе се планираат можностите за понатамошно унапредување преку планирани воспитно-образовни влијанија во постигнување на стандардите за развој во сите развојни домени како моторен развој,</w:t>
      </w:r>
      <w:r w:rsidR="00594610" w:rsidRPr="00123C9B">
        <w:rPr>
          <w:rFonts w:ascii="Arial" w:hAnsi="Arial" w:cs="Arial"/>
          <w:sz w:val="24"/>
          <w:szCs w:val="24"/>
          <w:lang w:val="mk-MK"/>
        </w:rPr>
        <w:t xml:space="preserve"> </w:t>
      </w:r>
      <w:r w:rsidR="00594610" w:rsidRPr="00123C9B">
        <w:rPr>
          <w:rFonts w:ascii="Arial" w:hAnsi="Arial" w:cs="Arial"/>
          <w:sz w:val="24"/>
          <w:szCs w:val="24"/>
        </w:rPr>
        <w:t>социоемоционален развој, пристап кон учење,</w:t>
      </w:r>
      <w:r w:rsidR="00594610" w:rsidRPr="00123C9B">
        <w:rPr>
          <w:rFonts w:ascii="Arial" w:hAnsi="Arial" w:cs="Arial"/>
          <w:sz w:val="24"/>
          <w:szCs w:val="24"/>
          <w:lang w:val="mk-MK"/>
        </w:rPr>
        <w:t xml:space="preserve"> </w:t>
      </w:r>
      <w:r w:rsidR="00594610" w:rsidRPr="00123C9B">
        <w:rPr>
          <w:rFonts w:ascii="Arial" w:hAnsi="Arial" w:cs="Arial"/>
          <w:sz w:val="24"/>
          <w:szCs w:val="24"/>
        </w:rPr>
        <w:t>когнитивен развој и стекнување на општи знаења,</w:t>
      </w:r>
      <w:r w:rsidR="003E4328">
        <w:rPr>
          <w:rFonts w:ascii="Arial" w:hAnsi="Arial" w:cs="Arial"/>
          <w:sz w:val="24"/>
          <w:szCs w:val="24"/>
          <w:lang w:val="mk-MK"/>
        </w:rPr>
        <w:t xml:space="preserve"> јазик </w:t>
      </w:r>
      <w:r w:rsidR="00594610" w:rsidRPr="00123C9B">
        <w:rPr>
          <w:rFonts w:ascii="Arial" w:hAnsi="Arial" w:cs="Arial"/>
          <w:sz w:val="24"/>
          <w:szCs w:val="24"/>
          <w:lang w:val="mk-MK"/>
        </w:rPr>
        <w:t xml:space="preserve"> </w:t>
      </w:r>
      <w:r w:rsidR="00594610" w:rsidRPr="00123C9B">
        <w:rPr>
          <w:rFonts w:ascii="Arial" w:hAnsi="Arial" w:cs="Arial"/>
          <w:sz w:val="24"/>
          <w:szCs w:val="24"/>
        </w:rPr>
        <w:t xml:space="preserve">комуникација и </w:t>
      </w:r>
      <w:r w:rsidR="00594610" w:rsidRPr="00D5448A">
        <w:rPr>
          <w:rFonts w:ascii="Arial" w:hAnsi="Arial" w:cs="Arial"/>
          <w:sz w:val="24"/>
          <w:szCs w:val="24"/>
        </w:rPr>
        <w:t>описменување</w:t>
      </w:r>
      <w:r w:rsidR="003E4328" w:rsidRPr="00D5448A">
        <w:rPr>
          <w:rFonts w:ascii="Arial" w:hAnsi="Arial" w:cs="Arial"/>
          <w:sz w:val="24"/>
          <w:szCs w:val="24"/>
          <w:lang w:val="mk-MK"/>
        </w:rPr>
        <w:t>,</w:t>
      </w:r>
      <w:r w:rsidR="00594610" w:rsidRPr="00D5448A">
        <w:rPr>
          <w:rFonts w:ascii="Arial" w:hAnsi="Arial" w:cs="Arial"/>
          <w:sz w:val="24"/>
          <w:szCs w:val="24"/>
        </w:rPr>
        <w:t xml:space="preserve">  преку: </w:t>
      </w:r>
    </w:p>
    <w:p w14:paraId="71995851" w14:textId="77777777" w:rsidR="00594610" w:rsidRPr="00D5448A" w:rsidRDefault="00594610" w:rsidP="0018693A">
      <w:pPr>
        <w:numPr>
          <w:ilvl w:val="0"/>
          <w:numId w:val="11"/>
        </w:numPr>
        <w:spacing w:after="0" w:line="360" w:lineRule="auto"/>
        <w:ind w:firstLine="540"/>
        <w:jc w:val="both"/>
        <w:rPr>
          <w:rFonts w:ascii="Arial" w:hAnsi="Arial" w:cs="Arial"/>
          <w:sz w:val="24"/>
          <w:szCs w:val="24"/>
          <w:lang w:val="mk-MK"/>
        </w:rPr>
      </w:pPr>
      <w:r w:rsidRPr="00D5448A">
        <w:rPr>
          <w:rFonts w:ascii="Arial" w:hAnsi="Arial" w:cs="Arial"/>
          <w:sz w:val="24"/>
          <w:szCs w:val="24"/>
        </w:rPr>
        <w:t xml:space="preserve">Поттикнување и развој на способностите за стекнување на елементарни знаења и поими за природната и општествената средина; </w:t>
      </w:r>
    </w:p>
    <w:p w14:paraId="22DE1377" w14:textId="77777777" w:rsidR="00594610" w:rsidRPr="00D5448A" w:rsidRDefault="00594610" w:rsidP="0018693A">
      <w:pPr>
        <w:numPr>
          <w:ilvl w:val="0"/>
          <w:numId w:val="11"/>
        </w:numPr>
        <w:spacing w:after="0" w:line="360" w:lineRule="auto"/>
        <w:ind w:firstLine="540"/>
        <w:jc w:val="both"/>
        <w:rPr>
          <w:rFonts w:ascii="Arial" w:hAnsi="Arial" w:cs="Arial"/>
          <w:sz w:val="24"/>
          <w:szCs w:val="24"/>
          <w:lang w:val="mk-MK"/>
        </w:rPr>
      </w:pPr>
      <w:r w:rsidRPr="00D5448A">
        <w:rPr>
          <w:rFonts w:ascii="Arial" w:hAnsi="Arial" w:cs="Arial"/>
          <w:sz w:val="24"/>
          <w:szCs w:val="24"/>
        </w:rPr>
        <w:t>Развој на детската креативност во сите домени како животни, работни, истражувачки и сознајни;</w:t>
      </w:r>
    </w:p>
    <w:p w14:paraId="3C9D6F68" w14:textId="77777777" w:rsidR="00594610" w:rsidRPr="00D5448A" w:rsidRDefault="00594610" w:rsidP="0018693A">
      <w:pPr>
        <w:numPr>
          <w:ilvl w:val="0"/>
          <w:numId w:val="11"/>
        </w:numPr>
        <w:spacing w:after="0" w:line="360" w:lineRule="auto"/>
        <w:ind w:firstLine="540"/>
        <w:jc w:val="both"/>
        <w:rPr>
          <w:rFonts w:ascii="Arial" w:hAnsi="Arial" w:cs="Arial"/>
          <w:sz w:val="24"/>
          <w:szCs w:val="24"/>
          <w:lang w:val="mk-MK"/>
        </w:rPr>
      </w:pPr>
      <w:r w:rsidRPr="00D5448A">
        <w:rPr>
          <w:rFonts w:ascii="Arial" w:hAnsi="Arial" w:cs="Arial"/>
          <w:sz w:val="24"/>
          <w:szCs w:val="24"/>
        </w:rPr>
        <w:t xml:space="preserve">Развој и поттикнување на детската чувствителност, љубопитност, радост, задоволство и богатење на емоционалниот живот, мислење, говор, фантазија; </w:t>
      </w:r>
    </w:p>
    <w:p w14:paraId="7EC7C4F1" w14:textId="77777777" w:rsidR="00594610" w:rsidRPr="00D5448A" w:rsidRDefault="00594610" w:rsidP="0018693A">
      <w:pPr>
        <w:numPr>
          <w:ilvl w:val="0"/>
          <w:numId w:val="11"/>
        </w:numPr>
        <w:spacing w:after="0" w:line="360" w:lineRule="auto"/>
        <w:ind w:firstLine="540"/>
        <w:jc w:val="both"/>
        <w:rPr>
          <w:rFonts w:ascii="Arial" w:hAnsi="Arial" w:cs="Arial"/>
          <w:sz w:val="24"/>
          <w:szCs w:val="24"/>
          <w:lang w:val="mk-MK"/>
        </w:rPr>
      </w:pPr>
      <w:r w:rsidRPr="00D5448A">
        <w:rPr>
          <w:rFonts w:ascii="Arial" w:hAnsi="Arial" w:cs="Arial"/>
          <w:sz w:val="24"/>
          <w:szCs w:val="24"/>
        </w:rPr>
        <w:t xml:space="preserve">Развој на детската самостојност, индивидуалност, поим за себе, соработка со врсниците и возрасните;  </w:t>
      </w:r>
    </w:p>
    <w:p w14:paraId="50DB3B6C" w14:textId="77777777" w:rsidR="00594610" w:rsidRPr="00D5448A" w:rsidRDefault="00594610" w:rsidP="0018693A">
      <w:pPr>
        <w:numPr>
          <w:ilvl w:val="0"/>
          <w:numId w:val="11"/>
        </w:numPr>
        <w:spacing w:after="0" w:line="360" w:lineRule="auto"/>
        <w:ind w:firstLine="540"/>
        <w:jc w:val="both"/>
        <w:rPr>
          <w:rFonts w:ascii="Arial" w:hAnsi="Arial" w:cs="Arial"/>
          <w:sz w:val="24"/>
          <w:szCs w:val="24"/>
          <w:lang w:val="mk-MK"/>
        </w:rPr>
      </w:pPr>
      <w:r w:rsidRPr="00D5448A">
        <w:rPr>
          <w:rFonts w:ascii="Arial" w:hAnsi="Arial" w:cs="Arial"/>
          <w:sz w:val="24"/>
          <w:szCs w:val="24"/>
        </w:rPr>
        <w:t>Поттикнување на развојот на еколошката свест и воведување на основните начела за зачувување на непосредната животна средина, збогатување на искуствата за сообраќајот во потесната и пошироката околина;</w:t>
      </w:r>
    </w:p>
    <w:p w14:paraId="05839167" w14:textId="77777777" w:rsidR="00594610" w:rsidRPr="00D5448A" w:rsidRDefault="00594610" w:rsidP="0018693A">
      <w:pPr>
        <w:numPr>
          <w:ilvl w:val="0"/>
          <w:numId w:val="11"/>
        </w:numPr>
        <w:spacing w:after="0" w:line="360" w:lineRule="auto"/>
        <w:ind w:firstLine="540"/>
        <w:jc w:val="both"/>
        <w:rPr>
          <w:rFonts w:ascii="Arial" w:hAnsi="Arial" w:cs="Arial"/>
          <w:sz w:val="24"/>
          <w:szCs w:val="24"/>
          <w:lang w:val="mk-MK"/>
        </w:rPr>
      </w:pPr>
      <w:r w:rsidRPr="00D5448A">
        <w:rPr>
          <w:rFonts w:ascii="Arial" w:hAnsi="Arial" w:cs="Arial"/>
          <w:sz w:val="24"/>
          <w:szCs w:val="24"/>
        </w:rPr>
        <w:t xml:space="preserve"> Поттикнување и создавање на навики за здравствена заштита преку грижа за личната и колективната хигиена, користење на природните фактори и правилна исхрана;</w:t>
      </w:r>
    </w:p>
    <w:p w14:paraId="236DD6DD" w14:textId="77777777" w:rsidR="00594610" w:rsidRPr="00D5448A" w:rsidRDefault="00594610" w:rsidP="0018693A">
      <w:pPr>
        <w:numPr>
          <w:ilvl w:val="0"/>
          <w:numId w:val="11"/>
        </w:numPr>
        <w:spacing w:after="0" w:line="360" w:lineRule="auto"/>
        <w:ind w:firstLine="540"/>
        <w:jc w:val="both"/>
        <w:rPr>
          <w:rFonts w:ascii="Arial" w:hAnsi="Arial" w:cs="Arial"/>
          <w:sz w:val="24"/>
          <w:szCs w:val="24"/>
          <w:lang w:val="mk-MK"/>
        </w:rPr>
      </w:pPr>
      <w:r w:rsidRPr="00D5448A">
        <w:rPr>
          <w:rFonts w:ascii="Arial" w:hAnsi="Arial" w:cs="Arial"/>
          <w:sz w:val="24"/>
          <w:szCs w:val="24"/>
        </w:rPr>
        <w:t>Развој на културно-хигиенските навики по пат на редовно користење и употреба на културни изрази и културно обраќање кон други лица, правилна употреба на тоалет; поттикнување и создавање на работни навики кај децата како и вреднување на сопствениот и туѓиот труд;</w:t>
      </w:r>
    </w:p>
    <w:p w14:paraId="47D8A9D6" w14:textId="77777777" w:rsidR="00594610" w:rsidRPr="00123C9B" w:rsidRDefault="00594610" w:rsidP="0018693A">
      <w:pPr>
        <w:numPr>
          <w:ilvl w:val="0"/>
          <w:numId w:val="11"/>
        </w:numPr>
        <w:spacing w:after="0" w:line="360" w:lineRule="auto"/>
        <w:ind w:firstLine="540"/>
        <w:jc w:val="both"/>
        <w:rPr>
          <w:rFonts w:ascii="Arial" w:hAnsi="Arial" w:cs="Arial"/>
          <w:sz w:val="24"/>
          <w:szCs w:val="24"/>
          <w:lang w:val="mk-MK"/>
        </w:rPr>
      </w:pPr>
      <w:r w:rsidRPr="00D5448A">
        <w:rPr>
          <w:rFonts w:ascii="Arial" w:hAnsi="Arial" w:cs="Arial"/>
          <w:sz w:val="24"/>
          <w:szCs w:val="24"/>
        </w:rPr>
        <w:t>Развивање на вештини за слушање на својот и туѓиот говор преку воочување на разликите меѓу гласовните и други особини на говорот, артикулација и дискриминација на одредени гласови со целосно отстранување на потешкотии во нивното користење,</w:t>
      </w:r>
      <w:r>
        <w:rPr>
          <w:rFonts w:ascii="Arial" w:hAnsi="Arial" w:cs="Arial"/>
          <w:sz w:val="24"/>
          <w:szCs w:val="24"/>
          <w:lang w:val="mk-MK"/>
        </w:rPr>
        <w:t xml:space="preserve"> </w:t>
      </w:r>
      <w:r w:rsidRPr="00123C9B">
        <w:rPr>
          <w:rFonts w:ascii="Arial" w:hAnsi="Arial" w:cs="Arial"/>
          <w:sz w:val="24"/>
          <w:szCs w:val="24"/>
        </w:rPr>
        <w:lastRenderedPageBreak/>
        <w:t>збогатување на речникот, поврзување на говорот и користење на цели реченици, говорна креативност и творештво;</w:t>
      </w:r>
    </w:p>
    <w:p w14:paraId="5DF85081" w14:textId="77777777" w:rsidR="00594610" w:rsidRPr="00123C9B" w:rsidRDefault="00594610" w:rsidP="0018693A">
      <w:pPr>
        <w:numPr>
          <w:ilvl w:val="0"/>
          <w:numId w:val="11"/>
        </w:numPr>
        <w:spacing w:after="0" w:line="360" w:lineRule="auto"/>
        <w:ind w:firstLine="540"/>
        <w:jc w:val="both"/>
        <w:rPr>
          <w:rFonts w:ascii="Arial" w:hAnsi="Arial" w:cs="Arial"/>
          <w:sz w:val="24"/>
          <w:szCs w:val="24"/>
          <w:lang w:val="mk-MK"/>
        </w:rPr>
      </w:pPr>
      <w:r w:rsidRPr="00123C9B">
        <w:rPr>
          <w:rFonts w:ascii="Arial" w:hAnsi="Arial" w:cs="Arial"/>
          <w:sz w:val="24"/>
          <w:szCs w:val="24"/>
        </w:rPr>
        <w:t xml:space="preserve"> Поттикнување и развој </w:t>
      </w:r>
      <w:r>
        <w:rPr>
          <w:rFonts w:ascii="Arial" w:hAnsi="Arial" w:cs="Arial"/>
          <w:sz w:val="24"/>
          <w:szCs w:val="24"/>
        </w:rPr>
        <w:t>на самостојноста, самодовербата</w:t>
      </w:r>
      <w:r w:rsidRPr="00123C9B">
        <w:rPr>
          <w:rFonts w:ascii="Arial" w:hAnsi="Arial" w:cs="Arial"/>
          <w:sz w:val="24"/>
          <w:szCs w:val="24"/>
        </w:rPr>
        <w:t xml:space="preserve">, иницијативноста, способноста за воочување и решавање на проблеми; </w:t>
      </w:r>
    </w:p>
    <w:p w14:paraId="1A3555EF" w14:textId="77777777" w:rsidR="00594610" w:rsidRPr="00123C9B" w:rsidRDefault="00594610" w:rsidP="0018693A">
      <w:pPr>
        <w:numPr>
          <w:ilvl w:val="0"/>
          <w:numId w:val="11"/>
        </w:numPr>
        <w:spacing w:after="0" w:line="360" w:lineRule="auto"/>
        <w:ind w:firstLine="540"/>
        <w:jc w:val="both"/>
        <w:rPr>
          <w:rFonts w:ascii="Arial" w:hAnsi="Arial" w:cs="Arial"/>
          <w:sz w:val="24"/>
          <w:szCs w:val="24"/>
          <w:lang w:val="mk-MK"/>
        </w:rPr>
      </w:pPr>
      <w:r w:rsidRPr="00123C9B">
        <w:rPr>
          <w:rFonts w:ascii="Arial" w:hAnsi="Arial" w:cs="Arial"/>
          <w:sz w:val="24"/>
          <w:szCs w:val="24"/>
        </w:rPr>
        <w:t>Развивање на способности за правилно користење на ликовните материјали и самостојно творечко ликовно изразување, музичките способности чувството за ритам, музичко помнење, творештво, интерес за пеење и музички активности.</w:t>
      </w:r>
    </w:p>
    <w:p w14:paraId="0B2E68FA" w14:textId="77777777" w:rsidR="00594610" w:rsidRPr="00123C9B" w:rsidRDefault="00594610" w:rsidP="006A0D18">
      <w:pPr>
        <w:spacing w:line="360" w:lineRule="auto"/>
        <w:ind w:firstLine="540"/>
        <w:jc w:val="both"/>
        <w:rPr>
          <w:rFonts w:ascii="Arial" w:hAnsi="Arial" w:cs="Arial"/>
          <w:sz w:val="24"/>
          <w:szCs w:val="24"/>
          <w:lang w:val="mk-MK"/>
        </w:rPr>
      </w:pPr>
      <w:r w:rsidRPr="00123C9B">
        <w:rPr>
          <w:rFonts w:ascii="Arial" w:hAnsi="Arial" w:cs="Arial"/>
          <w:sz w:val="24"/>
          <w:szCs w:val="24"/>
          <w:lang w:val="mk-MK"/>
        </w:rPr>
        <w:t xml:space="preserve"> </w:t>
      </w:r>
      <w:r>
        <w:rPr>
          <w:rFonts w:ascii="Arial" w:hAnsi="Arial" w:cs="Arial"/>
          <w:sz w:val="24"/>
          <w:szCs w:val="24"/>
          <w:lang w:val="mk-MK"/>
        </w:rPr>
        <w:t>Аспектите на детскиот развој</w:t>
      </w:r>
      <w:r w:rsidRPr="00123C9B">
        <w:rPr>
          <w:rFonts w:ascii="Arial" w:hAnsi="Arial" w:cs="Arial"/>
          <w:sz w:val="24"/>
          <w:szCs w:val="24"/>
        </w:rPr>
        <w:t xml:space="preserve">, стандардите, индикаторите и целите се дел од Програмата за работа со децата во предучилишните установи пропишани од министерот за труд </w:t>
      </w:r>
      <w:r w:rsidR="003E4328">
        <w:rPr>
          <w:rFonts w:ascii="Arial" w:hAnsi="Arial" w:cs="Arial"/>
          <w:sz w:val="24"/>
          <w:szCs w:val="24"/>
          <w:lang w:val="mk-MK"/>
        </w:rPr>
        <w:t xml:space="preserve">и </w:t>
      </w:r>
      <w:r w:rsidRPr="00123C9B">
        <w:rPr>
          <w:rFonts w:ascii="Arial" w:hAnsi="Arial" w:cs="Arial"/>
          <w:sz w:val="24"/>
          <w:szCs w:val="24"/>
        </w:rPr>
        <w:t xml:space="preserve">социјална политика. </w:t>
      </w:r>
    </w:p>
    <w:p w14:paraId="0E7DE650" w14:textId="77777777" w:rsidR="00594610" w:rsidRDefault="00594610" w:rsidP="006A0D18">
      <w:pPr>
        <w:spacing w:line="360" w:lineRule="auto"/>
        <w:ind w:firstLine="540"/>
        <w:jc w:val="both"/>
        <w:rPr>
          <w:rFonts w:ascii="Arial" w:hAnsi="Arial" w:cs="Arial"/>
          <w:sz w:val="24"/>
          <w:szCs w:val="24"/>
          <w:lang w:val="mk-MK" w:eastAsia="en-GB"/>
        </w:rPr>
      </w:pPr>
      <w:r w:rsidRPr="00123C9B">
        <w:rPr>
          <w:rFonts w:ascii="Arial" w:hAnsi="Arial" w:cs="Arial"/>
          <w:sz w:val="24"/>
          <w:szCs w:val="24"/>
          <w:lang w:val="mk-MK" w:eastAsia="en-GB"/>
        </w:rPr>
        <w:t xml:space="preserve"> Воспитно образовната работа во детската градинка се реализира врз основа на Програмата за рано учење и развој и се планира во Годишен глобален план</w:t>
      </w:r>
      <w:r w:rsidR="002471B7">
        <w:rPr>
          <w:rFonts w:ascii="Arial" w:hAnsi="Arial" w:cs="Arial"/>
          <w:sz w:val="24"/>
          <w:szCs w:val="24"/>
          <w:lang w:val="mk-MK" w:eastAsia="en-GB"/>
        </w:rPr>
        <w:t>-</w:t>
      </w:r>
      <w:r w:rsidRPr="00123C9B">
        <w:rPr>
          <w:rFonts w:ascii="Arial" w:hAnsi="Arial" w:cs="Arial"/>
          <w:sz w:val="24"/>
          <w:szCs w:val="24"/>
          <w:lang w:val="mk-MK" w:eastAsia="en-GB"/>
        </w:rPr>
        <w:t xml:space="preserve"> </w:t>
      </w:r>
      <w:r w:rsidR="00427E25">
        <w:rPr>
          <w:rFonts w:ascii="Arial" w:hAnsi="Arial" w:cs="Arial"/>
          <w:sz w:val="24"/>
          <w:szCs w:val="24"/>
          <w:lang w:val="mk-MK" w:eastAsia="en-GB"/>
        </w:rPr>
        <w:t>г</w:t>
      </w:r>
      <w:r w:rsidRPr="00123C9B">
        <w:rPr>
          <w:rFonts w:ascii="Arial" w:hAnsi="Arial" w:cs="Arial"/>
          <w:sz w:val="24"/>
          <w:szCs w:val="24"/>
          <w:lang w:val="mk-MK" w:eastAsia="en-GB"/>
        </w:rPr>
        <w:t xml:space="preserve">одишни теми, цели, активности и содржини кои се реализираат во текот на годината. </w:t>
      </w:r>
    </w:p>
    <w:p w14:paraId="0EF933FA" w14:textId="77777777" w:rsidR="005E4AA6" w:rsidRDefault="00594610" w:rsidP="005E4AA6">
      <w:pPr>
        <w:spacing w:line="360" w:lineRule="auto"/>
        <w:ind w:firstLine="540"/>
        <w:jc w:val="both"/>
        <w:rPr>
          <w:rFonts w:ascii="Arial" w:hAnsi="Arial" w:cs="Arial"/>
          <w:sz w:val="24"/>
          <w:szCs w:val="24"/>
          <w:lang w:val="mk-MK" w:eastAsia="en-GB"/>
        </w:rPr>
      </w:pPr>
      <w:r w:rsidRPr="00123C9B">
        <w:rPr>
          <w:rFonts w:ascii="Arial" w:hAnsi="Arial" w:cs="Arial"/>
          <w:sz w:val="24"/>
          <w:szCs w:val="24"/>
          <w:lang w:val="mk-MK" w:eastAsia="en-GB"/>
        </w:rPr>
        <w:t>Динамиката на воспитно-образовна</w:t>
      </w:r>
      <w:r>
        <w:rPr>
          <w:rFonts w:ascii="Arial" w:hAnsi="Arial" w:cs="Arial"/>
          <w:sz w:val="24"/>
          <w:szCs w:val="24"/>
          <w:lang w:val="mk-MK" w:eastAsia="en-GB"/>
        </w:rPr>
        <w:t xml:space="preserve"> работа во детската градинка </w:t>
      </w:r>
      <w:r w:rsidRPr="00123C9B">
        <w:rPr>
          <w:rFonts w:ascii="Arial" w:hAnsi="Arial" w:cs="Arial"/>
          <w:sz w:val="24"/>
          <w:szCs w:val="24"/>
          <w:lang w:val="mk-MK" w:eastAsia="en-GB"/>
        </w:rPr>
        <w:t xml:space="preserve"> се одвива врз основа на Правилникот за стандардите и нормативите за вршење на дејноста на установата </w:t>
      </w:r>
      <w:bookmarkStart w:id="6" w:name="_Hlk146270930"/>
      <w:r w:rsidR="005E4AA6">
        <w:rPr>
          <w:rFonts w:ascii="Arial" w:hAnsi="Arial" w:cs="Arial"/>
          <w:sz w:val="24"/>
          <w:szCs w:val="24"/>
          <w:lang w:val="mk-MK" w:eastAsia="en-GB"/>
        </w:rPr>
        <w:t>.</w:t>
      </w:r>
    </w:p>
    <w:p w14:paraId="094BB80B" w14:textId="77777777" w:rsidR="00E8397F" w:rsidRPr="005E4AA6" w:rsidRDefault="005E4AA6" w:rsidP="005E4AA6">
      <w:pPr>
        <w:spacing w:line="360" w:lineRule="auto"/>
        <w:ind w:firstLine="540"/>
        <w:jc w:val="both"/>
        <w:rPr>
          <w:rFonts w:ascii="Arial" w:hAnsi="Arial" w:cs="Arial"/>
          <w:b/>
          <w:sz w:val="24"/>
          <w:szCs w:val="24"/>
          <w:lang w:val="mk-MK" w:eastAsia="en-GB"/>
        </w:rPr>
      </w:pPr>
      <w:r>
        <w:rPr>
          <w:b/>
          <w:sz w:val="24"/>
          <w:szCs w:val="24"/>
          <w:lang w:val="mk-MK"/>
        </w:rPr>
        <w:t xml:space="preserve">                    </w:t>
      </w:r>
      <w:r w:rsidR="00576863" w:rsidRPr="00F60212">
        <w:rPr>
          <w:b/>
          <w:sz w:val="24"/>
          <w:szCs w:val="24"/>
          <w:lang w:val="mk-MK"/>
        </w:rPr>
        <w:t xml:space="preserve">ОРГАНИЗАЦИЈА </w:t>
      </w:r>
      <w:r w:rsidR="00594610" w:rsidRPr="00F60212">
        <w:rPr>
          <w:b/>
          <w:sz w:val="24"/>
          <w:szCs w:val="24"/>
          <w:lang w:val="mk-MK"/>
        </w:rPr>
        <w:t>НА ВРЕМЕ  ( ДНЕВНИ АКТИВНОСТИ )</w:t>
      </w:r>
    </w:p>
    <w:p w14:paraId="38E036A5" w14:textId="77777777" w:rsidR="0071428D" w:rsidRPr="005E4AA6" w:rsidRDefault="00141EFA" w:rsidP="005E4AA6">
      <w:pPr>
        <w:jc w:val="center"/>
        <w:rPr>
          <w:rFonts w:ascii="Arial" w:hAnsi="Arial" w:cs="Arial"/>
          <w:b/>
          <w:sz w:val="24"/>
          <w:szCs w:val="24"/>
          <w:u w:val="single"/>
          <w:lang w:val="mk-MK"/>
        </w:rPr>
      </w:pPr>
      <w:r>
        <w:rPr>
          <w:rFonts w:ascii="Arial" w:hAnsi="Arial" w:cs="Arial"/>
          <w:b/>
          <w:sz w:val="24"/>
          <w:szCs w:val="24"/>
          <w:u w:val="single"/>
          <w:lang w:val="mk-MK"/>
        </w:rPr>
        <w:t>Организација на дневните активности на деца до 2год.</w:t>
      </w:r>
    </w:p>
    <w:tbl>
      <w:tblPr>
        <w:tblStyle w:val="TableGrid"/>
        <w:tblW w:w="8928" w:type="dxa"/>
        <w:tblLook w:val="04A0" w:firstRow="1" w:lastRow="0" w:firstColumn="1" w:lastColumn="0" w:noHBand="0" w:noVBand="1"/>
      </w:tblPr>
      <w:tblGrid>
        <w:gridCol w:w="6226"/>
        <w:gridCol w:w="2702"/>
      </w:tblGrid>
      <w:tr w:rsidR="00381FD7" w:rsidRPr="00D357A9" w14:paraId="6F8158F4" w14:textId="77777777" w:rsidTr="009D494C">
        <w:trPr>
          <w:trHeight w:val="466"/>
        </w:trPr>
        <w:tc>
          <w:tcPr>
            <w:tcW w:w="6226" w:type="dxa"/>
          </w:tcPr>
          <w:p w14:paraId="0C9D17B5" w14:textId="77777777" w:rsidR="00381FD7" w:rsidRPr="00D357A9" w:rsidRDefault="00381FD7" w:rsidP="006A0D18">
            <w:pPr>
              <w:ind w:firstLine="540"/>
              <w:jc w:val="center"/>
              <w:rPr>
                <w:rFonts w:ascii="Arial" w:hAnsi="Arial" w:cs="Arial"/>
                <w:b/>
                <w:sz w:val="24"/>
                <w:szCs w:val="24"/>
                <w:lang w:val="mk-MK"/>
              </w:rPr>
            </w:pPr>
            <w:r w:rsidRPr="00D357A9">
              <w:rPr>
                <w:rFonts w:ascii="Arial" w:hAnsi="Arial" w:cs="Arial"/>
                <w:b/>
                <w:sz w:val="24"/>
                <w:szCs w:val="24"/>
                <w:lang w:val="mk-MK"/>
              </w:rPr>
              <w:t>Активности</w:t>
            </w:r>
          </w:p>
        </w:tc>
        <w:tc>
          <w:tcPr>
            <w:tcW w:w="2702" w:type="dxa"/>
          </w:tcPr>
          <w:p w14:paraId="01A34456" w14:textId="77777777" w:rsidR="00381FD7" w:rsidRPr="00D357A9" w:rsidRDefault="00381FD7" w:rsidP="006A0D18">
            <w:pPr>
              <w:ind w:firstLine="540"/>
              <w:jc w:val="center"/>
              <w:rPr>
                <w:rFonts w:ascii="Arial" w:hAnsi="Arial" w:cs="Arial"/>
                <w:b/>
                <w:sz w:val="24"/>
                <w:szCs w:val="24"/>
                <w:lang w:val="mk-MK"/>
              </w:rPr>
            </w:pPr>
            <w:r w:rsidRPr="00D357A9">
              <w:rPr>
                <w:rFonts w:ascii="Arial" w:hAnsi="Arial" w:cs="Arial"/>
                <w:b/>
                <w:sz w:val="24"/>
                <w:szCs w:val="24"/>
                <w:lang w:val="mk-MK"/>
              </w:rPr>
              <w:t>Време</w:t>
            </w:r>
          </w:p>
        </w:tc>
      </w:tr>
      <w:tr w:rsidR="00381FD7" w:rsidRPr="00D357A9" w14:paraId="3019A3CE" w14:textId="77777777" w:rsidTr="009D494C">
        <w:trPr>
          <w:trHeight w:val="314"/>
        </w:trPr>
        <w:tc>
          <w:tcPr>
            <w:tcW w:w="6226" w:type="dxa"/>
          </w:tcPr>
          <w:p w14:paraId="503E6DF2" w14:textId="77777777" w:rsidR="00381FD7" w:rsidRPr="00D357A9" w:rsidRDefault="00381FD7" w:rsidP="006A0D18">
            <w:pPr>
              <w:ind w:firstLine="540"/>
              <w:rPr>
                <w:rFonts w:ascii="Arial" w:hAnsi="Arial" w:cs="Arial"/>
                <w:b/>
                <w:sz w:val="24"/>
                <w:szCs w:val="24"/>
              </w:rPr>
            </w:pPr>
            <w:r w:rsidRPr="00D357A9">
              <w:rPr>
                <w:rFonts w:ascii="Arial" w:hAnsi="Arial" w:cs="Arial"/>
                <w:sz w:val="24"/>
                <w:szCs w:val="24"/>
              </w:rPr>
              <w:t xml:space="preserve">Прием на деца и слободни активности  </w:t>
            </w:r>
          </w:p>
        </w:tc>
        <w:tc>
          <w:tcPr>
            <w:tcW w:w="2702" w:type="dxa"/>
          </w:tcPr>
          <w:p w14:paraId="060CB21D" w14:textId="77777777" w:rsidR="00381FD7" w:rsidRPr="00A32CE5" w:rsidRDefault="00207339" w:rsidP="006A0D18">
            <w:pPr>
              <w:ind w:firstLine="540"/>
              <w:rPr>
                <w:rFonts w:ascii="Arial" w:hAnsi="Arial" w:cs="Arial"/>
                <w:b/>
                <w:sz w:val="24"/>
                <w:szCs w:val="24"/>
              </w:rPr>
            </w:pPr>
            <w:r>
              <w:rPr>
                <w:rFonts w:ascii="Arial" w:hAnsi="Arial" w:cs="Arial"/>
                <w:b/>
                <w:sz w:val="24"/>
                <w:szCs w:val="24"/>
              </w:rPr>
              <w:t>До 08</w:t>
            </w:r>
            <w:r>
              <w:rPr>
                <w:rFonts w:ascii="Arial" w:hAnsi="Arial" w:cs="Arial"/>
                <w:b/>
                <w:sz w:val="24"/>
                <w:szCs w:val="24"/>
                <w:lang w:val="mk-MK"/>
              </w:rPr>
              <w:t>,15</w:t>
            </w:r>
            <w:r w:rsidR="00A32CE5">
              <w:rPr>
                <w:rFonts w:ascii="Arial" w:hAnsi="Arial" w:cs="Arial"/>
                <w:b/>
                <w:sz w:val="24"/>
                <w:szCs w:val="24"/>
              </w:rPr>
              <w:t xml:space="preserve"> h</w:t>
            </w:r>
          </w:p>
        </w:tc>
      </w:tr>
      <w:tr w:rsidR="00381FD7" w:rsidRPr="00D357A9" w14:paraId="63E90062" w14:textId="77777777" w:rsidTr="009D494C">
        <w:trPr>
          <w:trHeight w:val="170"/>
        </w:trPr>
        <w:tc>
          <w:tcPr>
            <w:tcW w:w="6226" w:type="dxa"/>
          </w:tcPr>
          <w:p w14:paraId="62ADE230" w14:textId="77777777" w:rsidR="00381FD7" w:rsidRPr="00D357A9" w:rsidRDefault="00381FD7" w:rsidP="006A0D18">
            <w:pPr>
              <w:ind w:firstLine="540"/>
              <w:rPr>
                <w:rFonts w:ascii="Arial" w:hAnsi="Arial" w:cs="Arial"/>
                <w:b/>
                <w:sz w:val="24"/>
                <w:szCs w:val="24"/>
              </w:rPr>
            </w:pPr>
            <w:r w:rsidRPr="00D357A9">
              <w:rPr>
                <w:rFonts w:ascii="Arial" w:hAnsi="Arial" w:cs="Arial"/>
                <w:sz w:val="24"/>
                <w:szCs w:val="24"/>
              </w:rPr>
              <w:t>Подготовка за појадок и појадок</w:t>
            </w:r>
          </w:p>
        </w:tc>
        <w:tc>
          <w:tcPr>
            <w:tcW w:w="2702" w:type="dxa"/>
          </w:tcPr>
          <w:p w14:paraId="43CB28CC" w14:textId="77777777" w:rsidR="00381FD7" w:rsidRPr="00207339" w:rsidRDefault="00207339" w:rsidP="006A0D18">
            <w:pPr>
              <w:ind w:firstLine="540"/>
              <w:rPr>
                <w:rFonts w:ascii="Arial" w:hAnsi="Arial" w:cs="Arial"/>
                <w:b/>
                <w:sz w:val="24"/>
                <w:szCs w:val="24"/>
                <w:lang w:val="mk-MK"/>
              </w:rPr>
            </w:pPr>
            <w:r>
              <w:rPr>
                <w:rFonts w:ascii="Arial" w:hAnsi="Arial" w:cs="Arial"/>
                <w:b/>
                <w:sz w:val="24"/>
                <w:szCs w:val="24"/>
                <w:lang w:val="mk-MK"/>
              </w:rPr>
              <w:t xml:space="preserve">      </w:t>
            </w:r>
            <w:r>
              <w:rPr>
                <w:rFonts w:ascii="Arial" w:hAnsi="Arial" w:cs="Arial"/>
                <w:b/>
                <w:sz w:val="24"/>
                <w:szCs w:val="24"/>
              </w:rPr>
              <w:t>0</w:t>
            </w:r>
            <w:r>
              <w:rPr>
                <w:rFonts w:ascii="Arial" w:hAnsi="Arial" w:cs="Arial"/>
                <w:b/>
                <w:sz w:val="24"/>
                <w:szCs w:val="24"/>
                <w:lang w:val="mk-MK"/>
              </w:rPr>
              <w:t>8,15</w:t>
            </w:r>
          </w:p>
        </w:tc>
      </w:tr>
      <w:tr w:rsidR="00381FD7" w:rsidRPr="00D357A9" w14:paraId="6114D914" w14:textId="77777777" w:rsidTr="009D494C">
        <w:trPr>
          <w:trHeight w:val="296"/>
        </w:trPr>
        <w:tc>
          <w:tcPr>
            <w:tcW w:w="6226" w:type="dxa"/>
          </w:tcPr>
          <w:p w14:paraId="7CC0AD7A" w14:textId="77777777" w:rsidR="00381FD7" w:rsidRPr="00D357A9" w:rsidRDefault="00381FD7" w:rsidP="006A0D18">
            <w:pPr>
              <w:ind w:firstLine="540"/>
              <w:rPr>
                <w:rFonts w:ascii="Arial" w:hAnsi="Arial" w:cs="Arial"/>
                <w:b/>
                <w:sz w:val="24"/>
                <w:szCs w:val="24"/>
              </w:rPr>
            </w:pPr>
            <w:r w:rsidRPr="00D357A9">
              <w:rPr>
                <w:rFonts w:ascii="Arial" w:hAnsi="Arial" w:cs="Arial"/>
                <w:sz w:val="24"/>
                <w:szCs w:val="24"/>
              </w:rPr>
              <w:t>Реализација на дневно планирање</w:t>
            </w:r>
          </w:p>
        </w:tc>
        <w:tc>
          <w:tcPr>
            <w:tcW w:w="2702" w:type="dxa"/>
          </w:tcPr>
          <w:p w14:paraId="06CC2785" w14:textId="77777777" w:rsidR="00381FD7" w:rsidRPr="00207339" w:rsidRDefault="00207339" w:rsidP="006A0D18">
            <w:pPr>
              <w:ind w:firstLine="540"/>
              <w:rPr>
                <w:rFonts w:ascii="Arial" w:hAnsi="Arial" w:cs="Arial"/>
                <w:b/>
                <w:sz w:val="24"/>
                <w:szCs w:val="24"/>
                <w:lang w:val="mk-MK"/>
              </w:rPr>
            </w:pPr>
            <w:r>
              <w:rPr>
                <w:rFonts w:ascii="Arial" w:hAnsi="Arial" w:cs="Arial"/>
                <w:b/>
                <w:sz w:val="24"/>
                <w:szCs w:val="24"/>
                <w:lang w:val="mk-MK"/>
              </w:rPr>
              <w:t xml:space="preserve">      </w:t>
            </w:r>
            <w:r>
              <w:rPr>
                <w:rFonts w:ascii="Arial" w:hAnsi="Arial" w:cs="Arial"/>
                <w:b/>
                <w:sz w:val="24"/>
                <w:szCs w:val="24"/>
              </w:rPr>
              <w:t>09</w:t>
            </w:r>
            <w:r>
              <w:rPr>
                <w:rFonts w:ascii="Arial" w:hAnsi="Arial" w:cs="Arial"/>
                <w:b/>
                <w:sz w:val="24"/>
                <w:szCs w:val="24"/>
                <w:lang w:val="mk-MK"/>
              </w:rPr>
              <w:t>,00</w:t>
            </w:r>
          </w:p>
        </w:tc>
      </w:tr>
      <w:tr w:rsidR="00381FD7" w:rsidRPr="00D357A9" w14:paraId="67C834E4" w14:textId="77777777" w:rsidTr="009D494C">
        <w:trPr>
          <w:trHeight w:val="323"/>
        </w:trPr>
        <w:tc>
          <w:tcPr>
            <w:tcW w:w="6226" w:type="dxa"/>
          </w:tcPr>
          <w:p w14:paraId="77D8C435" w14:textId="77777777" w:rsidR="00381FD7" w:rsidRPr="00D357A9" w:rsidRDefault="00381FD7" w:rsidP="006A0D18">
            <w:pPr>
              <w:ind w:firstLine="540"/>
              <w:rPr>
                <w:rFonts w:ascii="Arial" w:hAnsi="Arial" w:cs="Arial"/>
                <w:b/>
                <w:sz w:val="24"/>
                <w:szCs w:val="24"/>
              </w:rPr>
            </w:pPr>
            <w:r w:rsidRPr="00D357A9">
              <w:rPr>
                <w:rFonts w:ascii="Arial" w:hAnsi="Arial" w:cs="Arial"/>
                <w:sz w:val="24"/>
                <w:szCs w:val="24"/>
              </w:rPr>
              <w:t>Претпладневна ужина</w:t>
            </w:r>
          </w:p>
        </w:tc>
        <w:tc>
          <w:tcPr>
            <w:tcW w:w="2702" w:type="dxa"/>
          </w:tcPr>
          <w:p w14:paraId="51EC0D54" w14:textId="77777777" w:rsidR="00381FD7" w:rsidRPr="00207339" w:rsidRDefault="00207339" w:rsidP="006A0D18">
            <w:pPr>
              <w:ind w:firstLine="540"/>
              <w:rPr>
                <w:rFonts w:ascii="Arial" w:hAnsi="Arial" w:cs="Arial"/>
                <w:b/>
                <w:sz w:val="24"/>
                <w:szCs w:val="24"/>
                <w:lang w:val="mk-MK"/>
              </w:rPr>
            </w:pPr>
            <w:r>
              <w:rPr>
                <w:rFonts w:ascii="Arial" w:hAnsi="Arial" w:cs="Arial"/>
                <w:b/>
                <w:sz w:val="24"/>
                <w:szCs w:val="24"/>
                <w:lang w:val="mk-MK"/>
              </w:rPr>
              <w:t xml:space="preserve">      10,00</w:t>
            </w:r>
          </w:p>
        </w:tc>
      </w:tr>
      <w:tr w:rsidR="00381FD7" w:rsidRPr="00D357A9" w14:paraId="134E619B" w14:textId="77777777" w:rsidTr="009D494C">
        <w:trPr>
          <w:trHeight w:val="359"/>
        </w:trPr>
        <w:tc>
          <w:tcPr>
            <w:tcW w:w="6226" w:type="dxa"/>
          </w:tcPr>
          <w:p w14:paraId="06A205D1" w14:textId="77777777" w:rsidR="00381FD7" w:rsidRPr="00D357A9" w:rsidRDefault="00381FD7" w:rsidP="006A0D18">
            <w:pPr>
              <w:ind w:firstLine="540"/>
              <w:rPr>
                <w:rFonts w:ascii="Arial" w:hAnsi="Arial" w:cs="Arial"/>
                <w:b/>
                <w:sz w:val="24"/>
                <w:szCs w:val="24"/>
                <w:lang w:val="mk-MK"/>
              </w:rPr>
            </w:pPr>
            <w:r w:rsidRPr="00D357A9">
              <w:rPr>
                <w:rFonts w:ascii="Arial" w:hAnsi="Arial" w:cs="Arial"/>
                <w:sz w:val="24"/>
                <w:szCs w:val="24"/>
              </w:rPr>
              <w:t>Слободни игри и престој</w:t>
            </w:r>
            <w:r w:rsidR="00207339">
              <w:rPr>
                <w:rFonts w:ascii="Arial" w:hAnsi="Arial" w:cs="Arial"/>
                <w:sz w:val="24"/>
                <w:szCs w:val="24"/>
                <w:lang w:val="mk-MK"/>
              </w:rPr>
              <w:t xml:space="preserve"> </w:t>
            </w:r>
            <w:r w:rsidRPr="00D357A9">
              <w:rPr>
                <w:rFonts w:ascii="Arial" w:hAnsi="Arial" w:cs="Arial"/>
                <w:sz w:val="24"/>
                <w:szCs w:val="24"/>
              </w:rPr>
              <w:t>на воздух</w:t>
            </w:r>
            <w:r w:rsidRPr="00D357A9">
              <w:rPr>
                <w:rFonts w:ascii="Arial" w:hAnsi="Arial" w:cs="Arial"/>
                <w:b/>
                <w:sz w:val="24"/>
                <w:szCs w:val="24"/>
              </w:rPr>
              <w:tab/>
            </w:r>
          </w:p>
        </w:tc>
        <w:tc>
          <w:tcPr>
            <w:tcW w:w="2702" w:type="dxa"/>
          </w:tcPr>
          <w:p w14:paraId="10C5E77D" w14:textId="77777777" w:rsidR="00381FD7" w:rsidRPr="00207339" w:rsidRDefault="00207339" w:rsidP="006A0D18">
            <w:pPr>
              <w:ind w:firstLine="540"/>
              <w:rPr>
                <w:rFonts w:ascii="Arial" w:hAnsi="Arial" w:cs="Arial"/>
                <w:b/>
                <w:sz w:val="24"/>
                <w:szCs w:val="24"/>
                <w:lang w:val="mk-MK"/>
              </w:rPr>
            </w:pPr>
            <w:r>
              <w:rPr>
                <w:rFonts w:ascii="Arial" w:hAnsi="Arial" w:cs="Arial"/>
                <w:b/>
                <w:sz w:val="24"/>
                <w:szCs w:val="24"/>
                <w:lang w:val="mk-MK"/>
              </w:rPr>
              <w:t xml:space="preserve">      10,30</w:t>
            </w:r>
          </w:p>
        </w:tc>
      </w:tr>
      <w:tr w:rsidR="00381FD7" w:rsidRPr="00D357A9" w14:paraId="7ABB99EA" w14:textId="77777777" w:rsidTr="009D494C">
        <w:trPr>
          <w:trHeight w:val="305"/>
        </w:trPr>
        <w:tc>
          <w:tcPr>
            <w:tcW w:w="6226" w:type="dxa"/>
          </w:tcPr>
          <w:p w14:paraId="41033DD1" w14:textId="77777777" w:rsidR="00381FD7" w:rsidRPr="00D357A9" w:rsidRDefault="00381FD7" w:rsidP="006A0D18">
            <w:pPr>
              <w:ind w:firstLine="540"/>
              <w:rPr>
                <w:rFonts w:ascii="Arial" w:hAnsi="Arial" w:cs="Arial"/>
                <w:b/>
                <w:sz w:val="24"/>
                <w:szCs w:val="24"/>
              </w:rPr>
            </w:pPr>
            <w:r w:rsidRPr="00D357A9">
              <w:rPr>
                <w:rFonts w:ascii="Arial" w:hAnsi="Arial" w:cs="Arial"/>
                <w:sz w:val="24"/>
                <w:szCs w:val="24"/>
              </w:rPr>
              <w:t>Тоалет и подготовка за ручек</w:t>
            </w:r>
          </w:p>
        </w:tc>
        <w:tc>
          <w:tcPr>
            <w:tcW w:w="2702" w:type="dxa"/>
          </w:tcPr>
          <w:p w14:paraId="346751D8" w14:textId="77777777" w:rsidR="00381FD7" w:rsidRPr="00207339" w:rsidRDefault="00207339" w:rsidP="006A0D18">
            <w:pPr>
              <w:ind w:firstLine="540"/>
              <w:rPr>
                <w:rFonts w:ascii="Arial" w:hAnsi="Arial" w:cs="Arial"/>
                <w:b/>
                <w:sz w:val="24"/>
                <w:szCs w:val="24"/>
                <w:lang w:val="mk-MK"/>
              </w:rPr>
            </w:pPr>
            <w:r>
              <w:rPr>
                <w:rFonts w:ascii="Arial" w:hAnsi="Arial" w:cs="Arial"/>
                <w:b/>
                <w:sz w:val="24"/>
                <w:szCs w:val="24"/>
                <w:lang w:val="mk-MK"/>
              </w:rPr>
              <w:t xml:space="preserve">      </w:t>
            </w:r>
            <w:r>
              <w:rPr>
                <w:rFonts w:ascii="Arial" w:hAnsi="Arial" w:cs="Arial"/>
                <w:b/>
                <w:sz w:val="24"/>
                <w:szCs w:val="24"/>
              </w:rPr>
              <w:t>11</w:t>
            </w:r>
            <w:r>
              <w:rPr>
                <w:rFonts w:ascii="Arial" w:hAnsi="Arial" w:cs="Arial"/>
                <w:b/>
                <w:sz w:val="24"/>
                <w:szCs w:val="24"/>
                <w:lang w:val="mk-MK"/>
              </w:rPr>
              <w:t>,30</w:t>
            </w:r>
          </w:p>
        </w:tc>
      </w:tr>
      <w:tr w:rsidR="00381FD7" w:rsidRPr="00D357A9" w14:paraId="53D04F10" w14:textId="77777777" w:rsidTr="009D494C">
        <w:trPr>
          <w:trHeight w:val="350"/>
        </w:trPr>
        <w:tc>
          <w:tcPr>
            <w:tcW w:w="6226" w:type="dxa"/>
          </w:tcPr>
          <w:p w14:paraId="0A0CAD08" w14:textId="77777777" w:rsidR="00381FD7" w:rsidRPr="00D357A9" w:rsidRDefault="00C46B45" w:rsidP="006A0D18">
            <w:pPr>
              <w:ind w:firstLine="540"/>
              <w:rPr>
                <w:rFonts w:ascii="Arial" w:hAnsi="Arial" w:cs="Arial"/>
                <w:b/>
                <w:sz w:val="24"/>
                <w:szCs w:val="24"/>
              </w:rPr>
            </w:pPr>
            <w:r w:rsidRPr="00D357A9">
              <w:rPr>
                <w:rFonts w:ascii="Arial" w:hAnsi="Arial" w:cs="Arial"/>
                <w:sz w:val="24"/>
                <w:szCs w:val="24"/>
              </w:rPr>
              <w:t>Ручек</w:t>
            </w:r>
          </w:p>
        </w:tc>
        <w:tc>
          <w:tcPr>
            <w:tcW w:w="2702" w:type="dxa"/>
          </w:tcPr>
          <w:p w14:paraId="2356CBAC" w14:textId="77777777" w:rsidR="00381FD7" w:rsidRPr="00207339" w:rsidRDefault="00207339" w:rsidP="006A0D18">
            <w:pPr>
              <w:ind w:firstLine="540"/>
              <w:rPr>
                <w:rFonts w:ascii="Arial" w:hAnsi="Arial" w:cs="Arial"/>
                <w:b/>
                <w:sz w:val="24"/>
                <w:szCs w:val="24"/>
                <w:lang w:val="mk-MK"/>
              </w:rPr>
            </w:pPr>
            <w:r>
              <w:rPr>
                <w:rFonts w:ascii="Arial" w:hAnsi="Arial" w:cs="Arial"/>
                <w:b/>
                <w:sz w:val="24"/>
                <w:szCs w:val="24"/>
                <w:lang w:val="mk-MK"/>
              </w:rPr>
              <w:t xml:space="preserve">     </w:t>
            </w:r>
            <w:r w:rsidR="00C46B45" w:rsidRPr="00D357A9">
              <w:rPr>
                <w:rFonts w:ascii="Arial" w:hAnsi="Arial" w:cs="Arial"/>
                <w:b/>
                <w:sz w:val="24"/>
                <w:szCs w:val="24"/>
              </w:rPr>
              <w:t xml:space="preserve"> 1</w:t>
            </w:r>
            <w:r>
              <w:rPr>
                <w:rFonts w:ascii="Arial" w:hAnsi="Arial" w:cs="Arial"/>
                <w:b/>
                <w:sz w:val="24"/>
                <w:szCs w:val="24"/>
                <w:lang w:val="mk-MK"/>
              </w:rPr>
              <w:t>2,00</w:t>
            </w:r>
          </w:p>
        </w:tc>
      </w:tr>
      <w:tr w:rsidR="00381FD7" w:rsidRPr="00D357A9" w14:paraId="6D70F438" w14:textId="77777777" w:rsidTr="009D494C">
        <w:trPr>
          <w:trHeight w:val="278"/>
        </w:trPr>
        <w:tc>
          <w:tcPr>
            <w:tcW w:w="6226" w:type="dxa"/>
          </w:tcPr>
          <w:p w14:paraId="797600E2" w14:textId="77777777" w:rsidR="00381FD7" w:rsidRPr="00D357A9" w:rsidRDefault="00207339" w:rsidP="006A0D18">
            <w:pPr>
              <w:ind w:firstLine="540"/>
              <w:rPr>
                <w:rFonts w:ascii="Arial" w:hAnsi="Arial" w:cs="Arial"/>
                <w:b/>
                <w:sz w:val="24"/>
                <w:szCs w:val="24"/>
              </w:rPr>
            </w:pPr>
            <w:r>
              <w:rPr>
                <w:rFonts w:ascii="Arial" w:hAnsi="Arial" w:cs="Arial"/>
                <w:sz w:val="24"/>
                <w:szCs w:val="24"/>
                <w:lang w:val="mk-MK"/>
              </w:rPr>
              <w:t>Пасивен одмор-</w:t>
            </w:r>
            <w:r w:rsidR="00C46B45" w:rsidRPr="00D357A9">
              <w:rPr>
                <w:rFonts w:ascii="Arial" w:hAnsi="Arial" w:cs="Arial"/>
                <w:sz w:val="24"/>
                <w:szCs w:val="24"/>
              </w:rPr>
              <w:t xml:space="preserve"> спиење                                     </w:t>
            </w:r>
          </w:p>
        </w:tc>
        <w:tc>
          <w:tcPr>
            <w:tcW w:w="2702" w:type="dxa"/>
          </w:tcPr>
          <w:p w14:paraId="3F0CE9C5" w14:textId="77777777" w:rsidR="00381FD7" w:rsidRPr="00207339" w:rsidRDefault="00207339" w:rsidP="006A0D18">
            <w:pPr>
              <w:ind w:firstLine="540"/>
              <w:rPr>
                <w:rFonts w:ascii="Arial" w:hAnsi="Arial" w:cs="Arial"/>
                <w:b/>
                <w:sz w:val="24"/>
                <w:szCs w:val="24"/>
                <w:lang w:val="mk-MK"/>
              </w:rPr>
            </w:pPr>
            <w:r>
              <w:rPr>
                <w:rFonts w:ascii="Arial" w:hAnsi="Arial" w:cs="Arial"/>
                <w:b/>
                <w:sz w:val="24"/>
                <w:szCs w:val="24"/>
              </w:rPr>
              <w:t xml:space="preserve"> </w:t>
            </w:r>
            <w:r>
              <w:rPr>
                <w:rFonts w:ascii="Arial" w:hAnsi="Arial" w:cs="Arial"/>
                <w:b/>
                <w:sz w:val="24"/>
                <w:szCs w:val="24"/>
                <w:lang w:val="mk-MK"/>
              </w:rPr>
              <w:t xml:space="preserve">     </w:t>
            </w:r>
            <w:r>
              <w:rPr>
                <w:rFonts w:ascii="Arial" w:hAnsi="Arial" w:cs="Arial"/>
                <w:b/>
                <w:sz w:val="24"/>
                <w:szCs w:val="24"/>
              </w:rPr>
              <w:t>12</w:t>
            </w:r>
            <w:r>
              <w:rPr>
                <w:rFonts w:ascii="Arial" w:hAnsi="Arial" w:cs="Arial"/>
                <w:b/>
                <w:sz w:val="24"/>
                <w:szCs w:val="24"/>
                <w:lang w:val="mk-MK"/>
              </w:rPr>
              <w:t>,45</w:t>
            </w:r>
          </w:p>
        </w:tc>
      </w:tr>
      <w:tr w:rsidR="00381FD7" w:rsidRPr="00D357A9" w14:paraId="7E2DA592" w14:textId="77777777" w:rsidTr="00207339">
        <w:trPr>
          <w:trHeight w:val="289"/>
        </w:trPr>
        <w:tc>
          <w:tcPr>
            <w:tcW w:w="6226" w:type="dxa"/>
          </w:tcPr>
          <w:p w14:paraId="2155F764" w14:textId="77777777" w:rsidR="00381FD7" w:rsidRPr="00D357A9" w:rsidRDefault="00207339" w:rsidP="006A0D18">
            <w:pPr>
              <w:ind w:firstLine="540"/>
              <w:rPr>
                <w:rFonts w:ascii="Arial" w:hAnsi="Arial" w:cs="Arial"/>
                <w:b/>
                <w:sz w:val="24"/>
                <w:szCs w:val="24"/>
              </w:rPr>
            </w:pPr>
            <w:r>
              <w:rPr>
                <w:rFonts w:ascii="Arial" w:hAnsi="Arial" w:cs="Arial"/>
                <w:sz w:val="24"/>
                <w:szCs w:val="24"/>
              </w:rPr>
              <w:t xml:space="preserve"> </w:t>
            </w:r>
            <w:r>
              <w:rPr>
                <w:rFonts w:ascii="Arial" w:hAnsi="Arial" w:cs="Arial"/>
                <w:sz w:val="24"/>
                <w:szCs w:val="24"/>
                <w:lang w:val="mk-MK"/>
              </w:rPr>
              <w:t>У</w:t>
            </w:r>
            <w:r w:rsidR="00C46B45" w:rsidRPr="00D357A9">
              <w:rPr>
                <w:rFonts w:ascii="Arial" w:hAnsi="Arial" w:cs="Arial"/>
                <w:sz w:val="24"/>
                <w:szCs w:val="24"/>
              </w:rPr>
              <w:t>жина</w:t>
            </w:r>
          </w:p>
        </w:tc>
        <w:tc>
          <w:tcPr>
            <w:tcW w:w="2702" w:type="dxa"/>
          </w:tcPr>
          <w:p w14:paraId="7A00724B" w14:textId="77777777" w:rsidR="00381FD7" w:rsidRPr="00207339" w:rsidRDefault="00207339" w:rsidP="006A0D18">
            <w:pPr>
              <w:ind w:firstLine="540"/>
              <w:rPr>
                <w:rFonts w:ascii="Arial" w:hAnsi="Arial" w:cs="Arial"/>
                <w:sz w:val="24"/>
                <w:szCs w:val="24"/>
                <w:lang w:val="mk-MK"/>
              </w:rPr>
            </w:pPr>
            <w:r>
              <w:rPr>
                <w:rFonts w:ascii="Arial" w:hAnsi="Arial" w:cs="Arial"/>
                <w:b/>
                <w:sz w:val="24"/>
                <w:szCs w:val="24"/>
                <w:lang w:val="mk-MK"/>
              </w:rPr>
              <w:t xml:space="preserve">     </w:t>
            </w:r>
            <w:r>
              <w:rPr>
                <w:rFonts w:ascii="Arial" w:hAnsi="Arial" w:cs="Arial"/>
                <w:b/>
                <w:sz w:val="24"/>
                <w:szCs w:val="24"/>
              </w:rPr>
              <w:t xml:space="preserve"> 14</w:t>
            </w:r>
            <w:r>
              <w:rPr>
                <w:rFonts w:ascii="Arial" w:hAnsi="Arial" w:cs="Arial"/>
                <w:b/>
                <w:sz w:val="24"/>
                <w:szCs w:val="24"/>
                <w:lang w:val="mk-MK"/>
              </w:rPr>
              <w:t>,45</w:t>
            </w:r>
          </w:p>
        </w:tc>
      </w:tr>
      <w:tr w:rsidR="00381FD7" w:rsidRPr="00D357A9" w14:paraId="69C8376D" w14:textId="77777777" w:rsidTr="009D494C">
        <w:trPr>
          <w:trHeight w:val="63"/>
        </w:trPr>
        <w:tc>
          <w:tcPr>
            <w:tcW w:w="6226" w:type="dxa"/>
          </w:tcPr>
          <w:p w14:paraId="3835DBD5" w14:textId="77777777" w:rsidR="00381FD7" w:rsidRPr="00207339" w:rsidRDefault="00207339" w:rsidP="006A0D18">
            <w:pPr>
              <w:ind w:firstLine="540"/>
              <w:rPr>
                <w:rFonts w:ascii="Arial" w:hAnsi="Arial" w:cs="Arial"/>
                <w:sz w:val="24"/>
                <w:szCs w:val="24"/>
                <w:lang w:val="mk-MK"/>
              </w:rPr>
            </w:pPr>
            <w:r>
              <w:rPr>
                <w:rFonts w:ascii="Arial" w:hAnsi="Arial" w:cs="Arial"/>
                <w:sz w:val="24"/>
                <w:szCs w:val="24"/>
                <w:lang w:val="mk-MK"/>
              </w:rPr>
              <w:t>Реализација на дневно планирање</w:t>
            </w:r>
          </w:p>
        </w:tc>
        <w:tc>
          <w:tcPr>
            <w:tcW w:w="2702" w:type="dxa"/>
          </w:tcPr>
          <w:p w14:paraId="053F55B8" w14:textId="77777777" w:rsidR="00381FD7" w:rsidRPr="00D357A9" w:rsidRDefault="00207339" w:rsidP="006A0D18">
            <w:pPr>
              <w:ind w:firstLine="540"/>
              <w:rPr>
                <w:rFonts w:ascii="Arial" w:hAnsi="Arial" w:cs="Arial"/>
                <w:b/>
                <w:sz w:val="24"/>
                <w:szCs w:val="24"/>
              </w:rPr>
            </w:pPr>
            <w:r>
              <w:rPr>
                <w:rFonts w:ascii="Arial" w:hAnsi="Arial" w:cs="Arial"/>
                <w:b/>
                <w:sz w:val="24"/>
                <w:szCs w:val="24"/>
                <w:lang w:val="mk-MK"/>
              </w:rPr>
              <w:t xml:space="preserve">      </w:t>
            </w:r>
            <w:r>
              <w:rPr>
                <w:rFonts w:ascii="Arial" w:hAnsi="Arial" w:cs="Arial"/>
                <w:b/>
                <w:sz w:val="24"/>
                <w:szCs w:val="24"/>
              </w:rPr>
              <w:t>1</w:t>
            </w:r>
            <w:r>
              <w:rPr>
                <w:rFonts w:ascii="Arial" w:hAnsi="Arial" w:cs="Arial"/>
                <w:b/>
                <w:sz w:val="24"/>
                <w:szCs w:val="24"/>
                <w:lang w:val="mk-MK"/>
              </w:rPr>
              <w:t>5,1</w:t>
            </w:r>
            <w:r w:rsidR="00C46B45" w:rsidRPr="00D357A9">
              <w:rPr>
                <w:rFonts w:ascii="Arial" w:hAnsi="Arial" w:cs="Arial"/>
                <w:b/>
                <w:sz w:val="24"/>
                <w:szCs w:val="24"/>
              </w:rPr>
              <w:t>0</w:t>
            </w:r>
          </w:p>
        </w:tc>
      </w:tr>
      <w:tr w:rsidR="00207339" w:rsidRPr="00207339" w14:paraId="4B7B6BCC" w14:textId="77777777" w:rsidTr="005D5296">
        <w:trPr>
          <w:trHeight w:val="63"/>
        </w:trPr>
        <w:tc>
          <w:tcPr>
            <w:tcW w:w="6226" w:type="dxa"/>
          </w:tcPr>
          <w:p w14:paraId="41034AA8" w14:textId="77777777" w:rsidR="00207339" w:rsidRPr="00207339" w:rsidRDefault="00207339" w:rsidP="006A0D18">
            <w:pPr>
              <w:ind w:firstLine="540"/>
              <w:rPr>
                <w:rFonts w:ascii="Arial" w:hAnsi="Arial" w:cs="Arial"/>
                <w:sz w:val="24"/>
                <w:szCs w:val="24"/>
                <w:lang w:val="mk-MK"/>
              </w:rPr>
            </w:pPr>
            <w:r w:rsidRPr="00207339">
              <w:rPr>
                <w:rFonts w:ascii="Arial" w:hAnsi="Arial" w:cs="Arial"/>
                <w:sz w:val="24"/>
                <w:szCs w:val="24"/>
                <w:lang w:val="mk-MK"/>
              </w:rPr>
              <w:t>Слободни игри</w:t>
            </w:r>
          </w:p>
        </w:tc>
        <w:tc>
          <w:tcPr>
            <w:tcW w:w="2702" w:type="dxa"/>
          </w:tcPr>
          <w:p w14:paraId="3653E4C0" w14:textId="77777777" w:rsidR="00207339" w:rsidRPr="00207339" w:rsidRDefault="00207339" w:rsidP="006A0D18">
            <w:pPr>
              <w:ind w:firstLine="540"/>
              <w:rPr>
                <w:rFonts w:ascii="Arial" w:hAnsi="Arial" w:cs="Arial"/>
                <w:b/>
                <w:sz w:val="24"/>
                <w:szCs w:val="24"/>
              </w:rPr>
            </w:pPr>
            <w:r>
              <w:rPr>
                <w:rFonts w:ascii="Arial" w:hAnsi="Arial" w:cs="Arial"/>
                <w:sz w:val="24"/>
                <w:szCs w:val="24"/>
              </w:rPr>
              <w:t xml:space="preserve"> </w:t>
            </w:r>
            <w:r>
              <w:rPr>
                <w:rFonts w:ascii="Arial" w:hAnsi="Arial" w:cs="Arial"/>
                <w:sz w:val="24"/>
                <w:szCs w:val="24"/>
                <w:lang w:val="mk-MK"/>
              </w:rPr>
              <w:t xml:space="preserve">     </w:t>
            </w:r>
            <w:r w:rsidRPr="00207339">
              <w:rPr>
                <w:rFonts w:ascii="Arial" w:hAnsi="Arial" w:cs="Arial"/>
                <w:b/>
                <w:sz w:val="24"/>
                <w:szCs w:val="24"/>
                <w:lang w:val="mk-MK"/>
              </w:rPr>
              <w:t>15,3</w:t>
            </w:r>
            <w:r w:rsidRPr="00207339">
              <w:rPr>
                <w:rFonts w:ascii="Arial" w:hAnsi="Arial" w:cs="Arial"/>
                <w:b/>
                <w:sz w:val="24"/>
                <w:szCs w:val="24"/>
              </w:rPr>
              <w:t>0</w:t>
            </w:r>
          </w:p>
        </w:tc>
      </w:tr>
      <w:tr w:rsidR="00207339" w:rsidRPr="00207339" w14:paraId="4458E076" w14:textId="77777777" w:rsidTr="00207339">
        <w:trPr>
          <w:trHeight w:val="63"/>
        </w:trPr>
        <w:tc>
          <w:tcPr>
            <w:tcW w:w="6226" w:type="dxa"/>
          </w:tcPr>
          <w:p w14:paraId="58E346FA" w14:textId="77777777" w:rsidR="00207339" w:rsidRPr="00207339" w:rsidRDefault="00207339" w:rsidP="006A0D18">
            <w:pPr>
              <w:ind w:firstLine="540"/>
              <w:rPr>
                <w:rFonts w:ascii="Arial" w:hAnsi="Arial" w:cs="Arial"/>
                <w:sz w:val="24"/>
                <w:szCs w:val="24"/>
                <w:lang w:val="mk-MK"/>
              </w:rPr>
            </w:pPr>
            <w:r>
              <w:rPr>
                <w:rFonts w:ascii="Arial" w:hAnsi="Arial" w:cs="Arial"/>
                <w:sz w:val="24"/>
                <w:szCs w:val="24"/>
                <w:lang w:val="mk-MK"/>
              </w:rPr>
              <w:t>Заминување на децата</w:t>
            </w:r>
          </w:p>
        </w:tc>
        <w:tc>
          <w:tcPr>
            <w:tcW w:w="2702" w:type="dxa"/>
          </w:tcPr>
          <w:p w14:paraId="2226C4CE" w14:textId="77777777" w:rsidR="00207339" w:rsidRPr="00A32CE5" w:rsidRDefault="00207339" w:rsidP="006A0D18">
            <w:pPr>
              <w:ind w:firstLine="540"/>
              <w:rPr>
                <w:rFonts w:ascii="Arial" w:hAnsi="Arial" w:cs="Arial"/>
                <w:b/>
                <w:sz w:val="24"/>
                <w:szCs w:val="24"/>
              </w:rPr>
            </w:pPr>
            <w:r>
              <w:rPr>
                <w:rFonts w:ascii="Arial" w:hAnsi="Arial" w:cs="Arial"/>
                <w:sz w:val="24"/>
                <w:szCs w:val="24"/>
                <w:lang w:val="mk-MK"/>
              </w:rPr>
              <w:t xml:space="preserve"> </w:t>
            </w:r>
            <w:r>
              <w:rPr>
                <w:rFonts w:ascii="Arial" w:hAnsi="Arial" w:cs="Arial"/>
                <w:b/>
                <w:sz w:val="24"/>
                <w:szCs w:val="24"/>
                <w:lang w:val="mk-MK"/>
              </w:rPr>
              <w:t>До</w:t>
            </w:r>
            <w:r w:rsidRPr="00207339">
              <w:rPr>
                <w:rFonts w:ascii="Arial" w:hAnsi="Arial" w:cs="Arial"/>
                <w:b/>
                <w:sz w:val="24"/>
                <w:szCs w:val="24"/>
                <w:lang w:val="mk-MK"/>
              </w:rPr>
              <w:t xml:space="preserve"> 1</w:t>
            </w:r>
            <w:r w:rsidR="009E34AF">
              <w:rPr>
                <w:rFonts w:ascii="Arial" w:hAnsi="Arial" w:cs="Arial"/>
                <w:b/>
                <w:sz w:val="24"/>
                <w:szCs w:val="24"/>
                <w:lang w:val="mk-MK"/>
              </w:rPr>
              <w:t>6</w:t>
            </w:r>
            <w:r w:rsidRPr="00207339">
              <w:rPr>
                <w:rFonts w:ascii="Arial" w:hAnsi="Arial" w:cs="Arial"/>
                <w:b/>
                <w:sz w:val="24"/>
                <w:szCs w:val="24"/>
                <w:lang w:val="mk-MK"/>
              </w:rPr>
              <w:t>,</w:t>
            </w:r>
            <w:r w:rsidR="009E34AF">
              <w:rPr>
                <w:rFonts w:ascii="Arial" w:hAnsi="Arial" w:cs="Arial"/>
                <w:b/>
                <w:sz w:val="24"/>
                <w:szCs w:val="24"/>
                <w:lang w:val="mk-MK"/>
              </w:rPr>
              <w:t>3</w:t>
            </w:r>
            <w:r w:rsidRPr="00207339">
              <w:rPr>
                <w:rFonts w:ascii="Arial" w:hAnsi="Arial" w:cs="Arial"/>
                <w:b/>
                <w:sz w:val="24"/>
                <w:szCs w:val="24"/>
                <w:lang w:val="mk-MK"/>
              </w:rPr>
              <w:t>0</w:t>
            </w:r>
            <w:r w:rsidR="00A32CE5">
              <w:rPr>
                <w:rFonts w:ascii="Arial" w:hAnsi="Arial" w:cs="Arial"/>
                <w:b/>
                <w:sz w:val="24"/>
                <w:szCs w:val="24"/>
              </w:rPr>
              <w:t xml:space="preserve"> h</w:t>
            </w:r>
          </w:p>
        </w:tc>
      </w:tr>
    </w:tbl>
    <w:p w14:paraId="20A7EF9A" w14:textId="77777777" w:rsidR="005E4AA6" w:rsidRDefault="005E4AA6" w:rsidP="005E4AA6">
      <w:pPr>
        <w:rPr>
          <w:rFonts w:ascii="Arial" w:hAnsi="Arial" w:cs="Arial"/>
          <w:b/>
          <w:sz w:val="24"/>
          <w:szCs w:val="24"/>
          <w:u w:val="single"/>
          <w:lang w:val="mk-MK"/>
        </w:rPr>
      </w:pPr>
    </w:p>
    <w:p w14:paraId="1B184B54" w14:textId="77777777" w:rsidR="00D5448A" w:rsidRDefault="00D5448A" w:rsidP="005E4AA6">
      <w:pPr>
        <w:rPr>
          <w:rFonts w:ascii="Arial" w:hAnsi="Arial" w:cs="Arial"/>
          <w:b/>
          <w:sz w:val="24"/>
          <w:szCs w:val="24"/>
          <w:u w:val="single"/>
          <w:lang w:val="mk-MK"/>
        </w:rPr>
      </w:pPr>
    </w:p>
    <w:p w14:paraId="0E0E8FBD" w14:textId="77777777" w:rsidR="00D5448A" w:rsidRDefault="00D5448A" w:rsidP="005E4AA6">
      <w:pPr>
        <w:rPr>
          <w:rFonts w:ascii="Arial" w:hAnsi="Arial" w:cs="Arial"/>
          <w:b/>
          <w:sz w:val="24"/>
          <w:szCs w:val="24"/>
          <w:u w:val="single"/>
          <w:lang w:val="mk-MK"/>
        </w:rPr>
      </w:pPr>
    </w:p>
    <w:p w14:paraId="659FAD87" w14:textId="77777777" w:rsidR="00C331B1" w:rsidRDefault="00C331B1" w:rsidP="005E4AA6">
      <w:pPr>
        <w:jc w:val="center"/>
        <w:rPr>
          <w:rFonts w:ascii="Arial" w:hAnsi="Arial" w:cs="Arial"/>
          <w:b/>
          <w:sz w:val="24"/>
          <w:szCs w:val="24"/>
          <w:u w:val="single"/>
          <w:lang w:val="mk-MK"/>
        </w:rPr>
      </w:pPr>
      <w:r>
        <w:rPr>
          <w:rFonts w:ascii="Arial" w:hAnsi="Arial" w:cs="Arial"/>
          <w:b/>
          <w:sz w:val="24"/>
          <w:szCs w:val="24"/>
          <w:u w:val="single"/>
          <w:lang w:val="mk-MK"/>
        </w:rPr>
        <w:lastRenderedPageBreak/>
        <w:t>Организација на дневните активности на деца од 2-4 год.</w:t>
      </w:r>
    </w:p>
    <w:p w14:paraId="39D0F1EE" w14:textId="77777777" w:rsidR="005E4AA6" w:rsidRPr="00A807BF" w:rsidRDefault="005E4AA6" w:rsidP="005E4AA6">
      <w:pPr>
        <w:jc w:val="center"/>
        <w:rPr>
          <w:rFonts w:ascii="Arial" w:hAnsi="Arial" w:cs="Arial"/>
          <w:b/>
          <w:sz w:val="24"/>
          <w:szCs w:val="24"/>
          <w:u w:val="single"/>
          <w:lang w:val="mk-MK"/>
        </w:rPr>
      </w:pPr>
    </w:p>
    <w:tbl>
      <w:tblPr>
        <w:tblStyle w:val="TableGrid"/>
        <w:tblW w:w="0" w:type="auto"/>
        <w:tblLook w:val="04A0" w:firstRow="1" w:lastRow="0" w:firstColumn="1" w:lastColumn="0" w:noHBand="0" w:noVBand="1"/>
      </w:tblPr>
      <w:tblGrid>
        <w:gridCol w:w="6679"/>
        <w:gridCol w:w="2324"/>
      </w:tblGrid>
      <w:tr w:rsidR="00C46B45" w:rsidRPr="00D357A9" w14:paraId="0C795BF8" w14:textId="77777777" w:rsidTr="007F54D0">
        <w:trPr>
          <w:trHeight w:val="371"/>
        </w:trPr>
        <w:tc>
          <w:tcPr>
            <w:tcW w:w="6679" w:type="dxa"/>
          </w:tcPr>
          <w:p w14:paraId="1FDE01CB" w14:textId="77777777" w:rsidR="00C46B45" w:rsidRPr="00044F86" w:rsidRDefault="00C46B45" w:rsidP="006A0D18">
            <w:pPr>
              <w:ind w:firstLine="540"/>
              <w:jc w:val="center"/>
              <w:rPr>
                <w:rFonts w:ascii="Arial" w:hAnsi="Arial" w:cs="Arial"/>
                <w:b/>
                <w:sz w:val="24"/>
                <w:szCs w:val="24"/>
                <w:lang w:val="mk-MK"/>
              </w:rPr>
            </w:pPr>
            <w:r w:rsidRPr="00044F86">
              <w:rPr>
                <w:rFonts w:ascii="Arial" w:hAnsi="Arial" w:cs="Arial"/>
                <w:b/>
                <w:sz w:val="24"/>
                <w:szCs w:val="24"/>
                <w:lang w:val="mk-MK"/>
              </w:rPr>
              <w:t>Активности</w:t>
            </w:r>
          </w:p>
        </w:tc>
        <w:tc>
          <w:tcPr>
            <w:tcW w:w="2324" w:type="dxa"/>
          </w:tcPr>
          <w:p w14:paraId="22F7836B" w14:textId="77777777" w:rsidR="00C46B45" w:rsidRPr="00044F86" w:rsidRDefault="00C46B45" w:rsidP="006A0D18">
            <w:pPr>
              <w:ind w:firstLine="540"/>
              <w:jc w:val="center"/>
              <w:rPr>
                <w:rFonts w:ascii="Arial" w:hAnsi="Arial" w:cs="Arial"/>
                <w:b/>
                <w:sz w:val="24"/>
                <w:szCs w:val="24"/>
                <w:lang w:val="mk-MK"/>
              </w:rPr>
            </w:pPr>
            <w:r w:rsidRPr="00044F86">
              <w:rPr>
                <w:rFonts w:ascii="Arial" w:hAnsi="Arial" w:cs="Arial"/>
                <w:b/>
                <w:sz w:val="24"/>
                <w:szCs w:val="24"/>
                <w:lang w:val="mk-MK"/>
              </w:rPr>
              <w:t>Време</w:t>
            </w:r>
          </w:p>
        </w:tc>
      </w:tr>
      <w:tr w:rsidR="00C46B45" w:rsidRPr="00D357A9" w14:paraId="374C6BA8" w14:textId="77777777" w:rsidTr="00D357A9">
        <w:trPr>
          <w:trHeight w:val="305"/>
        </w:trPr>
        <w:tc>
          <w:tcPr>
            <w:tcW w:w="6679" w:type="dxa"/>
          </w:tcPr>
          <w:p w14:paraId="26C9E022" w14:textId="2DAAD33F" w:rsidR="00C46B45" w:rsidRPr="00044F86" w:rsidRDefault="00C46B45" w:rsidP="006A0D18">
            <w:pPr>
              <w:ind w:firstLine="540"/>
              <w:rPr>
                <w:rFonts w:ascii="Arial" w:hAnsi="Arial" w:cs="Arial"/>
                <w:b/>
                <w:sz w:val="24"/>
                <w:szCs w:val="24"/>
                <w:u w:val="single"/>
                <w:lang w:val="mk-MK"/>
              </w:rPr>
            </w:pPr>
            <w:r w:rsidRPr="00D357A9">
              <w:rPr>
                <w:rFonts w:ascii="Arial" w:hAnsi="Arial" w:cs="Arial"/>
                <w:sz w:val="24"/>
                <w:szCs w:val="24"/>
              </w:rPr>
              <w:t>Прием на деца</w:t>
            </w:r>
            <w:r w:rsidR="006B7094">
              <w:rPr>
                <w:rFonts w:ascii="Arial" w:hAnsi="Arial" w:cs="Arial"/>
                <w:sz w:val="24"/>
                <w:szCs w:val="24"/>
              </w:rPr>
              <w:t xml:space="preserve">, </w:t>
            </w:r>
            <w:r w:rsidRPr="00D357A9">
              <w:rPr>
                <w:rFonts w:ascii="Arial" w:hAnsi="Arial" w:cs="Arial"/>
                <w:sz w:val="24"/>
                <w:szCs w:val="24"/>
              </w:rPr>
              <w:t xml:space="preserve">слободни </w:t>
            </w:r>
            <w:r w:rsidR="00044F86">
              <w:rPr>
                <w:rFonts w:ascii="Arial" w:hAnsi="Arial" w:cs="Arial"/>
                <w:sz w:val="24"/>
                <w:szCs w:val="24"/>
                <w:lang w:val="mk-MK"/>
              </w:rPr>
              <w:t>активности(</w:t>
            </w:r>
            <w:r w:rsidRPr="00D357A9">
              <w:rPr>
                <w:rFonts w:ascii="Arial" w:hAnsi="Arial" w:cs="Arial"/>
                <w:sz w:val="24"/>
                <w:szCs w:val="24"/>
              </w:rPr>
              <w:t>игри</w:t>
            </w:r>
            <w:r w:rsidR="00044F86">
              <w:rPr>
                <w:rFonts w:ascii="Arial" w:hAnsi="Arial" w:cs="Arial"/>
                <w:sz w:val="24"/>
                <w:szCs w:val="24"/>
                <w:lang w:val="mk-MK"/>
              </w:rPr>
              <w:t xml:space="preserve"> по избор)</w:t>
            </w:r>
          </w:p>
        </w:tc>
        <w:tc>
          <w:tcPr>
            <w:tcW w:w="2324" w:type="dxa"/>
          </w:tcPr>
          <w:p w14:paraId="29A8442E" w14:textId="77777777" w:rsidR="00C46B45" w:rsidRPr="00D357A9" w:rsidRDefault="001365F0" w:rsidP="006A0D18">
            <w:pPr>
              <w:ind w:firstLine="540"/>
              <w:rPr>
                <w:rFonts w:ascii="Arial" w:hAnsi="Arial" w:cs="Arial"/>
                <w:b/>
                <w:sz w:val="24"/>
                <w:szCs w:val="24"/>
                <w:lang w:val="mk-MK"/>
              </w:rPr>
            </w:pPr>
            <w:r>
              <w:rPr>
                <w:rFonts w:ascii="Arial" w:hAnsi="Arial" w:cs="Arial"/>
                <w:b/>
                <w:sz w:val="24"/>
                <w:szCs w:val="24"/>
              </w:rPr>
              <w:t>До 08</w:t>
            </w:r>
            <w:r>
              <w:rPr>
                <w:rFonts w:ascii="Arial" w:hAnsi="Arial" w:cs="Arial"/>
                <w:b/>
                <w:sz w:val="24"/>
                <w:szCs w:val="24"/>
                <w:lang w:val="mk-MK"/>
              </w:rPr>
              <w:t>,</w:t>
            </w:r>
            <w:r w:rsidR="00C46B45" w:rsidRPr="00D357A9">
              <w:rPr>
                <w:rFonts w:ascii="Arial" w:hAnsi="Arial" w:cs="Arial"/>
                <w:b/>
                <w:sz w:val="24"/>
                <w:szCs w:val="24"/>
              </w:rPr>
              <w:t>15</w:t>
            </w:r>
            <w:r w:rsidR="00A32CE5">
              <w:rPr>
                <w:rFonts w:ascii="Arial" w:hAnsi="Arial" w:cs="Arial"/>
                <w:b/>
                <w:sz w:val="24"/>
                <w:szCs w:val="24"/>
              </w:rPr>
              <w:t xml:space="preserve"> h</w:t>
            </w:r>
          </w:p>
        </w:tc>
      </w:tr>
      <w:tr w:rsidR="00C46B45" w:rsidRPr="00D357A9" w14:paraId="7AF3CDB2" w14:textId="77777777" w:rsidTr="00D357A9">
        <w:trPr>
          <w:trHeight w:val="260"/>
        </w:trPr>
        <w:tc>
          <w:tcPr>
            <w:tcW w:w="6679" w:type="dxa"/>
          </w:tcPr>
          <w:p w14:paraId="09CAE8CC" w14:textId="77777777" w:rsidR="00C46B45" w:rsidRPr="00D357A9" w:rsidRDefault="00C46B45" w:rsidP="006A0D18">
            <w:pPr>
              <w:ind w:firstLine="540"/>
              <w:rPr>
                <w:rFonts w:ascii="Arial" w:hAnsi="Arial" w:cs="Arial"/>
                <w:b/>
                <w:sz w:val="24"/>
                <w:szCs w:val="24"/>
                <w:u w:val="single"/>
                <w:lang w:val="mk-MK"/>
              </w:rPr>
            </w:pPr>
            <w:r w:rsidRPr="00D357A9">
              <w:rPr>
                <w:rFonts w:ascii="Arial" w:hAnsi="Arial" w:cs="Arial"/>
                <w:sz w:val="24"/>
                <w:szCs w:val="24"/>
              </w:rPr>
              <w:t>Утринска гимнастика</w:t>
            </w:r>
          </w:p>
        </w:tc>
        <w:tc>
          <w:tcPr>
            <w:tcW w:w="2324" w:type="dxa"/>
          </w:tcPr>
          <w:p w14:paraId="485188A4" w14:textId="77777777" w:rsidR="00C46B45" w:rsidRPr="001365F0" w:rsidRDefault="001365F0" w:rsidP="006A0D18">
            <w:pPr>
              <w:ind w:firstLine="540"/>
              <w:rPr>
                <w:rFonts w:ascii="Arial" w:hAnsi="Arial" w:cs="Arial"/>
                <w:b/>
                <w:sz w:val="24"/>
                <w:szCs w:val="24"/>
                <w:u w:val="single"/>
                <w:lang w:val="mk-MK"/>
              </w:rPr>
            </w:pPr>
            <w:r>
              <w:rPr>
                <w:rFonts w:ascii="Arial" w:hAnsi="Arial" w:cs="Arial"/>
                <w:b/>
                <w:sz w:val="24"/>
                <w:szCs w:val="24"/>
              </w:rPr>
              <w:t xml:space="preserve"> 08</w:t>
            </w:r>
            <w:r>
              <w:rPr>
                <w:rFonts w:ascii="Arial" w:hAnsi="Arial" w:cs="Arial"/>
                <w:b/>
                <w:sz w:val="24"/>
                <w:szCs w:val="24"/>
                <w:lang w:val="mk-MK"/>
              </w:rPr>
              <w:t>,15</w:t>
            </w:r>
          </w:p>
        </w:tc>
      </w:tr>
      <w:tr w:rsidR="00C46B45" w:rsidRPr="00D357A9" w14:paraId="532B99C0" w14:textId="77777777" w:rsidTr="00D357A9">
        <w:trPr>
          <w:trHeight w:val="251"/>
        </w:trPr>
        <w:tc>
          <w:tcPr>
            <w:tcW w:w="6679" w:type="dxa"/>
          </w:tcPr>
          <w:p w14:paraId="762728DC" w14:textId="77777777" w:rsidR="00C46B45" w:rsidRPr="0048558A" w:rsidRDefault="0048558A" w:rsidP="006A0D18">
            <w:pPr>
              <w:ind w:firstLine="540"/>
              <w:rPr>
                <w:rFonts w:ascii="Arial" w:hAnsi="Arial" w:cs="Arial"/>
                <w:b/>
                <w:sz w:val="24"/>
                <w:szCs w:val="24"/>
                <w:u w:val="single"/>
                <w:lang w:val="mk-MK"/>
              </w:rPr>
            </w:pPr>
            <w:r>
              <w:rPr>
                <w:rFonts w:ascii="Arial" w:hAnsi="Arial" w:cs="Arial"/>
                <w:sz w:val="24"/>
                <w:szCs w:val="24"/>
                <w:lang w:val="mk-MK"/>
              </w:rPr>
              <w:t>П</w:t>
            </w:r>
            <w:r w:rsidR="00C46B45" w:rsidRPr="00D357A9">
              <w:rPr>
                <w:rFonts w:ascii="Arial" w:hAnsi="Arial" w:cs="Arial"/>
                <w:sz w:val="24"/>
                <w:szCs w:val="24"/>
              </w:rPr>
              <w:t xml:space="preserve">ојадок </w:t>
            </w:r>
          </w:p>
        </w:tc>
        <w:tc>
          <w:tcPr>
            <w:tcW w:w="2324" w:type="dxa"/>
          </w:tcPr>
          <w:p w14:paraId="57578239" w14:textId="77777777" w:rsidR="00C46B45" w:rsidRPr="00D357A9" w:rsidRDefault="0048558A" w:rsidP="006A0D18">
            <w:pPr>
              <w:ind w:firstLine="540"/>
              <w:rPr>
                <w:rFonts w:ascii="Arial" w:hAnsi="Arial" w:cs="Arial"/>
                <w:b/>
                <w:sz w:val="24"/>
                <w:szCs w:val="24"/>
                <w:u w:val="single"/>
                <w:lang w:val="mk-MK"/>
              </w:rPr>
            </w:pPr>
            <w:r>
              <w:rPr>
                <w:rFonts w:ascii="Arial" w:hAnsi="Arial" w:cs="Arial"/>
                <w:b/>
                <w:sz w:val="24"/>
                <w:szCs w:val="24"/>
              </w:rPr>
              <w:t xml:space="preserve"> 0</w:t>
            </w:r>
            <w:r>
              <w:rPr>
                <w:rFonts w:ascii="Arial" w:hAnsi="Arial" w:cs="Arial"/>
                <w:b/>
                <w:sz w:val="24"/>
                <w:szCs w:val="24"/>
                <w:lang w:val="mk-MK"/>
              </w:rPr>
              <w:t>8,3</w:t>
            </w:r>
            <w:r w:rsidR="00C46B45" w:rsidRPr="00D357A9">
              <w:rPr>
                <w:rFonts w:ascii="Arial" w:hAnsi="Arial" w:cs="Arial"/>
                <w:b/>
                <w:sz w:val="24"/>
                <w:szCs w:val="24"/>
              </w:rPr>
              <w:t>0</w:t>
            </w:r>
          </w:p>
        </w:tc>
      </w:tr>
      <w:tr w:rsidR="00C46B45" w:rsidRPr="00D357A9" w14:paraId="7434A75B" w14:textId="77777777" w:rsidTr="00D357A9">
        <w:trPr>
          <w:trHeight w:val="296"/>
        </w:trPr>
        <w:tc>
          <w:tcPr>
            <w:tcW w:w="6679" w:type="dxa"/>
          </w:tcPr>
          <w:p w14:paraId="4AB63ACF" w14:textId="77777777" w:rsidR="00C46B45" w:rsidRPr="0048558A" w:rsidRDefault="0048558A" w:rsidP="006A0D18">
            <w:pPr>
              <w:ind w:firstLine="540"/>
              <w:rPr>
                <w:rFonts w:ascii="Arial" w:hAnsi="Arial" w:cs="Arial"/>
                <w:b/>
                <w:sz w:val="24"/>
                <w:szCs w:val="24"/>
                <w:u w:val="single"/>
                <w:lang w:val="mk-MK"/>
              </w:rPr>
            </w:pPr>
            <w:r>
              <w:rPr>
                <w:rFonts w:ascii="Arial" w:hAnsi="Arial" w:cs="Arial"/>
                <w:sz w:val="24"/>
                <w:szCs w:val="24"/>
              </w:rPr>
              <w:t>Реализација на дневн</w:t>
            </w:r>
            <w:r>
              <w:rPr>
                <w:rFonts w:ascii="Arial" w:hAnsi="Arial" w:cs="Arial"/>
                <w:sz w:val="24"/>
                <w:szCs w:val="24"/>
                <w:lang w:val="mk-MK"/>
              </w:rPr>
              <w:t xml:space="preserve">о </w:t>
            </w:r>
            <w:r w:rsidR="00C46B45" w:rsidRPr="00D357A9">
              <w:rPr>
                <w:rFonts w:ascii="Arial" w:hAnsi="Arial" w:cs="Arial"/>
                <w:sz w:val="24"/>
                <w:szCs w:val="24"/>
              </w:rPr>
              <w:t>планирањ</w:t>
            </w:r>
            <w:r>
              <w:rPr>
                <w:rFonts w:ascii="Arial" w:hAnsi="Arial" w:cs="Arial"/>
                <w:sz w:val="24"/>
                <w:szCs w:val="24"/>
                <w:lang w:val="mk-MK"/>
              </w:rPr>
              <w:t>е</w:t>
            </w:r>
          </w:p>
        </w:tc>
        <w:tc>
          <w:tcPr>
            <w:tcW w:w="2324" w:type="dxa"/>
          </w:tcPr>
          <w:p w14:paraId="4BFAEBCB" w14:textId="77777777" w:rsidR="00C46B45" w:rsidRPr="00D357A9" w:rsidRDefault="0048558A" w:rsidP="006A0D18">
            <w:pPr>
              <w:tabs>
                <w:tab w:val="left" w:pos="720"/>
                <w:tab w:val="left" w:pos="1440"/>
                <w:tab w:val="left" w:pos="2160"/>
                <w:tab w:val="left" w:pos="2880"/>
                <w:tab w:val="left" w:pos="3600"/>
                <w:tab w:val="left" w:pos="4320"/>
                <w:tab w:val="left" w:pos="5040"/>
                <w:tab w:val="left" w:pos="5760"/>
                <w:tab w:val="left" w:pos="6480"/>
                <w:tab w:val="left" w:pos="7200"/>
                <w:tab w:val="left" w:pos="7966"/>
              </w:tabs>
              <w:ind w:firstLine="540"/>
              <w:rPr>
                <w:rFonts w:ascii="Arial" w:hAnsi="Arial" w:cs="Arial"/>
                <w:b/>
                <w:sz w:val="24"/>
                <w:szCs w:val="24"/>
                <w:lang w:val="mk-MK"/>
              </w:rPr>
            </w:pPr>
            <w:r>
              <w:rPr>
                <w:rFonts w:ascii="Arial" w:hAnsi="Arial" w:cs="Arial"/>
                <w:b/>
                <w:sz w:val="24"/>
                <w:szCs w:val="24"/>
              </w:rPr>
              <w:t xml:space="preserve"> </w:t>
            </w:r>
            <w:r>
              <w:rPr>
                <w:rFonts w:ascii="Arial" w:hAnsi="Arial" w:cs="Arial"/>
                <w:b/>
                <w:sz w:val="24"/>
                <w:szCs w:val="24"/>
                <w:lang w:val="mk-MK"/>
              </w:rPr>
              <w:t>09,</w:t>
            </w:r>
            <w:r w:rsidR="00C46B45" w:rsidRPr="00D357A9">
              <w:rPr>
                <w:rFonts w:ascii="Arial" w:hAnsi="Arial" w:cs="Arial"/>
                <w:b/>
                <w:sz w:val="24"/>
                <w:szCs w:val="24"/>
              </w:rPr>
              <w:t>00</w:t>
            </w:r>
            <w:r w:rsidR="00C46B45" w:rsidRPr="00D357A9">
              <w:rPr>
                <w:rFonts w:ascii="Arial" w:hAnsi="Arial" w:cs="Arial"/>
                <w:b/>
                <w:sz w:val="24"/>
                <w:szCs w:val="24"/>
              </w:rPr>
              <w:tab/>
            </w:r>
          </w:p>
        </w:tc>
      </w:tr>
      <w:tr w:rsidR="00C46B45" w:rsidRPr="00D357A9" w14:paraId="657619E7" w14:textId="77777777" w:rsidTr="00D357A9">
        <w:trPr>
          <w:trHeight w:val="269"/>
        </w:trPr>
        <w:tc>
          <w:tcPr>
            <w:tcW w:w="6679" w:type="dxa"/>
          </w:tcPr>
          <w:p w14:paraId="23053B62" w14:textId="77777777" w:rsidR="00C46B45" w:rsidRPr="00D357A9" w:rsidRDefault="00C46B45" w:rsidP="006A0D18">
            <w:pPr>
              <w:ind w:firstLine="540"/>
              <w:rPr>
                <w:rFonts w:ascii="Arial" w:hAnsi="Arial" w:cs="Arial"/>
                <w:b/>
                <w:sz w:val="24"/>
                <w:szCs w:val="24"/>
                <w:u w:val="single"/>
                <w:lang w:val="mk-MK"/>
              </w:rPr>
            </w:pPr>
            <w:r w:rsidRPr="00D357A9">
              <w:rPr>
                <w:rFonts w:ascii="Arial" w:hAnsi="Arial" w:cs="Arial"/>
                <w:sz w:val="24"/>
                <w:szCs w:val="24"/>
              </w:rPr>
              <w:t>Ужина</w:t>
            </w:r>
          </w:p>
        </w:tc>
        <w:tc>
          <w:tcPr>
            <w:tcW w:w="2324" w:type="dxa"/>
          </w:tcPr>
          <w:p w14:paraId="1AC3D2AE" w14:textId="77777777" w:rsidR="00C46B45" w:rsidRPr="00D357A9" w:rsidRDefault="0048558A" w:rsidP="006A0D18">
            <w:pPr>
              <w:ind w:firstLine="540"/>
              <w:rPr>
                <w:rFonts w:ascii="Arial" w:hAnsi="Arial" w:cs="Arial"/>
                <w:b/>
                <w:sz w:val="24"/>
                <w:szCs w:val="24"/>
                <w:u w:val="single"/>
                <w:lang w:val="mk-MK"/>
              </w:rPr>
            </w:pPr>
            <w:r>
              <w:rPr>
                <w:rFonts w:ascii="Arial" w:hAnsi="Arial" w:cs="Arial"/>
                <w:b/>
                <w:sz w:val="24"/>
                <w:szCs w:val="24"/>
              </w:rPr>
              <w:t xml:space="preserve"> 10</w:t>
            </w:r>
            <w:r>
              <w:rPr>
                <w:rFonts w:ascii="Arial" w:hAnsi="Arial" w:cs="Arial"/>
                <w:b/>
                <w:sz w:val="24"/>
                <w:szCs w:val="24"/>
                <w:lang w:val="mk-MK"/>
              </w:rPr>
              <w:t>,0</w:t>
            </w:r>
            <w:r w:rsidR="00C46B45" w:rsidRPr="00D357A9">
              <w:rPr>
                <w:rFonts w:ascii="Arial" w:hAnsi="Arial" w:cs="Arial"/>
                <w:b/>
                <w:sz w:val="24"/>
                <w:szCs w:val="24"/>
              </w:rPr>
              <w:t>0</w:t>
            </w:r>
          </w:p>
        </w:tc>
      </w:tr>
      <w:tr w:rsidR="00C46B45" w:rsidRPr="00D357A9" w14:paraId="253F97FB" w14:textId="77777777" w:rsidTr="00D357A9">
        <w:trPr>
          <w:trHeight w:val="260"/>
        </w:trPr>
        <w:tc>
          <w:tcPr>
            <w:tcW w:w="6679" w:type="dxa"/>
          </w:tcPr>
          <w:p w14:paraId="7ECC91B3" w14:textId="77777777" w:rsidR="00C46B45" w:rsidRPr="0048558A" w:rsidRDefault="0048558A" w:rsidP="006A0D18">
            <w:pPr>
              <w:ind w:firstLine="540"/>
              <w:rPr>
                <w:rFonts w:ascii="Arial" w:hAnsi="Arial" w:cs="Arial"/>
                <w:b/>
                <w:sz w:val="24"/>
                <w:szCs w:val="24"/>
                <w:u w:val="single"/>
                <w:lang w:val="mk-MK"/>
              </w:rPr>
            </w:pPr>
            <w:r>
              <w:rPr>
                <w:rFonts w:ascii="Arial" w:hAnsi="Arial" w:cs="Arial"/>
                <w:sz w:val="24"/>
                <w:szCs w:val="24"/>
                <w:lang w:val="mk-MK"/>
              </w:rPr>
              <w:t>Реализација на дневно планирање</w:t>
            </w:r>
          </w:p>
        </w:tc>
        <w:tc>
          <w:tcPr>
            <w:tcW w:w="2324" w:type="dxa"/>
          </w:tcPr>
          <w:p w14:paraId="08FE779E" w14:textId="77777777" w:rsidR="00C46B45" w:rsidRPr="00D357A9" w:rsidRDefault="0048558A" w:rsidP="006A0D18">
            <w:pPr>
              <w:ind w:firstLine="540"/>
              <w:rPr>
                <w:rFonts w:ascii="Arial" w:hAnsi="Arial" w:cs="Arial"/>
                <w:b/>
                <w:sz w:val="24"/>
                <w:szCs w:val="24"/>
                <w:u w:val="single"/>
                <w:lang w:val="mk-MK"/>
              </w:rPr>
            </w:pPr>
            <w:r>
              <w:rPr>
                <w:rFonts w:ascii="Arial" w:hAnsi="Arial" w:cs="Arial"/>
                <w:b/>
                <w:sz w:val="24"/>
                <w:szCs w:val="24"/>
              </w:rPr>
              <w:t xml:space="preserve"> 1</w:t>
            </w:r>
            <w:r>
              <w:rPr>
                <w:rFonts w:ascii="Arial" w:hAnsi="Arial" w:cs="Arial"/>
                <w:b/>
                <w:sz w:val="24"/>
                <w:szCs w:val="24"/>
                <w:lang w:val="mk-MK"/>
              </w:rPr>
              <w:t>0,3</w:t>
            </w:r>
            <w:r w:rsidR="00C46B45" w:rsidRPr="00D357A9">
              <w:rPr>
                <w:rFonts w:ascii="Arial" w:hAnsi="Arial" w:cs="Arial"/>
                <w:b/>
                <w:sz w:val="24"/>
                <w:szCs w:val="24"/>
              </w:rPr>
              <w:t>0</w:t>
            </w:r>
          </w:p>
        </w:tc>
      </w:tr>
      <w:tr w:rsidR="00C46B45" w:rsidRPr="00D357A9" w14:paraId="1051FC6F" w14:textId="77777777" w:rsidTr="00D357A9">
        <w:trPr>
          <w:trHeight w:val="233"/>
        </w:trPr>
        <w:tc>
          <w:tcPr>
            <w:tcW w:w="6679" w:type="dxa"/>
          </w:tcPr>
          <w:p w14:paraId="13B638C6" w14:textId="77777777" w:rsidR="00C46B45" w:rsidRPr="00D357A9" w:rsidRDefault="00C46B45" w:rsidP="006A0D18">
            <w:pPr>
              <w:ind w:firstLine="540"/>
              <w:rPr>
                <w:rFonts w:ascii="Arial" w:hAnsi="Arial" w:cs="Arial"/>
                <w:b/>
                <w:sz w:val="24"/>
                <w:szCs w:val="24"/>
                <w:u w:val="single"/>
                <w:lang w:val="mk-MK"/>
              </w:rPr>
            </w:pPr>
            <w:r w:rsidRPr="00D357A9">
              <w:rPr>
                <w:rFonts w:ascii="Arial" w:hAnsi="Arial" w:cs="Arial"/>
                <w:sz w:val="24"/>
                <w:szCs w:val="24"/>
              </w:rPr>
              <w:t>П</w:t>
            </w:r>
            <w:r w:rsidR="0048558A">
              <w:rPr>
                <w:rFonts w:ascii="Arial" w:hAnsi="Arial" w:cs="Arial"/>
                <w:sz w:val="24"/>
                <w:szCs w:val="24"/>
                <w:lang w:val="mk-MK"/>
              </w:rPr>
              <w:t>рошетки, набљудувања и п</w:t>
            </w:r>
            <w:r w:rsidRPr="00D357A9">
              <w:rPr>
                <w:rFonts w:ascii="Arial" w:hAnsi="Arial" w:cs="Arial"/>
                <w:sz w:val="24"/>
                <w:szCs w:val="24"/>
              </w:rPr>
              <w:t>рестој на</w:t>
            </w:r>
            <w:r w:rsidR="0048558A">
              <w:rPr>
                <w:rFonts w:ascii="Arial" w:hAnsi="Arial" w:cs="Arial"/>
                <w:sz w:val="24"/>
                <w:szCs w:val="24"/>
                <w:lang w:val="mk-MK"/>
              </w:rPr>
              <w:t xml:space="preserve"> свеж</w:t>
            </w:r>
            <w:r w:rsidRPr="00D357A9">
              <w:rPr>
                <w:rFonts w:ascii="Arial" w:hAnsi="Arial" w:cs="Arial"/>
                <w:sz w:val="24"/>
                <w:szCs w:val="24"/>
              </w:rPr>
              <w:t xml:space="preserve"> воздух</w:t>
            </w:r>
          </w:p>
        </w:tc>
        <w:tc>
          <w:tcPr>
            <w:tcW w:w="2324" w:type="dxa"/>
          </w:tcPr>
          <w:p w14:paraId="50ACCD6F" w14:textId="77777777" w:rsidR="00C46B45" w:rsidRPr="00D357A9" w:rsidRDefault="0048558A" w:rsidP="006A0D18">
            <w:pPr>
              <w:ind w:firstLine="540"/>
              <w:rPr>
                <w:rFonts w:ascii="Arial" w:hAnsi="Arial" w:cs="Arial"/>
                <w:b/>
                <w:sz w:val="24"/>
                <w:szCs w:val="24"/>
                <w:u w:val="single"/>
                <w:lang w:val="mk-MK"/>
              </w:rPr>
            </w:pPr>
            <w:r>
              <w:rPr>
                <w:rFonts w:ascii="Arial" w:hAnsi="Arial" w:cs="Arial"/>
                <w:b/>
                <w:sz w:val="24"/>
                <w:szCs w:val="24"/>
              </w:rPr>
              <w:t xml:space="preserve"> 11</w:t>
            </w:r>
            <w:r>
              <w:rPr>
                <w:rFonts w:ascii="Arial" w:hAnsi="Arial" w:cs="Arial"/>
                <w:b/>
                <w:sz w:val="24"/>
                <w:szCs w:val="24"/>
                <w:lang w:val="mk-MK"/>
              </w:rPr>
              <w:t>,0</w:t>
            </w:r>
            <w:r w:rsidR="00C46B45" w:rsidRPr="00D357A9">
              <w:rPr>
                <w:rFonts w:ascii="Arial" w:hAnsi="Arial" w:cs="Arial"/>
                <w:b/>
                <w:sz w:val="24"/>
                <w:szCs w:val="24"/>
              </w:rPr>
              <w:t>0</w:t>
            </w:r>
          </w:p>
        </w:tc>
      </w:tr>
      <w:tr w:rsidR="00C46B45" w:rsidRPr="00D357A9" w14:paraId="78D83916" w14:textId="77777777" w:rsidTr="00D357A9">
        <w:trPr>
          <w:trHeight w:val="305"/>
        </w:trPr>
        <w:tc>
          <w:tcPr>
            <w:tcW w:w="6679" w:type="dxa"/>
          </w:tcPr>
          <w:p w14:paraId="344DF163" w14:textId="77777777" w:rsidR="00C46B45" w:rsidRPr="00D357A9" w:rsidRDefault="0048558A" w:rsidP="006A0D18">
            <w:pPr>
              <w:ind w:firstLine="540"/>
              <w:rPr>
                <w:rFonts w:ascii="Arial" w:hAnsi="Arial" w:cs="Arial"/>
                <w:b/>
                <w:sz w:val="24"/>
                <w:szCs w:val="24"/>
                <w:u w:val="single"/>
                <w:lang w:val="mk-MK"/>
              </w:rPr>
            </w:pPr>
            <w:r>
              <w:rPr>
                <w:rFonts w:ascii="Arial" w:hAnsi="Arial" w:cs="Arial"/>
                <w:sz w:val="24"/>
                <w:szCs w:val="24"/>
                <w:lang w:val="mk-MK"/>
              </w:rPr>
              <w:t>Р</w:t>
            </w:r>
            <w:r w:rsidR="00C46B45" w:rsidRPr="00D357A9">
              <w:rPr>
                <w:rFonts w:ascii="Arial" w:hAnsi="Arial" w:cs="Arial"/>
                <w:sz w:val="24"/>
                <w:szCs w:val="24"/>
              </w:rPr>
              <w:t>учек</w:t>
            </w:r>
          </w:p>
        </w:tc>
        <w:tc>
          <w:tcPr>
            <w:tcW w:w="2324" w:type="dxa"/>
          </w:tcPr>
          <w:p w14:paraId="2D322C3F" w14:textId="77777777" w:rsidR="00C46B45" w:rsidRPr="0048558A" w:rsidRDefault="0048558A" w:rsidP="006A0D18">
            <w:pPr>
              <w:ind w:firstLine="540"/>
              <w:rPr>
                <w:rFonts w:ascii="Arial" w:hAnsi="Arial" w:cs="Arial"/>
                <w:b/>
                <w:sz w:val="24"/>
                <w:szCs w:val="24"/>
                <w:u w:val="single"/>
                <w:lang w:val="mk-MK"/>
              </w:rPr>
            </w:pPr>
            <w:r>
              <w:rPr>
                <w:rFonts w:ascii="Arial" w:hAnsi="Arial" w:cs="Arial"/>
                <w:b/>
                <w:sz w:val="24"/>
                <w:szCs w:val="24"/>
                <w:lang w:val="mk-MK"/>
              </w:rPr>
              <w:t xml:space="preserve"> </w:t>
            </w:r>
            <w:r>
              <w:rPr>
                <w:rFonts w:ascii="Arial" w:hAnsi="Arial" w:cs="Arial"/>
                <w:b/>
                <w:sz w:val="24"/>
                <w:szCs w:val="24"/>
              </w:rPr>
              <w:t>12</w:t>
            </w:r>
            <w:r>
              <w:rPr>
                <w:rFonts w:ascii="Arial" w:hAnsi="Arial" w:cs="Arial"/>
                <w:b/>
                <w:sz w:val="24"/>
                <w:szCs w:val="24"/>
                <w:lang w:val="mk-MK"/>
              </w:rPr>
              <w:t>,15</w:t>
            </w:r>
          </w:p>
        </w:tc>
      </w:tr>
      <w:tr w:rsidR="00C46B45" w:rsidRPr="00D357A9" w14:paraId="54B4E854" w14:textId="77777777" w:rsidTr="005D7FF6">
        <w:trPr>
          <w:trHeight w:val="251"/>
        </w:trPr>
        <w:tc>
          <w:tcPr>
            <w:tcW w:w="6679" w:type="dxa"/>
          </w:tcPr>
          <w:p w14:paraId="1A12F6C8" w14:textId="77777777" w:rsidR="00C46B45" w:rsidRPr="0048558A" w:rsidRDefault="0048558A" w:rsidP="006A0D18">
            <w:pPr>
              <w:ind w:firstLine="540"/>
              <w:rPr>
                <w:rFonts w:ascii="Arial" w:hAnsi="Arial" w:cs="Arial"/>
                <w:b/>
                <w:sz w:val="24"/>
                <w:szCs w:val="24"/>
                <w:u w:val="single"/>
                <w:lang w:val="mk-MK"/>
              </w:rPr>
            </w:pPr>
            <w:r>
              <w:rPr>
                <w:rFonts w:ascii="Arial" w:hAnsi="Arial" w:cs="Arial"/>
                <w:sz w:val="24"/>
                <w:szCs w:val="24"/>
                <w:lang w:val="mk-MK"/>
              </w:rPr>
              <w:t>П</w:t>
            </w:r>
            <w:r w:rsidR="00C46B45" w:rsidRPr="00D357A9">
              <w:rPr>
                <w:rFonts w:ascii="Arial" w:hAnsi="Arial" w:cs="Arial"/>
                <w:sz w:val="24"/>
                <w:szCs w:val="24"/>
              </w:rPr>
              <w:t>асивен одмор</w:t>
            </w:r>
            <w:r>
              <w:rPr>
                <w:rFonts w:ascii="Arial" w:hAnsi="Arial" w:cs="Arial"/>
                <w:sz w:val="24"/>
                <w:szCs w:val="24"/>
                <w:lang w:val="mk-MK"/>
              </w:rPr>
              <w:t>-спиење</w:t>
            </w:r>
          </w:p>
        </w:tc>
        <w:tc>
          <w:tcPr>
            <w:tcW w:w="2324" w:type="dxa"/>
          </w:tcPr>
          <w:p w14:paraId="64921ECF" w14:textId="77777777" w:rsidR="00C46B45" w:rsidRPr="00D357A9" w:rsidRDefault="0048558A" w:rsidP="006A0D18">
            <w:pPr>
              <w:ind w:firstLine="540"/>
              <w:rPr>
                <w:rFonts w:ascii="Arial" w:hAnsi="Arial" w:cs="Arial"/>
                <w:b/>
                <w:sz w:val="24"/>
                <w:szCs w:val="24"/>
                <w:u w:val="single"/>
                <w:lang w:val="mk-MK"/>
              </w:rPr>
            </w:pPr>
            <w:r>
              <w:rPr>
                <w:rFonts w:ascii="Arial" w:hAnsi="Arial" w:cs="Arial"/>
                <w:b/>
                <w:sz w:val="24"/>
                <w:szCs w:val="24"/>
                <w:lang w:val="mk-MK"/>
              </w:rPr>
              <w:t xml:space="preserve"> </w:t>
            </w:r>
            <w:r>
              <w:rPr>
                <w:rFonts w:ascii="Arial" w:hAnsi="Arial" w:cs="Arial"/>
                <w:b/>
                <w:sz w:val="24"/>
                <w:szCs w:val="24"/>
              </w:rPr>
              <w:t>1</w:t>
            </w:r>
            <w:r>
              <w:rPr>
                <w:rFonts w:ascii="Arial" w:hAnsi="Arial" w:cs="Arial"/>
                <w:b/>
                <w:sz w:val="24"/>
                <w:szCs w:val="24"/>
                <w:lang w:val="mk-MK"/>
              </w:rPr>
              <w:t>2,4</w:t>
            </w:r>
            <w:r w:rsidR="00C46B45" w:rsidRPr="00D357A9">
              <w:rPr>
                <w:rFonts w:ascii="Arial" w:hAnsi="Arial" w:cs="Arial"/>
                <w:b/>
                <w:sz w:val="24"/>
                <w:szCs w:val="24"/>
              </w:rPr>
              <w:t>5</w:t>
            </w:r>
          </w:p>
        </w:tc>
      </w:tr>
      <w:tr w:rsidR="00C46B45" w:rsidRPr="00D357A9" w14:paraId="284A744D" w14:textId="77777777" w:rsidTr="0048558A">
        <w:trPr>
          <w:trHeight w:val="215"/>
        </w:trPr>
        <w:tc>
          <w:tcPr>
            <w:tcW w:w="6679" w:type="dxa"/>
          </w:tcPr>
          <w:p w14:paraId="3B41C565" w14:textId="77777777" w:rsidR="00C46B45" w:rsidRPr="00D357A9" w:rsidRDefault="0048558A" w:rsidP="006A0D18">
            <w:pPr>
              <w:ind w:firstLine="540"/>
              <w:rPr>
                <w:rFonts w:ascii="Arial" w:hAnsi="Arial" w:cs="Arial"/>
                <w:b/>
                <w:sz w:val="24"/>
                <w:szCs w:val="24"/>
                <w:u w:val="single"/>
                <w:lang w:val="mk-MK"/>
              </w:rPr>
            </w:pPr>
            <w:r>
              <w:rPr>
                <w:rFonts w:ascii="Arial" w:hAnsi="Arial" w:cs="Arial"/>
                <w:sz w:val="24"/>
                <w:szCs w:val="24"/>
              </w:rPr>
              <w:t xml:space="preserve"> </w:t>
            </w:r>
            <w:r>
              <w:rPr>
                <w:rFonts w:ascii="Arial" w:hAnsi="Arial" w:cs="Arial"/>
                <w:sz w:val="24"/>
                <w:szCs w:val="24"/>
                <w:lang w:val="mk-MK"/>
              </w:rPr>
              <w:t>У</w:t>
            </w:r>
            <w:r w:rsidR="00C46B45" w:rsidRPr="00D357A9">
              <w:rPr>
                <w:rFonts w:ascii="Arial" w:hAnsi="Arial" w:cs="Arial"/>
                <w:sz w:val="24"/>
                <w:szCs w:val="24"/>
              </w:rPr>
              <w:t>жина</w:t>
            </w:r>
          </w:p>
        </w:tc>
        <w:tc>
          <w:tcPr>
            <w:tcW w:w="2324" w:type="dxa"/>
          </w:tcPr>
          <w:p w14:paraId="653E763A" w14:textId="77777777" w:rsidR="00C46B45" w:rsidRPr="0048558A" w:rsidRDefault="00C46B45" w:rsidP="006A0D18">
            <w:pPr>
              <w:ind w:firstLine="540"/>
              <w:rPr>
                <w:rFonts w:ascii="Arial" w:hAnsi="Arial" w:cs="Arial"/>
                <w:b/>
                <w:sz w:val="24"/>
                <w:szCs w:val="24"/>
                <w:u w:val="single"/>
                <w:lang w:val="mk-MK"/>
              </w:rPr>
            </w:pPr>
            <w:r w:rsidRPr="00D357A9">
              <w:rPr>
                <w:rFonts w:ascii="Arial" w:hAnsi="Arial" w:cs="Arial"/>
                <w:b/>
                <w:sz w:val="24"/>
                <w:szCs w:val="24"/>
              </w:rPr>
              <w:t xml:space="preserve"> 14</w:t>
            </w:r>
            <w:r w:rsidR="0048558A">
              <w:rPr>
                <w:rFonts w:ascii="Arial" w:hAnsi="Arial" w:cs="Arial"/>
                <w:b/>
                <w:sz w:val="24"/>
                <w:szCs w:val="24"/>
                <w:lang w:val="mk-MK"/>
              </w:rPr>
              <w:t>,45</w:t>
            </w:r>
          </w:p>
        </w:tc>
      </w:tr>
      <w:tr w:rsidR="00C46B45" w:rsidRPr="00D357A9" w14:paraId="1AF1EEF9" w14:textId="77777777" w:rsidTr="005D7FF6">
        <w:trPr>
          <w:trHeight w:val="296"/>
        </w:trPr>
        <w:tc>
          <w:tcPr>
            <w:tcW w:w="6679" w:type="dxa"/>
          </w:tcPr>
          <w:p w14:paraId="4B5C70A9" w14:textId="77777777" w:rsidR="00C46B45" w:rsidRPr="0048558A" w:rsidRDefault="0048558A" w:rsidP="006A0D18">
            <w:pPr>
              <w:ind w:firstLine="540"/>
              <w:rPr>
                <w:rFonts w:ascii="Arial" w:hAnsi="Arial" w:cs="Arial"/>
                <w:b/>
                <w:sz w:val="24"/>
                <w:szCs w:val="24"/>
                <w:u w:val="single"/>
                <w:lang w:val="mk-MK"/>
              </w:rPr>
            </w:pPr>
            <w:r>
              <w:rPr>
                <w:rFonts w:ascii="Arial" w:hAnsi="Arial" w:cs="Arial"/>
                <w:sz w:val="24"/>
                <w:szCs w:val="24"/>
                <w:lang w:val="mk-MK"/>
              </w:rPr>
              <w:t>Реализација на дневно планирање</w:t>
            </w:r>
          </w:p>
        </w:tc>
        <w:tc>
          <w:tcPr>
            <w:tcW w:w="2324" w:type="dxa"/>
          </w:tcPr>
          <w:p w14:paraId="345AD032" w14:textId="77777777" w:rsidR="00C46B45" w:rsidRPr="0048558A" w:rsidRDefault="0048558A" w:rsidP="006A0D18">
            <w:pPr>
              <w:ind w:firstLine="540"/>
              <w:rPr>
                <w:rFonts w:ascii="Arial" w:hAnsi="Arial" w:cs="Arial"/>
                <w:b/>
                <w:sz w:val="24"/>
                <w:szCs w:val="24"/>
                <w:u w:val="single"/>
                <w:lang w:val="mk-MK"/>
              </w:rPr>
            </w:pPr>
            <w:r>
              <w:rPr>
                <w:rFonts w:ascii="Arial" w:hAnsi="Arial" w:cs="Arial"/>
                <w:b/>
                <w:sz w:val="24"/>
                <w:szCs w:val="24"/>
              </w:rPr>
              <w:t xml:space="preserve"> 15</w:t>
            </w:r>
            <w:r>
              <w:rPr>
                <w:rFonts w:ascii="Arial" w:hAnsi="Arial" w:cs="Arial"/>
                <w:b/>
                <w:sz w:val="24"/>
                <w:szCs w:val="24"/>
                <w:lang w:val="mk-MK"/>
              </w:rPr>
              <w:t>,15</w:t>
            </w:r>
          </w:p>
        </w:tc>
      </w:tr>
      <w:tr w:rsidR="00C46B45" w:rsidRPr="00D357A9" w14:paraId="51B3AE7A" w14:textId="77777777" w:rsidTr="0048558A">
        <w:trPr>
          <w:trHeight w:val="323"/>
        </w:trPr>
        <w:tc>
          <w:tcPr>
            <w:tcW w:w="6679" w:type="dxa"/>
          </w:tcPr>
          <w:p w14:paraId="4E699402" w14:textId="77777777" w:rsidR="00C46B45" w:rsidRPr="0048558A" w:rsidRDefault="00C46B45" w:rsidP="006A0D18">
            <w:pPr>
              <w:ind w:firstLine="540"/>
              <w:rPr>
                <w:rFonts w:ascii="Arial" w:hAnsi="Arial" w:cs="Arial"/>
                <w:b/>
                <w:sz w:val="24"/>
                <w:szCs w:val="24"/>
                <w:u w:val="single"/>
                <w:lang w:val="mk-MK"/>
              </w:rPr>
            </w:pPr>
            <w:r w:rsidRPr="00D357A9">
              <w:rPr>
                <w:rFonts w:ascii="Arial" w:hAnsi="Arial" w:cs="Arial"/>
                <w:sz w:val="24"/>
                <w:szCs w:val="24"/>
              </w:rPr>
              <w:t>Слободни игри</w:t>
            </w:r>
          </w:p>
        </w:tc>
        <w:tc>
          <w:tcPr>
            <w:tcW w:w="2324" w:type="dxa"/>
          </w:tcPr>
          <w:p w14:paraId="435FEA7E" w14:textId="77777777" w:rsidR="00C46B45" w:rsidRPr="00D357A9" w:rsidRDefault="0048558A" w:rsidP="006A0D18">
            <w:pPr>
              <w:ind w:firstLine="540"/>
              <w:rPr>
                <w:rFonts w:ascii="Arial" w:hAnsi="Arial" w:cs="Arial"/>
                <w:b/>
                <w:sz w:val="24"/>
                <w:szCs w:val="24"/>
                <w:u w:val="single"/>
                <w:lang w:val="mk-MK"/>
              </w:rPr>
            </w:pPr>
            <w:r>
              <w:rPr>
                <w:rFonts w:ascii="Arial" w:hAnsi="Arial" w:cs="Arial"/>
                <w:b/>
                <w:sz w:val="24"/>
                <w:szCs w:val="24"/>
              </w:rPr>
              <w:t xml:space="preserve"> 1</w:t>
            </w:r>
            <w:r>
              <w:rPr>
                <w:rFonts w:ascii="Arial" w:hAnsi="Arial" w:cs="Arial"/>
                <w:b/>
                <w:sz w:val="24"/>
                <w:szCs w:val="24"/>
                <w:lang w:val="mk-MK"/>
              </w:rPr>
              <w:t>6,</w:t>
            </w:r>
            <w:r w:rsidR="009E34AF">
              <w:rPr>
                <w:rFonts w:ascii="Arial" w:hAnsi="Arial" w:cs="Arial"/>
                <w:b/>
                <w:sz w:val="24"/>
                <w:szCs w:val="24"/>
                <w:lang w:val="mk-MK"/>
              </w:rPr>
              <w:t>00</w:t>
            </w:r>
          </w:p>
        </w:tc>
      </w:tr>
      <w:tr w:rsidR="0048558A" w:rsidRPr="00D357A9" w14:paraId="65024EC8" w14:textId="77777777" w:rsidTr="0048558A">
        <w:trPr>
          <w:trHeight w:val="271"/>
        </w:trPr>
        <w:tc>
          <w:tcPr>
            <w:tcW w:w="6679" w:type="dxa"/>
          </w:tcPr>
          <w:p w14:paraId="75395BD4" w14:textId="77777777" w:rsidR="0048558A" w:rsidRPr="0048558A" w:rsidRDefault="0048558A" w:rsidP="006A0D18">
            <w:pPr>
              <w:ind w:firstLine="540"/>
              <w:rPr>
                <w:rFonts w:ascii="Arial" w:hAnsi="Arial" w:cs="Arial"/>
                <w:b/>
                <w:sz w:val="24"/>
                <w:szCs w:val="24"/>
                <w:u w:val="single"/>
                <w:lang w:val="mk-MK"/>
              </w:rPr>
            </w:pPr>
            <w:r w:rsidRPr="00D357A9">
              <w:rPr>
                <w:rFonts w:ascii="Arial" w:hAnsi="Arial" w:cs="Arial"/>
                <w:sz w:val="24"/>
                <w:szCs w:val="24"/>
              </w:rPr>
              <w:t>С</w:t>
            </w:r>
            <w:r>
              <w:rPr>
                <w:rFonts w:ascii="Arial" w:hAnsi="Arial" w:cs="Arial"/>
                <w:sz w:val="24"/>
                <w:szCs w:val="24"/>
                <w:lang w:val="mk-MK"/>
              </w:rPr>
              <w:t>рдување на центри за учење</w:t>
            </w:r>
            <w:r w:rsidR="00870AA7">
              <w:rPr>
                <w:rFonts w:ascii="Arial" w:hAnsi="Arial" w:cs="Arial"/>
                <w:sz w:val="24"/>
                <w:szCs w:val="24"/>
                <w:lang w:val="mk-MK"/>
              </w:rPr>
              <w:t xml:space="preserve"> и заминување на децата</w:t>
            </w:r>
          </w:p>
        </w:tc>
        <w:tc>
          <w:tcPr>
            <w:tcW w:w="2324" w:type="dxa"/>
          </w:tcPr>
          <w:p w14:paraId="3484C83B" w14:textId="77777777" w:rsidR="0048558A" w:rsidRPr="00D357A9" w:rsidRDefault="00870AA7" w:rsidP="006A0D18">
            <w:pPr>
              <w:ind w:firstLine="540"/>
              <w:rPr>
                <w:rFonts w:ascii="Arial" w:hAnsi="Arial" w:cs="Arial"/>
                <w:b/>
                <w:sz w:val="24"/>
                <w:szCs w:val="24"/>
                <w:u w:val="single"/>
                <w:lang w:val="mk-MK"/>
              </w:rPr>
            </w:pPr>
            <w:r>
              <w:rPr>
                <w:rFonts w:ascii="Arial" w:hAnsi="Arial" w:cs="Arial"/>
                <w:b/>
                <w:sz w:val="24"/>
                <w:szCs w:val="24"/>
                <w:lang w:val="mk-MK"/>
              </w:rPr>
              <w:t>До</w:t>
            </w:r>
            <w:r>
              <w:rPr>
                <w:rFonts w:ascii="Arial" w:hAnsi="Arial" w:cs="Arial"/>
                <w:b/>
                <w:sz w:val="24"/>
                <w:szCs w:val="24"/>
              </w:rPr>
              <w:t xml:space="preserve"> 1</w:t>
            </w:r>
            <w:r w:rsidR="009E34AF">
              <w:rPr>
                <w:rFonts w:ascii="Arial" w:hAnsi="Arial" w:cs="Arial"/>
                <w:b/>
                <w:sz w:val="24"/>
                <w:szCs w:val="24"/>
                <w:lang w:val="mk-MK"/>
              </w:rPr>
              <w:t>6</w:t>
            </w:r>
            <w:r>
              <w:rPr>
                <w:rFonts w:ascii="Arial" w:hAnsi="Arial" w:cs="Arial"/>
                <w:b/>
                <w:sz w:val="24"/>
                <w:szCs w:val="24"/>
                <w:lang w:val="mk-MK"/>
              </w:rPr>
              <w:t>,</w:t>
            </w:r>
            <w:r w:rsidR="009E34AF">
              <w:rPr>
                <w:rFonts w:ascii="Arial" w:hAnsi="Arial" w:cs="Arial"/>
                <w:b/>
                <w:sz w:val="24"/>
                <w:szCs w:val="24"/>
                <w:lang w:val="mk-MK"/>
              </w:rPr>
              <w:t>3</w:t>
            </w:r>
            <w:r w:rsidRPr="00D357A9">
              <w:rPr>
                <w:rFonts w:ascii="Arial" w:hAnsi="Arial" w:cs="Arial"/>
                <w:b/>
                <w:sz w:val="24"/>
                <w:szCs w:val="24"/>
              </w:rPr>
              <w:t>0</w:t>
            </w:r>
            <w:r>
              <w:rPr>
                <w:rFonts w:ascii="Arial" w:hAnsi="Arial" w:cs="Arial"/>
                <w:b/>
                <w:sz w:val="24"/>
                <w:szCs w:val="24"/>
              </w:rPr>
              <w:t xml:space="preserve"> h</w:t>
            </w:r>
          </w:p>
        </w:tc>
      </w:tr>
    </w:tbl>
    <w:p w14:paraId="24953636" w14:textId="77777777" w:rsidR="00A807BF" w:rsidRDefault="00A807BF" w:rsidP="006A0D18">
      <w:pPr>
        <w:ind w:firstLine="540"/>
        <w:rPr>
          <w:rFonts w:ascii="Arial" w:hAnsi="Arial" w:cs="Arial"/>
          <w:b/>
          <w:sz w:val="24"/>
          <w:szCs w:val="24"/>
          <w:u w:val="single"/>
          <w:lang w:val="mk-MK"/>
        </w:rPr>
      </w:pPr>
    </w:p>
    <w:p w14:paraId="0B4D6A25" w14:textId="77777777" w:rsidR="005E4AA6" w:rsidRDefault="002238F0" w:rsidP="005E4AA6">
      <w:pPr>
        <w:ind w:firstLine="540"/>
        <w:jc w:val="center"/>
        <w:rPr>
          <w:rFonts w:ascii="Arial" w:hAnsi="Arial" w:cs="Arial"/>
          <w:b/>
          <w:sz w:val="24"/>
          <w:szCs w:val="24"/>
          <w:u w:val="single"/>
          <w:lang w:val="mk-MK"/>
        </w:rPr>
      </w:pPr>
      <w:r>
        <w:rPr>
          <w:rFonts w:ascii="Arial" w:hAnsi="Arial" w:cs="Arial"/>
          <w:b/>
          <w:sz w:val="24"/>
          <w:szCs w:val="24"/>
          <w:u w:val="single"/>
          <w:lang w:val="mk-MK"/>
        </w:rPr>
        <w:t>Организација на дневните активности на деца над  4-6 год.</w:t>
      </w:r>
    </w:p>
    <w:p w14:paraId="33EDCD95" w14:textId="77777777" w:rsidR="005E4AA6" w:rsidRPr="00A807BF" w:rsidRDefault="005E4AA6" w:rsidP="005E4AA6">
      <w:pPr>
        <w:ind w:firstLine="540"/>
        <w:jc w:val="center"/>
        <w:rPr>
          <w:rFonts w:ascii="Arial" w:hAnsi="Arial" w:cs="Arial"/>
          <w:b/>
          <w:sz w:val="24"/>
          <w:szCs w:val="24"/>
          <w:u w:val="single"/>
          <w:lang w:val="mk-MK"/>
        </w:rPr>
      </w:pPr>
    </w:p>
    <w:tbl>
      <w:tblPr>
        <w:tblStyle w:val="TableGrid"/>
        <w:tblW w:w="9846" w:type="dxa"/>
        <w:tblLook w:val="04A0" w:firstRow="1" w:lastRow="0" w:firstColumn="1" w:lastColumn="0" w:noHBand="0" w:noVBand="1"/>
      </w:tblPr>
      <w:tblGrid>
        <w:gridCol w:w="7311"/>
        <w:gridCol w:w="2535"/>
      </w:tblGrid>
      <w:tr w:rsidR="009A0B8E" w:rsidRPr="00D357A9" w14:paraId="4B9B8A75" w14:textId="77777777" w:rsidTr="00BD3690">
        <w:trPr>
          <w:trHeight w:val="434"/>
        </w:trPr>
        <w:tc>
          <w:tcPr>
            <w:tcW w:w="7311" w:type="dxa"/>
          </w:tcPr>
          <w:p w14:paraId="44F49330" w14:textId="77777777" w:rsidR="009A0B8E" w:rsidRPr="00D357A9" w:rsidRDefault="009A0B8E" w:rsidP="006A0D18">
            <w:pPr>
              <w:ind w:firstLine="540"/>
              <w:jc w:val="center"/>
              <w:rPr>
                <w:rFonts w:ascii="Arial" w:hAnsi="Arial" w:cs="Arial"/>
                <w:sz w:val="24"/>
                <w:szCs w:val="24"/>
              </w:rPr>
            </w:pPr>
            <w:r w:rsidRPr="00D357A9">
              <w:rPr>
                <w:rFonts w:ascii="Arial" w:hAnsi="Arial" w:cs="Arial"/>
                <w:b/>
                <w:sz w:val="24"/>
                <w:szCs w:val="24"/>
                <w:lang w:val="mk-MK"/>
              </w:rPr>
              <w:t>Активности</w:t>
            </w:r>
          </w:p>
        </w:tc>
        <w:tc>
          <w:tcPr>
            <w:tcW w:w="2535" w:type="dxa"/>
          </w:tcPr>
          <w:p w14:paraId="75BF6BE8" w14:textId="77777777" w:rsidR="009A0B8E" w:rsidRPr="00D357A9" w:rsidRDefault="009A0B8E" w:rsidP="006A0D18">
            <w:pPr>
              <w:ind w:firstLine="540"/>
              <w:jc w:val="center"/>
              <w:rPr>
                <w:rFonts w:ascii="Arial" w:hAnsi="Arial" w:cs="Arial"/>
                <w:b/>
                <w:sz w:val="24"/>
                <w:szCs w:val="24"/>
                <w:lang w:val="mk-MK"/>
              </w:rPr>
            </w:pPr>
            <w:r w:rsidRPr="00D357A9">
              <w:rPr>
                <w:rFonts w:ascii="Arial" w:hAnsi="Arial" w:cs="Arial"/>
                <w:b/>
                <w:sz w:val="24"/>
                <w:szCs w:val="24"/>
                <w:lang w:val="mk-MK"/>
              </w:rPr>
              <w:t>Време</w:t>
            </w:r>
          </w:p>
        </w:tc>
      </w:tr>
      <w:tr w:rsidR="000639C8" w:rsidRPr="00D357A9" w14:paraId="17DA1331" w14:textId="77777777" w:rsidTr="00BD3690">
        <w:trPr>
          <w:trHeight w:val="434"/>
        </w:trPr>
        <w:tc>
          <w:tcPr>
            <w:tcW w:w="7311" w:type="dxa"/>
          </w:tcPr>
          <w:p w14:paraId="291B88FD" w14:textId="23A36698" w:rsidR="000639C8" w:rsidRPr="00A807BF" w:rsidRDefault="000639C8" w:rsidP="006A0D18">
            <w:pPr>
              <w:ind w:firstLine="540"/>
              <w:rPr>
                <w:rFonts w:ascii="Arial" w:hAnsi="Arial" w:cs="Arial"/>
                <w:b/>
                <w:sz w:val="24"/>
                <w:szCs w:val="24"/>
                <w:u w:val="single"/>
                <w:lang w:val="mk-MK"/>
              </w:rPr>
            </w:pPr>
            <w:r w:rsidRPr="00D357A9">
              <w:rPr>
                <w:rFonts w:ascii="Arial" w:hAnsi="Arial" w:cs="Arial"/>
                <w:sz w:val="24"/>
                <w:szCs w:val="24"/>
              </w:rPr>
              <w:t>Прием</w:t>
            </w:r>
            <w:r w:rsidR="00380B63">
              <w:rPr>
                <w:rFonts w:ascii="Arial" w:hAnsi="Arial" w:cs="Arial"/>
                <w:sz w:val="24"/>
                <w:szCs w:val="24"/>
                <w:lang w:val="mk-MK"/>
              </w:rPr>
              <w:t xml:space="preserve"> </w:t>
            </w:r>
            <w:r w:rsidRPr="00D357A9">
              <w:rPr>
                <w:rFonts w:ascii="Arial" w:hAnsi="Arial" w:cs="Arial"/>
                <w:sz w:val="24"/>
                <w:szCs w:val="24"/>
              </w:rPr>
              <w:t>на</w:t>
            </w:r>
            <w:r w:rsidR="00380B63">
              <w:rPr>
                <w:rFonts w:ascii="Arial" w:hAnsi="Arial" w:cs="Arial"/>
                <w:sz w:val="24"/>
                <w:szCs w:val="24"/>
                <w:lang w:val="mk-MK"/>
              </w:rPr>
              <w:t xml:space="preserve"> </w:t>
            </w:r>
            <w:r w:rsidRPr="00D357A9">
              <w:rPr>
                <w:rFonts w:ascii="Arial" w:hAnsi="Arial" w:cs="Arial"/>
                <w:sz w:val="24"/>
                <w:szCs w:val="24"/>
              </w:rPr>
              <w:t>деца</w:t>
            </w:r>
            <w:r w:rsidR="006B7094">
              <w:rPr>
                <w:rFonts w:ascii="Arial" w:hAnsi="Arial" w:cs="Arial"/>
                <w:sz w:val="24"/>
                <w:szCs w:val="24"/>
              </w:rPr>
              <w:t xml:space="preserve">, </w:t>
            </w:r>
            <w:r w:rsidRPr="00D357A9">
              <w:rPr>
                <w:rFonts w:ascii="Arial" w:hAnsi="Arial" w:cs="Arial"/>
                <w:sz w:val="24"/>
                <w:szCs w:val="24"/>
              </w:rPr>
              <w:t>слободни</w:t>
            </w:r>
            <w:r w:rsidR="00380B63">
              <w:rPr>
                <w:rFonts w:ascii="Arial" w:hAnsi="Arial" w:cs="Arial"/>
                <w:sz w:val="24"/>
                <w:szCs w:val="24"/>
                <w:lang w:val="mk-MK"/>
              </w:rPr>
              <w:t xml:space="preserve"> </w:t>
            </w:r>
            <w:r w:rsidR="00A807BF">
              <w:rPr>
                <w:rFonts w:ascii="Arial" w:hAnsi="Arial" w:cs="Arial"/>
                <w:sz w:val="24"/>
                <w:szCs w:val="24"/>
                <w:lang w:val="mk-MK"/>
              </w:rPr>
              <w:t>активности (</w:t>
            </w:r>
            <w:r w:rsidR="00380B63">
              <w:rPr>
                <w:rFonts w:ascii="Arial" w:hAnsi="Arial" w:cs="Arial"/>
                <w:sz w:val="24"/>
                <w:szCs w:val="24"/>
                <w:lang w:val="mk-MK"/>
              </w:rPr>
              <w:t>и</w:t>
            </w:r>
            <w:r w:rsidRPr="00D357A9">
              <w:rPr>
                <w:rFonts w:ascii="Arial" w:hAnsi="Arial" w:cs="Arial"/>
                <w:sz w:val="24"/>
                <w:szCs w:val="24"/>
              </w:rPr>
              <w:t>гри</w:t>
            </w:r>
            <w:r w:rsidR="00A807BF">
              <w:rPr>
                <w:rFonts w:ascii="Arial" w:hAnsi="Arial" w:cs="Arial"/>
                <w:sz w:val="24"/>
                <w:szCs w:val="24"/>
                <w:lang w:val="mk-MK"/>
              </w:rPr>
              <w:t xml:space="preserve"> по избор на деца)</w:t>
            </w:r>
          </w:p>
        </w:tc>
        <w:tc>
          <w:tcPr>
            <w:tcW w:w="2535" w:type="dxa"/>
          </w:tcPr>
          <w:p w14:paraId="20632DA0" w14:textId="77777777" w:rsidR="000639C8" w:rsidRPr="00D357A9" w:rsidRDefault="00A807BF" w:rsidP="006A0D18">
            <w:pPr>
              <w:ind w:firstLine="540"/>
              <w:rPr>
                <w:rFonts w:ascii="Arial" w:hAnsi="Arial" w:cs="Arial"/>
                <w:sz w:val="24"/>
                <w:szCs w:val="24"/>
                <w:lang w:val="mk-MK"/>
              </w:rPr>
            </w:pPr>
            <w:r>
              <w:rPr>
                <w:rFonts w:ascii="Arial" w:hAnsi="Arial" w:cs="Arial"/>
                <w:b/>
                <w:sz w:val="24"/>
                <w:szCs w:val="24"/>
              </w:rPr>
              <w:t>До 08</w:t>
            </w:r>
            <w:r>
              <w:rPr>
                <w:rFonts w:ascii="Arial" w:hAnsi="Arial" w:cs="Arial"/>
                <w:b/>
                <w:sz w:val="24"/>
                <w:szCs w:val="24"/>
                <w:lang w:val="mk-MK"/>
              </w:rPr>
              <w:t>,</w:t>
            </w:r>
            <w:r w:rsidR="000639C8" w:rsidRPr="00D357A9">
              <w:rPr>
                <w:rFonts w:ascii="Arial" w:hAnsi="Arial" w:cs="Arial"/>
                <w:b/>
                <w:sz w:val="24"/>
                <w:szCs w:val="24"/>
              </w:rPr>
              <w:t>15</w:t>
            </w:r>
            <w:r w:rsidR="00484AA2">
              <w:rPr>
                <w:rFonts w:ascii="Arial" w:hAnsi="Arial" w:cs="Arial"/>
                <w:b/>
                <w:sz w:val="24"/>
                <w:szCs w:val="24"/>
              </w:rPr>
              <w:t xml:space="preserve"> h</w:t>
            </w:r>
          </w:p>
        </w:tc>
      </w:tr>
      <w:tr w:rsidR="000639C8" w:rsidRPr="00D357A9" w14:paraId="759A4EAB" w14:textId="77777777" w:rsidTr="00BD3690">
        <w:trPr>
          <w:trHeight w:val="434"/>
        </w:trPr>
        <w:tc>
          <w:tcPr>
            <w:tcW w:w="7311" w:type="dxa"/>
          </w:tcPr>
          <w:p w14:paraId="241EFDE4" w14:textId="77777777" w:rsidR="000639C8" w:rsidRPr="00D357A9" w:rsidRDefault="000639C8" w:rsidP="006A0D18">
            <w:pPr>
              <w:ind w:firstLine="540"/>
              <w:rPr>
                <w:rFonts w:ascii="Arial" w:hAnsi="Arial" w:cs="Arial"/>
                <w:b/>
                <w:sz w:val="24"/>
                <w:szCs w:val="24"/>
                <w:u w:val="single"/>
                <w:lang w:val="mk-MK"/>
              </w:rPr>
            </w:pPr>
            <w:r w:rsidRPr="00D357A9">
              <w:rPr>
                <w:rFonts w:ascii="Arial" w:hAnsi="Arial" w:cs="Arial"/>
                <w:sz w:val="24"/>
                <w:szCs w:val="24"/>
              </w:rPr>
              <w:t>Утринска</w:t>
            </w:r>
            <w:r w:rsidR="00380B63">
              <w:rPr>
                <w:rFonts w:ascii="Arial" w:hAnsi="Arial" w:cs="Arial"/>
                <w:sz w:val="24"/>
                <w:szCs w:val="24"/>
                <w:lang w:val="mk-MK"/>
              </w:rPr>
              <w:t xml:space="preserve"> </w:t>
            </w:r>
            <w:r w:rsidRPr="00D357A9">
              <w:rPr>
                <w:rFonts w:ascii="Arial" w:hAnsi="Arial" w:cs="Arial"/>
                <w:sz w:val="24"/>
                <w:szCs w:val="24"/>
              </w:rPr>
              <w:t>гимнастика</w:t>
            </w:r>
          </w:p>
        </w:tc>
        <w:tc>
          <w:tcPr>
            <w:tcW w:w="2535" w:type="dxa"/>
          </w:tcPr>
          <w:p w14:paraId="53FEEB6B" w14:textId="77777777" w:rsidR="000639C8" w:rsidRPr="00A807BF" w:rsidRDefault="00A807BF" w:rsidP="006A0D18">
            <w:pPr>
              <w:ind w:firstLine="540"/>
              <w:rPr>
                <w:rFonts w:ascii="Arial" w:hAnsi="Arial" w:cs="Arial"/>
                <w:b/>
                <w:sz w:val="24"/>
                <w:szCs w:val="24"/>
                <w:u w:val="single"/>
                <w:lang w:val="mk-MK"/>
              </w:rPr>
            </w:pPr>
            <w:r>
              <w:rPr>
                <w:rFonts w:ascii="Arial" w:hAnsi="Arial" w:cs="Arial"/>
                <w:b/>
                <w:sz w:val="24"/>
                <w:szCs w:val="24"/>
                <w:lang w:val="mk-MK"/>
              </w:rPr>
              <w:t xml:space="preserve">      </w:t>
            </w:r>
            <w:r>
              <w:rPr>
                <w:rFonts w:ascii="Arial" w:hAnsi="Arial" w:cs="Arial"/>
                <w:b/>
                <w:sz w:val="24"/>
                <w:szCs w:val="24"/>
              </w:rPr>
              <w:t>08</w:t>
            </w:r>
            <w:r>
              <w:rPr>
                <w:rFonts w:ascii="Arial" w:hAnsi="Arial" w:cs="Arial"/>
                <w:b/>
                <w:sz w:val="24"/>
                <w:szCs w:val="24"/>
                <w:lang w:val="mk-MK"/>
              </w:rPr>
              <w:t>,15</w:t>
            </w:r>
          </w:p>
        </w:tc>
      </w:tr>
      <w:tr w:rsidR="000639C8" w:rsidRPr="00D357A9" w14:paraId="111DC71B" w14:textId="77777777" w:rsidTr="00BD3690">
        <w:trPr>
          <w:trHeight w:val="434"/>
        </w:trPr>
        <w:tc>
          <w:tcPr>
            <w:tcW w:w="7311" w:type="dxa"/>
          </w:tcPr>
          <w:p w14:paraId="3BC8FE6B" w14:textId="77777777" w:rsidR="000639C8" w:rsidRPr="00D357A9" w:rsidRDefault="00A807BF" w:rsidP="006A0D18">
            <w:pPr>
              <w:ind w:firstLine="540"/>
              <w:rPr>
                <w:rFonts w:ascii="Arial" w:hAnsi="Arial" w:cs="Arial"/>
                <w:b/>
                <w:sz w:val="24"/>
                <w:szCs w:val="24"/>
                <w:u w:val="single"/>
                <w:lang w:val="mk-MK"/>
              </w:rPr>
            </w:pPr>
            <w:r>
              <w:rPr>
                <w:rFonts w:ascii="Arial" w:hAnsi="Arial" w:cs="Arial"/>
                <w:sz w:val="24"/>
                <w:szCs w:val="24"/>
                <w:lang w:val="mk-MK"/>
              </w:rPr>
              <w:t>П</w:t>
            </w:r>
            <w:r w:rsidR="000639C8" w:rsidRPr="00D357A9">
              <w:rPr>
                <w:rFonts w:ascii="Arial" w:hAnsi="Arial" w:cs="Arial"/>
                <w:sz w:val="24"/>
                <w:szCs w:val="24"/>
              </w:rPr>
              <w:t>ојадок</w:t>
            </w:r>
          </w:p>
        </w:tc>
        <w:tc>
          <w:tcPr>
            <w:tcW w:w="2535" w:type="dxa"/>
          </w:tcPr>
          <w:p w14:paraId="28D511EF" w14:textId="77777777" w:rsidR="000639C8" w:rsidRPr="00D357A9" w:rsidRDefault="00A807BF" w:rsidP="006A0D18">
            <w:pPr>
              <w:ind w:firstLine="540"/>
              <w:rPr>
                <w:rFonts w:ascii="Arial" w:hAnsi="Arial" w:cs="Arial"/>
                <w:b/>
                <w:sz w:val="24"/>
                <w:szCs w:val="24"/>
                <w:u w:val="single"/>
                <w:lang w:val="mk-MK"/>
              </w:rPr>
            </w:pPr>
            <w:r>
              <w:rPr>
                <w:rFonts w:ascii="Arial" w:hAnsi="Arial" w:cs="Arial"/>
                <w:b/>
                <w:sz w:val="24"/>
                <w:szCs w:val="24"/>
                <w:lang w:val="mk-MK"/>
              </w:rPr>
              <w:t xml:space="preserve">      </w:t>
            </w:r>
            <w:r>
              <w:rPr>
                <w:rFonts w:ascii="Arial" w:hAnsi="Arial" w:cs="Arial"/>
                <w:b/>
                <w:sz w:val="24"/>
                <w:szCs w:val="24"/>
              </w:rPr>
              <w:t>0</w:t>
            </w:r>
            <w:r>
              <w:rPr>
                <w:rFonts w:ascii="Arial" w:hAnsi="Arial" w:cs="Arial"/>
                <w:b/>
                <w:sz w:val="24"/>
                <w:szCs w:val="24"/>
                <w:lang w:val="mk-MK"/>
              </w:rPr>
              <w:t>8,3</w:t>
            </w:r>
            <w:r w:rsidR="000639C8" w:rsidRPr="00D357A9">
              <w:rPr>
                <w:rFonts w:ascii="Arial" w:hAnsi="Arial" w:cs="Arial"/>
                <w:b/>
                <w:sz w:val="24"/>
                <w:szCs w:val="24"/>
              </w:rPr>
              <w:t>0</w:t>
            </w:r>
          </w:p>
        </w:tc>
      </w:tr>
      <w:tr w:rsidR="000639C8" w:rsidRPr="00D357A9" w14:paraId="5C7C051C" w14:textId="77777777" w:rsidTr="00BD3690">
        <w:trPr>
          <w:trHeight w:val="462"/>
        </w:trPr>
        <w:tc>
          <w:tcPr>
            <w:tcW w:w="7311" w:type="dxa"/>
          </w:tcPr>
          <w:p w14:paraId="3E6C2303" w14:textId="77777777" w:rsidR="000639C8" w:rsidRPr="00A807BF" w:rsidRDefault="000639C8" w:rsidP="006A0D18">
            <w:pPr>
              <w:ind w:firstLine="540"/>
              <w:rPr>
                <w:rFonts w:ascii="Arial" w:hAnsi="Arial" w:cs="Arial"/>
                <w:b/>
                <w:sz w:val="24"/>
                <w:szCs w:val="24"/>
                <w:u w:val="single"/>
                <w:lang w:val="mk-MK"/>
              </w:rPr>
            </w:pPr>
            <w:r w:rsidRPr="00D357A9">
              <w:rPr>
                <w:rFonts w:ascii="Arial" w:hAnsi="Arial" w:cs="Arial"/>
                <w:sz w:val="24"/>
                <w:szCs w:val="24"/>
              </w:rPr>
              <w:t>Реализација</w:t>
            </w:r>
            <w:r w:rsidR="00380B63">
              <w:rPr>
                <w:rFonts w:ascii="Arial" w:hAnsi="Arial" w:cs="Arial"/>
                <w:sz w:val="24"/>
                <w:szCs w:val="24"/>
                <w:lang w:val="mk-MK"/>
              </w:rPr>
              <w:t xml:space="preserve"> </w:t>
            </w:r>
            <w:r w:rsidRPr="00D357A9">
              <w:rPr>
                <w:rFonts w:ascii="Arial" w:hAnsi="Arial" w:cs="Arial"/>
                <w:sz w:val="24"/>
                <w:szCs w:val="24"/>
              </w:rPr>
              <w:t>на</w:t>
            </w:r>
            <w:r w:rsidR="00380B63">
              <w:rPr>
                <w:rFonts w:ascii="Arial" w:hAnsi="Arial" w:cs="Arial"/>
                <w:sz w:val="24"/>
                <w:szCs w:val="24"/>
                <w:lang w:val="mk-MK"/>
              </w:rPr>
              <w:t xml:space="preserve"> </w:t>
            </w:r>
            <w:r w:rsidR="00A807BF">
              <w:rPr>
                <w:rFonts w:ascii="Arial" w:hAnsi="Arial" w:cs="Arial"/>
                <w:sz w:val="24"/>
                <w:szCs w:val="24"/>
              </w:rPr>
              <w:t>дневн</w:t>
            </w:r>
            <w:r w:rsidR="00A807BF">
              <w:rPr>
                <w:rFonts w:ascii="Arial" w:hAnsi="Arial" w:cs="Arial"/>
                <w:sz w:val="24"/>
                <w:szCs w:val="24"/>
                <w:lang w:val="mk-MK"/>
              </w:rPr>
              <w:t xml:space="preserve">о </w:t>
            </w:r>
            <w:r w:rsidR="007623F1" w:rsidRPr="00D357A9">
              <w:rPr>
                <w:rFonts w:ascii="Arial" w:hAnsi="Arial" w:cs="Arial"/>
                <w:sz w:val="24"/>
                <w:szCs w:val="24"/>
                <w:lang w:val="mk-MK"/>
              </w:rPr>
              <w:t xml:space="preserve"> </w:t>
            </w:r>
            <w:r w:rsidRPr="00D357A9">
              <w:rPr>
                <w:rFonts w:ascii="Arial" w:hAnsi="Arial" w:cs="Arial"/>
                <w:sz w:val="24"/>
                <w:szCs w:val="24"/>
              </w:rPr>
              <w:t>планирањ</w:t>
            </w:r>
            <w:r w:rsidR="00A807BF">
              <w:rPr>
                <w:rFonts w:ascii="Arial" w:hAnsi="Arial" w:cs="Arial"/>
                <w:sz w:val="24"/>
                <w:szCs w:val="24"/>
                <w:lang w:val="mk-MK"/>
              </w:rPr>
              <w:t>е</w:t>
            </w:r>
          </w:p>
        </w:tc>
        <w:tc>
          <w:tcPr>
            <w:tcW w:w="2535" w:type="dxa"/>
          </w:tcPr>
          <w:p w14:paraId="5587F983" w14:textId="77777777" w:rsidR="000639C8" w:rsidRPr="00D357A9" w:rsidRDefault="00A807BF" w:rsidP="006A0D18">
            <w:pPr>
              <w:ind w:firstLine="540"/>
              <w:rPr>
                <w:rFonts w:ascii="Arial" w:hAnsi="Arial" w:cs="Arial"/>
                <w:b/>
                <w:sz w:val="24"/>
                <w:szCs w:val="24"/>
                <w:u w:val="single"/>
                <w:lang w:val="mk-MK"/>
              </w:rPr>
            </w:pPr>
            <w:r>
              <w:rPr>
                <w:rFonts w:ascii="Arial" w:hAnsi="Arial" w:cs="Arial"/>
                <w:b/>
                <w:sz w:val="24"/>
                <w:szCs w:val="24"/>
                <w:lang w:val="mk-MK"/>
              </w:rPr>
              <w:t xml:space="preserve">      09,</w:t>
            </w:r>
            <w:r w:rsidR="000639C8" w:rsidRPr="00D357A9">
              <w:rPr>
                <w:rFonts w:ascii="Arial" w:hAnsi="Arial" w:cs="Arial"/>
                <w:b/>
                <w:sz w:val="24"/>
                <w:szCs w:val="24"/>
              </w:rPr>
              <w:t>00</w:t>
            </w:r>
          </w:p>
        </w:tc>
      </w:tr>
      <w:tr w:rsidR="000639C8" w:rsidRPr="00D357A9" w14:paraId="595F55B6" w14:textId="77777777" w:rsidTr="00BD3690">
        <w:trPr>
          <w:trHeight w:val="434"/>
        </w:trPr>
        <w:tc>
          <w:tcPr>
            <w:tcW w:w="7311" w:type="dxa"/>
          </w:tcPr>
          <w:p w14:paraId="1CDCD9F1" w14:textId="77777777" w:rsidR="000639C8" w:rsidRPr="00D357A9" w:rsidRDefault="000639C8" w:rsidP="006A0D18">
            <w:pPr>
              <w:ind w:firstLine="540"/>
              <w:rPr>
                <w:rFonts w:ascii="Arial" w:hAnsi="Arial" w:cs="Arial"/>
                <w:b/>
                <w:sz w:val="24"/>
                <w:szCs w:val="24"/>
                <w:u w:val="single"/>
                <w:lang w:val="mk-MK"/>
              </w:rPr>
            </w:pPr>
            <w:r w:rsidRPr="00D357A9">
              <w:rPr>
                <w:rFonts w:ascii="Arial" w:hAnsi="Arial" w:cs="Arial"/>
                <w:sz w:val="24"/>
                <w:szCs w:val="24"/>
              </w:rPr>
              <w:t>Ужина</w:t>
            </w:r>
          </w:p>
        </w:tc>
        <w:tc>
          <w:tcPr>
            <w:tcW w:w="2535" w:type="dxa"/>
          </w:tcPr>
          <w:p w14:paraId="5FA1B310" w14:textId="77777777" w:rsidR="000639C8" w:rsidRPr="00D357A9" w:rsidRDefault="00A807BF" w:rsidP="006A0D18">
            <w:pPr>
              <w:ind w:firstLine="540"/>
              <w:rPr>
                <w:rFonts w:ascii="Arial" w:hAnsi="Arial" w:cs="Arial"/>
                <w:b/>
                <w:sz w:val="24"/>
                <w:szCs w:val="24"/>
                <w:u w:val="single"/>
                <w:lang w:val="mk-MK"/>
              </w:rPr>
            </w:pPr>
            <w:r>
              <w:rPr>
                <w:rFonts w:ascii="Arial" w:hAnsi="Arial" w:cs="Arial"/>
                <w:b/>
                <w:sz w:val="24"/>
                <w:szCs w:val="24"/>
                <w:lang w:val="mk-MK"/>
              </w:rPr>
              <w:t xml:space="preserve">     </w:t>
            </w:r>
            <w:r>
              <w:rPr>
                <w:rFonts w:ascii="Arial" w:hAnsi="Arial" w:cs="Arial"/>
                <w:b/>
                <w:sz w:val="24"/>
                <w:szCs w:val="24"/>
              </w:rPr>
              <w:t xml:space="preserve"> 10</w:t>
            </w:r>
            <w:r>
              <w:rPr>
                <w:rFonts w:ascii="Arial" w:hAnsi="Arial" w:cs="Arial"/>
                <w:b/>
                <w:sz w:val="24"/>
                <w:szCs w:val="24"/>
                <w:lang w:val="mk-MK"/>
              </w:rPr>
              <w:t>,0</w:t>
            </w:r>
            <w:r w:rsidR="000639C8" w:rsidRPr="00D357A9">
              <w:rPr>
                <w:rFonts w:ascii="Arial" w:hAnsi="Arial" w:cs="Arial"/>
                <w:b/>
                <w:sz w:val="24"/>
                <w:szCs w:val="24"/>
              </w:rPr>
              <w:t>0</w:t>
            </w:r>
          </w:p>
        </w:tc>
      </w:tr>
      <w:tr w:rsidR="000639C8" w:rsidRPr="00D357A9" w14:paraId="2ACC0D9F" w14:textId="77777777" w:rsidTr="00BD3690">
        <w:trPr>
          <w:trHeight w:val="462"/>
        </w:trPr>
        <w:tc>
          <w:tcPr>
            <w:tcW w:w="7311" w:type="dxa"/>
          </w:tcPr>
          <w:p w14:paraId="39680C59" w14:textId="77777777" w:rsidR="000639C8" w:rsidRPr="00D357A9" w:rsidRDefault="000639C8" w:rsidP="006A0D18">
            <w:pPr>
              <w:ind w:firstLine="540"/>
              <w:rPr>
                <w:rFonts w:ascii="Arial" w:hAnsi="Arial" w:cs="Arial"/>
                <w:b/>
                <w:sz w:val="24"/>
                <w:szCs w:val="24"/>
                <w:u w:val="single"/>
                <w:lang w:val="mk-MK"/>
              </w:rPr>
            </w:pPr>
            <w:r w:rsidRPr="00D357A9">
              <w:rPr>
                <w:rFonts w:ascii="Arial" w:hAnsi="Arial" w:cs="Arial"/>
                <w:sz w:val="24"/>
                <w:szCs w:val="24"/>
              </w:rPr>
              <w:t>Реализација</w:t>
            </w:r>
            <w:r w:rsidR="00380B63">
              <w:rPr>
                <w:rFonts w:ascii="Arial" w:hAnsi="Arial" w:cs="Arial"/>
                <w:sz w:val="24"/>
                <w:szCs w:val="24"/>
                <w:lang w:val="mk-MK"/>
              </w:rPr>
              <w:t xml:space="preserve"> </w:t>
            </w:r>
            <w:r w:rsidRPr="00D357A9">
              <w:rPr>
                <w:rFonts w:ascii="Arial" w:hAnsi="Arial" w:cs="Arial"/>
                <w:sz w:val="24"/>
                <w:szCs w:val="24"/>
              </w:rPr>
              <w:t>на</w:t>
            </w:r>
            <w:r w:rsidR="00380B63">
              <w:rPr>
                <w:rFonts w:ascii="Arial" w:hAnsi="Arial" w:cs="Arial"/>
                <w:sz w:val="24"/>
                <w:szCs w:val="24"/>
                <w:lang w:val="mk-MK"/>
              </w:rPr>
              <w:t xml:space="preserve"> </w:t>
            </w:r>
            <w:r w:rsidRPr="00D357A9">
              <w:rPr>
                <w:rFonts w:ascii="Arial" w:hAnsi="Arial" w:cs="Arial"/>
                <w:sz w:val="24"/>
                <w:szCs w:val="24"/>
              </w:rPr>
              <w:t>дневно</w:t>
            </w:r>
            <w:r w:rsidR="00380B63">
              <w:rPr>
                <w:rFonts w:ascii="Arial" w:hAnsi="Arial" w:cs="Arial"/>
                <w:sz w:val="24"/>
                <w:szCs w:val="24"/>
                <w:lang w:val="mk-MK"/>
              </w:rPr>
              <w:t xml:space="preserve"> </w:t>
            </w:r>
            <w:r w:rsidRPr="00D357A9">
              <w:rPr>
                <w:rFonts w:ascii="Arial" w:hAnsi="Arial" w:cs="Arial"/>
                <w:sz w:val="24"/>
                <w:szCs w:val="24"/>
              </w:rPr>
              <w:t>планирање</w:t>
            </w:r>
          </w:p>
        </w:tc>
        <w:tc>
          <w:tcPr>
            <w:tcW w:w="2535" w:type="dxa"/>
          </w:tcPr>
          <w:p w14:paraId="67AE7504" w14:textId="77777777" w:rsidR="000639C8" w:rsidRPr="00D357A9" w:rsidRDefault="00A807BF" w:rsidP="006A0D18">
            <w:pPr>
              <w:ind w:firstLine="540"/>
              <w:rPr>
                <w:rFonts w:ascii="Arial" w:hAnsi="Arial" w:cs="Arial"/>
                <w:b/>
                <w:sz w:val="24"/>
                <w:szCs w:val="24"/>
                <w:u w:val="single"/>
                <w:lang w:val="mk-MK"/>
              </w:rPr>
            </w:pPr>
            <w:r>
              <w:rPr>
                <w:rFonts w:ascii="Arial" w:hAnsi="Arial" w:cs="Arial"/>
                <w:b/>
                <w:sz w:val="24"/>
                <w:szCs w:val="24"/>
                <w:lang w:val="mk-MK"/>
              </w:rPr>
              <w:t xml:space="preserve">      </w:t>
            </w:r>
            <w:r>
              <w:rPr>
                <w:rFonts w:ascii="Arial" w:hAnsi="Arial" w:cs="Arial"/>
                <w:b/>
                <w:sz w:val="24"/>
                <w:szCs w:val="24"/>
              </w:rPr>
              <w:t>1</w:t>
            </w:r>
            <w:r>
              <w:rPr>
                <w:rFonts w:ascii="Arial" w:hAnsi="Arial" w:cs="Arial"/>
                <w:b/>
                <w:sz w:val="24"/>
                <w:szCs w:val="24"/>
                <w:lang w:val="mk-MK"/>
              </w:rPr>
              <w:t>0,3</w:t>
            </w:r>
            <w:r w:rsidR="000639C8" w:rsidRPr="00D357A9">
              <w:rPr>
                <w:rFonts w:ascii="Arial" w:hAnsi="Arial" w:cs="Arial"/>
                <w:b/>
                <w:sz w:val="24"/>
                <w:szCs w:val="24"/>
              </w:rPr>
              <w:t>0</w:t>
            </w:r>
          </w:p>
        </w:tc>
      </w:tr>
      <w:tr w:rsidR="000639C8" w:rsidRPr="00D357A9" w14:paraId="3B967DAD" w14:textId="77777777" w:rsidTr="00A807BF">
        <w:trPr>
          <w:trHeight w:val="474"/>
        </w:trPr>
        <w:tc>
          <w:tcPr>
            <w:tcW w:w="7311" w:type="dxa"/>
          </w:tcPr>
          <w:p w14:paraId="71334734" w14:textId="77777777" w:rsidR="000639C8" w:rsidRPr="00A807BF" w:rsidRDefault="00A807BF" w:rsidP="006A0D18">
            <w:pPr>
              <w:ind w:firstLine="540"/>
              <w:rPr>
                <w:rFonts w:ascii="Arial" w:hAnsi="Arial" w:cs="Arial"/>
                <w:b/>
                <w:sz w:val="24"/>
                <w:szCs w:val="24"/>
                <w:u w:val="single"/>
                <w:lang w:val="mk-MK"/>
              </w:rPr>
            </w:pPr>
            <w:r>
              <w:rPr>
                <w:rFonts w:ascii="Arial" w:hAnsi="Arial" w:cs="Arial"/>
                <w:sz w:val="24"/>
                <w:szCs w:val="24"/>
                <w:lang w:val="mk-MK"/>
              </w:rPr>
              <w:t>Прошетки, набљуденија и престој на воздух</w:t>
            </w:r>
          </w:p>
        </w:tc>
        <w:tc>
          <w:tcPr>
            <w:tcW w:w="2535" w:type="dxa"/>
          </w:tcPr>
          <w:p w14:paraId="573F89CE" w14:textId="77777777" w:rsidR="000639C8" w:rsidRPr="00A807BF" w:rsidRDefault="00A807BF" w:rsidP="006A0D18">
            <w:pPr>
              <w:ind w:firstLine="540"/>
              <w:rPr>
                <w:rFonts w:ascii="Arial" w:hAnsi="Arial" w:cs="Arial"/>
                <w:b/>
                <w:sz w:val="24"/>
                <w:szCs w:val="24"/>
                <w:u w:val="single"/>
                <w:lang w:val="mk-MK"/>
              </w:rPr>
            </w:pPr>
            <w:r>
              <w:rPr>
                <w:rFonts w:ascii="Arial" w:hAnsi="Arial" w:cs="Arial"/>
                <w:b/>
                <w:sz w:val="24"/>
                <w:szCs w:val="24"/>
                <w:lang w:val="mk-MK"/>
              </w:rPr>
              <w:t xml:space="preserve">      </w:t>
            </w:r>
            <w:r>
              <w:rPr>
                <w:rFonts w:ascii="Arial" w:hAnsi="Arial" w:cs="Arial"/>
                <w:b/>
                <w:sz w:val="24"/>
                <w:szCs w:val="24"/>
              </w:rPr>
              <w:t>11</w:t>
            </w:r>
            <w:r>
              <w:rPr>
                <w:rFonts w:ascii="Arial" w:hAnsi="Arial" w:cs="Arial"/>
                <w:b/>
                <w:sz w:val="24"/>
                <w:szCs w:val="24"/>
                <w:lang w:val="mk-MK"/>
              </w:rPr>
              <w:t>,15</w:t>
            </w:r>
          </w:p>
        </w:tc>
      </w:tr>
      <w:tr w:rsidR="000639C8" w:rsidRPr="00D357A9" w14:paraId="43E3D7FB" w14:textId="77777777" w:rsidTr="00BD3690">
        <w:trPr>
          <w:trHeight w:val="434"/>
        </w:trPr>
        <w:tc>
          <w:tcPr>
            <w:tcW w:w="7311" w:type="dxa"/>
          </w:tcPr>
          <w:p w14:paraId="17602786" w14:textId="77777777" w:rsidR="000639C8" w:rsidRPr="00A807BF" w:rsidRDefault="00A807BF" w:rsidP="006A0D18">
            <w:pPr>
              <w:ind w:firstLine="540"/>
              <w:rPr>
                <w:rFonts w:ascii="Arial" w:hAnsi="Arial" w:cs="Arial"/>
                <w:b/>
                <w:sz w:val="24"/>
                <w:szCs w:val="24"/>
                <w:u w:val="single"/>
                <w:lang w:val="mk-MK"/>
              </w:rPr>
            </w:pPr>
            <w:r>
              <w:rPr>
                <w:rFonts w:ascii="Arial" w:hAnsi="Arial" w:cs="Arial"/>
                <w:sz w:val="24"/>
                <w:szCs w:val="24"/>
                <w:lang w:val="mk-MK"/>
              </w:rPr>
              <w:t>Средување на центри за учење</w:t>
            </w:r>
          </w:p>
        </w:tc>
        <w:tc>
          <w:tcPr>
            <w:tcW w:w="2535" w:type="dxa"/>
          </w:tcPr>
          <w:p w14:paraId="5ED8F2B4" w14:textId="77777777" w:rsidR="000639C8" w:rsidRPr="00D357A9" w:rsidRDefault="00A807BF" w:rsidP="006A0D18">
            <w:pPr>
              <w:ind w:firstLine="540"/>
              <w:rPr>
                <w:rFonts w:ascii="Arial" w:hAnsi="Arial" w:cs="Arial"/>
                <w:b/>
                <w:sz w:val="24"/>
                <w:szCs w:val="24"/>
                <w:u w:val="single"/>
                <w:lang w:val="mk-MK"/>
              </w:rPr>
            </w:pPr>
            <w:r>
              <w:rPr>
                <w:rFonts w:ascii="Arial" w:hAnsi="Arial" w:cs="Arial"/>
                <w:b/>
                <w:sz w:val="24"/>
                <w:szCs w:val="24"/>
                <w:lang w:val="mk-MK"/>
              </w:rPr>
              <w:t xml:space="preserve">      </w:t>
            </w:r>
            <w:r>
              <w:rPr>
                <w:rFonts w:ascii="Arial" w:hAnsi="Arial" w:cs="Arial"/>
                <w:b/>
                <w:sz w:val="24"/>
                <w:szCs w:val="24"/>
              </w:rPr>
              <w:t>12</w:t>
            </w:r>
            <w:r>
              <w:rPr>
                <w:rFonts w:ascii="Arial" w:hAnsi="Arial" w:cs="Arial"/>
                <w:b/>
                <w:sz w:val="24"/>
                <w:szCs w:val="24"/>
                <w:lang w:val="mk-MK"/>
              </w:rPr>
              <w:t>,</w:t>
            </w:r>
            <w:r w:rsidR="000639C8" w:rsidRPr="00D357A9">
              <w:rPr>
                <w:rFonts w:ascii="Arial" w:hAnsi="Arial" w:cs="Arial"/>
                <w:b/>
                <w:sz w:val="24"/>
                <w:szCs w:val="24"/>
              </w:rPr>
              <w:t>00</w:t>
            </w:r>
          </w:p>
        </w:tc>
      </w:tr>
      <w:tr w:rsidR="000639C8" w:rsidRPr="00D357A9" w14:paraId="6A82DE23" w14:textId="77777777" w:rsidTr="00BD3690">
        <w:trPr>
          <w:trHeight w:val="462"/>
        </w:trPr>
        <w:tc>
          <w:tcPr>
            <w:tcW w:w="7311" w:type="dxa"/>
          </w:tcPr>
          <w:p w14:paraId="16E183F0" w14:textId="77777777" w:rsidR="000639C8" w:rsidRPr="00D357A9" w:rsidRDefault="000639C8" w:rsidP="006A0D18">
            <w:pPr>
              <w:ind w:firstLine="540"/>
              <w:rPr>
                <w:rFonts w:ascii="Arial" w:hAnsi="Arial" w:cs="Arial"/>
                <w:b/>
                <w:sz w:val="24"/>
                <w:szCs w:val="24"/>
                <w:u w:val="single"/>
                <w:lang w:val="mk-MK"/>
              </w:rPr>
            </w:pPr>
            <w:r w:rsidRPr="00D357A9">
              <w:rPr>
                <w:rFonts w:ascii="Arial" w:hAnsi="Arial" w:cs="Arial"/>
                <w:sz w:val="24"/>
                <w:szCs w:val="24"/>
              </w:rPr>
              <w:t>Ручек</w:t>
            </w:r>
            <w:r w:rsidRPr="00D357A9">
              <w:rPr>
                <w:rFonts w:ascii="Arial" w:hAnsi="Arial" w:cs="Arial"/>
                <w:b/>
                <w:sz w:val="24"/>
                <w:szCs w:val="24"/>
              </w:rPr>
              <w:tab/>
            </w:r>
          </w:p>
        </w:tc>
        <w:tc>
          <w:tcPr>
            <w:tcW w:w="2535" w:type="dxa"/>
          </w:tcPr>
          <w:p w14:paraId="648F5A2A" w14:textId="77777777" w:rsidR="000639C8" w:rsidRPr="00D357A9" w:rsidRDefault="00A807BF" w:rsidP="006A0D18">
            <w:pPr>
              <w:ind w:firstLine="540"/>
              <w:rPr>
                <w:rFonts w:ascii="Arial" w:hAnsi="Arial" w:cs="Arial"/>
                <w:b/>
                <w:sz w:val="24"/>
                <w:szCs w:val="24"/>
                <w:u w:val="single"/>
                <w:lang w:val="mk-MK"/>
              </w:rPr>
            </w:pPr>
            <w:r>
              <w:rPr>
                <w:rFonts w:ascii="Arial" w:hAnsi="Arial" w:cs="Arial"/>
                <w:b/>
                <w:sz w:val="24"/>
                <w:szCs w:val="24"/>
                <w:lang w:val="mk-MK"/>
              </w:rPr>
              <w:t xml:space="preserve">     </w:t>
            </w:r>
            <w:r>
              <w:rPr>
                <w:rFonts w:ascii="Arial" w:hAnsi="Arial" w:cs="Arial"/>
                <w:b/>
                <w:sz w:val="24"/>
                <w:szCs w:val="24"/>
              </w:rPr>
              <w:t xml:space="preserve"> 12</w:t>
            </w:r>
            <w:r>
              <w:rPr>
                <w:rFonts w:ascii="Arial" w:hAnsi="Arial" w:cs="Arial"/>
                <w:b/>
                <w:sz w:val="24"/>
                <w:szCs w:val="24"/>
                <w:lang w:val="mk-MK"/>
              </w:rPr>
              <w:t>,</w:t>
            </w:r>
            <w:r w:rsidR="000639C8" w:rsidRPr="00D357A9">
              <w:rPr>
                <w:rFonts w:ascii="Arial" w:hAnsi="Arial" w:cs="Arial"/>
                <w:b/>
                <w:sz w:val="24"/>
                <w:szCs w:val="24"/>
              </w:rPr>
              <w:t>15</w:t>
            </w:r>
          </w:p>
        </w:tc>
      </w:tr>
      <w:tr w:rsidR="000639C8" w:rsidRPr="00D357A9" w14:paraId="4E676A26" w14:textId="77777777" w:rsidTr="00BD3690">
        <w:trPr>
          <w:trHeight w:val="462"/>
        </w:trPr>
        <w:tc>
          <w:tcPr>
            <w:tcW w:w="7311" w:type="dxa"/>
          </w:tcPr>
          <w:p w14:paraId="3990DF99" w14:textId="77777777" w:rsidR="000639C8" w:rsidRPr="00A807BF" w:rsidRDefault="00380B63" w:rsidP="006A0D18">
            <w:pPr>
              <w:ind w:firstLine="540"/>
              <w:rPr>
                <w:rFonts w:ascii="Arial" w:hAnsi="Arial" w:cs="Arial"/>
                <w:b/>
                <w:sz w:val="24"/>
                <w:szCs w:val="24"/>
                <w:u w:val="single"/>
                <w:lang w:val="mk-MK"/>
              </w:rPr>
            </w:pPr>
            <w:r>
              <w:rPr>
                <w:rFonts w:ascii="Arial" w:hAnsi="Arial" w:cs="Arial"/>
                <w:sz w:val="24"/>
                <w:szCs w:val="24"/>
                <w:lang w:val="mk-MK"/>
              </w:rPr>
              <w:t xml:space="preserve"> </w:t>
            </w:r>
            <w:r w:rsidR="00A807BF">
              <w:rPr>
                <w:rFonts w:ascii="Arial" w:hAnsi="Arial" w:cs="Arial"/>
                <w:sz w:val="24"/>
                <w:szCs w:val="24"/>
                <w:lang w:val="mk-MK"/>
              </w:rPr>
              <w:t>П</w:t>
            </w:r>
            <w:r w:rsidR="000639C8" w:rsidRPr="00D357A9">
              <w:rPr>
                <w:rFonts w:ascii="Arial" w:hAnsi="Arial" w:cs="Arial"/>
                <w:sz w:val="24"/>
                <w:szCs w:val="24"/>
              </w:rPr>
              <w:t>асиве</w:t>
            </w:r>
            <w:r w:rsidR="000639C8" w:rsidRPr="00D357A9">
              <w:rPr>
                <w:rFonts w:ascii="Arial" w:hAnsi="Arial" w:cs="Arial"/>
                <w:sz w:val="24"/>
                <w:szCs w:val="24"/>
                <w:lang w:val="mk-MK"/>
              </w:rPr>
              <w:t xml:space="preserve">н </w:t>
            </w:r>
            <w:r w:rsidR="000639C8" w:rsidRPr="00D357A9">
              <w:rPr>
                <w:rFonts w:ascii="Arial" w:hAnsi="Arial" w:cs="Arial"/>
                <w:sz w:val="24"/>
                <w:szCs w:val="24"/>
              </w:rPr>
              <w:t>одмор</w:t>
            </w:r>
            <w:r w:rsidR="00A807BF">
              <w:rPr>
                <w:rFonts w:ascii="Arial" w:hAnsi="Arial" w:cs="Arial"/>
                <w:sz w:val="24"/>
                <w:szCs w:val="24"/>
                <w:lang w:val="mk-MK"/>
              </w:rPr>
              <w:t>- спиење</w:t>
            </w:r>
          </w:p>
        </w:tc>
        <w:tc>
          <w:tcPr>
            <w:tcW w:w="2535" w:type="dxa"/>
          </w:tcPr>
          <w:p w14:paraId="05DEC63B" w14:textId="77777777" w:rsidR="000639C8" w:rsidRPr="00D357A9" w:rsidRDefault="00A807BF" w:rsidP="006A0D18">
            <w:pPr>
              <w:ind w:firstLine="540"/>
              <w:rPr>
                <w:rFonts w:ascii="Arial" w:hAnsi="Arial" w:cs="Arial"/>
                <w:b/>
                <w:sz w:val="24"/>
                <w:szCs w:val="24"/>
                <w:u w:val="single"/>
                <w:lang w:val="mk-MK"/>
              </w:rPr>
            </w:pPr>
            <w:r>
              <w:rPr>
                <w:rFonts w:ascii="Arial" w:hAnsi="Arial" w:cs="Arial"/>
                <w:b/>
                <w:sz w:val="24"/>
                <w:szCs w:val="24"/>
                <w:lang w:val="mk-MK"/>
              </w:rPr>
              <w:t xml:space="preserve">      </w:t>
            </w:r>
            <w:r>
              <w:rPr>
                <w:rFonts w:ascii="Arial" w:hAnsi="Arial" w:cs="Arial"/>
                <w:b/>
                <w:sz w:val="24"/>
                <w:szCs w:val="24"/>
              </w:rPr>
              <w:t>1</w:t>
            </w:r>
            <w:r>
              <w:rPr>
                <w:rFonts w:ascii="Arial" w:hAnsi="Arial" w:cs="Arial"/>
                <w:b/>
                <w:sz w:val="24"/>
                <w:szCs w:val="24"/>
                <w:lang w:val="mk-MK"/>
              </w:rPr>
              <w:t>2,4</w:t>
            </w:r>
            <w:r w:rsidR="000639C8" w:rsidRPr="00D357A9">
              <w:rPr>
                <w:rFonts w:ascii="Arial" w:hAnsi="Arial" w:cs="Arial"/>
                <w:b/>
                <w:sz w:val="24"/>
                <w:szCs w:val="24"/>
              </w:rPr>
              <w:t>5</w:t>
            </w:r>
          </w:p>
        </w:tc>
      </w:tr>
      <w:tr w:rsidR="00A807BF" w:rsidRPr="00D357A9" w14:paraId="3EF9E835" w14:textId="77777777" w:rsidTr="005D5296">
        <w:trPr>
          <w:trHeight w:val="474"/>
        </w:trPr>
        <w:tc>
          <w:tcPr>
            <w:tcW w:w="7311" w:type="dxa"/>
          </w:tcPr>
          <w:p w14:paraId="70600DCA" w14:textId="77777777" w:rsidR="00A807BF" w:rsidRPr="00A807BF" w:rsidRDefault="00A807BF" w:rsidP="006A0D18">
            <w:pPr>
              <w:ind w:firstLine="540"/>
              <w:rPr>
                <w:rFonts w:ascii="Arial" w:hAnsi="Arial" w:cs="Arial"/>
                <w:b/>
                <w:sz w:val="24"/>
                <w:szCs w:val="24"/>
                <w:u w:val="single"/>
                <w:lang w:val="mk-MK"/>
              </w:rPr>
            </w:pPr>
            <w:r>
              <w:rPr>
                <w:rFonts w:ascii="Arial" w:hAnsi="Arial" w:cs="Arial"/>
                <w:sz w:val="24"/>
                <w:szCs w:val="24"/>
                <w:lang w:val="mk-MK"/>
              </w:rPr>
              <w:t>Ужинка</w:t>
            </w:r>
          </w:p>
        </w:tc>
        <w:tc>
          <w:tcPr>
            <w:tcW w:w="2535" w:type="dxa"/>
          </w:tcPr>
          <w:p w14:paraId="2FFE045B" w14:textId="77777777" w:rsidR="00A807BF" w:rsidRPr="00A807BF" w:rsidRDefault="00A807BF" w:rsidP="006A0D18">
            <w:pPr>
              <w:ind w:firstLine="540"/>
              <w:rPr>
                <w:rFonts w:ascii="Arial" w:hAnsi="Arial" w:cs="Arial"/>
                <w:b/>
                <w:sz w:val="24"/>
                <w:szCs w:val="24"/>
                <w:u w:val="single"/>
                <w:lang w:val="mk-MK"/>
              </w:rPr>
            </w:pPr>
            <w:r>
              <w:rPr>
                <w:rFonts w:ascii="Arial" w:hAnsi="Arial" w:cs="Arial"/>
                <w:b/>
                <w:sz w:val="24"/>
                <w:szCs w:val="24"/>
                <w:lang w:val="mk-MK"/>
              </w:rPr>
              <w:t xml:space="preserve">      14,30</w:t>
            </w:r>
          </w:p>
        </w:tc>
      </w:tr>
      <w:tr w:rsidR="00A807BF" w:rsidRPr="00D357A9" w14:paraId="2C404893" w14:textId="77777777" w:rsidTr="005D5296">
        <w:trPr>
          <w:trHeight w:val="434"/>
        </w:trPr>
        <w:tc>
          <w:tcPr>
            <w:tcW w:w="7311" w:type="dxa"/>
          </w:tcPr>
          <w:p w14:paraId="144E083B" w14:textId="77777777" w:rsidR="00A807BF" w:rsidRPr="00A807BF" w:rsidRDefault="00A807BF" w:rsidP="006A0D18">
            <w:pPr>
              <w:ind w:firstLine="540"/>
              <w:rPr>
                <w:rFonts w:ascii="Arial" w:hAnsi="Arial" w:cs="Arial"/>
                <w:b/>
                <w:sz w:val="24"/>
                <w:szCs w:val="24"/>
                <w:u w:val="single"/>
                <w:lang w:val="mk-MK"/>
              </w:rPr>
            </w:pPr>
            <w:r>
              <w:rPr>
                <w:rFonts w:ascii="Arial" w:hAnsi="Arial" w:cs="Arial"/>
                <w:sz w:val="24"/>
                <w:szCs w:val="24"/>
                <w:lang w:val="mk-MK"/>
              </w:rPr>
              <w:t>Реализација на дневно планирање</w:t>
            </w:r>
          </w:p>
        </w:tc>
        <w:tc>
          <w:tcPr>
            <w:tcW w:w="2535" w:type="dxa"/>
          </w:tcPr>
          <w:p w14:paraId="109E8425" w14:textId="77777777" w:rsidR="00A807BF" w:rsidRPr="00D357A9" w:rsidRDefault="00A807BF" w:rsidP="006A0D18">
            <w:pPr>
              <w:ind w:firstLine="540"/>
              <w:rPr>
                <w:rFonts w:ascii="Arial" w:hAnsi="Arial" w:cs="Arial"/>
                <w:b/>
                <w:sz w:val="24"/>
                <w:szCs w:val="24"/>
                <w:u w:val="single"/>
                <w:lang w:val="mk-MK"/>
              </w:rPr>
            </w:pPr>
            <w:r>
              <w:rPr>
                <w:rFonts w:ascii="Arial" w:hAnsi="Arial" w:cs="Arial"/>
                <w:b/>
                <w:sz w:val="24"/>
                <w:szCs w:val="24"/>
                <w:lang w:val="mk-MK"/>
              </w:rPr>
              <w:t xml:space="preserve">      </w:t>
            </w:r>
            <w:r>
              <w:rPr>
                <w:rFonts w:ascii="Arial" w:hAnsi="Arial" w:cs="Arial"/>
                <w:b/>
                <w:sz w:val="24"/>
                <w:szCs w:val="24"/>
              </w:rPr>
              <w:t>1</w:t>
            </w:r>
            <w:r>
              <w:rPr>
                <w:rFonts w:ascii="Arial" w:hAnsi="Arial" w:cs="Arial"/>
                <w:b/>
                <w:sz w:val="24"/>
                <w:szCs w:val="24"/>
                <w:lang w:val="mk-MK"/>
              </w:rPr>
              <w:t>5,</w:t>
            </w:r>
            <w:r w:rsidRPr="00D357A9">
              <w:rPr>
                <w:rFonts w:ascii="Arial" w:hAnsi="Arial" w:cs="Arial"/>
                <w:b/>
                <w:sz w:val="24"/>
                <w:szCs w:val="24"/>
              </w:rPr>
              <w:t>00</w:t>
            </w:r>
          </w:p>
        </w:tc>
      </w:tr>
      <w:tr w:rsidR="00A807BF" w:rsidRPr="00D357A9" w14:paraId="100D5CCB" w14:textId="77777777" w:rsidTr="005D5296">
        <w:trPr>
          <w:trHeight w:val="462"/>
        </w:trPr>
        <w:tc>
          <w:tcPr>
            <w:tcW w:w="7311" w:type="dxa"/>
          </w:tcPr>
          <w:p w14:paraId="392CEDAB" w14:textId="77777777" w:rsidR="00A807BF" w:rsidRPr="00A807BF" w:rsidRDefault="00A807BF" w:rsidP="006A0D18">
            <w:pPr>
              <w:ind w:firstLine="540"/>
              <w:rPr>
                <w:rFonts w:ascii="Arial" w:hAnsi="Arial" w:cs="Arial"/>
                <w:b/>
                <w:sz w:val="24"/>
                <w:szCs w:val="24"/>
                <w:u w:val="single"/>
                <w:lang w:val="mk-MK"/>
              </w:rPr>
            </w:pPr>
            <w:r>
              <w:rPr>
                <w:rFonts w:ascii="Arial" w:hAnsi="Arial" w:cs="Arial"/>
                <w:sz w:val="24"/>
                <w:szCs w:val="24"/>
                <w:lang w:val="mk-MK"/>
              </w:rPr>
              <w:lastRenderedPageBreak/>
              <w:t>Слободни игри</w:t>
            </w:r>
          </w:p>
        </w:tc>
        <w:tc>
          <w:tcPr>
            <w:tcW w:w="2535" w:type="dxa"/>
          </w:tcPr>
          <w:p w14:paraId="0BA690CA" w14:textId="77777777" w:rsidR="00A807BF" w:rsidRPr="00D357A9" w:rsidRDefault="00A807BF" w:rsidP="006A0D18">
            <w:pPr>
              <w:ind w:firstLine="540"/>
              <w:rPr>
                <w:rFonts w:ascii="Arial" w:hAnsi="Arial" w:cs="Arial"/>
                <w:b/>
                <w:sz w:val="24"/>
                <w:szCs w:val="24"/>
                <w:u w:val="single"/>
                <w:lang w:val="mk-MK"/>
              </w:rPr>
            </w:pPr>
            <w:r>
              <w:rPr>
                <w:rFonts w:ascii="Arial" w:hAnsi="Arial" w:cs="Arial"/>
                <w:b/>
                <w:sz w:val="24"/>
                <w:szCs w:val="24"/>
                <w:lang w:val="mk-MK"/>
              </w:rPr>
              <w:t xml:space="preserve">     </w:t>
            </w:r>
            <w:r>
              <w:rPr>
                <w:rFonts w:ascii="Arial" w:hAnsi="Arial" w:cs="Arial"/>
                <w:b/>
                <w:sz w:val="24"/>
                <w:szCs w:val="24"/>
              </w:rPr>
              <w:t xml:space="preserve"> 1</w:t>
            </w:r>
            <w:r>
              <w:rPr>
                <w:rFonts w:ascii="Arial" w:hAnsi="Arial" w:cs="Arial"/>
                <w:b/>
                <w:sz w:val="24"/>
                <w:szCs w:val="24"/>
                <w:lang w:val="mk-MK"/>
              </w:rPr>
              <w:t>6,</w:t>
            </w:r>
            <w:r w:rsidR="009E34AF">
              <w:rPr>
                <w:rFonts w:ascii="Arial" w:hAnsi="Arial" w:cs="Arial"/>
                <w:b/>
                <w:sz w:val="24"/>
                <w:szCs w:val="24"/>
                <w:lang w:val="mk-MK"/>
              </w:rPr>
              <w:t>00</w:t>
            </w:r>
          </w:p>
        </w:tc>
      </w:tr>
      <w:tr w:rsidR="00870AA7" w:rsidRPr="00D357A9" w14:paraId="51FADDE8" w14:textId="77777777" w:rsidTr="005D5296">
        <w:trPr>
          <w:trHeight w:val="462"/>
        </w:trPr>
        <w:tc>
          <w:tcPr>
            <w:tcW w:w="7311" w:type="dxa"/>
          </w:tcPr>
          <w:p w14:paraId="6BAD8F31" w14:textId="77777777" w:rsidR="00870AA7" w:rsidRPr="00A807BF" w:rsidRDefault="00870AA7" w:rsidP="00870AA7">
            <w:pPr>
              <w:ind w:firstLine="540"/>
              <w:rPr>
                <w:rFonts w:ascii="Arial" w:hAnsi="Arial" w:cs="Arial"/>
                <w:b/>
                <w:sz w:val="24"/>
                <w:szCs w:val="24"/>
                <w:u w:val="single"/>
                <w:lang w:val="mk-MK"/>
              </w:rPr>
            </w:pPr>
            <w:r w:rsidRPr="00D357A9">
              <w:rPr>
                <w:rFonts w:ascii="Arial" w:hAnsi="Arial" w:cs="Arial"/>
                <w:sz w:val="24"/>
                <w:szCs w:val="24"/>
              </w:rPr>
              <w:t>С</w:t>
            </w:r>
            <w:r>
              <w:rPr>
                <w:rFonts w:ascii="Arial" w:hAnsi="Arial" w:cs="Arial"/>
                <w:sz w:val="24"/>
                <w:szCs w:val="24"/>
                <w:lang w:val="mk-MK"/>
              </w:rPr>
              <w:t>рдување на центри за учење и заминување на децата</w:t>
            </w:r>
          </w:p>
        </w:tc>
        <w:tc>
          <w:tcPr>
            <w:tcW w:w="2535" w:type="dxa"/>
          </w:tcPr>
          <w:p w14:paraId="7C5B3485" w14:textId="77777777" w:rsidR="00870AA7" w:rsidRPr="00484AA2" w:rsidRDefault="00870AA7" w:rsidP="00870AA7">
            <w:pPr>
              <w:ind w:firstLine="540"/>
              <w:rPr>
                <w:rFonts w:ascii="Arial" w:hAnsi="Arial" w:cs="Arial"/>
                <w:b/>
                <w:sz w:val="24"/>
                <w:szCs w:val="24"/>
                <w:u w:val="single"/>
                <w:lang w:val="mk-MK"/>
              </w:rPr>
            </w:pPr>
            <w:r>
              <w:rPr>
                <w:rFonts w:ascii="Arial" w:hAnsi="Arial" w:cs="Arial"/>
                <w:b/>
                <w:sz w:val="24"/>
                <w:szCs w:val="24"/>
                <w:lang w:val="mk-MK"/>
              </w:rPr>
              <w:t>До</w:t>
            </w:r>
            <w:r>
              <w:rPr>
                <w:rFonts w:ascii="Arial" w:hAnsi="Arial" w:cs="Arial"/>
                <w:b/>
                <w:sz w:val="24"/>
                <w:szCs w:val="24"/>
              </w:rPr>
              <w:t xml:space="preserve"> 1</w:t>
            </w:r>
            <w:r w:rsidR="009E34AF">
              <w:rPr>
                <w:rFonts w:ascii="Arial" w:hAnsi="Arial" w:cs="Arial"/>
                <w:b/>
                <w:sz w:val="24"/>
                <w:szCs w:val="24"/>
                <w:lang w:val="mk-MK"/>
              </w:rPr>
              <w:t>6</w:t>
            </w:r>
            <w:r>
              <w:rPr>
                <w:rFonts w:ascii="Arial" w:hAnsi="Arial" w:cs="Arial"/>
                <w:b/>
                <w:sz w:val="24"/>
                <w:szCs w:val="24"/>
                <w:lang w:val="mk-MK"/>
              </w:rPr>
              <w:t>,</w:t>
            </w:r>
            <w:r w:rsidR="009E34AF">
              <w:rPr>
                <w:rFonts w:ascii="Arial" w:hAnsi="Arial" w:cs="Arial"/>
                <w:b/>
                <w:sz w:val="24"/>
                <w:szCs w:val="24"/>
                <w:lang w:val="mk-MK"/>
              </w:rPr>
              <w:t>3</w:t>
            </w:r>
            <w:r w:rsidRPr="00D357A9">
              <w:rPr>
                <w:rFonts w:ascii="Arial" w:hAnsi="Arial" w:cs="Arial"/>
                <w:b/>
                <w:sz w:val="24"/>
                <w:szCs w:val="24"/>
              </w:rPr>
              <w:t>0</w:t>
            </w:r>
            <w:r>
              <w:rPr>
                <w:rFonts w:ascii="Arial" w:hAnsi="Arial" w:cs="Arial"/>
                <w:b/>
                <w:sz w:val="24"/>
                <w:szCs w:val="24"/>
              </w:rPr>
              <w:t xml:space="preserve"> h</w:t>
            </w:r>
          </w:p>
        </w:tc>
      </w:tr>
      <w:bookmarkEnd w:id="6"/>
    </w:tbl>
    <w:p w14:paraId="201FF668" w14:textId="77777777" w:rsidR="001B3AC2" w:rsidRDefault="001B3AC2" w:rsidP="001B3AC2">
      <w:pPr>
        <w:spacing w:line="360" w:lineRule="auto"/>
        <w:rPr>
          <w:rFonts w:ascii="Arial" w:hAnsi="Arial" w:cs="Arial"/>
          <w:b/>
          <w:sz w:val="24"/>
          <w:szCs w:val="24"/>
          <w:u w:val="single"/>
        </w:rPr>
      </w:pPr>
    </w:p>
    <w:p w14:paraId="053CC78E" w14:textId="77777777" w:rsidR="00C11D9C" w:rsidRDefault="00C11D9C" w:rsidP="00D36D1D">
      <w:pPr>
        <w:spacing w:line="360" w:lineRule="auto"/>
        <w:ind w:firstLine="360"/>
        <w:rPr>
          <w:rFonts w:ascii="Arial" w:hAnsi="Arial" w:cs="Arial"/>
          <w:sz w:val="24"/>
          <w:szCs w:val="24"/>
          <w:lang w:val="mk-MK"/>
        </w:rPr>
      </w:pPr>
      <w:r>
        <w:rPr>
          <w:rFonts w:ascii="Arial" w:hAnsi="Arial" w:cs="Arial"/>
          <w:sz w:val="24"/>
          <w:szCs w:val="24"/>
          <w:lang w:val="mk-MK"/>
        </w:rPr>
        <w:t>Во воспитните групи од 2-6 год. ќе се реализира интег</w:t>
      </w:r>
      <w:r w:rsidR="00FF7D68">
        <w:rPr>
          <w:rFonts w:ascii="Arial" w:hAnsi="Arial" w:cs="Arial"/>
          <w:sz w:val="24"/>
          <w:szCs w:val="24"/>
          <w:lang w:val="mk-MK"/>
        </w:rPr>
        <w:t>рирано</w:t>
      </w:r>
      <w:r w:rsidR="001B3AC2">
        <w:rPr>
          <w:rFonts w:ascii="Arial" w:hAnsi="Arial" w:cs="Arial"/>
          <w:sz w:val="24"/>
          <w:szCs w:val="24"/>
          <w:lang w:val="mk-MK"/>
        </w:rPr>
        <w:t xml:space="preserve"> тематск</w:t>
      </w:r>
      <w:r w:rsidR="001B3AC2">
        <w:rPr>
          <w:rFonts w:ascii="Arial" w:hAnsi="Arial" w:cs="Arial"/>
          <w:sz w:val="24"/>
          <w:szCs w:val="24"/>
        </w:rPr>
        <w:t xml:space="preserve">o </w:t>
      </w:r>
      <w:r w:rsidR="001B3AC2">
        <w:rPr>
          <w:rFonts w:ascii="Arial" w:hAnsi="Arial" w:cs="Arial"/>
          <w:sz w:val="24"/>
          <w:szCs w:val="24"/>
          <w:lang w:val="mk-MK"/>
        </w:rPr>
        <w:t>планирањ</w:t>
      </w:r>
      <w:r w:rsidR="001B3AC2">
        <w:rPr>
          <w:rFonts w:ascii="Arial" w:hAnsi="Arial" w:cs="Arial"/>
          <w:sz w:val="24"/>
          <w:szCs w:val="24"/>
        </w:rPr>
        <w:t>e</w:t>
      </w:r>
      <w:r w:rsidR="006F5B67">
        <w:rPr>
          <w:rFonts w:ascii="Arial" w:hAnsi="Arial" w:cs="Arial"/>
          <w:sz w:val="24"/>
          <w:szCs w:val="24"/>
        </w:rPr>
        <w:t xml:space="preserve"> </w:t>
      </w:r>
      <w:r>
        <w:rPr>
          <w:rFonts w:ascii="Arial" w:hAnsi="Arial" w:cs="Arial"/>
          <w:sz w:val="24"/>
          <w:szCs w:val="24"/>
          <w:lang w:val="mk-MK"/>
        </w:rPr>
        <w:t>кое ги опфаќа следните елементи:</w:t>
      </w:r>
    </w:p>
    <w:p w14:paraId="07C048EA" w14:textId="77777777" w:rsidR="00C11D9C" w:rsidRPr="006F5B67" w:rsidRDefault="00C11D9C" w:rsidP="00271F91">
      <w:pPr>
        <w:pStyle w:val="ListParagraph"/>
        <w:numPr>
          <w:ilvl w:val="0"/>
          <w:numId w:val="47"/>
        </w:numPr>
        <w:overflowPunct w:val="0"/>
        <w:autoSpaceDE w:val="0"/>
        <w:autoSpaceDN w:val="0"/>
        <w:adjustRightInd w:val="0"/>
        <w:spacing w:after="0" w:line="360" w:lineRule="auto"/>
        <w:jc w:val="both"/>
        <w:textAlignment w:val="baseline"/>
        <w:rPr>
          <w:rFonts w:ascii="Arial" w:hAnsi="Arial" w:cs="Arial"/>
          <w:sz w:val="24"/>
          <w:szCs w:val="24"/>
          <w:lang w:val="mk-MK"/>
        </w:rPr>
      </w:pPr>
      <w:r w:rsidRPr="006F5B67">
        <w:rPr>
          <w:rFonts w:ascii="Arial" w:hAnsi="Arial" w:cs="Arial"/>
          <w:sz w:val="24"/>
          <w:szCs w:val="24"/>
          <w:lang w:val="mk-MK"/>
        </w:rPr>
        <w:t>Задолжителни аспекти на развој;</w:t>
      </w:r>
    </w:p>
    <w:p w14:paraId="76B9E091" w14:textId="77777777" w:rsidR="00C11D9C" w:rsidRPr="006F5B67" w:rsidRDefault="00C11D9C" w:rsidP="00271F91">
      <w:pPr>
        <w:pStyle w:val="ListParagraph"/>
        <w:numPr>
          <w:ilvl w:val="0"/>
          <w:numId w:val="47"/>
        </w:numPr>
        <w:overflowPunct w:val="0"/>
        <w:autoSpaceDE w:val="0"/>
        <w:autoSpaceDN w:val="0"/>
        <w:adjustRightInd w:val="0"/>
        <w:spacing w:after="0" w:line="360" w:lineRule="auto"/>
        <w:jc w:val="both"/>
        <w:textAlignment w:val="baseline"/>
        <w:rPr>
          <w:rFonts w:ascii="Arial" w:hAnsi="Arial" w:cs="Arial"/>
          <w:sz w:val="24"/>
          <w:szCs w:val="24"/>
          <w:lang w:val="mk-MK"/>
        </w:rPr>
      </w:pPr>
      <w:r w:rsidRPr="006F5B67">
        <w:rPr>
          <w:rFonts w:ascii="Arial" w:hAnsi="Arial" w:cs="Arial"/>
          <w:sz w:val="24"/>
          <w:szCs w:val="24"/>
          <w:lang w:val="mk-MK"/>
        </w:rPr>
        <w:t>Долгорочно годишно планирање кое ги вклучува глобалните воспитно-образовни цели, годишни глобални теми, организациони форми на работа, методи на подучување и учење, форми на соработка со родителите/старателите;</w:t>
      </w:r>
    </w:p>
    <w:p w14:paraId="53E91748" w14:textId="77777777" w:rsidR="00C11D9C" w:rsidRPr="006F5B67" w:rsidRDefault="00C11D9C" w:rsidP="00271F91">
      <w:pPr>
        <w:pStyle w:val="ListParagraph"/>
        <w:numPr>
          <w:ilvl w:val="0"/>
          <w:numId w:val="47"/>
        </w:numPr>
        <w:overflowPunct w:val="0"/>
        <w:autoSpaceDE w:val="0"/>
        <w:autoSpaceDN w:val="0"/>
        <w:adjustRightInd w:val="0"/>
        <w:spacing w:after="0" w:line="360" w:lineRule="auto"/>
        <w:jc w:val="both"/>
        <w:textAlignment w:val="baseline"/>
        <w:rPr>
          <w:rFonts w:ascii="Arial" w:hAnsi="Arial" w:cs="Arial"/>
          <w:sz w:val="24"/>
          <w:szCs w:val="24"/>
          <w:lang w:val="mk-MK"/>
        </w:rPr>
      </w:pPr>
      <w:r w:rsidRPr="006F5B67">
        <w:rPr>
          <w:rFonts w:ascii="Arial" w:hAnsi="Arial" w:cs="Arial"/>
          <w:sz w:val="24"/>
          <w:szCs w:val="24"/>
          <w:lang w:val="mk-MK"/>
        </w:rPr>
        <w:t>Среднорочно тематско планирање;</w:t>
      </w:r>
    </w:p>
    <w:p w14:paraId="302F01B2" w14:textId="77777777" w:rsidR="00C11D9C" w:rsidRPr="006F5B67" w:rsidRDefault="00C11D9C" w:rsidP="00271F91">
      <w:pPr>
        <w:pStyle w:val="ListParagraph"/>
        <w:numPr>
          <w:ilvl w:val="0"/>
          <w:numId w:val="47"/>
        </w:numPr>
        <w:overflowPunct w:val="0"/>
        <w:autoSpaceDE w:val="0"/>
        <w:autoSpaceDN w:val="0"/>
        <w:adjustRightInd w:val="0"/>
        <w:spacing w:after="0" w:line="360" w:lineRule="auto"/>
        <w:jc w:val="both"/>
        <w:textAlignment w:val="baseline"/>
        <w:rPr>
          <w:rFonts w:ascii="Arial" w:hAnsi="Arial" w:cs="Arial"/>
          <w:sz w:val="24"/>
          <w:szCs w:val="24"/>
          <w:lang w:val="mk-MK"/>
        </w:rPr>
      </w:pPr>
      <w:r w:rsidRPr="006F5B67">
        <w:rPr>
          <w:rFonts w:ascii="Arial" w:hAnsi="Arial" w:cs="Arial"/>
          <w:sz w:val="24"/>
          <w:szCs w:val="24"/>
          <w:lang w:val="mk-MK"/>
        </w:rPr>
        <w:t>Дневно планирање;</w:t>
      </w:r>
    </w:p>
    <w:p w14:paraId="1660C9A8" w14:textId="77777777" w:rsidR="00C11D9C" w:rsidRDefault="00C11D9C" w:rsidP="006F5B67">
      <w:pPr>
        <w:spacing w:line="360" w:lineRule="auto"/>
        <w:jc w:val="both"/>
        <w:rPr>
          <w:rFonts w:ascii="Arial" w:hAnsi="Arial" w:cs="Arial"/>
          <w:sz w:val="24"/>
          <w:szCs w:val="24"/>
          <w:lang w:val="mk-MK"/>
        </w:rPr>
      </w:pPr>
      <w:r>
        <w:rPr>
          <w:rFonts w:ascii="Arial" w:hAnsi="Arial" w:cs="Arial"/>
          <w:sz w:val="24"/>
          <w:szCs w:val="24"/>
          <w:lang w:val="mk-MK"/>
        </w:rPr>
        <w:t xml:space="preserve">Со цел поуспешно да се следат ефектите на воспитно-образовната дејност секој воспитувач води: </w:t>
      </w:r>
    </w:p>
    <w:p w14:paraId="1A24EA28" w14:textId="77777777" w:rsidR="00C11D9C" w:rsidRPr="00EA5AEB" w:rsidRDefault="00C11D9C" w:rsidP="0018693A">
      <w:pPr>
        <w:pStyle w:val="ListParagraph"/>
        <w:numPr>
          <w:ilvl w:val="0"/>
          <w:numId w:val="12"/>
        </w:numPr>
        <w:overflowPunct w:val="0"/>
        <w:autoSpaceDE w:val="0"/>
        <w:autoSpaceDN w:val="0"/>
        <w:adjustRightInd w:val="0"/>
        <w:spacing w:after="0" w:line="360" w:lineRule="auto"/>
        <w:ind w:left="360" w:firstLine="540"/>
        <w:jc w:val="both"/>
        <w:textAlignment w:val="baseline"/>
        <w:rPr>
          <w:rFonts w:ascii="Arial" w:hAnsi="Arial" w:cs="Arial"/>
          <w:sz w:val="24"/>
          <w:szCs w:val="24"/>
          <w:lang w:val="en-GB"/>
        </w:rPr>
      </w:pPr>
      <w:r w:rsidRPr="00EA5AEB">
        <w:rPr>
          <w:rFonts w:ascii="Arial" w:hAnsi="Arial" w:cs="Arial"/>
          <w:sz w:val="24"/>
          <w:szCs w:val="24"/>
          <w:lang w:val="mk-MK"/>
        </w:rPr>
        <w:t>Дневник за работа на воспитна група</w:t>
      </w:r>
      <w:r w:rsidR="005D5DF0">
        <w:rPr>
          <w:rFonts w:ascii="Arial" w:hAnsi="Arial" w:cs="Arial"/>
          <w:sz w:val="24"/>
          <w:szCs w:val="24"/>
          <w:lang w:val="mk-MK"/>
        </w:rPr>
        <w:t xml:space="preserve"> </w:t>
      </w:r>
      <w:r w:rsidRPr="00EA5AEB">
        <w:rPr>
          <w:rFonts w:ascii="Arial" w:hAnsi="Arial" w:cs="Arial"/>
          <w:sz w:val="24"/>
          <w:szCs w:val="24"/>
          <w:lang w:val="mk-MK"/>
        </w:rPr>
        <w:t>(во хартиена  и електронска форма)</w:t>
      </w:r>
      <w:r>
        <w:rPr>
          <w:rFonts w:ascii="Arial" w:hAnsi="Arial" w:cs="Arial"/>
          <w:sz w:val="24"/>
          <w:szCs w:val="24"/>
          <w:lang w:val="mk-MK"/>
        </w:rPr>
        <w:t>;</w:t>
      </w:r>
    </w:p>
    <w:p w14:paraId="1537B5E2" w14:textId="77777777" w:rsidR="00C11D9C" w:rsidRPr="005E4AA6" w:rsidRDefault="00C11D9C" w:rsidP="0018693A">
      <w:pPr>
        <w:pStyle w:val="ListParagraph"/>
        <w:numPr>
          <w:ilvl w:val="0"/>
          <w:numId w:val="12"/>
        </w:numPr>
        <w:overflowPunct w:val="0"/>
        <w:autoSpaceDE w:val="0"/>
        <w:autoSpaceDN w:val="0"/>
        <w:adjustRightInd w:val="0"/>
        <w:spacing w:after="0" w:line="360" w:lineRule="auto"/>
        <w:ind w:left="360" w:firstLine="540"/>
        <w:jc w:val="both"/>
        <w:textAlignment w:val="baseline"/>
        <w:rPr>
          <w:rFonts w:ascii="Arial" w:hAnsi="Arial" w:cs="Arial"/>
          <w:sz w:val="24"/>
          <w:szCs w:val="24"/>
          <w:lang w:val="en-GB"/>
        </w:rPr>
      </w:pPr>
      <w:r w:rsidRPr="00EA5AEB">
        <w:rPr>
          <w:rFonts w:ascii="Arial" w:hAnsi="Arial" w:cs="Arial"/>
          <w:sz w:val="24"/>
          <w:szCs w:val="24"/>
          <w:lang w:val="mk-MK"/>
        </w:rPr>
        <w:t>Секојдневно следење на развојот на дет</w:t>
      </w:r>
      <w:r w:rsidR="005E4AA6">
        <w:rPr>
          <w:rFonts w:ascii="Arial" w:hAnsi="Arial" w:cs="Arial"/>
          <w:sz w:val="24"/>
          <w:szCs w:val="24"/>
          <w:lang w:val="mk-MK"/>
        </w:rPr>
        <w:t xml:space="preserve">ето од сите аспекти, кое </w:t>
      </w:r>
      <w:r w:rsidRPr="00EA5AEB">
        <w:rPr>
          <w:rFonts w:ascii="Arial" w:hAnsi="Arial" w:cs="Arial"/>
          <w:sz w:val="24"/>
          <w:szCs w:val="24"/>
          <w:lang w:val="mk-MK"/>
        </w:rPr>
        <w:t xml:space="preserve"> два пати во текот на учебната година се евидентира во Досие на дете. Во досието се приложуваат детски, карактеристични изработки, анегдотски белешки, записи и др</w:t>
      </w:r>
      <w:r w:rsidR="005E4AA6">
        <w:rPr>
          <w:rFonts w:ascii="Arial" w:hAnsi="Arial" w:cs="Arial"/>
          <w:sz w:val="24"/>
          <w:szCs w:val="24"/>
          <w:lang w:val="mk-MK"/>
        </w:rPr>
        <w:t>.</w:t>
      </w:r>
    </w:p>
    <w:p w14:paraId="15495F2B" w14:textId="77777777" w:rsidR="00C11D9C" w:rsidRDefault="00C11D9C" w:rsidP="006F5B67">
      <w:pPr>
        <w:spacing w:line="360" w:lineRule="auto"/>
        <w:jc w:val="both"/>
        <w:rPr>
          <w:rFonts w:ascii="Arial" w:hAnsi="Arial" w:cs="Arial"/>
          <w:sz w:val="24"/>
          <w:szCs w:val="24"/>
          <w:lang w:val="mk-MK"/>
        </w:rPr>
      </w:pPr>
      <w:r>
        <w:rPr>
          <w:rFonts w:ascii="Arial" w:hAnsi="Arial" w:cs="Arial"/>
          <w:sz w:val="24"/>
          <w:szCs w:val="24"/>
          <w:lang w:val="mk-MK"/>
        </w:rPr>
        <w:t>Реализацијата на планираната воспитно – образовна дејност се одвива во текот на целиот престој на децата во градинката, без строга поделба на слободни и насочени активности и со интегрален приод на сите аспекти на детскиот развој. Распоредот на останатите игровни активности во текот на денот ќе го почитуваат режимот одреден со Програмата за рано учење и развој, но со извесна флексибилност, согласно развојните, индивидуални потреби на секое дете и семејство и вклучувајќи ја креативноста на секој воспитувач, да го збогати и оплемени планираното се со цел развивање на холистичкиот пристап на развојот на секое дете.</w:t>
      </w:r>
    </w:p>
    <w:p w14:paraId="3AD4B3B6" w14:textId="77777777" w:rsidR="00C11D9C" w:rsidRDefault="00C11D9C" w:rsidP="006F5B67">
      <w:pPr>
        <w:spacing w:line="360" w:lineRule="auto"/>
        <w:jc w:val="both"/>
        <w:rPr>
          <w:rFonts w:ascii="Arial" w:hAnsi="Arial" w:cs="Arial"/>
          <w:sz w:val="24"/>
          <w:szCs w:val="24"/>
          <w:lang w:val="mk-MK"/>
        </w:rPr>
      </w:pPr>
      <w:r>
        <w:rPr>
          <w:rFonts w:ascii="Arial" w:hAnsi="Arial" w:cs="Arial"/>
          <w:sz w:val="24"/>
          <w:szCs w:val="24"/>
          <w:lang w:val="mk-MK"/>
        </w:rPr>
        <w:t xml:space="preserve">Во сите воспитно-образовни групи ќе се преферира индивидуалниот приод кон децата, со што нема да бидат изоставени останатите  потребни форми на воспитно-образовната работа. </w:t>
      </w:r>
    </w:p>
    <w:p w14:paraId="0CFF24B6" w14:textId="77777777" w:rsidR="00C11D9C" w:rsidRDefault="00C11D9C" w:rsidP="006A0D18">
      <w:pPr>
        <w:spacing w:line="360" w:lineRule="auto"/>
        <w:ind w:firstLine="540"/>
        <w:jc w:val="both"/>
        <w:rPr>
          <w:rFonts w:ascii="Arial" w:hAnsi="Arial" w:cs="Arial"/>
          <w:sz w:val="24"/>
          <w:szCs w:val="24"/>
          <w:lang w:val="mk-MK"/>
        </w:rPr>
      </w:pPr>
      <w:r>
        <w:rPr>
          <w:rFonts w:ascii="Arial" w:hAnsi="Arial" w:cs="Arial"/>
          <w:sz w:val="24"/>
          <w:szCs w:val="24"/>
          <w:lang w:val="mk-MK"/>
        </w:rPr>
        <w:t xml:space="preserve">Посебно внимание во текот на годината покрај другото ќе се посвети на : </w:t>
      </w:r>
    </w:p>
    <w:p w14:paraId="33301A8E" w14:textId="77777777" w:rsidR="00C11D9C" w:rsidRPr="004813AC" w:rsidRDefault="00C11D9C" w:rsidP="006A0D18">
      <w:pPr>
        <w:spacing w:line="360" w:lineRule="auto"/>
        <w:ind w:left="1080" w:firstLine="540"/>
        <w:jc w:val="both"/>
        <w:rPr>
          <w:rFonts w:ascii="Arial" w:hAnsi="Arial" w:cs="Arial"/>
          <w:sz w:val="24"/>
          <w:szCs w:val="24"/>
          <w:lang w:val="mk-MK"/>
        </w:rPr>
      </w:pPr>
      <w:r>
        <w:rPr>
          <w:rFonts w:ascii="Arial" w:hAnsi="Arial" w:cs="Arial"/>
          <w:sz w:val="24"/>
          <w:szCs w:val="24"/>
          <w:lang w:val="mk-MK"/>
        </w:rPr>
        <w:t xml:space="preserve">а) </w:t>
      </w:r>
      <w:r w:rsidRPr="004813AC">
        <w:rPr>
          <w:rFonts w:ascii="Arial" w:hAnsi="Arial" w:cs="Arial"/>
          <w:sz w:val="24"/>
          <w:szCs w:val="24"/>
          <w:lang w:val="mk-MK"/>
        </w:rPr>
        <w:t>Работното воспитание на децата</w:t>
      </w:r>
      <w:r>
        <w:rPr>
          <w:rFonts w:ascii="Arial" w:hAnsi="Arial" w:cs="Arial"/>
          <w:sz w:val="24"/>
          <w:szCs w:val="24"/>
          <w:lang w:val="mk-MK"/>
        </w:rPr>
        <w:t>;</w:t>
      </w:r>
    </w:p>
    <w:p w14:paraId="57779B84" w14:textId="77777777" w:rsidR="00C11D9C" w:rsidRPr="004813AC" w:rsidRDefault="00C11D9C" w:rsidP="006A0D18">
      <w:pPr>
        <w:spacing w:line="360" w:lineRule="auto"/>
        <w:ind w:left="1080" w:firstLine="540"/>
        <w:jc w:val="both"/>
        <w:rPr>
          <w:rFonts w:ascii="Arial" w:hAnsi="Arial" w:cs="Arial"/>
          <w:sz w:val="24"/>
          <w:szCs w:val="24"/>
          <w:lang w:val="mk-MK"/>
        </w:rPr>
      </w:pPr>
      <w:r>
        <w:rPr>
          <w:rFonts w:ascii="Arial" w:hAnsi="Arial" w:cs="Arial"/>
          <w:sz w:val="24"/>
          <w:szCs w:val="24"/>
          <w:lang w:val="mk-MK"/>
        </w:rPr>
        <w:t xml:space="preserve">б) </w:t>
      </w:r>
      <w:r w:rsidRPr="004813AC">
        <w:rPr>
          <w:rFonts w:ascii="Arial" w:hAnsi="Arial" w:cs="Arial"/>
          <w:sz w:val="24"/>
          <w:szCs w:val="24"/>
          <w:lang w:val="mk-MK"/>
        </w:rPr>
        <w:t>Развој на здравс</w:t>
      </w:r>
      <w:r>
        <w:rPr>
          <w:rFonts w:ascii="Arial" w:hAnsi="Arial" w:cs="Arial"/>
          <w:sz w:val="24"/>
          <w:szCs w:val="24"/>
          <w:lang w:val="mk-MK"/>
        </w:rPr>
        <w:t xml:space="preserve">твено-хигиенските навики; </w:t>
      </w:r>
    </w:p>
    <w:p w14:paraId="2296004E" w14:textId="77777777" w:rsidR="00C11D9C" w:rsidRPr="004813AC" w:rsidRDefault="00C11D9C" w:rsidP="006A0D18">
      <w:pPr>
        <w:spacing w:line="360" w:lineRule="auto"/>
        <w:ind w:left="1080" w:firstLine="540"/>
        <w:jc w:val="both"/>
        <w:rPr>
          <w:rFonts w:ascii="Arial" w:hAnsi="Arial" w:cs="Arial"/>
          <w:sz w:val="24"/>
          <w:szCs w:val="24"/>
          <w:lang w:val="mk-MK"/>
        </w:rPr>
      </w:pPr>
      <w:r>
        <w:rPr>
          <w:rFonts w:ascii="Arial" w:hAnsi="Arial" w:cs="Arial"/>
          <w:sz w:val="24"/>
          <w:szCs w:val="24"/>
          <w:lang w:val="mk-MK"/>
        </w:rPr>
        <w:lastRenderedPageBreak/>
        <w:t xml:space="preserve">в) </w:t>
      </w:r>
      <w:r w:rsidRPr="004813AC">
        <w:rPr>
          <w:rFonts w:ascii="Arial" w:hAnsi="Arial" w:cs="Arial"/>
          <w:sz w:val="24"/>
          <w:szCs w:val="24"/>
          <w:lang w:val="mk-MK"/>
        </w:rPr>
        <w:t>Културно информативната и спортско-рекреативната дејност</w:t>
      </w:r>
      <w:r>
        <w:rPr>
          <w:rFonts w:ascii="Arial" w:hAnsi="Arial" w:cs="Arial"/>
          <w:sz w:val="24"/>
          <w:szCs w:val="24"/>
          <w:lang w:val="mk-MK"/>
        </w:rPr>
        <w:t>;</w:t>
      </w:r>
    </w:p>
    <w:p w14:paraId="6F9672A5" w14:textId="77777777" w:rsidR="00C11D9C" w:rsidRDefault="00C11D9C" w:rsidP="006A0D18">
      <w:pPr>
        <w:spacing w:line="360" w:lineRule="auto"/>
        <w:ind w:left="1080" w:firstLine="540"/>
        <w:jc w:val="both"/>
        <w:rPr>
          <w:rFonts w:ascii="Arial" w:hAnsi="Arial" w:cs="Arial"/>
          <w:sz w:val="24"/>
          <w:szCs w:val="24"/>
        </w:rPr>
      </w:pPr>
      <w:r>
        <w:rPr>
          <w:rFonts w:ascii="Arial" w:hAnsi="Arial" w:cs="Arial"/>
          <w:sz w:val="24"/>
          <w:szCs w:val="24"/>
          <w:lang w:val="mk-MK"/>
        </w:rPr>
        <w:t>г) Ек</w:t>
      </w:r>
      <w:r w:rsidRPr="004813AC">
        <w:rPr>
          <w:rFonts w:ascii="Arial" w:hAnsi="Arial" w:cs="Arial"/>
          <w:sz w:val="24"/>
          <w:szCs w:val="24"/>
          <w:lang w:val="mk-MK"/>
        </w:rPr>
        <w:t>олошко воспитание на децата</w:t>
      </w:r>
      <w:r>
        <w:rPr>
          <w:rFonts w:ascii="Arial" w:hAnsi="Arial" w:cs="Arial"/>
          <w:sz w:val="24"/>
          <w:szCs w:val="24"/>
          <w:lang w:val="mk-MK"/>
        </w:rPr>
        <w:t>;</w:t>
      </w:r>
    </w:p>
    <w:p w14:paraId="79B91AA0" w14:textId="77777777" w:rsidR="00425F51" w:rsidRDefault="00425F51" w:rsidP="006A0D18">
      <w:pPr>
        <w:spacing w:line="360" w:lineRule="auto"/>
        <w:ind w:left="1080" w:firstLine="540"/>
        <w:jc w:val="both"/>
        <w:rPr>
          <w:rFonts w:ascii="Arial" w:hAnsi="Arial" w:cs="Arial"/>
          <w:sz w:val="24"/>
          <w:szCs w:val="24"/>
        </w:rPr>
      </w:pPr>
    </w:p>
    <w:p w14:paraId="4D3F618A" w14:textId="77777777" w:rsidR="00425F51" w:rsidRPr="00425F51" w:rsidRDefault="00425F51" w:rsidP="006A0D18">
      <w:pPr>
        <w:spacing w:line="360" w:lineRule="auto"/>
        <w:ind w:left="1080" w:firstLine="540"/>
        <w:jc w:val="both"/>
        <w:rPr>
          <w:rFonts w:ascii="Arial" w:hAnsi="Arial" w:cs="Arial"/>
          <w:sz w:val="24"/>
          <w:szCs w:val="24"/>
        </w:rPr>
      </w:pPr>
    </w:p>
    <w:p w14:paraId="138DB6E3" w14:textId="77777777" w:rsidR="005E4AA6" w:rsidRDefault="003271B3" w:rsidP="005E4AA6">
      <w:pPr>
        <w:spacing w:line="360" w:lineRule="auto"/>
        <w:ind w:firstLine="540"/>
        <w:jc w:val="both"/>
        <w:rPr>
          <w:rFonts w:ascii="Arial" w:hAnsi="Arial" w:cs="Arial"/>
          <w:b/>
          <w:sz w:val="24"/>
          <w:szCs w:val="24"/>
          <w:lang w:val="mk-MK"/>
        </w:rPr>
      </w:pPr>
      <w:r>
        <w:rPr>
          <w:rFonts w:ascii="Arial" w:hAnsi="Arial" w:cs="Arial"/>
          <w:b/>
          <w:sz w:val="24"/>
          <w:szCs w:val="24"/>
          <w:lang w:val="mk-MK"/>
        </w:rPr>
        <w:t>а) Работно воспитание</w:t>
      </w:r>
    </w:p>
    <w:p w14:paraId="3EADEE71" w14:textId="77777777" w:rsidR="00C11D9C" w:rsidRPr="005E4AA6" w:rsidRDefault="00C11D9C" w:rsidP="00D36D1D">
      <w:pPr>
        <w:spacing w:line="360" w:lineRule="auto"/>
        <w:ind w:firstLine="540"/>
        <w:jc w:val="both"/>
        <w:rPr>
          <w:rFonts w:ascii="Arial" w:hAnsi="Arial" w:cs="Arial"/>
          <w:b/>
          <w:sz w:val="24"/>
          <w:szCs w:val="24"/>
          <w:lang w:val="mk-MK"/>
        </w:rPr>
      </w:pPr>
      <w:r w:rsidRPr="00EF7D97">
        <w:rPr>
          <w:rFonts w:ascii="Arial" w:hAnsi="Arial" w:cs="Arial"/>
          <w:sz w:val="24"/>
          <w:szCs w:val="24"/>
          <w:lang w:val="mk-MK"/>
        </w:rPr>
        <w:t xml:space="preserve">Работното воспитание, </w:t>
      </w:r>
      <w:r>
        <w:rPr>
          <w:rFonts w:ascii="Arial" w:hAnsi="Arial" w:cs="Arial"/>
          <w:sz w:val="24"/>
          <w:szCs w:val="24"/>
          <w:lang w:val="mk-MK"/>
        </w:rPr>
        <w:t>согласност со Програмата за воспитно-образовна работа со децата од предучилишна возраст ќе се реализира секојдневно преку:</w:t>
      </w:r>
    </w:p>
    <w:p w14:paraId="31A145EF" w14:textId="77777777" w:rsidR="00C11D9C" w:rsidRPr="005E4AA6" w:rsidRDefault="005E4AA6" w:rsidP="005E4AA6">
      <w:pPr>
        <w:overflowPunct w:val="0"/>
        <w:autoSpaceDE w:val="0"/>
        <w:autoSpaceDN w:val="0"/>
        <w:adjustRightInd w:val="0"/>
        <w:spacing w:after="0" w:line="360" w:lineRule="auto"/>
        <w:jc w:val="both"/>
        <w:textAlignment w:val="baseline"/>
        <w:rPr>
          <w:rFonts w:ascii="Arial" w:hAnsi="Arial" w:cs="Arial"/>
          <w:sz w:val="24"/>
          <w:szCs w:val="24"/>
          <w:lang w:val="mk-MK"/>
        </w:rPr>
      </w:pPr>
      <w:r>
        <w:rPr>
          <w:rFonts w:ascii="Arial" w:hAnsi="Arial" w:cs="Arial"/>
          <w:sz w:val="24"/>
          <w:szCs w:val="24"/>
          <w:lang w:val="mk-MK"/>
        </w:rPr>
        <w:t>-</w:t>
      </w:r>
      <w:r w:rsidR="00C11D9C" w:rsidRPr="005E4AA6">
        <w:rPr>
          <w:rFonts w:ascii="Arial" w:hAnsi="Arial" w:cs="Arial"/>
          <w:sz w:val="24"/>
          <w:szCs w:val="24"/>
          <w:lang w:val="mk-MK"/>
        </w:rPr>
        <w:t>Активирање на децата во воспитно-образовниите и животните активности во градинката;</w:t>
      </w:r>
    </w:p>
    <w:p w14:paraId="1304B659" w14:textId="77777777" w:rsidR="00C11D9C" w:rsidRPr="005E4AA6" w:rsidRDefault="005E4AA6" w:rsidP="005E4AA6">
      <w:pPr>
        <w:overflowPunct w:val="0"/>
        <w:autoSpaceDE w:val="0"/>
        <w:autoSpaceDN w:val="0"/>
        <w:adjustRightInd w:val="0"/>
        <w:spacing w:after="0" w:line="360" w:lineRule="auto"/>
        <w:jc w:val="both"/>
        <w:textAlignment w:val="baseline"/>
        <w:rPr>
          <w:rFonts w:ascii="Arial" w:hAnsi="Arial" w:cs="Arial"/>
          <w:sz w:val="24"/>
          <w:szCs w:val="24"/>
          <w:lang w:val="mk-MK"/>
        </w:rPr>
      </w:pPr>
      <w:r>
        <w:rPr>
          <w:rFonts w:ascii="Arial" w:hAnsi="Arial" w:cs="Arial"/>
          <w:sz w:val="24"/>
          <w:szCs w:val="24"/>
          <w:lang w:val="mk-MK"/>
        </w:rPr>
        <w:t>-</w:t>
      </w:r>
      <w:r w:rsidR="00C11D9C" w:rsidRPr="005E4AA6">
        <w:rPr>
          <w:rFonts w:ascii="Arial" w:hAnsi="Arial" w:cs="Arial"/>
          <w:sz w:val="24"/>
          <w:szCs w:val="24"/>
          <w:lang w:val="mk-MK"/>
        </w:rPr>
        <w:t>Поделба на обврски меѓу сите членови во групата (деца и возрасни), по пат на договор;</w:t>
      </w:r>
    </w:p>
    <w:p w14:paraId="36D4239D" w14:textId="77777777" w:rsidR="00C11D9C" w:rsidRPr="005E4AA6" w:rsidRDefault="005E4AA6" w:rsidP="005E4AA6">
      <w:pPr>
        <w:overflowPunct w:val="0"/>
        <w:autoSpaceDE w:val="0"/>
        <w:autoSpaceDN w:val="0"/>
        <w:adjustRightInd w:val="0"/>
        <w:spacing w:after="0" w:line="360" w:lineRule="auto"/>
        <w:jc w:val="both"/>
        <w:textAlignment w:val="baseline"/>
        <w:rPr>
          <w:rFonts w:ascii="Arial" w:hAnsi="Arial" w:cs="Arial"/>
          <w:sz w:val="24"/>
          <w:szCs w:val="24"/>
          <w:lang w:val="mk-MK"/>
        </w:rPr>
      </w:pPr>
      <w:r>
        <w:rPr>
          <w:rFonts w:ascii="Arial" w:hAnsi="Arial" w:cs="Arial"/>
          <w:sz w:val="24"/>
          <w:szCs w:val="24"/>
          <w:lang w:val="mk-MK"/>
        </w:rPr>
        <w:t>-</w:t>
      </w:r>
      <w:r w:rsidR="00C11D9C" w:rsidRPr="005E4AA6">
        <w:rPr>
          <w:rFonts w:ascii="Arial" w:hAnsi="Arial" w:cs="Arial"/>
          <w:sz w:val="24"/>
          <w:szCs w:val="24"/>
          <w:lang w:val="mk-MK"/>
        </w:rPr>
        <w:t>Посети и контакти со соодветни лица и институции;</w:t>
      </w:r>
    </w:p>
    <w:p w14:paraId="0367091E" w14:textId="77777777" w:rsidR="00C11D9C" w:rsidRPr="005E4AA6" w:rsidRDefault="005E4AA6" w:rsidP="005E4AA6">
      <w:pPr>
        <w:overflowPunct w:val="0"/>
        <w:autoSpaceDE w:val="0"/>
        <w:autoSpaceDN w:val="0"/>
        <w:adjustRightInd w:val="0"/>
        <w:spacing w:after="0" w:line="360" w:lineRule="auto"/>
        <w:jc w:val="both"/>
        <w:textAlignment w:val="baseline"/>
        <w:rPr>
          <w:rFonts w:ascii="Arial" w:hAnsi="Arial" w:cs="Arial"/>
          <w:sz w:val="24"/>
          <w:szCs w:val="24"/>
          <w:lang w:val="mk-MK"/>
        </w:rPr>
      </w:pPr>
      <w:r>
        <w:rPr>
          <w:rFonts w:ascii="Arial" w:hAnsi="Arial" w:cs="Arial"/>
          <w:sz w:val="24"/>
          <w:szCs w:val="24"/>
          <w:lang w:val="mk-MK"/>
        </w:rPr>
        <w:t>-</w:t>
      </w:r>
      <w:r w:rsidR="00C11D9C" w:rsidRPr="005E4AA6">
        <w:rPr>
          <w:rFonts w:ascii="Arial" w:hAnsi="Arial" w:cs="Arial"/>
          <w:sz w:val="24"/>
          <w:szCs w:val="24"/>
          <w:lang w:val="mk-MK"/>
        </w:rPr>
        <w:t xml:space="preserve">Играње игри на улоги и </w:t>
      </w:r>
      <w:r w:rsidR="00FC0F85" w:rsidRPr="005E4AA6">
        <w:rPr>
          <w:rFonts w:ascii="Arial" w:hAnsi="Arial" w:cs="Arial"/>
          <w:sz w:val="24"/>
          <w:szCs w:val="24"/>
          <w:lang w:val="mk-MK"/>
        </w:rPr>
        <w:t>имитативни игри со цел нивно активирање</w:t>
      </w:r>
      <w:r w:rsidR="00C11D9C" w:rsidRPr="005E4AA6">
        <w:rPr>
          <w:rFonts w:ascii="Arial" w:hAnsi="Arial" w:cs="Arial"/>
          <w:sz w:val="24"/>
          <w:szCs w:val="24"/>
          <w:lang w:val="mk-MK"/>
        </w:rPr>
        <w:t>;</w:t>
      </w:r>
    </w:p>
    <w:p w14:paraId="22D57787" w14:textId="77777777" w:rsidR="00C11D9C" w:rsidRPr="005E4AA6" w:rsidRDefault="005E4AA6" w:rsidP="005E4AA6">
      <w:pPr>
        <w:overflowPunct w:val="0"/>
        <w:autoSpaceDE w:val="0"/>
        <w:autoSpaceDN w:val="0"/>
        <w:adjustRightInd w:val="0"/>
        <w:spacing w:after="0" w:line="360" w:lineRule="auto"/>
        <w:jc w:val="both"/>
        <w:textAlignment w:val="baseline"/>
        <w:rPr>
          <w:rFonts w:ascii="Arial" w:hAnsi="Arial" w:cs="Arial"/>
          <w:sz w:val="24"/>
          <w:szCs w:val="24"/>
          <w:lang w:val="mk-MK"/>
        </w:rPr>
      </w:pPr>
      <w:r>
        <w:rPr>
          <w:rFonts w:ascii="Arial" w:hAnsi="Arial" w:cs="Arial"/>
          <w:sz w:val="24"/>
          <w:szCs w:val="24"/>
          <w:lang w:val="mk-MK"/>
        </w:rPr>
        <w:t>-</w:t>
      </w:r>
      <w:r w:rsidR="00C11D9C" w:rsidRPr="005E4AA6">
        <w:rPr>
          <w:rFonts w:ascii="Arial" w:hAnsi="Arial" w:cs="Arial"/>
          <w:sz w:val="24"/>
          <w:szCs w:val="24"/>
          <w:lang w:val="mk-MK"/>
        </w:rPr>
        <w:t>Презентирање модел на идентификација (примерот на воспитувачот) преку разработување различни содржини за таа цел:приказни, драмски текстови, песни и сл.</w:t>
      </w:r>
    </w:p>
    <w:p w14:paraId="72572F49" w14:textId="77777777" w:rsidR="00C11D9C" w:rsidRPr="00EA5AEB" w:rsidRDefault="00C11D9C" w:rsidP="005E4AA6">
      <w:pPr>
        <w:spacing w:line="360" w:lineRule="auto"/>
        <w:jc w:val="both"/>
        <w:rPr>
          <w:rFonts w:ascii="Arial" w:hAnsi="Arial" w:cs="Arial"/>
          <w:sz w:val="24"/>
          <w:szCs w:val="24"/>
          <w:lang w:val="mk-MK"/>
        </w:rPr>
      </w:pPr>
      <w:r w:rsidRPr="00EA5AEB">
        <w:rPr>
          <w:rFonts w:ascii="Arial" w:hAnsi="Arial" w:cs="Arial"/>
          <w:sz w:val="24"/>
          <w:szCs w:val="24"/>
          <w:lang w:val="mk-MK"/>
        </w:rPr>
        <w:t>Работно воспитување, како примарен елемент во р</w:t>
      </w:r>
      <w:r w:rsidR="005E4AA6">
        <w:rPr>
          <w:rFonts w:ascii="Arial" w:hAnsi="Arial" w:cs="Arial"/>
          <w:sz w:val="24"/>
          <w:szCs w:val="24"/>
          <w:lang w:val="mk-MK"/>
        </w:rPr>
        <w:t xml:space="preserve">азвој на детската личност, ќе </w:t>
      </w:r>
      <w:r w:rsidRPr="00EA5AEB">
        <w:rPr>
          <w:rFonts w:ascii="Arial" w:hAnsi="Arial" w:cs="Arial"/>
          <w:sz w:val="24"/>
          <w:szCs w:val="24"/>
          <w:lang w:val="mk-MK"/>
        </w:rPr>
        <w:t xml:space="preserve"> префер</w:t>
      </w:r>
      <w:r w:rsidR="005E4AA6">
        <w:rPr>
          <w:rFonts w:ascii="Arial" w:hAnsi="Arial" w:cs="Arial"/>
          <w:sz w:val="24"/>
          <w:szCs w:val="24"/>
          <w:lang w:val="mk-MK"/>
        </w:rPr>
        <w:t>ира сл</w:t>
      </w:r>
      <w:r w:rsidRPr="00EA5AEB">
        <w:rPr>
          <w:rFonts w:ascii="Arial" w:hAnsi="Arial" w:cs="Arial"/>
          <w:sz w:val="24"/>
          <w:szCs w:val="24"/>
          <w:lang w:val="mk-MK"/>
        </w:rPr>
        <w:t>:</w:t>
      </w:r>
    </w:p>
    <w:p w14:paraId="15BDFB08" w14:textId="77777777" w:rsidR="00C11D9C" w:rsidRPr="00EA5AEB" w:rsidRDefault="00C11D9C" w:rsidP="0018693A">
      <w:pPr>
        <w:pStyle w:val="ListParagraph"/>
        <w:numPr>
          <w:ilvl w:val="0"/>
          <w:numId w:val="13"/>
        </w:numPr>
        <w:overflowPunct w:val="0"/>
        <w:autoSpaceDE w:val="0"/>
        <w:autoSpaceDN w:val="0"/>
        <w:adjustRightInd w:val="0"/>
        <w:spacing w:after="0" w:line="360" w:lineRule="auto"/>
        <w:ind w:firstLine="360"/>
        <w:jc w:val="both"/>
        <w:textAlignment w:val="baseline"/>
        <w:rPr>
          <w:rFonts w:ascii="Arial" w:hAnsi="Arial" w:cs="Arial"/>
          <w:sz w:val="24"/>
          <w:szCs w:val="24"/>
          <w:lang w:val="mk-MK"/>
        </w:rPr>
      </w:pPr>
      <w:r w:rsidRPr="00EA5AEB">
        <w:rPr>
          <w:rFonts w:ascii="Arial" w:hAnsi="Arial" w:cs="Arial"/>
          <w:sz w:val="24"/>
          <w:szCs w:val="24"/>
          <w:lang w:val="mk-MK"/>
        </w:rPr>
        <w:t>Создавање потреба кај детето за активирање</w:t>
      </w:r>
    </w:p>
    <w:p w14:paraId="345430F5" w14:textId="77777777" w:rsidR="00C11D9C" w:rsidRPr="00EA5AEB" w:rsidRDefault="00C11D9C" w:rsidP="0018693A">
      <w:pPr>
        <w:pStyle w:val="ListParagraph"/>
        <w:numPr>
          <w:ilvl w:val="0"/>
          <w:numId w:val="13"/>
        </w:numPr>
        <w:overflowPunct w:val="0"/>
        <w:autoSpaceDE w:val="0"/>
        <w:autoSpaceDN w:val="0"/>
        <w:adjustRightInd w:val="0"/>
        <w:spacing w:after="0" w:line="360" w:lineRule="auto"/>
        <w:ind w:firstLine="360"/>
        <w:jc w:val="both"/>
        <w:textAlignment w:val="baseline"/>
        <w:rPr>
          <w:rFonts w:ascii="Arial" w:hAnsi="Arial" w:cs="Arial"/>
          <w:sz w:val="24"/>
          <w:szCs w:val="24"/>
          <w:lang w:val="mk-MK"/>
        </w:rPr>
      </w:pPr>
      <w:r w:rsidRPr="00EA5AEB">
        <w:rPr>
          <w:rFonts w:ascii="Arial" w:hAnsi="Arial" w:cs="Arial"/>
          <w:sz w:val="24"/>
          <w:szCs w:val="24"/>
          <w:lang w:val="mk-MK"/>
        </w:rPr>
        <w:t>Создавање љубов и п</w:t>
      </w:r>
      <w:r w:rsidR="00FC0F85">
        <w:rPr>
          <w:rFonts w:ascii="Arial" w:hAnsi="Arial" w:cs="Arial"/>
          <w:sz w:val="24"/>
          <w:szCs w:val="24"/>
          <w:lang w:val="mk-MK"/>
        </w:rPr>
        <w:t>озитивен став кон работата</w:t>
      </w:r>
    </w:p>
    <w:p w14:paraId="1CE6F2AF" w14:textId="77777777" w:rsidR="00C11D9C" w:rsidRPr="00EA5AEB" w:rsidRDefault="00C11D9C" w:rsidP="0018693A">
      <w:pPr>
        <w:pStyle w:val="ListParagraph"/>
        <w:numPr>
          <w:ilvl w:val="0"/>
          <w:numId w:val="13"/>
        </w:numPr>
        <w:overflowPunct w:val="0"/>
        <w:autoSpaceDE w:val="0"/>
        <w:autoSpaceDN w:val="0"/>
        <w:adjustRightInd w:val="0"/>
        <w:spacing w:after="0" w:line="360" w:lineRule="auto"/>
        <w:ind w:firstLine="360"/>
        <w:jc w:val="both"/>
        <w:textAlignment w:val="baseline"/>
        <w:rPr>
          <w:rFonts w:ascii="Arial" w:hAnsi="Arial" w:cs="Arial"/>
          <w:sz w:val="24"/>
          <w:szCs w:val="24"/>
          <w:lang w:val="mk-MK"/>
        </w:rPr>
      </w:pPr>
      <w:r w:rsidRPr="00EA5AEB">
        <w:rPr>
          <w:rFonts w:ascii="Arial" w:hAnsi="Arial" w:cs="Arial"/>
          <w:sz w:val="24"/>
          <w:szCs w:val="24"/>
          <w:lang w:val="mk-MK"/>
        </w:rPr>
        <w:t>Создавање работни навики, иницијативност</w:t>
      </w:r>
    </w:p>
    <w:p w14:paraId="62F8E895" w14:textId="77777777" w:rsidR="00C11D9C" w:rsidRPr="00EA5AEB" w:rsidRDefault="00C11D9C" w:rsidP="0018693A">
      <w:pPr>
        <w:pStyle w:val="ListParagraph"/>
        <w:numPr>
          <w:ilvl w:val="0"/>
          <w:numId w:val="13"/>
        </w:numPr>
        <w:overflowPunct w:val="0"/>
        <w:autoSpaceDE w:val="0"/>
        <w:autoSpaceDN w:val="0"/>
        <w:adjustRightInd w:val="0"/>
        <w:spacing w:after="0" w:line="360" w:lineRule="auto"/>
        <w:ind w:firstLine="360"/>
        <w:jc w:val="both"/>
        <w:textAlignment w:val="baseline"/>
        <w:rPr>
          <w:rFonts w:ascii="Arial" w:hAnsi="Arial" w:cs="Arial"/>
          <w:sz w:val="24"/>
          <w:szCs w:val="24"/>
          <w:lang w:val="mk-MK"/>
        </w:rPr>
      </w:pPr>
      <w:r w:rsidRPr="00EA5AEB">
        <w:rPr>
          <w:rFonts w:ascii="Arial" w:hAnsi="Arial" w:cs="Arial"/>
          <w:sz w:val="24"/>
          <w:szCs w:val="24"/>
          <w:lang w:val="mk-MK"/>
        </w:rPr>
        <w:t>Создавање постепна независност на детето при самопослужувањето од било кој вид</w:t>
      </w:r>
    </w:p>
    <w:p w14:paraId="01FF8123" w14:textId="77777777" w:rsidR="00C11D9C" w:rsidRPr="00EA5AEB" w:rsidRDefault="00C11D9C" w:rsidP="0018693A">
      <w:pPr>
        <w:pStyle w:val="ListParagraph"/>
        <w:numPr>
          <w:ilvl w:val="0"/>
          <w:numId w:val="13"/>
        </w:numPr>
        <w:overflowPunct w:val="0"/>
        <w:autoSpaceDE w:val="0"/>
        <w:autoSpaceDN w:val="0"/>
        <w:adjustRightInd w:val="0"/>
        <w:spacing w:after="0" w:line="360" w:lineRule="auto"/>
        <w:ind w:firstLine="360"/>
        <w:jc w:val="both"/>
        <w:textAlignment w:val="baseline"/>
        <w:rPr>
          <w:rFonts w:ascii="Arial" w:hAnsi="Arial" w:cs="Arial"/>
          <w:sz w:val="24"/>
          <w:szCs w:val="24"/>
          <w:lang w:val="mk-MK"/>
        </w:rPr>
      </w:pPr>
      <w:r w:rsidRPr="00EA5AEB">
        <w:rPr>
          <w:rFonts w:ascii="Arial" w:hAnsi="Arial" w:cs="Arial"/>
          <w:sz w:val="24"/>
          <w:szCs w:val="24"/>
          <w:lang w:val="mk-MK"/>
        </w:rPr>
        <w:t>Развивање правилен став кон себе си и своите потреби, верба во своите можности, чувство на задоволство при завршена работа и сл.</w:t>
      </w:r>
    </w:p>
    <w:p w14:paraId="4209C97F" w14:textId="77777777" w:rsidR="00C11D9C" w:rsidRPr="00EA5AEB" w:rsidRDefault="00C11D9C" w:rsidP="00867389">
      <w:pPr>
        <w:spacing w:line="360" w:lineRule="auto"/>
        <w:ind w:left="360" w:firstLine="360"/>
        <w:jc w:val="both"/>
        <w:rPr>
          <w:rFonts w:ascii="Arial" w:hAnsi="Arial" w:cs="Arial"/>
          <w:sz w:val="24"/>
          <w:szCs w:val="24"/>
          <w:lang w:val="mk-MK"/>
        </w:rPr>
      </w:pPr>
      <w:r w:rsidRPr="00EA5AEB">
        <w:rPr>
          <w:rFonts w:ascii="Arial" w:hAnsi="Arial" w:cs="Arial"/>
          <w:sz w:val="24"/>
          <w:szCs w:val="24"/>
          <w:lang w:val="mk-MK"/>
        </w:rPr>
        <w:t>Овој аспект на воспитно-образовното</w:t>
      </w:r>
      <w:r>
        <w:rPr>
          <w:rFonts w:ascii="Arial" w:hAnsi="Arial" w:cs="Arial"/>
          <w:sz w:val="24"/>
          <w:szCs w:val="24"/>
          <w:lang w:val="mk-MK"/>
        </w:rPr>
        <w:t xml:space="preserve"> дејствување ќе биде опфатен</w:t>
      </w:r>
      <w:r w:rsidRPr="00EA5AEB">
        <w:rPr>
          <w:rFonts w:ascii="Arial" w:hAnsi="Arial" w:cs="Arial"/>
          <w:sz w:val="24"/>
          <w:szCs w:val="24"/>
          <w:lang w:val="mk-MK"/>
        </w:rPr>
        <w:t xml:space="preserve"> со задачите од годишното планирање, како и задачите и содржините за секоја тема посебно.</w:t>
      </w:r>
    </w:p>
    <w:p w14:paraId="0C83E64F" w14:textId="77777777" w:rsidR="00C11D9C" w:rsidRDefault="00C11D9C" w:rsidP="006A0D18">
      <w:pPr>
        <w:spacing w:line="360" w:lineRule="auto"/>
        <w:ind w:firstLine="540"/>
        <w:jc w:val="both"/>
        <w:rPr>
          <w:rFonts w:ascii="Arial" w:hAnsi="Arial" w:cs="Arial"/>
          <w:sz w:val="24"/>
          <w:szCs w:val="24"/>
          <w:lang w:val="en-GB"/>
        </w:rPr>
      </w:pPr>
    </w:p>
    <w:p w14:paraId="3B270EA9" w14:textId="77777777" w:rsidR="00C11D9C" w:rsidRDefault="00C11D9C" w:rsidP="006A0D18">
      <w:pPr>
        <w:spacing w:line="360" w:lineRule="auto"/>
        <w:ind w:firstLine="540"/>
        <w:jc w:val="both"/>
        <w:rPr>
          <w:rFonts w:ascii="Arial" w:hAnsi="Arial" w:cs="Arial"/>
          <w:b/>
          <w:sz w:val="24"/>
          <w:szCs w:val="24"/>
          <w:lang w:val="en-GB"/>
        </w:rPr>
      </w:pPr>
      <w:r w:rsidRPr="004813AC">
        <w:rPr>
          <w:rFonts w:ascii="Arial" w:hAnsi="Arial" w:cs="Arial"/>
          <w:b/>
          <w:sz w:val="24"/>
          <w:szCs w:val="24"/>
          <w:lang w:val="mk-MK"/>
        </w:rPr>
        <w:t>б) Развој на здравствено-хигиенски навики</w:t>
      </w:r>
      <w:r>
        <w:rPr>
          <w:rFonts w:ascii="Arial" w:hAnsi="Arial" w:cs="Arial"/>
          <w:b/>
          <w:sz w:val="24"/>
          <w:szCs w:val="24"/>
          <w:lang w:val="en-GB"/>
        </w:rPr>
        <w:tab/>
      </w:r>
    </w:p>
    <w:p w14:paraId="646A3871" w14:textId="77777777" w:rsidR="00C11D9C" w:rsidRPr="00EA5AEB" w:rsidRDefault="00C11D9C" w:rsidP="00D36D1D">
      <w:pPr>
        <w:spacing w:line="360" w:lineRule="auto"/>
        <w:ind w:firstLine="540"/>
        <w:jc w:val="both"/>
        <w:rPr>
          <w:rFonts w:ascii="Arial" w:hAnsi="Arial" w:cs="Arial"/>
          <w:b/>
          <w:sz w:val="24"/>
          <w:szCs w:val="24"/>
          <w:lang w:val="en-GB"/>
        </w:rPr>
      </w:pPr>
      <w:r>
        <w:rPr>
          <w:rFonts w:ascii="Arial" w:hAnsi="Arial" w:cs="Arial"/>
          <w:sz w:val="24"/>
          <w:szCs w:val="24"/>
          <w:lang w:val="en-GB"/>
        </w:rPr>
        <w:t>Како и работното воспитание, така и развојот на здравствено-хигиенските навики ќе биде реализирано секојдневно и ќе се дв</w:t>
      </w:r>
      <w:r w:rsidR="005E4AA6">
        <w:rPr>
          <w:rFonts w:ascii="Arial" w:hAnsi="Arial" w:cs="Arial"/>
          <w:sz w:val="24"/>
          <w:szCs w:val="24"/>
          <w:lang w:val="mk-MK"/>
        </w:rPr>
        <w:t xml:space="preserve">ижи </w:t>
      </w:r>
      <w:r>
        <w:rPr>
          <w:rFonts w:ascii="Arial" w:hAnsi="Arial" w:cs="Arial"/>
          <w:sz w:val="24"/>
          <w:szCs w:val="24"/>
          <w:lang w:val="mk-MK"/>
        </w:rPr>
        <w:t xml:space="preserve"> во следниве насоки</w:t>
      </w:r>
      <w:r w:rsidR="005E4AA6">
        <w:rPr>
          <w:rFonts w:ascii="Arial" w:hAnsi="Arial" w:cs="Arial"/>
          <w:sz w:val="24"/>
          <w:szCs w:val="24"/>
          <w:lang w:val="mk-MK"/>
        </w:rPr>
        <w:t xml:space="preserve"> </w:t>
      </w:r>
      <w:r>
        <w:rPr>
          <w:rFonts w:ascii="Arial" w:hAnsi="Arial" w:cs="Arial"/>
          <w:sz w:val="24"/>
          <w:szCs w:val="24"/>
          <w:lang w:val="mk-MK"/>
        </w:rPr>
        <w:t>(цели):</w:t>
      </w:r>
      <w:r w:rsidRPr="000A1EBB">
        <w:rPr>
          <w:rFonts w:ascii="Arial" w:hAnsi="Arial" w:cs="Arial"/>
          <w:sz w:val="24"/>
          <w:szCs w:val="24"/>
          <w:lang w:val="en-GB"/>
        </w:rPr>
        <w:tab/>
      </w:r>
    </w:p>
    <w:p w14:paraId="5A043917" w14:textId="77777777" w:rsidR="00C11D9C" w:rsidRPr="005E4AA6" w:rsidRDefault="005E4AA6" w:rsidP="005E4AA6">
      <w:pPr>
        <w:overflowPunct w:val="0"/>
        <w:autoSpaceDE w:val="0"/>
        <w:autoSpaceDN w:val="0"/>
        <w:adjustRightInd w:val="0"/>
        <w:spacing w:after="0" w:line="360" w:lineRule="auto"/>
        <w:jc w:val="both"/>
        <w:textAlignment w:val="baseline"/>
        <w:rPr>
          <w:rFonts w:ascii="Arial" w:hAnsi="Arial" w:cs="Arial"/>
          <w:sz w:val="24"/>
          <w:szCs w:val="24"/>
          <w:lang w:val="en-GB"/>
        </w:rPr>
      </w:pPr>
      <w:r>
        <w:rPr>
          <w:rFonts w:ascii="Arial" w:hAnsi="Arial" w:cs="Arial"/>
          <w:sz w:val="24"/>
          <w:szCs w:val="24"/>
          <w:lang w:val="mk-MK"/>
        </w:rPr>
        <w:lastRenderedPageBreak/>
        <w:t>-</w:t>
      </w:r>
      <w:r w:rsidR="00C11D9C" w:rsidRPr="005E4AA6">
        <w:rPr>
          <w:rFonts w:ascii="Arial" w:hAnsi="Arial" w:cs="Arial"/>
          <w:sz w:val="24"/>
          <w:szCs w:val="24"/>
          <w:lang w:val="mk-MK"/>
        </w:rPr>
        <w:t>Осознавање на причините за потребата од стекнување здравствено-хигиенски навики;</w:t>
      </w:r>
    </w:p>
    <w:p w14:paraId="6F0F12BA" w14:textId="77777777" w:rsidR="00C11D9C" w:rsidRPr="005E4AA6" w:rsidRDefault="005E4AA6" w:rsidP="005E4AA6">
      <w:pPr>
        <w:overflowPunct w:val="0"/>
        <w:autoSpaceDE w:val="0"/>
        <w:autoSpaceDN w:val="0"/>
        <w:adjustRightInd w:val="0"/>
        <w:spacing w:after="0" w:line="360" w:lineRule="auto"/>
        <w:jc w:val="both"/>
        <w:textAlignment w:val="baseline"/>
        <w:rPr>
          <w:rFonts w:ascii="Arial" w:hAnsi="Arial" w:cs="Arial"/>
          <w:sz w:val="24"/>
          <w:szCs w:val="24"/>
          <w:lang w:val="en-GB"/>
        </w:rPr>
      </w:pPr>
      <w:r w:rsidRPr="005E4AA6">
        <w:rPr>
          <w:rFonts w:ascii="Arial" w:hAnsi="Arial" w:cs="Arial"/>
          <w:sz w:val="24"/>
          <w:szCs w:val="24"/>
          <w:lang w:val="mk-MK"/>
        </w:rPr>
        <w:t>-</w:t>
      </w:r>
      <w:r w:rsidR="00C11D9C" w:rsidRPr="005E4AA6">
        <w:rPr>
          <w:rFonts w:ascii="Arial" w:hAnsi="Arial" w:cs="Arial"/>
          <w:sz w:val="24"/>
          <w:szCs w:val="24"/>
          <w:lang w:val="mk-MK"/>
        </w:rPr>
        <w:t>Откривање на содржината и суштината на здравствената грижа и хигиена воопшто;</w:t>
      </w:r>
    </w:p>
    <w:p w14:paraId="304E4E93" w14:textId="77777777" w:rsidR="00C11D9C" w:rsidRPr="005E4AA6" w:rsidRDefault="005E4AA6" w:rsidP="005E4AA6">
      <w:pPr>
        <w:overflowPunct w:val="0"/>
        <w:autoSpaceDE w:val="0"/>
        <w:autoSpaceDN w:val="0"/>
        <w:adjustRightInd w:val="0"/>
        <w:spacing w:after="0" w:line="360" w:lineRule="auto"/>
        <w:jc w:val="both"/>
        <w:textAlignment w:val="baseline"/>
        <w:rPr>
          <w:rFonts w:ascii="Arial" w:hAnsi="Arial" w:cs="Arial"/>
          <w:sz w:val="24"/>
          <w:szCs w:val="24"/>
          <w:lang w:val="en-GB"/>
        </w:rPr>
      </w:pPr>
      <w:r w:rsidRPr="005E4AA6">
        <w:rPr>
          <w:rFonts w:ascii="Arial" w:hAnsi="Arial" w:cs="Arial"/>
          <w:sz w:val="24"/>
          <w:szCs w:val="24"/>
          <w:lang w:val="mk-MK"/>
        </w:rPr>
        <w:t>-</w:t>
      </w:r>
      <w:r w:rsidR="00C11D9C" w:rsidRPr="005E4AA6">
        <w:rPr>
          <w:rFonts w:ascii="Arial" w:hAnsi="Arial" w:cs="Arial"/>
          <w:sz w:val="24"/>
          <w:szCs w:val="24"/>
          <w:lang w:val="mk-MK"/>
        </w:rPr>
        <w:t>Откривање на начините на искористување на овие навики во полза на сопственото здравје;</w:t>
      </w:r>
    </w:p>
    <w:p w14:paraId="4729318C" w14:textId="77777777" w:rsidR="00C11D9C" w:rsidRPr="005E4AA6" w:rsidRDefault="005E4AA6" w:rsidP="005E4AA6">
      <w:pPr>
        <w:overflowPunct w:val="0"/>
        <w:autoSpaceDE w:val="0"/>
        <w:autoSpaceDN w:val="0"/>
        <w:adjustRightInd w:val="0"/>
        <w:spacing w:after="0" w:line="360" w:lineRule="auto"/>
        <w:jc w:val="both"/>
        <w:textAlignment w:val="baseline"/>
        <w:rPr>
          <w:rFonts w:ascii="Arial" w:hAnsi="Arial" w:cs="Arial"/>
          <w:sz w:val="24"/>
          <w:szCs w:val="24"/>
          <w:lang w:val="en-GB"/>
        </w:rPr>
      </w:pPr>
      <w:r w:rsidRPr="005E4AA6">
        <w:rPr>
          <w:rFonts w:ascii="Arial" w:hAnsi="Arial" w:cs="Arial"/>
          <w:sz w:val="24"/>
          <w:szCs w:val="24"/>
          <w:lang w:val="mk-MK"/>
        </w:rPr>
        <w:t>-</w:t>
      </w:r>
      <w:r w:rsidR="00C11D9C" w:rsidRPr="005E4AA6">
        <w:rPr>
          <w:rFonts w:ascii="Arial" w:hAnsi="Arial" w:cs="Arial"/>
          <w:sz w:val="24"/>
          <w:szCs w:val="24"/>
          <w:lang w:val="mk-MK"/>
        </w:rPr>
        <w:t>Создавање љубов и почитување кон себе и околината;</w:t>
      </w:r>
    </w:p>
    <w:p w14:paraId="125EA107" w14:textId="77777777" w:rsidR="00C11D9C" w:rsidRDefault="00C11D9C" w:rsidP="005E4AA6">
      <w:pPr>
        <w:spacing w:line="360" w:lineRule="auto"/>
        <w:jc w:val="both"/>
        <w:rPr>
          <w:rFonts w:ascii="Arial" w:hAnsi="Arial" w:cs="Arial"/>
          <w:sz w:val="24"/>
          <w:szCs w:val="24"/>
          <w:lang w:val="mk-MK"/>
        </w:rPr>
      </w:pPr>
      <w:r>
        <w:rPr>
          <w:rFonts w:ascii="Arial" w:hAnsi="Arial" w:cs="Arial"/>
          <w:sz w:val="24"/>
          <w:szCs w:val="24"/>
          <w:lang w:val="mk-MK"/>
        </w:rPr>
        <w:t>Начините на реализирање на наведените насоки ќе бидат исти како и кај работното воспитание.</w:t>
      </w:r>
    </w:p>
    <w:p w14:paraId="535442DD" w14:textId="77777777" w:rsidR="00C11D9C" w:rsidRPr="00EA5AEB" w:rsidRDefault="00C11D9C" w:rsidP="006A0D18">
      <w:pPr>
        <w:spacing w:line="360" w:lineRule="auto"/>
        <w:ind w:firstLine="540"/>
        <w:jc w:val="both"/>
        <w:rPr>
          <w:rFonts w:ascii="Arial" w:hAnsi="Arial" w:cs="Arial"/>
          <w:sz w:val="24"/>
          <w:szCs w:val="24"/>
          <w:lang w:val="mk-MK"/>
        </w:rPr>
      </w:pPr>
      <w:r w:rsidRPr="00EA5AEB">
        <w:rPr>
          <w:rFonts w:ascii="Arial" w:hAnsi="Arial" w:cs="Arial"/>
          <w:sz w:val="24"/>
          <w:szCs w:val="24"/>
          <w:lang w:val="mk-MK"/>
        </w:rPr>
        <w:t>Покрај наведеното ќе се спроведува и следното:</w:t>
      </w:r>
    </w:p>
    <w:p w14:paraId="6295F066" w14:textId="77777777" w:rsidR="00C11D9C" w:rsidRPr="00EA5AEB" w:rsidRDefault="00C11D9C" w:rsidP="0018693A">
      <w:pPr>
        <w:pStyle w:val="ListParagraph"/>
        <w:numPr>
          <w:ilvl w:val="0"/>
          <w:numId w:val="14"/>
        </w:numPr>
        <w:overflowPunct w:val="0"/>
        <w:autoSpaceDE w:val="0"/>
        <w:autoSpaceDN w:val="0"/>
        <w:adjustRightInd w:val="0"/>
        <w:spacing w:after="0" w:line="360" w:lineRule="auto"/>
        <w:ind w:firstLine="450"/>
        <w:jc w:val="both"/>
        <w:textAlignment w:val="baseline"/>
        <w:rPr>
          <w:rFonts w:ascii="Arial" w:hAnsi="Arial" w:cs="Arial"/>
          <w:sz w:val="24"/>
          <w:szCs w:val="24"/>
          <w:lang w:val="mk-MK"/>
        </w:rPr>
      </w:pPr>
      <w:r w:rsidRPr="00EA5AEB">
        <w:rPr>
          <w:rFonts w:ascii="Arial" w:hAnsi="Arial" w:cs="Arial"/>
          <w:sz w:val="24"/>
          <w:szCs w:val="24"/>
          <w:lang w:val="mk-MK"/>
        </w:rPr>
        <w:t>Редовно проветрување на просториите</w:t>
      </w:r>
    </w:p>
    <w:p w14:paraId="2D346A46" w14:textId="77777777" w:rsidR="00C11D9C" w:rsidRPr="00EA5AEB" w:rsidRDefault="00C11D9C" w:rsidP="0018693A">
      <w:pPr>
        <w:pStyle w:val="ListParagraph"/>
        <w:numPr>
          <w:ilvl w:val="0"/>
          <w:numId w:val="14"/>
        </w:numPr>
        <w:overflowPunct w:val="0"/>
        <w:autoSpaceDE w:val="0"/>
        <w:autoSpaceDN w:val="0"/>
        <w:adjustRightInd w:val="0"/>
        <w:spacing w:after="0" w:line="360" w:lineRule="auto"/>
        <w:ind w:firstLine="450"/>
        <w:jc w:val="both"/>
        <w:textAlignment w:val="baseline"/>
        <w:rPr>
          <w:rFonts w:ascii="Arial" w:hAnsi="Arial" w:cs="Arial"/>
          <w:sz w:val="24"/>
          <w:szCs w:val="24"/>
          <w:lang w:val="mk-MK"/>
        </w:rPr>
      </w:pPr>
      <w:r w:rsidRPr="00EA5AEB">
        <w:rPr>
          <w:rFonts w:ascii="Arial" w:hAnsi="Arial" w:cs="Arial"/>
          <w:sz w:val="24"/>
          <w:szCs w:val="24"/>
          <w:lang w:val="mk-MK"/>
        </w:rPr>
        <w:t>Редовно менување на постелнина на децата</w:t>
      </w:r>
    </w:p>
    <w:p w14:paraId="4EDDC483" w14:textId="77777777" w:rsidR="00C11D9C" w:rsidRPr="00EA5AEB" w:rsidRDefault="00C11D9C" w:rsidP="0018693A">
      <w:pPr>
        <w:pStyle w:val="ListParagraph"/>
        <w:numPr>
          <w:ilvl w:val="0"/>
          <w:numId w:val="14"/>
        </w:numPr>
        <w:overflowPunct w:val="0"/>
        <w:autoSpaceDE w:val="0"/>
        <w:autoSpaceDN w:val="0"/>
        <w:adjustRightInd w:val="0"/>
        <w:spacing w:after="0" w:line="360" w:lineRule="auto"/>
        <w:ind w:firstLine="450"/>
        <w:jc w:val="both"/>
        <w:textAlignment w:val="baseline"/>
        <w:rPr>
          <w:rFonts w:ascii="Arial" w:hAnsi="Arial" w:cs="Arial"/>
          <w:sz w:val="24"/>
          <w:szCs w:val="24"/>
          <w:lang w:val="mk-MK"/>
        </w:rPr>
      </w:pPr>
      <w:r w:rsidRPr="00EA5AEB">
        <w:rPr>
          <w:rFonts w:ascii="Arial" w:hAnsi="Arial" w:cs="Arial"/>
          <w:sz w:val="24"/>
          <w:szCs w:val="24"/>
          <w:lang w:val="mk-MK"/>
        </w:rPr>
        <w:t>Разговори со родителите по однос на одржување на хигиената и здравјето</w:t>
      </w:r>
    </w:p>
    <w:p w14:paraId="2CC8C190" w14:textId="77777777" w:rsidR="00C11D9C" w:rsidRPr="00EA5AEB" w:rsidRDefault="00C11D9C" w:rsidP="0018693A">
      <w:pPr>
        <w:pStyle w:val="ListParagraph"/>
        <w:numPr>
          <w:ilvl w:val="0"/>
          <w:numId w:val="14"/>
        </w:numPr>
        <w:overflowPunct w:val="0"/>
        <w:autoSpaceDE w:val="0"/>
        <w:autoSpaceDN w:val="0"/>
        <w:adjustRightInd w:val="0"/>
        <w:spacing w:after="0" w:line="360" w:lineRule="auto"/>
        <w:ind w:firstLine="450"/>
        <w:jc w:val="both"/>
        <w:textAlignment w:val="baseline"/>
        <w:rPr>
          <w:rFonts w:ascii="Arial" w:hAnsi="Arial" w:cs="Arial"/>
          <w:sz w:val="24"/>
          <w:szCs w:val="24"/>
          <w:lang w:val="mk-MK"/>
        </w:rPr>
      </w:pPr>
      <w:r w:rsidRPr="00EA5AEB">
        <w:rPr>
          <w:rFonts w:ascii="Arial" w:hAnsi="Arial" w:cs="Arial"/>
          <w:sz w:val="24"/>
          <w:szCs w:val="24"/>
          <w:lang w:val="mk-MK"/>
        </w:rPr>
        <w:t>Разработување на содржини со соодветна проблематика</w:t>
      </w:r>
    </w:p>
    <w:p w14:paraId="2CB68156" w14:textId="77777777" w:rsidR="00C11D9C" w:rsidRPr="00EA5AEB" w:rsidRDefault="00C11D9C" w:rsidP="0018693A">
      <w:pPr>
        <w:pStyle w:val="ListParagraph"/>
        <w:numPr>
          <w:ilvl w:val="0"/>
          <w:numId w:val="14"/>
        </w:numPr>
        <w:overflowPunct w:val="0"/>
        <w:autoSpaceDE w:val="0"/>
        <w:autoSpaceDN w:val="0"/>
        <w:adjustRightInd w:val="0"/>
        <w:spacing w:after="0" w:line="360" w:lineRule="auto"/>
        <w:ind w:firstLine="450"/>
        <w:jc w:val="both"/>
        <w:textAlignment w:val="baseline"/>
        <w:rPr>
          <w:rFonts w:ascii="Arial" w:hAnsi="Arial" w:cs="Arial"/>
          <w:sz w:val="24"/>
          <w:szCs w:val="24"/>
          <w:lang w:val="mk-MK"/>
        </w:rPr>
      </w:pPr>
      <w:r w:rsidRPr="00EA5AEB">
        <w:rPr>
          <w:rFonts w:ascii="Arial" w:hAnsi="Arial" w:cs="Arial"/>
          <w:sz w:val="24"/>
          <w:szCs w:val="24"/>
          <w:lang w:val="mk-MK"/>
        </w:rPr>
        <w:t>Редовно миење на рацете на децата</w:t>
      </w:r>
    </w:p>
    <w:p w14:paraId="708C99C7" w14:textId="77777777" w:rsidR="00C11D9C" w:rsidRPr="00EA5AEB" w:rsidRDefault="00C11D9C" w:rsidP="0018693A">
      <w:pPr>
        <w:pStyle w:val="ListParagraph"/>
        <w:numPr>
          <w:ilvl w:val="0"/>
          <w:numId w:val="14"/>
        </w:numPr>
        <w:overflowPunct w:val="0"/>
        <w:autoSpaceDE w:val="0"/>
        <w:autoSpaceDN w:val="0"/>
        <w:adjustRightInd w:val="0"/>
        <w:spacing w:after="0" w:line="360" w:lineRule="auto"/>
        <w:ind w:firstLine="450"/>
        <w:jc w:val="both"/>
        <w:textAlignment w:val="baseline"/>
        <w:rPr>
          <w:rFonts w:ascii="Arial" w:hAnsi="Arial" w:cs="Arial"/>
          <w:sz w:val="24"/>
          <w:szCs w:val="24"/>
          <w:lang w:val="mk-MK"/>
        </w:rPr>
      </w:pPr>
      <w:r w:rsidRPr="00EA5AEB">
        <w:rPr>
          <w:rFonts w:ascii="Arial" w:hAnsi="Arial" w:cs="Arial"/>
          <w:sz w:val="24"/>
          <w:szCs w:val="24"/>
          <w:lang w:val="mk-MK"/>
        </w:rPr>
        <w:t>Заедничко одржување на хигиената во просториите и предметите во нив.</w:t>
      </w:r>
    </w:p>
    <w:p w14:paraId="5CF469D1" w14:textId="77777777" w:rsidR="00C11D9C" w:rsidRPr="00EA5AEB" w:rsidRDefault="00C11D9C" w:rsidP="0018693A">
      <w:pPr>
        <w:pStyle w:val="ListParagraph"/>
        <w:numPr>
          <w:ilvl w:val="0"/>
          <w:numId w:val="14"/>
        </w:numPr>
        <w:overflowPunct w:val="0"/>
        <w:autoSpaceDE w:val="0"/>
        <w:autoSpaceDN w:val="0"/>
        <w:adjustRightInd w:val="0"/>
        <w:spacing w:after="0" w:line="360" w:lineRule="auto"/>
        <w:ind w:firstLine="450"/>
        <w:jc w:val="both"/>
        <w:textAlignment w:val="baseline"/>
        <w:rPr>
          <w:rFonts w:ascii="Arial" w:hAnsi="Arial" w:cs="Arial"/>
          <w:sz w:val="24"/>
          <w:szCs w:val="24"/>
          <w:lang w:val="mk-MK"/>
        </w:rPr>
      </w:pPr>
      <w:r w:rsidRPr="00EA5AEB">
        <w:rPr>
          <w:rFonts w:ascii="Arial" w:hAnsi="Arial" w:cs="Arial"/>
          <w:sz w:val="24"/>
          <w:szCs w:val="24"/>
          <w:lang w:val="mk-MK"/>
        </w:rPr>
        <w:t xml:space="preserve">Следење, воведување и почитување на насоките од страна на Министерството за здравство и подрачниот санитарен инспектор </w:t>
      </w:r>
    </w:p>
    <w:p w14:paraId="278C60F3" w14:textId="77777777" w:rsidR="00C11D9C" w:rsidRDefault="00C11D9C" w:rsidP="002042C0">
      <w:pPr>
        <w:spacing w:line="360" w:lineRule="auto"/>
        <w:ind w:left="720" w:firstLine="450"/>
        <w:jc w:val="both"/>
        <w:rPr>
          <w:rFonts w:ascii="Arial" w:hAnsi="Arial" w:cs="Arial"/>
          <w:sz w:val="24"/>
          <w:szCs w:val="24"/>
          <w:lang w:val="mk-MK"/>
        </w:rPr>
      </w:pPr>
      <w:r>
        <w:rPr>
          <w:rFonts w:ascii="Arial" w:hAnsi="Arial" w:cs="Arial"/>
          <w:sz w:val="24"/>
          <w:szCs w:val="24"/>
          <w:lang w:val="mk-MK"/>
        </w:rPr>
        <w:t>Согласно со целите на превентивно-здравствена заштита, таа ќе се реализира на три нивоа:</w:t>
      </w:r>
    </w:p>
    <w:p w14:paraId="4F7024F1" w14:textId="77777777" w:rsidR="00C11D9C" w:rsidRPr="00EA5AEB" w:rsidRDefault="00C11D9C" w:rsidP="0018693A">
      <w:pPr>
        <w:pStyle w:val="ListParagraph"/>
        <w:numPr>
          <w:ilvl w:val="0"/>
          <w:numId w:val="14"/>
        </w:numPr>
        <w:overflowPunct w:val="0"/>
        <w:autoSpaceDE w:val="0"/>
        <w:autoSpaceDN w:val="0"/>
        <w:adjustRightInd w:val="0"/>
        <w:spacing w:after="0" w:line="360" w:lineRule="auto"/>
        <w:ind w:firstLine="450"/>
        <w:jc w:val="both"/>
        <w:textAlignment w:val="baseline"/>
        <w:rPr>
          <w:rFonts w:ascii="Arial" w:hAnsi="Arial" w:cs="Arial"/>
          <w:sz w:val="24"/>
          <w:szCs w:val="24"/>
          <w:lang w:val="mk-MK"/>
        </w:rPr>
      </w:pPr>
      <w:r w:rsidRPr="00EA5AEB">
        <w:rPr>
          <w:rFonts w:ascii="Arial" w:hAnsi="Arial" w:cs="Arial"/>
          <w:sz w:val="24"/>
          <w:szCs w:val="24"/>
          <w:lang w:val="mk-MK"/>
        </w:rPr>
        <w:t>Конкретно преземени здравствени и хигиенски мерки</w:t>
      </w:r>
      <w:r>
        <w:rPr>
          <w:rFonts w:ascii="Arial" w:hAnsi="Arial" w:cs="Arial"/>
          <w:sz w:val="24"/>
          <w:szCs w:val="24"/>
          <w:lang w:val="mk-MK"/>
        </w:rPr>
        <w:t>;</w:t>
      </w:r>
    </w:p>
    <w:p w14:paraId="1C460326" w14:textId="77777777" w:rsidR="00C11D9C" w:rsidRPr="00EA5AEB" w:rsidRDefault="00C11D9C" w:rsidP="0018693A">
      <w:pPr>
        <w:pStyle w:val="ListParagraph"/>
        <w:numPr>
          <w:ilvl w:val="0"/>
          <w:numId w:val="14"/>
        </w:numPr>
        <w:overflowPunct w:val="0"/>
        <w:autoSpaceDE w:val="0"/>
        <w:autoSpaceDN w:val="0"/>
        <w:adjustRightInd w:val="0"/>
        <w:spacing w:after="0" w:line="360" w:lineRule="auto"/>
        <w:ind w:firstLine="450"/>
        <w:jc w:val="both"/>
        <w:textAlignment w:val="baseline"/>
        <w:rPr>
          <w:rFonts w:ascii="Arial" w:hAnsi="Arial" w:cs="Arial"/>
          <w:sz w:val="24"/>
          <w:szCs w:val="24"/>
          <w:lang w:val="mk-MK"/>
        </w:rPr>
      </w:pPr>
      <w:r w:rsidRPr="00EA5AEB">
        <w:rPr>
          <w:rFonts w:ascii="Arial" w:hAnsi="Arial" w:cs="Arial"/>
          <w:sz w:val="24"/>
          <w:szCs w:val="24"/>
          <w:lang w:val="mk-MK"/>
        </w:rPr>
        <w:t>Воспитно-образовно дејствување врз децата заради заштита на сопственото и туѓото здравје и заштита на околината</w:t>
      </w:r>
      <w:r>
        <w:rPr>
          <w:rFonts w:ascii="Arial" w:hAnsi="Arial" w:cs="Arial"/>
          <w:sz w:val="24"/>
          <w:szCs w:val="24"/>
          <w:lang w:val="mk-MK"/>
        </w:rPr>
        <w:t>;</w:t>
      </w:r>
    </w:p>
    <w:p w14:paraId="44F39B3A" w14:textId="77777777" w:rsidR="00C11D9C" w:rsidRPr="00EA5AEB" w:rsidRDefault="00C11D9C" w:rsidP="0018693A">
      <w:pPr>
        <w:pStyle w:val="ListParagraph"/>
        <w:numPr>
          <w:ilvl w:val="0"/>
          <w:numId w:val="14"/>
        </w:numPr>
        <w:overflowPunct w:val="0"/>
        <w:autoSpaceDE w:val="0"/>
        <w:autoSpaceDN w:val="0"/>
        <w:adjustRightInd w:val="0"/>
        <w:spacing w:after="0" w:line="360" w:lineRule="auto"/>
        <w:ind w:firstLine="450"/>
        <w:jc w:val="both"/>
        <w:textAlignment w:val="baseline"/>
        <w:rPr>
          <w:rFonts w:ascii="Arial" w:hAnsi="Arial" w:cs="Arial"/>
          <w:sz w:val="24"/>
          <w:szCs w:val="24"/>
          <w:lang w:val="mk-MK"/>
        </w:rPr>
      </w:pPr>
      <w:r w:rsidRPr="00EA5AEB">
        <w:rPr>
          <w:rFonts w:ascii="Arial" w:hAnsi="Arial" w:cs="Arial"/>
          <w:sz w:val="24"/>
          <w:szCs w:val="24"/>
          <w:lang w:val="mk-MK"/>
        </w:rPr>
        <w:t xml:space="preserve">Стручно усовршување на воспитно-образовниот и згрижувачко-воспитниот кадар за поттикнување на физичкото и психичкото здравје кај децата. </w:t>
      </w:r>
    </w:p>
    <w:p w14:paraId="5096D26A" w14:textId="77777777" w:rsidR="00C11D9C" w:rsidRDefault="00C11D9C" w:rsidP="006A0D18">
      <w:pPr>
        <w:pStyle w:val="ListParagraph"/>
        <w:spacing w:line="360" w:lineRule="auto"/>
        <w:ind w:left="1440" w:firstLine="540"/>
        <w:jc w:val="both"/>
        <w:rPr>
          <w:rFonts w:ascii="Arial" w:hAnsi="Arial" w:cs="Arial"/>
          <w:sz w:val="24"/>
          <w:szCs w:val="24"/>
          <w:lang w:val="mk-MK"/>
        </w:rPr>
      </w:pPr>
    </w:p>
    <w:p w14:paraId="45131E40" w14:textId="77777777" w:rsidR="00C11D9C" w:rsidRPr="00947043" w:rsidRDefault="00C11D9C" w:rsidP="006A0D18">
      <w:pPr>
        <w:spacing w:line="360" w:lineRule="auto"/>
        <w:ind w:firstLine="540"/>
        <w:jc w:val="both"/>
        <w:rPr>
          <w:rFonts w:ascii="Arial" w:hAnsi="Arial" w:cs="Arial"/>
          <w:b/>
          <w:color w:val="92D050"/>
          <w:sz w:val="24"/>
          <w:szCs w:val="24"/>
          <w:lang w:val="mk-MK"/>
        </w:rPr>
      </w:pPr>
      <w:r w:rsidRPr="00BE59F1">
        <w:rPr>
          <w:rFonts w:ascii="Arial" w:hAnsi="Arial" w:cs="Arial"/>
          <w:b/>
          <w:sz w:val="24"/>
          <w:szCs w:val="24"/>
          <w:lang w:val="mk-MK"/>
        </w:rPr>
        <w:t>в) Културно-информативна и спортско рекреативна дејност</w:t>
      </w:r>
    </w:p>
    <w:p w14:paraId="097C4CC1" w14:textId="77777777" w:rsidR="00C11D9C" w:rsidRPr="003F7091" w:rsidRDefault="00C11D9C" w:rsidP="006A0D18">
      <w:pPr>
        <w:spacing w:line="360" w:lineRule="auto"/>
        <w:ind w:firstLine="540"/>
        <w:jc w:val="both"/>
        <w:rPr>
          <w:rFonts w:ascii="Arial" w:hAnsi="Arial" w:cs="Arial"/>
          <w:sz w:val="24"/>
          <w:szCs w:val="24"/>
          <w:lang w:val="mk-MK"/>
        </w:rPr>
      </w:pPr>
      <w:r>
        <w:rPr>
          <w:rFonts w:ascii="Arial" w:hAnsi="Arial" w:cs="Arial"/>
          <w:b/>
          <w:sz w:val="24"/>
          <w:szCs w:val="24"/>
          <w:lang w:val="en-GB"/>
        </w:rPr>
        <w:tab/>
      </w:r>
      <w:r w:rsidRPr="00BE59F1">
        <w:rPr>
          <w:rFonts w:ascii="Arial" w:hAnsi="Arial" w:cs="Arial"/>
          <w:sz w:val="24"/>
          <w:szCs w:val="24"/>
          <w:lang w:val="mk-MK"/>
        </w:rPr>
        <w:t>Во текот на</w:t>
      </w:r>
      <w:r w:rsidR="00E51E40">
        <w:rPr>
          <w:rFonts w:ascii="Arial" w:hAnsi="Arial" w:cs="Arial"/>
          <w:sz w:val="24"/>
          <w:szCs w:val="24"/>
          <w:lang w:val="mk-MK"/>
        </w:rPr>
        <w:t xml:space="preserve"> 202</w:t>
      </w:r>
      <w:r w:rsidR="006F5B67">
        <w:rPr>
          <w:rFonts w:ascii="Arial" w:hAnsi="Arial" w:cs="Arial"/>
          <w:sz w:val="24"/>
          <w:szCs w:val="24"/>
        </w:rPr>
        <w:t>5</w:t>
      </w:r>
      <w:r w:rsidR="00E51E40">
        <w:rPr>
          <w:rFonts w:ascii="Arial" w:hAnsi="Arial" w:cs="Arial"/>
          <w:sz w:val="24"/>
          <w:szCs w:val="24"/>
          <w:lang w:val="mk-MK"/>
        </w:rPr>
        <w:t>/202</w:t>
      </w:r>
      <w:r w:rsidR="006F5B67">
        <w:rPr>
          <w:rFonts w:ascii="Arial" w:hAnsi="Arial" w:cs="Arial"/>
          <w:sz w:val="24"/>
          <w:szCs w:val="24"/>
        </w:rPr>
        <w:t>6</w:t>
      </w:r>
      <w:r>
        <w:rPr>
          <w:rFonts w:ascii="Arial" w:hAnsi="Arial" w:cs="Arial"/>
          <w:sz w:val="24"/>
          <w:szCs w:val="24"/>
          <w:lang w:val="mk-MK"/>
        </w:rPr>
        <w:t xml:space="preserve"> година, како и досега ќе се реализира богата културно-информативна и спортско-рекреативна дејност преку различни активности во и надвор од  градинката. </w:t>
      </w:r>
      <w:r w:rsidRPr="003F7091">
        <w:rPr>
          <w:rFonts w:ascii="Arial" w:hAnsi="Arial" w:cs="Arial"/>
          <w:sz w:val="24"/>
          <w:szCs w:val="24"/>
          <w:lang w:val="mk-MK"/>
        </w:rPr>
        <w:t>За реализација на истата ќе биде реализирана соработката со родителите и со надворешната сре</w:t>
      </w:r>
      <w:r>
        <w:rPr>
          <w:rFonts w:ascii="Arial" w:hAnsi="Arial" w:cs="Arial"/>
          <w:sz w:val="24"/>
          <w:szCs w:val="24"/>
          <w:lang w:val="mk-MK"/>
        </w:rPr>
        <w:t xml:space="preserve">дина воопшто </w:t>
      </w:r>
      <w:r w:rsidRPr="003F7091">
        <w:rPr>
          <w:rFonts w:ascii="Arial" w:hAnsi="Arial" w:cs="Arial"/>
          <w:sz w:val="24"/>
          <w:szCs w:val="24"/>
          <w:lang w:val="mk-MK"/>
        </w:rPr>
        <w:t>.</w:t>
      </w:r>
    </w:p>
    <w:p w14:paraId="009930E1" w14:textId="77777777" w:rsidR="00C11D9C" w:rsidRPr="00BE59F1" w:rsidRDefault="00C11D9C" w:rsidP="006A0D18">
      <w:pPr>
        <w:spacing w:line="360" w:lineRule="auto"/>
        <w:ind w:firstLine="540"/>
        <w:jc w:val="both"/>
        <w:rPr>
          <w:rFonts w:ascii="Arial" w:hAnsi="Arial" w:cs="Arial"/>
          <w:sz w:val="24"/>
          <w:szCs w:val="24"/>
          <w:lang w:val="mk-MK"/>
        </w:rPr>
      </w:pPr>
      <w:r>
        <w:rPr>
          <w:rFonts w:ascii="Arial" w:hAnsi="Arial" w:cs="Arial"/>
          <w:sz w:val="24"/>
          <w:szCs w:val="24"/>
          <w:lang w:val="mk-MK"/>
        </w:rPr>
        <w:tab/>
        <w:t>Со цел да се развијат кај децата навики за следење на културните збиднувања</w:t>
      </w:r>
      <w:r w:rsidR="0097570F">
        <w:rPr>
          <w:rFonts w:ascii="Arial" w:hAnsi="Arial" w:cs="Arial"/>
          <w:sz w:val="24"/>
          <w:szCs w:val="24"/>
          <w:lang w:val="mk-MK"/>
        </w:rPr>
        <w:t xml:space="preserve"> и</w:t>
      </w:r>
      <w:r>
        <w:rPr>
          <w:rFonts w:ascii="Arial" w:hAnsi="Arial" w:cs="Arial"/>
          <w:sz w:val="24"/>
          <w:szCs w:val="24"/>
          <w:lang w:val="mk-MK"/>
        </w:rPr>
        <w:t xml:space="preserve">  учество во нив, потоа навики за спортско и рекреативно искористување на слободно</w:t>
      </w:r>
      <w:r w:rsidR="002A5F57">
        <w:rPr>
          <w:rFonts w:ascii="Arial" w:hAnsi="Arial" w:cs="Arial"/>
          <w:sz w:val="24"/>
          <w:szCs w:val="24"/>
          <w:lang w:val="mk-MK"/>
        </w:rPr>
        <w:t xml:space="preserve">то време, </w:t>
      </w:r>
      <w:r>
        <w:rPr>
          <w:rFonts w:ascii="Arial" w:hAnsi="Arial" w:cs="Arial"/>
          <w:sz w:val="24"/>
          <w:szCs w:val="24"/>
          <w:lang w:val="mk-MK"/>
        </w:rPr>
        <w:t xml:space="preserve"> покрај редовните</w:t>
      </w:r>
      <w:r w:rsidR="002A5F57">
        <w:rPr>
          <w:rFonts w:ascii="Arial" w:hAnsi="Arial" w:cs="Arial"/>
          <w:sz w:val="24"/>
          <w:szCs w:val="24"/>
        </w:rPr>
        <w:t xml:space="preserve"> </w:t>
      </w:r>
      <w:r w:rsidR="002A5F57">
        <w:rPr>
          <w:rFonts w:ascii="Arial" w:hAnsi="Arial" w:cs="Arial"/>
          <w:sz w:val="24"/>
          <w:szCs w:val="24"/>
          <w:lang w:val="mk-MK"/>
        </w:rPr>
        <w:t>ќе бидат спроведени</w:t>
      </w:r>
      <w:r>
        <w:rPr>
          <w:rFonts w:ascii="Arial" w:hAnsi="Arial" w:cs="Arial"/>
          <w:sz w:val="24"/>
          <w:szCs w:val="24"/>
          <w:lang w:val="mk-MK"/>
        </w:rPr>
        <w:t xml:space="preserve"> и следниве активности:</w:t>
      </w:r>
    </w:p>
    <w:p w14:paraId="0FF4D406" w14:textId="77777777" w:rsidR="00C11D9C" w:rsidRPr="002A5F57" w:rsidRDefault="00C11D9C" w:rsidP="00271F91">
      <w:pPr>
        <w:pStyle w:val="ListParagraph"/>
        <w:numPr>
          <w:ilvl w:val="0"/>
          <w:numId w:val="48"/>
        </w:numPr>
        <w:overflowPunct w:val="0"/>
        <w:autoSpaceDE w:val="0"/>
        <w:autoSpaceDN w:val="0"/>
        <w:adjustRightInd w:val="0"/>
        <w:spacing w:after="0" w:line="360" w:lineRule="auto"/>
        <w:jc w:val="both"/>
        <w:textAlignment w:val="baseline"/>
        <w:rPr>
          <w:rFonts w:ascii="Arial" w:hAnsi="Arial" w:cs="Arial"/>
          <w:sz w:val="24"/>
          <w:szCs w:val="24"/>
          <w:lang w:val="en-GB"/>
        </w:rPr>
      </w:pPr>
      <w:r w:rsidRPr="002A5F57">
        <w:rPr>
          <w:rFonts w:ascii="Arial" w:hAnsi="Arial" w:cs="Arial"/>
          <w:sz w:val="24"/>
          <w:szCs w:val="24"/>
          <w:lang w:val="mk-MK"/>
        </w:rPr>
        <w:lastRenderedPageBreak/>
        <w:t>Учество на ликовни изложби со ликовни творби на децата во и надвор од  градинката;</w:t>
      </w:r>
    </w:p>
    <w:p w14:paraId="3E76AB12" w14:textId="77777777" w:rsidR="00C11D9C" w:rsidRPr="002A5F57" w:rsidRDefault="00C11D9C" w:rsidP="00271F91">
      <w:pPr>
        <w:pStyle w:val="ListParagraph"/>
        <w:numPr>
          <w:ilvl w:val="0"/>
          <w:numId w:val="48"/>
        </w:numPr>
        <w:overflowPunct w:val="0"/>
        <w:autoSpaceDE w:val="0"/>
        <w:autoSpaceDN w:val="0"/>
        <w:adjustRightInd w:val="0"/>
        <w:spacing w:after="0" w:line="360" w:lineRule="auto"/>
        <w:jc w:val="both"/>
        <w:textAlignment w:val="baseline"/>
        <w:rPr>
          <w:rFonts w:ascii="Arial" w:hAnsi="Arial" w:cs="Arial"/>
          <w:sz w:val="24"/>
          <w:szCs w:val="24"/>
          <w:lang w:val="en-GB"/>
        </w:rPr>
      </w:pPr>
      <w:r w:rsidRPr="002A5F57">
        <w:rPr>
          <w:rFonts w:ascii="Arial" w:hAnsi="Arial" w:cs="Arial"/>
          <w:sz w:val="24"/>
          <w:szCs w:val="24"/>
          <w:lang w:val="mk-MK"/>
        </w:rPr>
        <w:t>Средби со ликовни и дра</w:t>
      </w:r>
      <w:r w:rsidR="003271B3" w:rsidRPr="002A5F57">
        <w:rPr>
          <w:rFonts w:ascii="Arial" w:hAnsi="Arial" w:cs="Arial"/>
          <w:sz w:val="24"/>
          <w:szCs w:val="24"/>
          <w:lang w:val="mk-MK"/>
        </w:rPr>
        <w:t>мски уметници, со писатели и др</w:t>
      </w:r>
      <w:r w:rsidRPr="002A5F57">
        <w:rPr>
          <w:rFonts w:ascii="Arial" w:hAnsi="Arial" w:cs="Arial"/>
          <w:sz w:val="24"/>
          <w:szCs w:val="24"/>
          <w:lang w:val="mk-MK"/>
        </w:rPr>
        <w:t>;</w:t>
      </w:r>
    </w:p>
    <w:p w14:paraId="698D9C0E" w14:textId="77777777" w:rsidR="00C11D9C" w:rsidRPr="002A5F57" w:rsidRDefault="00C11D9C" w:rsidP="00271F91">
      <w:pPr>
        <w:pStyle w:val="ListParagraph"/>
        <w:numPr>
          <w:ilvl w:val="0"/>
          <w:numId w:val="48"/>
        </w:numPr>
        <w:overflowPunct w:val="0"/>
        <w:autoSpaceDE w:val="0"/>
        <w:autoSpaceDN w:val="0"/>
        <w:adjustRightInd w:val="0"/>
        <w:spacing w:after="0" w:line="360" w:lineRule="auto"/>
        <w:jc w:val="both"/>
        <w:textAlignment w:val="baseline"/>
        <w:rPr>
          <w:rFonts w:ascii="Arial" w:hAnsi="Arial" w:cs="Arial"/>
          <w:sz w:val="24"/>
          <w:szCs w:val="24"/>
          <w:lang w:val="en-GB"/>
        </w:rPr>
      </w:pPr>
      <w:r w:rsidRPr="002A5F57">
        <w:rPr>
          <w:rFonts w:ascii="Arial" w:hAnsi="Arial" w:cs="Arial"/>
          <w:sz w:val="24"/>
          <w:szCs w:val="24"/>
          <w:lang w:val="mk-MK"/>
        </w:rPr>
        <w:t>Посета на</w:t>
      </w:r>
      <w:r w:rsidR="002A5F57" w:rsidRPr="002A5F57">
        <w:rPr>
          <w:rFonts w:ascii="Arial" w:hAnsi="Arial" w:cs="Arial"/>
          <w:sz w:val="24"/>
          <w:szCs w:val="24"/>
          <w:lang w:val="mk-MK"/>
        </w:rPr>
        <w:t xml:space="preserve"> галерија, музеј, библиотека</w:t>
      </w:r>
      <w:r w:rsidRPr="002A5F57">
        <w:rPr>
          <w:rFonts w:ascii="Arial" w:hAnsi="Arial" w:cs="Arial"/>
          <w:sz w:val="24"/>
          <w:szCs w:val="24"/>
          <w:lang w:val="mk-MK"/>
        </w:rPr>
        <w:t>;</w:t>
      </w:r>
    </w:p>
    <w:p w14:paraId="78A8A464" w14:textId="77777777" w:rsidR="00C11D9C" w:rsidRPr="002A5F57" w:rsidRDefault="00C11D9C" w:rsidP="00271F91">
      <w:pPr>
        <w:pStyle w:val="ListParagraph"/>
        <w:numPr>
          <w:ilvl w:val="0"/>
          <w:numId w:val="48"/>
        </w:numPr>
        <w:overflowPunct w:val="0"/>
        <w:autoSpaceDE w:val="0"/>
        <w:autoSpaceDN w:val="0"/>
        <w:adjustRightInd w:val="0"/>
        <w:spacing w:after="0" w:line="360" w:lineRule="auto"/>
        <w:jc w:val="both"/>
        <w:textAlignment w:val="baseline"/>
        <w:rPr>
          <w:rFonts w:ascii="Arial" w:hAnsi="Arial" w:cs="Arial"/>
          <w:sz w:val="24"/>
          <w:szCs w:val="24"/>
          <w:lang w:val="en-GB"/>
        </w:rPr>
      </w:pPr>
      <w:r w:rsidRPr="002A5F57">
        <w:rPr>
          <w:rFonts w:ascii="Arial" w:hAnsi="Arial" w:cs="Arial"/>
          <w:sz w:val="24"/>
          <w:szCs w:val="24"/>
          <w:lang w:val="mk-MK"/>
        </w:rPr>
        <w:t>Организирање и следење куклени и драмски претстави;</w:t>
      </w:r>
    </w:p>
    <w:p w14:paraId="78B79253" w14:textId="77777777" w:rsidR="00C11D9C" w:rsidRPr="002A5F57" w:rsidRDefault="00C11D9C" w:rsidP="00271F91">
      <w:pPr>
        <w:pStyle w:val="ListParagraph"/>
        <w:numPr>
          <w:ilvl w:val="0"/>
          <w:numId w:val="48"/>
        </w:numPr>
        <w:overflowPunct w:val="0"/>
        <w:autoSpaceDE w:val="0"/>
        <w:autoSpaceDN w:val="0"/>
        <w:adjustRightInd w:val="0"/>
        <w:spacing w:after="0" w:line="360" w:lineRule="auto"/>
        <w:jc w:val="both"/>
        <w:textAlignment w:val="baseline"/>
        <w:rPr>
          <w:rFonts w:ascii="Arial" w:hAnsi="Arial" w:cs="Arial"/>
          <w:sz w:val="24"/>
          <w:szCs w:val="24"/>
          <w:lang w:val="en-GB"/>
        </w:rPr>
      </w:pPr>
      <w:r w:rsidRPr="002A5F57">
        <w:rPr>
          <w:rFonts w:ascii="Arial" w:hAnsi="Arial" w:cs="Arial"/>
          <w:sz w:val="24"/>
          <w:szCs w:val="24"/>
          <w:lang w:val="mk-MK"/>
        </w:rPr>
        <w:t>Учество во приредби по повод празници во и надвор од  градинката;</w:t>
      </w:r>
    </w:p>
    <w:p w14:paraId="3575800D" w14:textId="77777777" w:rsidR="00C11D9C" w:rsidRPr="002A5F57" w:rsidRDefault="00C11D9C" w:rsidP="00271F91">
      <w:pPr>
        <w:pStyle w:val="ListParagraph"/>
        <w:numPr>
          <w:ilvl w:val="0"/>
          <w:numId w:val="48"/>
        </w:numPr>
        <w:overflowPunct w:val="0"/>
        <w:autoSpaceDE w:val="0"/>
        <w:autoSpaceDN w:val="0"/>
        <w:adjustRightInd w:val="0"/>
        <w:spacing w:after="0" w:line="360" w:lineRule="auto"/>
        <w:jc w:val="both"/>
        <w:textAlignment w:val="baseline"/>
        <w:rPr>
          <w:rFonts w:ascii="Arial" w:hAnsi="Arial" w:cs="Arial"/>
          <w:sz w:val="24"/>
          <w:szCs w:val="24"/>
          <w:lang w:val="en-GB"/>
        </w:rPr>
      </w:pPr>
      <w:r w:rsidRPr="002A5F57">
        <w:rPr>
          <w:rFonts w:ascii="Arial" w:hAnsi="Arial" w:cs="Arial"/>
          <w:sz w:val="24"/>
          <w:szCs w:val="24"/>
          <w:lang w:val="mk-MK"/>
        </w:rPr>
        <w:t>Учество во различни други прослави на празници и родендени;</w:t>
      </w:r>
    </w:p>
    <w:p w14:paraId="77BE3CF9" w14:textId="77777777" w:rsidR="00C11D9C" w:rsidRPr="002A5F57" w:rsidRDefault="00C11D9C" w:rsidP="00271F91">
      <w:pPr>
        <w:pStyle w:val="ListParagraph"/>
        <w:numPr>
          <w:ilvl w:val="0"/>
          <w:numId w:val="48"/>
        </w:numPr>
        <w:overflowPunct w:val="0"/>
        <w:autoSpaceDE w:val="0"/>
        <w:autoSpaceDN w:val="0"/>
        <w:adjustRightInd w:val="0"/>
        <w:spacing w:after="0" w:line="360" w:lineRule="auto"/>
        <w:jc w:val="both"/>
        <w:textAlignment w:val="baseline"/>
        <w:rPr>
          <w:rFonts w:ascii="Arial" w:hAnsi="Arial" w:cs="Arial"/>
          <w:sz w:val="24"/>
          <w:szCs w:val="24"/>
          <w:lang w:val="en-GB"/>
        </w:rPr>
      </w:pPr>
      <w:r w:rsidRPr="002A5F57">
        <w:rPr>
          <w:rFonts w:ascii="Arial" w:hAnsi="Arial" w:cs="Arial"/>
          <w:sz w:val="24"/>
          <w:szCs w:val="24"/>
          <w:lang w:val="mk-MK"/>
        </w:rPr>
        <w:t>Користење на спортски реквизити и редовни гимнастички вежби;</w:t>
      </w:r>
    </w:p>
    <w:p w14:paraId="58361CE2" w14:textId="77777777" w:rsidR="00C11D9C" w:rsidRPr="002A5F57" w:rsidRDefault="00C11D9C" w:rsidP="00271F91">
      <w:pPr>
        <w:pStyle w:val="ListParagraph"/>
        <w:numPr>
          <w:ilvl w:val="0"/>
          <w:numId w:val="48"/>
        </w:numPr>
        <w:overflowPunct w:val="0"/>
        <w:autoSpaceDE w:val="0"/>
        <w:autoSpaceDN w:val="0"/>
        <w:adjustRightInd w:val="0"/>
        <w:spacing w:after="0" w:line="360" w:lineRule="auto"/>
        <w:jc w:val="both"/>
        <w:textAlignment w:val="baseline"/>
        <w:rPr>
          <w:rFonts w:ascii="Arial" w:hAnsi="Arial" w:cs="Arial"/>
          <w:sz w:val="24"/>
          <w:szCs w:val="24"/>
          <w:lang w:val="en-GB"/>
        </w:rPr>
      </w:pPr>
      <w:r w:rsidRPr="002A5F57">
        <w:rPr>
          <w:rFonts w:ascii="Arial" w:hAnsi="Arial" w:cs="Arial"/>
          <w:sz w:val="24"/>
          <w:szCs w:val="24"/>
          <w:lang w:val="mk-MK"/>
        </w:rPr>
        <w:t>Литературни и други активности;</w:t>
      </w:r>
    </w:p>
    <w:p w14:paraId="2EFEF0D4" w14:textId="77777777" w:rsidR="00C11D9C" w:rsidRPr="002A5F57" w:rsidRDefault="00C11D9C" w:rsidP="00271F91">
      <w:pPr>
        <w:pStyle w:val="ListParagraph"/>
        <w:numPr>
          <w:ilvl w:val="0"/>
          <w:numId w:val="48"/>
        </w:numPr>
        <w:overflowPunct w:val="0"/>
        <w:autoSpaceDE w:val="0"/>
        <w:autoSpaceDN w:val="0"/>
        <w:adjustRightInd w:val="0"/>
        <w:spacing w:after="0" w:line="360" w:lineRule="auto"/>
        <w:jc w:val="both"/>
        <w:textAlignment w:val="baseline"/>
        <w:rPr>
          <w:rFonts w:ascii="Arial" w:hAnsi="Arial" w:cs="Arial"/>
          <w:sz w:val="24"/>
          <w:szCs w:val="24"/>
          <w:lang w:val="en-GB"/>
        </w:rPr>
      </w:pPr>
      <w:r w:rsidRPr="002A5F57">
        <w:rPr>
          <w:rFonts w:ascii="Arial" w:hAnsi="Arial" w:cs="Arial"/>
          <w:sz w:val="24"/>
          <w:szCs w:val="24"/>
          <w:lang w:val="mk-MK"/>
        </w:rPr>
        <w:t>Посети на фабрики и други значајни објекти;</w:t>
      </w:r>
    </w:p>
    <w:p w14:paraId="0569CFFC" w14:textId="77777777" w:rsidR="00A05245" w:rsidRDefault="00C11D9C" w:rsidP="00271F91">
      <w:pPr>
        <w:pStyle w:val="ListParagraph"/>
        <w:numPr>
          <w:ilvl w:val="0"/>
          <w:numId w:val="48"/>
        </w:numPr>
        <w:spacing w:line="360" w:lineRule="auto"/>
        <w:jc w:val="both"/>
        <w:rPr>
          <w:rFonts w:ascii="Arial" w:hAnsi="Arial" w:cs="Arial"/>
          <w:sz w:val="24"/>
          <w:szCs w:val="24"/>
          <w:lang w:val="mk-MK"/>
        </w:rPr>
      </w:pPr>
      <w:r w:rsidRPr="002A5F57">
        <w:rPr>
          <w:rFonts w:ascii="Arial" w:hAnsi="Arial" w:cs="Arial"/>
          <w:sz w:val="24"/>
          <w:szCs w:val="24"/>
          <w:lang w:val="mk-MK"/>
        </w:rPr>
        <w:t>Разговори со децата за културните збиднувања во градот, за слободното време и др.</w:t>
      </w:r>
    </w:p>
    <w:p w14:paraId="475C974A" w14:textId="77777777" w:rsidR="002A5F57" w:rsidRPr="002A5F57" w:rsidRDefault="002A5F57" w:rsidP="002A5F57">
      <w:pPr>
        <w:pStyle w:val="ListParagraph"/>
        <w:spacing w:line="360" w:lineRule="auto"/>
        <w:jc w:val="both"/>
        <w:rPr>
          <w:rFonts w:ascii="Arial" w:hAnsi="Arial" w:cs="Arial"/>
          <w:sz w:val="24"/>
          <w:szCs w:val="24"/>
          <w:lang w:val="mk-MK"/>
        </w:rPr>
      </w:pPr>
    </w:p>
    <w:p w14:paraId="4624DA2F" w14:textId="77777777" w:rsidR="00C11D9C" w:rsidRPr="00A05245" w:rsidRDefault="00C11D9C" w:rsidP="00A05245">
      <w:pPr>
        <w:pStyle w:val="ListParagraph"/>
        <w:spacing w:line="360" w:lineRule="auto"/>
        <w:jc w:val="both"/>
        <w:rPr>
          <w:rFonts w:ascii="Arial" w:hAnsi="Arial" w:cs="Arial"/>
          <w:sz w:val="24"/>
          <w:szCs w:val="24"/>
          <w:lang w:val="mk-MK"/>
        </w:rPr>
      </w:pPr>
      <w:r w:rsidRPr="00A05245">
        <w:rPr>
          <w:rFonts w:ascii="Arial" w:hAnsi="Arial" w:cs="Arial"/>
          <w:b/>
          <w:sz w:val="24"/>
          <w:szCs w:val="24"/>
          <w:lang w:val="mk-MK"/>
        </w:rPr>
        <w:t>г) Еколошко воспитание</w:t>
      </w:r>
    </w:p>
    <w:p w14:paraId="0ED310EC" w14:textId="77777777" w:rsidR="00C11D9C" w:rsidRDefault="00C11D9C" w:rsidP="00D36D1D">
      <w:pPr>
        <w:spacing w:line="360" w:lineRule="auto"/>
        <w:ind w:firstLine="360"/>
        <w:jc w:val="both"/>
        <w:rPr>
          <w:rFonts w:ascii="Arial" w:hAnsi="Arial" w:cs="Arial"/>
          <w:sz w:val="24"/>
          <w:szCs w:val="24"/>
          <w:lang w:val="mk-MK"/>
        </w:rPr>
      </w:pPr>
      <w:r w:rsidRPr="002B2C4E">
        <w:rPr>
          <w:rFonts w:ascii="Arial" w:hAnsi="Arial" w:cs="Arial"/>
          <w:sz w:val="24"/>
          <w:szCs w:val="24"/>
          <w:lang w:val="mk-MK"/>
        </w:rPr>
        <w:t>Има</w:t>
      </w:r>
      <w:r>
        <w:rPr>
          <w:rFonts w:ascii="Arial" w:hAnsi="Arial" w:cs="Arial"/>
          <w:sz w:val="24"/>
          <w:szCs w:val="24"/>
          <w:lang w:val="mk-MK"/>
        </w:rPr>
        <w:t>јќи го предвид детето како дел од целокупниот еко-систем, целта на еколошкото воспитание и оваа година ќе биде правилно насочување на неговата комуникација со живата и неживата околина која го опкружува. За таа цел ќе биде реализирано следното:</w:t>
      </w:r>
    </w:p>
    <w:p w14:paraId="523CEB06" w14:textId="77777777" w:rsidR="00C11D9C" w:rsidRPr="002A5F57" w:rsidRDefault="00C11D9C" w:rsidP="00271F91">
      <w:pPr>
        <w:pStyle w:val="ListParagraph"/>
        <w:numPr>
          <w:ilvl w:val="0"/>
          <w:numId w:val="49"/>
        </w:numPr>
        <w:overflowPunct w:val="0"/>
        <w:autoSpaceDE w:val="0"/>
        <w:autoSpaceDN w:val="0"/>
        <w:adjustRightInd w:val="0"/>
        <w:spacing w:after="0" w:line="360" w:lineRule="auto"/>
        <w:jc w:val="both"/>
        <w:textAlignment w:val="baseline"/>
        <w:rPr>
          <w:rFonts w:ascii="Arial" w:hAnsi="Arial" w:cs="Arial"/>
          <w:sz w:val="24"/>
          <w:szCs w:val="24"/>
          <w:lang w:val="mk-MK"/>
        </w:rPr>
      </w:pPr>
      <w:r w:rsidRPr="002A5F57">
        <w:rPr>
          <w:rFonts w:ascii="Arial" w:hAnsi="Arial" w:cs="Arial"/>
          <w:sz w:val="24"/>
          <w:szCs w:val="24"/>
          <w:lang w:val="mk-MK"/>
        </w:rPr>
        <w:t>Запознавање на детето со околината преку чести контакти со неа ;</w:t>
      </w:r>
    </w:p>
    <w:p w14:paraId="0611355A" w14:textId="77777777" w:rsidR="00C11D9C" w:rsidRPr="002A5F57" w:rsidRDefault="00C11D9C" w:rsidP="00271F91">
      <w:pPr>
        <w:pStyle w:val="ListParagraph"/>
        <w:numPr>
          <w:ilvl w:val="0"/>
          <w:numId w:val="49"/>
        </w:numPr>
        <w:overflowPunct w:val="0"/>
        <w:autoSpaceDE w:val="0"/>
        <w:autoSpaceDN w:val="0"/>
        <w:adjustRightInd w:val="0"/>
        <w:spacing w:after="0" w:line="360" w:lineRule="auto"/>
        <w:jc w:val="both"/>
        <w:textAlignment w:val="baseline"/>
        <w:rPr>
          <w:rFonts w:ascii="Arial" w:hAnsi="Arial" w:cs="Arial"/>
          <w:sz w:val="24"/>
          <w:szCs w:val="24"/>
          <w:lang w:val="mk-MK"/>
        </w:rPr>
      </w:pPr>
      <w:r w:rsidRPr="002A5F57">
        <w:rPr>
          <w:rFonts w:ascii="Arial" w:hAnsi="Arial" w:cs="Arial"/>
          <w:sz w:val="24"/>
          <w:szCs w:val="24"/>
          <w:lang w:val="mk-MK"/>
        </w:rPr>
        <w:t>Превземање конкретни еколошки акции (чистење и раззеленување на дворот, уредување на занималната, одгледување различни растенија, грижа за животните и птиците, особено во зима, организирање еко – квизови и сл.);</w:t>
      </w:r>
    </w:p>
    <w:p w14:paraId="5D386DF3" w14:textId="77777777" w:rsidR="00C11D9C" w:rsidRPr="002A5F57" w:rsidRDefault="00C11D9C" w:rsidP="00271F91">
      <w:pPr>
        <w:pStyle w:val="ListParagraph"/>
        <w:numPr>
          <w:ilvl w:val="0"/>
          <w:numId w:val="49"/>
        </w:numPr>
        <w:overflowPunct w:val="0"/>
        <w:autoSpaceDE w:val="0"/>
        <w:autoSpaceDN w:val="0"/>
        <w:adjustRightInd w:val="0"/>
        <w:spacing w:after="0" w:line="360" w:lineRule="auto"/>
        <w:jc w:val="both"/>
        <w:textAlignment w:val="baseline"/>
        <w:rPr>
          <w:rFonts w:ascii="Arial" w:hAnsi="Arial" w:cs="Arial"/>
          <w:sz w:val="24"/>
          <w:szCs w:val="24"/>
          <w:lang w:val="mk-MK"/>
        </w:rPr>
      </w:pPr>
      <w:r w:rsidRPr="002A5F57">
        <w:rPr>
          <w:rFonts w:ascii="Arial" w:hAnsi="Arial" w:cs="Arial"/>
          <w:sz w:val="24"/>
          <w:szCs w:val="24"/>
          <w:lang w:val="mk-MK"/>
        </w:rPr>
        <w:t>Разработување соодветни содржини (приказни, песни, драмски текстови, разговори и сл.);</w:t>
      </w:r>
    </w:p>
    <w:p w14:paraId="58DEDC37" w14:textId="77777777" w:rsidR="00C11D9C" w:rsidRPr="002A5F57" w:rsidRDefault="00C11D9C" w:rsidP="00271F91">
      <w:pPr>
        <w:pStyle w:val="ListParagraph"/>
        <w:numPr>
          <w:ilvl w:val="0"/>
          <w:numId w:val="49"/>
        </w:numPr>
        <w:overflowPunct w:val="0"/>
        <w:autoSpaceDE w:val="0"/>
        <w:autoSpaceDN w:val="0"/>
        <w:adjustRightInd w:val="0"/>
        <w:spacing w:after="0" w:line="360" w:lineRule="auto"/>
        <w:jc w:val="both"/>
        <w:textAlignment w:val="baseline"/>
        <w:rPr>
          <w:rFonts w:ascii="Arial" w:hAnsi="Arial" w:cs="Arial"/>
          <w:sz w:val="24"/>
          <w:szCs w:val="24"/>
          <w:lang w:val="mk-MK"/>
        </w:rPr>
      </w:pPr>
      <w:r w:rsidRPr="002A5F57">
        <w:rPr>
          <w:rFonts w:ascii="Arial" w:hAnsi="Arial" w:cs="Arial"/>
          <w:sz w:val="24"/>
          <w:szCs w:val="24"/>
          <w:lang w:val="mk-MK"/>
        </w:rPr>
        <w:t>Разговори со членови на разни еколошки друштва;</w:t>
      </w:r>
    </w:p>
    <w:p w14:paraId="78B31B1E" w14:textId="77777777" w:rsidR="00C11D9C" w:rsidRPr="002A5F57" w:rsidRDefault="00C11D9C" w:rsidP="00271F91">
      <w:pPr>
        <w:pStyle w:val="ListParagraph"/>
        <w:numPr>
          <w:ilvl w:val="0"/>
          <w:numId w:val="49"/>
        </w:numPr>
        <w:overflowPunct w:val="0"/>
        <w:autoSpaceDE w:val="0"/>
        <w:autoSpaceDN w:val="0"/>
        <w:adjustRightInd w:val="0"/>
        <w:spacing w:after="0" w:line="360" w:lineRule="auto"/>
        <w:jc w:val="both"/>
        <w:textAlignment w:val="baseline"/>
        <w:rPr>
          <w:rFonts w:ascii="Arial" w:hAnsi="Arial" w:cs="Arial"/>
          <w:sz w:val="24"/>
          <w:szCs w:val="24"/>
          <w:lang w:val="mk-MK"/>
        </w:rPr>
      </w:pPr>
      <w:r w:rsidRPr="002A5F57">
        <w:rPr>
          <w:rFonts w:ascii="Arial" w:hAnsi="Arial" w:cs="Arial"/>
          <w:sz w:val="24"/>
          <w:szCs w:val="24"/>
          <w:lang w:val="mk-MK"/>
        </w:rPr>
        <w:t>Продолжување со разработка на стручна литература со кадарот кој работи со децата;</w:t>
      </w:r>
    </w:p>
    <w:p w14:paraId="0A2458BF" w14:textId="77777777" w:rsidR="00C11D9C" w:rsidRDefault="00C11D9C" w:rsidP="00066CD3">
      <w:pPr>
        <w:spacing w:line="360" w:lineRule="auto"/>
        <w:ind w:left="360" w:firstLine="450"/>
        <w:jc w:val="both"/>
        <w:rPr>
          <w:rFonts w:ascii="Arial" w:hAnsi="Arial" w:cs="Arial"/>
          <w:sz w:val="24"/>
          <w:szCs w:val="24"/>
          <w:lang w:val="mk-MK"/>
        </w:rPr>
      </w:pPr>
      <w:r>
        <w:rPr>
          <w:rFonts w:ascii="Arial" w:hAnsi="Arial" w:cs="Arial"/>
          <w:sz w:val="24"/>
          <w:szCs w:val="24"/>
          <w:lang w:val="mk-MK"/>
        </w:rPr>
        <w:t xml:space="preserve"> Согласно со наведеното, еколошката свест ќе се развива на три нивоа:</w:t>
      </w:r>
    </w:p>
    <w:p w14:paraId="2F6D3AD4" w14:textId="77777777" w:rsidR="00C11D9C" w:rsidRPr="002A5F57" w:rsidRDefault="00C11D9C" w:rsidP="00271F91">
      <w:pPr>
        <w:pStyle w:val="ListParagraph"/>
        <w:numPr>
          <w:ilvl w:val="0"/>
          <w:numId w:val="50"/>
        </w:numPr>
        <w:overflowPunct w:val="0"/>
        <w:autoSpaceDE w:val="0"/>
        <w:autoSpaceDN w:val="0"/>
        <w:adjustRightInd w:val="0"/>
        <w:spacing w:after="0" w:line="360" w:lineRule="auto"/>
        <w:jc w:val="both"/>
        <w:textAlignment w:val="baseline"/>
        <w:rPr>
          <w:rFonts w:ascii="Arial" w:hAnsi="Arial" w:cs="Arial"/>
          <w:sz w:val="24"/>
          <w:szCs w:val="24"/>
          <w:lang w:val="mk-MK"/>
        </w:rPr>
      </w:pPr>
      <w:r w:rsidRPr="002A5F57">
        <w:rPr>
          <w:rFonts w:ascii="Arial" w:hAnsi="Arial" w:cs="Arial"/>
          <w:sz w:val="24"/>
          <w:szCs w:val="24"/>
          <w:lang w:val="mk-MK"/>
        </w:rPr>
        <w:t>Конкретно превземени еколошки мерки;</w:t>
      </w:r>
    </w:p>
    <w:p w14:paraId="0C76ADA3" w14:textId="77777777" w:rsidR="00C11D9C" w:rsidRPr="002A5F57" w:rsidRDefault="00C11D9C" w:rsidP="00271F91">
      <w:pPr>
        <w:pStyle w:val="ListParagraph"/>
        <w:numPr>
          <w:ilvl w:val="0"/>
          <w:numId w:val="50"/>
        </w:numPr>
        <w:overflowPunct w:val="0"/>
        <w:autoSpaceDE w:val="0"/>
        <w:autoSpaceDN w:val="0"/>
        <w:adjustRightInd w:val="0"/>
        <w:spacing w:after="0" w:line="360" w:lineRule="auto"/>
        <w:jc w:val="both"/>
        <w:textAlignment w:val="baseline"/>
        <w:rPr>
          <w:rFonts w:ascii="Arial" w:hAnsi="Arial" w:cs="Arial"/>
          <w:sz w:val="24"/>
          <w:szCs w:val="24"/>
          <w:lang w:val="mk-MK"/>
        </w:rPr>
      </w:pPr>
      <w:r w:rsidRPr="002A5F57">
        <w:rPr>
          <w:rFonts w:ascii="Arial" w:hAnsi="Arial" w:cs="Arial"/>
          <w:sz w:val="24"/>
          <w:szCs w:val="24"/>
          <w:lang w:val="mk-MK"/>
        </w:rPr>
        <w:t>Воспитно-образовно делување врз децата;</w:t>
      </w:r>
    </w:p>
    <w:p w14:paraId="3FEFF8CB" w14:textId="77777777" w:rsidR="00FA7C9F" w:rsidRPr="002A5F57" w:rsidRDefault="00C11D9C" w:rsidP="00271F91">
      <w:pPr>
        <w:pStyle w:val="ListParagraph"/>
        <w:numPr>
          <w:ilvl w:val="0"/>
          <w:numId w:val="50"/>
        </w:numPr>
        <w:overflowPunct w:val="0"/>
        <w:autoSpaceDE w:val="0"/>
        <w:autoSpaceDN w:val="0"/>
        <w:adjustRightInd w:val="0"/>
        <w:spacing w:after="0" w:line="360" w:lineRule="auto"/>
        <w:jc w:val="both"/>
        <w:textAlignment w:val="baseline"/>
        <w:rPr>
          <w:rFonts w:ascii="Arial" w:hAnsi="Arial" w:cs="Arial"/>
          <w:sz w:val="24"/>
          <w:szCs w:val="24"/>
          <w:lang w:val="mk-MK"/>
        </w:rPr>
      </w:pPr>
      <w:r w:rsidRPr="002A5F57">
        <w:rPr>
          <w:rFonts w:ascii="Arial" w:hAnsi="Arial" w:cs="Arial"/>
          <w:sz w:val="24"/>
          <w:szCs w:val="24"/>
          <w:lang w:val="mk-MK"/>
        </w:rPr>
        <w:t>Стручно усовршување на кадарот за воспитно-об</w:t>
      </w:r>
      <w:r w:rsidR="003271B3" w:rsidRPr="002A5F57">
        <w:rPr>
          <w:rFonts w:ascii="Arial" w:hAnsi="Arial" w:cs="Arial"/>
          <w:sz w:val="24"/>
          <w:szCs w:val="24"/>
          <w:lang w:val="mk-MK"/>
        </w:rPr>
        <w:t>разовно дејствување на тоа поле.</w:t>
      </w:r>
    </w:p>
    <w:p w14:paraId="74284E86" w14:textId="77777777" w:rsidR="00BA3D83" w:rsidRDefault="00BA3D83" w:rsidP="00BA3D83">
      <w:pPr>
        <w:pStyle w:val="Standard"/>
        <w:jc w:val="both"/>
        <w:rPr>
          <w:rFonts w:cs="Calibri"/>
          <w:sz w:val="24"/>
          <w:szCs w:val="24"/>
          <w:lang w:val="ru-RU"/>
        </w:rPr>
      </w:pPr>
    </w:p>
    <w:p w14:paraId="144E74FF" w14:textId="77777777" w:rsidR="00D36D1D" w:rsidRDefault="00D36D1D" w:rsidP="00BA3D83">
      <w:pPr>
        <w:pStyle w:val="Standard"/>
        <w:jc w:val="both"/>
        <w:rPr>
          <w:rFonts w:cs="Calibri"/>
          <w:sz w:val="24"/>
          <w:szCs w:val="24"/>
          <w:lang w:val="ru-RU"/>
        </w:rPr>
      </w:pPr>
    </w:p>
    <w:p w14:paraId="49594F29" w14:textId="77777777" w:rsidR="008A35F1" w:rsidRDefault="008A35F1" w:rsidP="008A35F1">
      <w:pPr>
        <w:overflowPunct w:val="0"/>
        <w:autoSpaceDE w:val="0"/>
        <w:autoSpaceDN w:val="0"/>
        <w:adjustRightInd w:val="0"/>
        <w:spacing w:after="0" w:line="360" w:lineRule="auto"/>
        <w:jc w:val="both"/>
        <w:textAlignment w:val="baseline"/>
        <w:rPr>
          <w:rFonts w:ascii="Arial" w:hAnsi="Arial" w:cs="Arial"/>
          <w:sz w:val="24"/>
          <w:szCs w:val="24"/>
          <w:lang w:val="mk-MK"/>
        </w:rPr>
      </w:pPr>
    </w:p>
    <w:p w14:paraId="023EA1B4" w14:textId="77777777" w:rsidR="009D021B" w:rsidRDefault="009D021B" w:rsidP="009D17B1">
      <w:pPr>
        <w:jc w:val="both"/>
        <w:rPr>
          <w:rFonts w:ascii="Arial" w:hAnsi="Arial"/>
          <w:b/>
          <w:sz w:val="24"/>
          <w:szCs w:val="24"/>
          <w:lang w:val="mk-MK"/>
        </w:rPr>
      </w:pPr>
      <w:r>
        <w:rPr>
          <w:rFonts w:ascii="Arial" w:hAnsi="Arial"/>
          <w:b/>
          <w:sz w:val="24"/>
          <w:szCs w:val="24"/>
          <w:lang w:val="mk-MK"/>
        </w:rPr>
        <w:lastRenderedPageBreak/>
        <w:t>5.</w:t>
      </w:r>
      <w:r w:rsidRPr="001A7DC3">
        <w:rPr>
          <w:rFonts w:ascii="Arial" w:hAnsi="Arial"/>
          <w:b/>
          <w:sz w:val="24"/>
          <w:szCs w:val="24"/>
          <w:lang w:val="mk-MK"/>
        </w:rPr>
        <w:t>ПЛАНИРАЊЕ И ПОДГОТОВКА НА ВОСПИТНО-ОБРАЗОВНАТА РАБОТА</w:t>
      </w:r>
    </w:p>
    <w:p w14:paraId="37CE26A5" w14:textId="77777777" w:rsidR="009D17B1" w:rsidRDefault="009D17B1" w:rsidP="009D17B1">
      <w:pPr>
        <w:jc w:val="both"/>
        <w:rPr>
          <w:rFonts w:ascii="Arial" w:hAnsi="Arial"/>
          <w:b/>
          <w:sz w:val="24"/>
          <w:szCs w:val="24"/>
          <w:lang w:val="mk-MK"/>
        </w:rPr>
      </w:pPr>
      <w:r>
        <w:rPr>
          <w:rFonts w:ascii="Arial" w:hAnsi="Arial"/>
          <w:b/>
          <w:sz w:val="24"/>
          <w:szCs w:val="24"/>
          <w:lang w:val="mk-MK"/>
        </w:rPr>
        <w:t xml:space="preserve">               </w:t>
      </w:r>
    </w:p>
    <w:p w14:paraId="7AAD60E1" w14:textId="2437503F" w:rsidR="009D021B" w:rsidRPr="002D7888" w:rsidRDefault="009D17B1" w:rsidP="009D17B1">
      <w:pPr>
        <w:jc w:val="both"/>
        <w:rPr>
          <w:rFonts w:ascii="Arial" w:hAnsi="Arial" w:cs="Arial"/>
          <w:sz w:val="24"/>
          <w:szCs w:val="24"/>
          <w:lang w:val="mk-MK" w:eastAsia="en-GB"/>
        </w:rPr>
      </w:pPr>
      <w:r>
        <w:rPr>
          <w:rFonts w:ascii="Arial" w:hAnsi="Arial"/>
          <w:b/>
          <w:sz w:val="24"/>
          <w:szCs w:val="24"/>
          <w:lang w:val="mk-MK"/>
        </w:rPr>
        <w:t xml:space="preserve">            </w:t>
      </w:r>
      <w:r w:rsidR="009D021B" w:rsidRPr="002D7888">
        <w:rPr>
          <w:rFonts w:ascii="Arial" w:hAnsi="Arial" w:cs="Arial"/>
          <w:sz w:val="24"/>
          <w:szCs w:val="24"/>
          <w:lang w:val="mk-MK" w:eastAsia="en-GB"/>
        </w:rPr>
        <w:t>Детската градинка во текот на годината планира и реализира активности и содржини со кои се стимулира развојот кај децата а се поврзани со</w:t>
      </w:r>
      <w:r w:rsidR="009D021B">
        <w:rPr>
          <w:rFonts w:ascii="Arial" w:hAnsi="Arial" w:cs="Arial"/>
          <w:sz w:val="24"/>
          <w:szCs w:val="24"/>
          <w:lang w:val="mk-MK" w:eastAsia="en-GB"/>
        </w:rPr>
        <w:t xml:space="preserve"> редовната воспитно обрзовна работа и  проекти на теми кои</w:t>
      </w:r>
      <w:r w:rsidR="009D021B" w:rsidRPr="002D7888">
        <w:rPr>
          <w:rFonts w:ascii="Arial" w:hAnsi="Arial" w:cs="Arial"/>
          <w:sz w:val="24"/>
          <w:szCs w:val="24"/>
          <w:lang w:val="mk-MK" w:eastAsia="en-GB"/>
        </w:rPr>
        <w:t xml:space="preserve"> </w:t>
      </w:r>
      <w:r w:rsidR="009D021B">
        <w:rPr>
          <w:rFonts w:ascii="Arial" w:hAnsi="Arial" w:cs="Arial"/>
          <w:sz w:val="24"/>
          <w:szCs w:val="24"/>
          <w:lang w:val="mk-MK" w:eastAsia="en-GB"/>
        </w:rPr>
        <w:t>се важни</w:t>
      </w:r>
      <w:r w:rsidR="009D021B" w:rsidRPr="002D7888">
        <w:rPr>
          <w:rFonts w:ascii="Arial" w:hAnsi="Arial" w:cs="Arial"/>
          <w:sz w:val="24"/>
          <w:szCs w:val="24"/>
          <w:lang w:val="mk-MK" w:eastAsia="en-GB"/>
        </w:rPr>
        <w:t xml:space="preserve"> за стекнување на </w:t>
      </w:r>
      <w:r w:rsidR="009D021B">
        <w:rPr>
          <w:rFonts w:ascii="Arial" w:hAnsi="Arial" w:cs="Arial"/>
          <w:sz w:val="24"/>
          <w:szCs w:val="24"/>
          <w:lang w:val="mk-MK" w:eastAsia="en-GB"/>
        </w:rPr>
        <w:t>нови знаења,</w:t>
      </w:r>
      <w:r w:rsidR="009D021B" w:rsidRPr="002D7888">
        <w:rPr>
          <w:rFonts w:ascii="Arial" w:hAnsi="Arial" w:cs="Arial"/>
          <w:sz w:val="24"/>
          <w:szCs w:val="24"/>
          <w:lang w:val="mk-MK" w:eastAsia="en-GB"/>
        </w:rPr>
        <w:t>од</w:t>
      </w:r>
      <w:r w:rsidR="009D021B">
        <w:rPr>
          <w:rFonts w:ascii="Arial" w:hAnsi="Arial" w:cs="Arial"/>
          <w:sz w:val="24"/>
          <w:szCs w:val="24"/>
          <w:lang w:val="mk-MK" w:eastAsia="en-GB"/>
        </w:rPr>
        <w:t>редени рутински вештини, и искуства</w:t>
      </w:r>
      <w:r w:rsidR="009D021B" w:rsidRPr="002D7888">
        <w:rPr>
          <w:rFonts w:ascii="Arial" w:hAnsi="Arial" w:cs="Arial"/>
          <w:sz w:val="24"/>
          <w:szCs w:val="24"/>
          <w:lang w:val="mk-MK" w:eastAsia="en-GB"/>
        </w:rPr>
        <w:t xml:space="preserve">.  </w:t>
      </w:r>
    </w:p>
    <w:p w14:paraId="686A9FE1" w14:textId="77777777" w:rsidR="00AE1E81" w:rsidRPr="008D650C" w:rsidRDefault="009D021B" w:rsidP="0031762C">
      <w:pPr>
        <w:jc w:val="both"/>
        <w:rPr>
          <w:rFonts w:ascii="Arial" w:hAnsi="Arial" w:cs="Arial"/>
          <w:sz w:val="24"/>
          <w:szCs w:val="24"/>
          <w:lang w:val="mk-MK"/>
        </w:rPr>
      </w:pPr>
      <w:r>
        <w:rPr>
          <w:rFonts w:ascii="Arial" w:hAnsi="Arial" w:cs="Arial"/>
          <w:sz w:val="24"/>
          <w:szCs w:val="24"/>
          <w:lang w:val="mk-MK"/>
        </w:rPr>
        <w:t>За успешна реализација на Програмата</w:t>
      </w:r>
      <w:r w:rsidR="00171C7A">
        <w:rPr>
          <w:rFonts w:ascii="Arial" w:hAnsi="Arial" w:cs="Arial"/>
          <w:sz w:val="24"/>
          <w:szCs w:val="24"/>
          <w:lang w:val="mk-MK"/>
        </w:rPr>
        <w:t xml:space="preserve">, </w:t>
      </w:r>
      <w:r w:rsidRPr="00171C7A">
        <w:rPr>
          <w:rFonts w:ascii="Arial" w:hAnsi="Arial" w:cs="Arial"/>
          <w:sz w:val="24"/>
          <w:szCs w:val="24"/>
          <w:lang w:val="mk-MK"/>
        </w:rPr>
        <w:t>Стручниот совет на градинката</w:t>
      </w:r>
      <w:r w:rsidR="00FF7D68" w:rsidRPr="00171C7A">
        <w:rPr>
          <w:rFonts w:ascii="Arial" w:hAnsi="Arial" w:cs="Arial"/>
          <w:sz w:val="24"/>
          <w:szCs w:val="24"/>
          <w:lang w:val="mk-MK"/>
        </w:rPr>
        <w:t>,</w:t>
      </w:r>
      <w:r w:rsidR="00FF7D68" w:rsidRPr="00171C7A">
        <w:rPr>
          <w:rFonts w:ascii="Arial" w:hAnsi="Arial" w:cs="Arial"/>
          <w:color w:val="000000" w:themeColor="text1"/>
          <w:sz w:val="24"/>
          <w:szCs w:val="24"/>
          <w:lang w:val="mk-MK"/>
        </w:rPr>
        <w:t xml:space="preserve"> Совет на воспитувачи и Советот на негуватели</w:t>
      </w:r>
      <w:r w:rsidR="00FF7D68" w:rsidRPr="00171C7A">
        <w:rPr>
          <w:rFonts w:ascii="Arial" w:hAnsi="Arial" w:cs="Arial"/>
          <w:sz w:val="24"/>
          <w:szCs w:val="24"/>
          <w:lang w:val="mk-MK"/>
        </w:rPr>
        <w:t>,</w:t>
      </w:r>
      <w:r w:rsidRPr="00171C7A">
        <w:rPr>
          <w:rFonts w:ascii="Arial" w:hAnsi="Arial" w:cs="Arial"/>
          <w:sz w:val="24"/>
          <w:szCs w:val="24"/>
          <w:lang w:val="mk-MK"/>
        </w:rPr>
        <w:t xml:space="preserve"> ќе се состанува</w:t>
      </w:r>
      <w:r w:rsidR="00171C7A">
        <w:rPr>
          <w:rFonts w:ascii="Arial" w:hAnsi="Arial" w:cs="Arial"/>
          <w:sz w:val="24"/>
          <w:szCs w:val="24"/>
          <w:lang w:val="mk-MK"/>
        </w:rPr>
        <w:t>ат</w:t>
      </w:r>
      <w:r w:rsidRPr="00171C7A">
        <w:rPr>
          <w:rFonts w:ascii="Arial" w:hAnsi="Arial" w:cs="Arial"/>
          <w:sz w:val="24"/>
          <w:szCs w:val="24"/>
          <w:lang w:val="mk-MK"/>
        </w:rPr>
        <w:t xml:space="preserve"> повеќе пати во </w:t>
      </w:r>
      <w:r w:rsidR="00171C7A">
        <w:rPr>
          <w:rFonts w:ascii="Arial" w:hAnsi="Arial" w:cs="Arial"/>
          <w:sz w:val="24"/>
          <w:szCs w:val="24"/>
          <w:lang w:val="mk-MK"/>
        </w:rPr>
        <w:t xml:space="preserve">текот на </w:t>
      </w:r>
      <w:r w:rsidRPr="00171C7A">
        <w:rPr>
          <w:rFonts w:ascii="Arial" w:hAnsi="Arial" w:cs="Arial"/>
          <w:sz w:val="24"/>
          <w:szCs w:val="24"/>
          <w:lang w:val="mk-MK"/>
        </w:rPr>
        <w:t>годината</w:t>
      </w:r>
      <w:r w:rsidR="00171C7A">
        <w:rPr>
          <w:rFonts w:ascii="Arial" w:hAnsi="Arial" w:cs="Arial"/>
          <w:sz w:val="24"/>
          <w:szCs w:val="24"/>
          <w:lang w:val="mk-MK"/>
        </w:rPr>
        <w:t>.</w:t>
      </w:r>
    </w:p>
    <w:p w14:paraId="5D847C96" w14:textId="77777777" w:rsidR="0031762C" w:rsidRDefault="009D021B" w:rsidP="00665F3D">
      <w:pPr>
        <w:ind w:firstLine="720"/>
        <w:jc w:val="both"/>
        <w:rPr>
          <w:rFonts w:ascii="Arial" w:hAnsi="Arial" w:cs="Arial"/>
          <w:sz w:val="24"/>
          <w:szCs w:val="24"/>
          <w:lang w:val="mk-MK"/>
        </w:rPr>
      </w:pPr>
      <w:r>
        <w:rPr>
          <w:rFonts w:ascii="Arial" w:hAnsi="Arial" w:cs="Arial"/>
          <w:sz w:val="24"/>
          <w:szCs w:val="24"/>
          <w:lang w:val="mk-MK"/>
        </w:rPr>
        <w:t>Воспитувачот во своите планирања самостојно води грижа за создавање на стимулативна средина, која ќе биде отворена за индивидуалните разлики меѓу децата, а ќе ја поттикнува комуникацијата меѓу нив, размената на информации и прифаќање на туѓи ставови и мислења.</w:t>
      </w:r>
      <w:r w:rsidR="004B0374" w:rsidRPr="00D357A9">
        <w:rPr>
          <w:rFonts w:ascii="Arial" w:hAnsi="Arial" w:cs="Arial"/>
          <w:sz w:val="24"/>
          <w:szCs w:val="24"/>
          <w:lang w:val="mk-MK"/>
        </w:rPr>
        <w:t>Воспитувачите треба да ја познаваат, разбираат и прифаќаат теоријата како децата до 6 годишна возраст учат низ игра.Според тоа тие знаат дека децата имаат потреба на прилагодување на средината-околината за игра и учење,а со тоа всушност тие прават успешна стратегија за подобрување на индивидуалниот развој на секое дете.</w:t>
      </w:r>
    </w:p>
    <w:p w14:paraId="3EAC7E61" w14:textId="77777777" w:rsidR="004D1A79" w:rsidRPr="00416748" w:rsidRDefault="004B0374" w:rsidP="00665F3D">
      <w:pPr>
        <w:ind w:firstLine="720"/>
        <w:jc w:val="both"/>
        <w:rPr>
          <w:rFonts w:ascii="Arial" w:hAnsi="Arial" w:cs="Arial"/>
          <w:sz w:val="24"/>
          <w:szCs w:val="24"/>
          <w:lang w:val="mk-MK"/>
        </w:rPr>
      </w:pPr>
      <w:r w:rsidRPr="005B07EC">
        <w:rPr>
          <w:rFonts w:ascii="Arial" w:hAnsi="Arial" w:cs="Arial"/>
          <w:sz w:val="24"/>
          <w:szCs w:val="24"/>
          <w:lang w:val="mk-MK"/>
        </w:rPr>
        <w:t>Во занималните во установата,</w:t>
      </w:r>
      <w:r w:rsidR="005B07EC" w:rsidRPr="005B07EC">
        <w:rPr>
          <w:rFonts w:ascii="Arial" w:hAnsi="Arial" w:cs="Arial"/>
          <w:sz w:val="24"/>
          <w:szCs w:val="24"/>
          <w:lang w:val="mk-MK"/>
        </w:rPr>
        <w:t xml:space="preserve"> </w:t>
      </w:r>
      <w:r w:rsidRPr="005B07EC">
        <w:rPr>
          <w:rFonts w:ascii="Arial" w:hAnsi="Arial" w:cs="Arial"/>
          <w:sz w:val="24"/>
          <w:szCs w:val="24"/>
          <w:lang w:val="mk-MK"/>
        </w:rPr>
        <w:t>воспитно</w:t>
      </w:r>
      <w:r w:rsidR="003B4354" w:rsidRPr="005B07EC">
        <w:rPr>
          <w:rFonts w:ascii="Arial" w:hAnsi="Arial" w:cs="Arial"/>
          <w:sz w:val="24"/>
          <w:szCs w:val="24"/>
        </w:rPr>
        <w:t xml:space="preserve"> </w:t>
      </w:r>
      <w:r w:rsidRPr="005B07EC">
        <w:rPr>
          <w:rFonts w:ascii="Arial" w:hAnsi="Arial" w:cs="Arial"/>
          <w:sz w:val="24"/>
          <w:szCs w:val="24"/>
          <w:lang w:val="mk-MK"/>
        </w:rPr>
        <w:t>- образовната работа се р</w:t>
      </w:r>
      <w:r w:rsidR="00837B24" w:rsidRPr="005B07EC">
        <w:rPr>
          <w:rFonts w:ascii="Arial" w:hAnsi="Arial" w:cs="Arial"/>
          <w:sz w:val="24"/>
          <w:szCs w:val="24"/>
          <w:lang w:val="mk-MK"/>
        </w:rPr>
        <w:t>еализира во центри за активност,</w:t>
      </w:r>
      <w:r w:rsidR="005B07EC" w:rsidRPr="005B07EC">
        <w:rPr>
          <w:rFonts w:ascii="Arial" w:hAnsi="Arial" w:cs="Arial"/>
          <w:sz w:val="24"/>
          <w:szCs w:val="24"/>
          <w:lang w:val="mk-MK"/>
        </w:rPr>
        <w:t xml:space="preserve"> </w:t>
      </w:r>
      <w:r w:rsidR="00837B24" w:rsidRPr="005B07EC">
        <w:rPr>
          <w:rFonts w:ascii="Arial" w:hAnsi="Arial" w:cs="Arial"/>
          <w:sz w:val="24"/>
          <w:szCs w:val="24"/>
          <w:lang w:val="mk-MK"/>
        </w:rPr>
        <w:t>кои воспитувачките секојдневно ги креираат зависно дневното планирање.Тоа се должи на немање на доволно простор во занималните како и на големиот број на деца во групите.</w:t>
      </w:r>
      <w:r w:rsidR="003B4354" w:rsidRPr="005B07EC">
        <w:rPr>
          <w:rFonts w:ascii="Arial" w:hAnsi="Arial" w:cs="Arial"/>
          <w:sz w:val="24"/>
          <w:szCs w:val="24"/>
        </w:rPr>
        <w:t xml:space="preserve"> </w:t>
      </w:r>
      <w:r w:rsidRPr="005B07EC">
        <w:rPr>
          <w:rFonts w:ascii="Arial" w:hAnsi="Arial" w:cs="Arial"/>
          <w:sz w:val="24"/>
          <w:szCs w:val="24"/>
          <w:lang w:val="mk-MK"/>
        </w:rPr>
        <w:t>Центрите за активност претставуваат  тематски структуиран простор во занималната кој на децата им овозможува да играат и учат на различен начин.</w:t>
      </w:r>
      <w:r w:rsidR="0027668D" w:rsidRPr="005B07EC">
        <w:rPr>
          <w:rFonts w:ascii="Arial" w:hAnsi="Arial" w:cs="Arial"/>
          <w:sz w:val="24"/>
          <w:szCs w:val="24"/>
          <w:lang w:val="mk-MK"/>
        </w:rPr>
        <w:t xml:space="preserve"> </w:t>
      </w:r>
      <w:r w:rsidRPr="005B07EC">
        <w:rPr>
          <w:rFonts w:ascii="Arial" w:hAnsi="Arial" w:cs="Arial"/>
          <w:sz w:val="24"/>
          <w:szCs w:val="24"/>
          <w:lang w:val="mk-MK"/>
        </w:rPr>
        <w:t>Бројот на центрите за активност  е менлив.</w:t>
      </w:r>
      <w:r w:rsidR="0027668D" w:rsidRPr="005B07EC">
        <w:rPr>
          <w:rFonts w:ascii="Arial" w:hAnsi="Arial" w:cs="Arial"/>
          <w:sz w:val="24"/>
          <w:szCs w:val="24"/>
          <w:lang w:val="mk-MK"/>
        </w:rPr>
        <w:t xml:space="preserve"> </w:t>
      </w:r>
      <w:r w:rsidRPr="005B07EC">
        <w:rPr>
          <w:rFonts w:ascii="Arial" w:hAnsi="Arial" w:cs="Arial"/>
          <w:sz w:val="24"/>
          <w:szCs w:val="24"/>
          <w:lang w:val="mk-MK"/>
        </w:rPr>
        <w:t>Истиот варира и се прилагодува на потребите на програмата, интересите на децата,</w:t>
      </w:r>
      <w:r w:rsidR="003B4354" w:rsidRPr="005B07EC">
        <w:rPr>
          <w:rFonts w:ascii="Arial" w:hAnsi="Arial" w:cs="Arial"/>
          <w:sz w:val="24"/>
          <w:szCs w:val="24"/>
        </w:rPr>
        <w:t xml:space="preserve"> </w:t>
      </w:r>
      <w:r w:rsidRPr="005B07EC">
        <w:rPr>
          <w:rFonts w:ascii="Arial" w:hAnsi="Arial" w:cs="Arial"/>
          <w:sz w:val="24"/>
          <w:szCs w:val="24"/>
          <w:lang w:val="mk-MK"/>
        </w:rPr>
        <w:t>како и на воспитно-образовните цели кои се поставени за реализација.</w:t>
      </w:r>
      <w:r w:rsidR="005B07EC" w:rsidRPr="005B07EC">
        <w:rPr>
          <w:rFonts w:ascii="Arial" w:hAnsi="Arial" w:cs="Arial"/>
          <w:sz w:val="24"/>
          <w:szCs w:val="24"/>
          <w:lang w:val="mk-MK"/>
        </w:rPr>
        <w:t xml:space="preserve"> </w:t>
      </w:r>
      <w:r w:rsidRPr="005B07EC">
        <w:rPr>
          <w:rFonts w:ascii="Arial" w:hAnsi="Arial" w:cs="Arial"/>
          <w:sz w:val="24"/>
          <w:szCs w:val="24"/>
          <w:lang w:val="mk-MK"/>
        </w:rPr>
        <w:t>Основни центри кои треба да ги има во секоја просторија за учење се:</w:t>
      </w:r>
      <w:r w:rsidR="000716FA" w:rsidRPr="005B07EC">
        <w:rPr>
          <w:rFonts w:ascii="Arial" w:hAnsi="Arial" w:cs="Arial"/>
          <w:sz w:val="24"/>
          <w:szCs w:val="24"/>
          <w:lang w:val="mk-MK"/>
        </w:rPr>
        <w:t xml:space="preserve"> л</w:t>
      </w:r>
      <w:r w:rsidRPr="005B07EC">
        <w:rPr>
          <w:rFonts w:ascii="Arial" w:hAnsi="Arial" w:cs="Arial"/>
          <w:sz w:val="24"/>
          <w:szCs w:val="24"/>
          <w:lang w:val="mk-MK"/>
        </w:rPr>
        <w:t>итературен центар</w:t>
      </w:r>
      <w:r w:rsidR="000716FA" w:rsidRPr="005B07EC">
        <w:rPr>
          <w:rFonts w:ascii="Arial" w:hAnsi="Arial" w:cs="Arial"/>
          <w:sz w:val="24"/>
          <w:szCs w:val="24"/>
          <w:lang w:val="mk-MK"/>
        </w:rPr>
        <w:t>,</w:t>
      </w:r>
      <w:r w:rsidR="005B07EC" w:rsidRPr="005B07EC">
        <w:rPr>
          <w:rFonts w:ascii="Arial" w:hAnsi="Arial" w:cs="Arial"/>
          <w:sz w:val="24"/>
          <w:szCs w:val="24"/>
          <w:lang w:val="mk-MK"/>
        </w:rPr>
        <w:t xml:space="preserve"> </w:t>
      </w:r>
      <w:r w:rsidR="000716FA" w:rsidRPr="005B07EC">
        <w:rPr>
          <w:rFonts w:ascii="Arial" w:hAnsi="Arial" w:cs="Arial"/>
          <w:sz w:val="24"/>
          <w:szCs w:val="24"/>
          <w:lang w:val="mk-MK"/>
        </w:rPr>
        <w:t>ц</w:t>
      </w:r>
      <w:r w:rsidRPr="005B07EC">
        <w:rPr>
          <w:rFonts w:ascii="Arial" w:hAnsi="Arial" w:cs="Arial"/>
          <w:sz w:val="24"/>
          <w:szCs w:val="24"/>
          <w:lang w:val="mk-MK"/>
        </w:rPr>
        <w:t>ентар за игри со конструктивен материјал</w:t>
      </w:r>
      <w:r w:rsidR="000716FA" w:rsidRPr="005B07EC">
        <w:rPr>
          <w:rFonts w:ascii="Arial" w:hAnsi="Arial" w:cs="Arial"/>
          <w:sz w:val="24"/>
          <w:szCs w:val="24"/>
          <w:lang w:val="mk-MK"/>
        </w:rPr>
        <w:t>,</w:t>
      </w:r>
      <w:r w:rsidR="005B07EC" w:rsidRPr="005B07EC">
        <w:rPr>
          <w:rFonts w:ascii="Arial" w:hAnsi="Arial" w:cs="Arial"/>
          <w:sz w:val="24"/>
          <w:szCs w:val="24"/>
          <w:lang w:val="mk-MK"/>
        </w:rPr>
        <w:t xml:space="preserve"> </w:t>
      </w:r>
      <w:r w:rsidR="000716FA" w:rsidRPr="005B07EC">
        <w:rPr>
          <w:rFonts w:ascii="Arial" w:hAnsi="Arial" w:cs="Arial"/>
          <w:sz w:val="24"/>
          <w:szCs w:val="24"/>
          <w:lang w:val="mk-MK"/>
        </w:rPr>
        <w:t>м</w:t>
      </w:r>
      <w:r w:rsidRPr="005B07EC">
        <w:rPr>
          <w:rFonts w:ascii="Arial" w:hAnsi="Arial" w:cs="Arial"/>
          <w:sz w:val="24"/>
          <w:szCs w:val="24"/>
          <w:lang w:val="mk-MK"/>
        </w:rPr>
        <w:t>атематички центар</w:t>
      </w:r>
      <w:r w:rsidR="000716FA" w:rsidRPr="005B07EC">
        <w:rPr>
          <w:rFonts w:ascii="Arial" w:hAnsi="Arial" w:cs="Arial"/>
          <w:sz w:val="24"/>
          <w:szCs w:val="24"/>
          <w:lang w:val="mk-MK"/>
        </w:rPr>
        <w:t>,</w:t>
      </w:r>
      <w:r w:rsidR="005B07EC" w:rsidRPr="005B07EC">
        <w:rPr>
          <w:rFonts w:ascii="Arial" w:hAnsi="Arial" w:cs="Arial"/>
          <w:sz w:val="24"/>
          <w:szCs w:val="24"/>
          <w:lang w:val="mk-MK"/>
        </w:rPr>
        <w:t xml:space="preserve"> </w:t>
      </w:r>
      <w:r w:rsidR="000716FA" w:rsidRPr="005B07EC">
        <w:rPr>
          <w:rFonts w:ascii="Arial" w:hAnsi="Arial" w:cs="Arial"/>
          <w:sz w:val="24"/>
          <w:szCs w:val="24"/>
          <w:lang w:val="mk-MK"/>
        </w:rPr>
        <w:t>ц</w:t>
      </w:r>
      <w:r w:rsidRPr="005B07EC">
        <w:rPr>
          <w:rFonts w:ascii="Arial" w:hAnsi="Arial" w:cs="Arial"/>
          <w:sz w:val="24"/>
          <w:szCs w:val="24"/>
          <w:lang w:val="mk-MK"/>
        </w:rPr>
        <w:t>ентар з</w:t>
      </w:r>
      <w:r w:rsidR="000716FA" w:rsidRPr="005B07EC">
        <w:rPr>
          <w:rFonts w:ascii="Arial" w:hAnsi="Arial" w:cs="Arial"/>
          <w:sz w:val="24"/>
          <w:szCs w:val="24"/>
          <w:lang w:val="mk-MK"/>
        </w:rPr>
        <w:t>а изложување на детските творби,</w:t>
      </w:r>
      <w:r w:rsidR="005B07EC" w:rsidRPr="005B07EC">
        <w:rPr>
          <w:rFonts w:ascii="Arial" w:hAnsi="Arial" w:cs="Arial"/>
          <w:sz w:val="24"/>
          <w:szCs w:val="24"/>
          <w:lang w:val="mk-MK"/>
        </w:rPr>
        <w:t xml:space="preserve"> </w:t>
      </w:r>
      <w:r w:rsidR="000716FA" w:rsidRPr="005B07EC">
        <w:rPr>
          <w:rFonts w:ascii="Arial" w:hAnsi="Arial" w:cs="Arial"/>
          <w:sz w:val="24"/>
          <w:szCs w:val="24"/>
          <w:lang w:val="mk-MK"/>
        </w:rPr>
        <w:t>ц</w:t>
      </w:r>
      <w:r w:rsidRPr="005B07EC">
        <w:rPr>
          <w:rFonts w:ascii="Arial" w:hAnsi="Arial" w:cs="Arial"/>
          <w:sz w:val="24"/>
          <w:szCs w:val="24"/>
          <w:lang w:val="mk-MK"/>
        </w:rPr>
        <w:t>ентар за игри на улоги,</w:t>
      </w:r>
      <w:r w:rsidR="005B07EC" w:rsidRPr="005B07EC">
        <w:rPr>
          <w:rFonts w:ascii="Arial" w:hAnsi="Arial" w:cs="Arial"/>
          <w:sz w:val="24"/>
          <w:szCs w:val="24"/>
          <w:lang w:val="mk-MK"/>
        </w:rPr>
        <w:t xml:space="preserve"> </w:t>
      </w:r>
      <w:r w:rsidRPr="005B07EC">
        <w:rPr>
          <w:rFonts w:ascii="Arial" w:hAnsi="Arial" w:cs="Arial"/>
          <w:sz w:val="24"/>
          <w:szCs w:val="24"/>
          <w:lang w:val="mk-MK"/>
        </w:rPr>
        <w:t>драматизација и куклени претстави</w:t>
      </w:r>
      <w:r w:rsidR="000716FA" w:rsidRPr="005B07EC">
        <w:rPr>
          <w:rFonts w:ascii="Arial" w:hAnsi="Arial" w:cs="Arial"/>
          <w:sz w:val="24"/>
          <w:szCs w:val="24"/>
          <w:lang w:val="mk-MK"/>
        </w:rPr>
        <w:t>,</w:t>
      </w:r>
      <w:r w:rsidR="005B07EC" w:rsidRPr="005B07EC">
        <w:rPr>
          <w:rFonts w:ascii="Arial" w:hAnsi="Arial" w:cs="Arial"/>
          <w:sz w:val="24"/>
          <w:szCs w:val="24"/>
          <w:lang w:val="mk-MK"/>
        </w:rPr>
        <w:t xml:space="preserve"> </w:t>
      </w:r>
      <w:r w:rsidR="000716FA" w:rsidRPr="005B07EC">
        <w:rPr>
          <w:rFonts w:ascii="Arial" w:hAnsi="Arial" w:cs="Arial"/>
          <w:sz w:val="24"/>
          <w:szCs w:val="24"/>
          <w:lang w:val="mk-MK"/>
        </w:rPr>
        <w:t>н</w:t>
      </w:r>
      <w:r w:rsidRPr="005B07EC">
        <w:rPr>
          <w:rFonts w:ascii="Arial" w:hAnsi="Arial" w:cs="Arial"/>
          <w:sz w:val="24"/>
          <w:szCs w:val="24"/>
          <w:lang w:val="mk-MK"/>
        </w:rPr>
        <w:t>аучно истражувачки центар</w:t>
      </w:r>
      <w:r w:rsidR="000716FA" w:rsidRPr="005B07EC">
        <w:rPr>
          <w:rFonts w:ascii="Arial" w:hAnsi="Arial" w:cs="Arial"/>
          <w:sz w:val="24"/>
          <w:szCs w:val="24"/>
          <w:lang w:val="mk-MK"/>
        </w:rPr>
        <w:t>,</w:t>
      </w:r>
      <w:r w:rsidR="005B07EC" w:rsidRPr="005B07EC">
        <w:rPr>
          <w:rFonts w:ascii="Arial" w:hAnsi="Arial" w:cs="Arial"/>
          <w:sz w:val="24"/>
          <w:szCs w:val="24"/>
          <w:lang w:val="mk-MK"/>
        </w:rPr>
        <w:t xml:space="preserve"> </w:t>
      </w:r>
      <w:r w:rsidR="000716FA" w:rsidRPr="005B07EC">
        <w:rPr>
          <w:rFonts w:ascii="Arial" w:hAnsi="Arial" w:cs="Arial"/>
          <w:sz w:val="24"/>
          <w:szCs w:val="24"/>
          <w:lang w:val="mk-MK"/>
        </w:rPr>
        <w:t>к</w:t>
      </w:r>
      <w:r w:rsidR="00D55EF9" w:rsidRPr="005B07EC">
        <w:rPr>
          <w:rFonts w:ascii="Arial" w:hAnsi="Arial" w:cs="Arial"/>
          <w:sz w:val="24"/>
          <w:szCs w:val="24"/>
          <w:lang w:val="mk-MK"/>
        </w:rPr>
        <w:t>омпјутерско-информатички цен</w:t>
      </w:r>
      <w:r w:rsidR="00837B24" w:rsidRPr="005B07EC">
        <w:rPr>
          <w:rFonts w:ascii="Arial" w:hAnsi="Arial" w:cs="Arial"/>
          <w:sz w:val="24"/>
          <w:szCs w:val="24"/>
          <w:lang w:val="mk-MK"/>
        </w:rPr>
        <w:t>тар.</w:t>
      </w:r>
    </w:p>
    <w:p w14:paraId="7A791AB0" w14:textId="77777777" w:rsidR="004D1A79" w:rsidRPr="009F66CB" w:rsidRDefault="004D1A79" w:rsidP="009F66CB">
      <w:pPr>
        <w:jc w:val="both"/>
        <w:rPr>
          <w:rFonts w:ascii="Arial" w:hAnsi="Arial" w:cs="Arial"/>
          <w:color w:val="FF0000"/>
          <w:sz w:val="24"/>
          <w:szCs w:val="24"/>
          <w:lang w:val="mk-MK"/>
        </w:rPr>
      </w:pPr>
    </w:p>
    <w:p w14:paraId="1301CEC5" w14:textId="77777777" w:rsidR="008E0B06" w:rsidRPr="008E0B06" w:rsidRDefault="004B0374" w:rsidP="008E0B06">
      <w:pPr>
        <w:rPr>
          <w:rFonts w:ascii="Arial" w:hAnsi="Arial" w:cs="Arial"/>
          <w:sz w:val="24"/>
          <w:szCs w:val="24"/>
        </w:rPr>
      </w:pPr>
      <w:r w:rsidRPr="00F56F62">
        <w:rPr>
          <w:rFonts w:ascii="Arial" w:hAnsi="Arial" w:cs="Arial"/>
          <w:sz w:val="24"/>
          <w:szCs w:val="24"/>
          <w:lang w:val="mk-MK"/>
        </w:rPr>
        <w:t xml:space="preserve">Воспитно-образовни теми кои ќе се реализираат </w:t>
      </w:r>
      <w:r w:rsidRPr="00D357A9">
        <w:rPr>
          <w:rFonts w:ascii="Arial" w:hAnsi="Arial" w:cs="Arial"/>
          <w:sz w:val="24"/>
          <w:szCs w:val="24"/>
          <w:lang w:val="mk-MK"/>
        </w:rPr>
        <w:t xml:space="preserve">во групите </w:t>
      </w:r>
      <w:r w:rsidRPr="00F56F62">
        <w:rPr>
          <w:rFonts w:ascii="Arial" w:hAnsi="Arial" w:cs="Arial"/>
          <w:sz w:val="24"/>
          <w:szCs w:val="24"/>
          <w:lang w:val="mk-MK"/>
        </w:rPr>
        <w:t>во текот на оваа воспитно-образовна година</w:t>
      </w:r>
      <w:r w:rsidRPr="00D705E2">
        <w:rPr>
          <w:rFonts w:ascii="Arial" w:hAnsi="Arial" w:cs="Arial"/>
          <w:sz w:val="24"/>
          <w:szCs w:val="24"/>
          <w:lang w:val="mk-MK"/>
        </w:rPr>
        <w:t xml:space="preserve"> </w:t>
      </w:r>
      <w:r w:rsidRPr="00DE1F85">
        <w:rPr>
          <w:rFonts w:ascii="Arial" w:hAnsi="Arial" w:cs="Arial"/>
          <w:sz w:val="24"/>
          <w:szCs w:val="24"/>
          <w:lang w:val="mk-MK"/>
        </w:rPr>
        <w:t>:</w:t>
      </w:r>
    </w:p>
    <w:tbl>
      <w:tblPr>
        <w:tblStyle w:val="TableGrid"/>
        <w:tblW w:w="0" w:type="auto"/>
        <w:tblLook w:val="04A0" w:firstRow="1" w:lastRow="0" w:firstColumn="1" w:lastColumn="0" w:noHBand="0" w:noVBand="1"/>
      </w:tblPr>
      <w:tblGrid>
        <w:gridCol w:w="4675"/>
        <w:gridCol w:w="4675"/>
      </w:tblGrid>
      <w:tr w:rsidR="004B0374" w:rsidRPr="00DE1F85" w14:paraId="4A5A86D5" w14:textId="77777777" w:rsidTr="00807E71">
        <w:tc>
          <w:tcPr>
            <w:tcW w:w="4675" w:type="dxa"/>
          </w:tcPr>
          <w:p w14:paraId="476626B8" w14:textId="77777777" w:rsidR="00CF1009" w:rsidRPr="008D650C" w:rsidRDefault="00CF1009" w:rsidP="006A0D18">
            <w:pPr>
              <w:ind w:firstLine="540"/>
              <w:rPr>
                <w:rFonts w:ascii="Arial" w:hAnsi="Arial" w:cs="Arial"/>
                <w:b/>
                <w:color w:val="FF0000"/>
                <w:sz w:val="24"/>
                <w:szCs w:val="24"/>
                <w:u w:val="single"/>
                <w:lang w:val="mk-MK"/>
              </w:rPr>
            </w:pPr>
          </w:p>
          <w:p w14:paraId="34E841CD" w14:textId="77777777" w:rsidR="004B0374" w:rsidRPr="005E1D9B" w:rsidRDefault="004B0374" w:rsidP="006A0D18">
            <w:pPr>
              <w:ind w:firstLine="540"/>
              <w:rPr>
                <w:rFonts w:ascii="Arial" w:hAnsi="Arial" w:cs="Arial"/>
                <w:b/>
                <w:sz w:val="24"/>
                <w:szCs w:val="24"/>
                <w:u w:val="single"/>
                <w:lang w:val="mk-MK"/>
              </w:rPr>
            </w:pPr>
            <w:r w:rsidRPr="005E1D9B">
              <w:rPr>
                <w:rFonts w:ascii="Arial" w:hAnsi="Arial" w:cs="Arial"/>
                <w:b/>
                <w:sz w:val="24"/>
                <w:szCs w:val="24"/>
                <w:u w:val="single"/>
                <w:lang w:val="mk-MK"/>
              </w:rPr>
              <w:t>Деца од 2-3 години</w:t>
            </w:r>
          </w:p>
          <w:p w14:paraId="4D3130F6" w14:textId="77777777" w:rsidR="00895855" w:rsidRPr="008D650C" w:rsidRDefault="00895855" w:rsidP="006A0D18">
            <w:pPr>
              <w:ind w:firstLine="540"/>
              <w:rPr>
                <w:rFonts w:ascii="Arial" w:hAnsi="Arial" w:cs="Arial"/>
                <w:b/>
                <w:color w:val="FF0000"/>
                <w:sz w:val="20"/>
                <w:szCs w:val="20"/>
                <w:u w:val="single"/>
                <w:lang w:val="mk-MK"/>
              </w:rPr>
            </w:pPr>
          </w:p>
          <w:p w14:paraId="73301EE3" w14:textId="77777777" w:rsidR="00A85469" w:rsidRPr="005E1D9B" w:rsidRDefault="00A85469" w:rsidP="006A0D18">
            <w:pPr>
              <w:ind w:firstLine="540"/>
              <w:rPr>
                <w:rFonts w:ascii="Arial" w:eastAsiaTheme="minorHAnsi" w:hAnsi="Arial" w:cs="Arial"/>
                <w:b/>
                <w:color w:val="FF0000"/>
                <w:sz w:val="20"/>
                <w:szCs w:val="20"/>
              </w:rPr>
            </w:pPr>
          </w:p>
          <w:p w14:paraId="181DDC49" w14:textId="77777777" w:rsidR="005E1D9B" w:rsidRPr="00853B94" w:rsidRDefault="005E1D9B" w:rsidP="00853B94">
            <w:pPr>
              <w:rPr>
                <w:rFonts w:ascii="Arial" w:hAnsi="Arial" w:cs="Arial"/>
                <w:lang w:val="mk-MK"/>
              </w:rPr>
            </w:pPr>
            <w:r w:rsidRPr="005E1D9B">
              <w:rPr>
                <w:lang w:val="mk-MK"/>
              </w:rPr>
              <w:t>1</w:t>
            </w:r>
            <w:r w:rsidRPr="00853B94">
              <w:rPr>
                <w:rFonts w:ascii="Arial" w:hAnsi="Arial" w:cs="Arial"/>
                <w:lang w:val="mk-MK"/>
              </w:rPr>
              <w:t xml:space="preserve">.Добредојде в градинка дете мило                            </w:t>
            </w:r>
          </w:p>
          <w:p w14:paraId="4C988CB3" w14:textId="77777777" w:rsidR="005E1D9B" w:rsidRPr="00853B94" w:rsidRDefault="005E1D9B" w:rsidP="00853B94">
            <w:pPr>
              <w:rPr>
                <w:rFonts w:ascii="Arial" w:hAnsi="Arial" w:cs="Arial"/>
                <w:lang w:val="mk-MK"/>
              </w:rPr>
            </w:pPr>
            <w:r w:rsidRPr="00853B94">
              <w:rPr>
                <w:rFonts w:ascii="Arial" w:hAnsi="Arial" w:cs="Arial"/>
                <w:lang w:val="mk-MK"/>
              </w:rPr>
              <w:t xml:space="preserve">2. Есен златна, лисја рони                                            </w:t>
            </w:r>
          </w:p>
          <w:p w14:paraId="135A8100" w14:textId="77777777" w:rsidR="005E1D9B" w:rsidRPr="00853B94" w:rsidRDefault="005E1D9B" w:rsidP="00853B94">
            <w:pPr>
              <w:rPr>
                <w:rFonts w:ascii="Arial" w:hAnsi="Arial" w:cs="Arial"/>
                <w:lang w:val="mk-MK"/>
              </w:rPr>
            </w:pPr>
            <w:r w:rsidRPr="00853B94">
              <w:rPr>
                <w:rFonts w:ascii="Arial" w:hAnsi="Arial" w:cs="Arial"/>
                <w:lang w:val="mk-MK"/>
              </w:rPr>
              <w:t xml:space="preserve">3.Зима,зима снег има                                                        </w:t>
            </w:r>
          </w:p>
          <w:p w14:paraId="1213ABE7" w14:textId="77777777" w:rsidR="005E1D9B" w:rsidRPr="00853B94" w:rsidRDefault="005E1D9B" w:rsidP="00853B94">
            <w:pPr>
              <w:rPr>
                <w:rFonts w:ascii="Arial" w:hAnsi="Arial" w:cs="Arial"/>
                <w:lang w:val="mk-MK"/>
              </w:rPr>
            </w:pPr>
            <w:r w:rsidRPr="00853B94">
              <w:rPr>
                <w:rFonts w:ascii="Arial" w:hAnsi="Arial" w:cs="Arial"/>
                <w:lang w:val="mk-MK"/>
              </w:rPr>
              <w:t xml:space="preserve">4.Во светот на животните                                                 </w:t>
            </w:r>
          </w:p>
          <w:p w14:paraId="17B67AA9" w14:textId="437611B2" w:rsidR="005E1D9B" w:rsidRPr="00853B94" w:rsidRDefault="005E1D9B" w:rsidP="00853B94">
            <w:pPr>
              <w:rPr>
                <w:rFonts w:ascii="Arial" w:hAnsi="Arial" w:cs="Arial"/>
                <w:lang w:val="mk-MK"/>
              </w:rPr>
            </w:pPr>
            <w:r w:rsidRPr="00853B94">
              <w:rPr>
                <w:rFonts w:ascii="Arial" w:hAnsi="Arial" w:cs="Arial"/>
                <w:lang w:val="mk-MK"/>
              </w:rPr>
              <w:t>5.Пролет мила</w:t>
            </w:r>
            <w:r w:rsidR="006B7094">
              <w:rPr>
                <w:rFonts w:ascii="Arial" w:hAnsi="Arial" w:cs="Arial"/>
                <w:lang w:val="mk-MK"/>
              </w:rPr>
              <w:t xml:space="preserve">, </w:t>
            </w:r>
            <w:r w:rsidRPr="00853B94">
              <w:rPr>
                <w:rFonts w:ascii="Arial" w:hAnsi="Arial" w:cs="Arial"/>
                <w:lang w:val="mk-MK"/>
              </w:rPr>
              <w:t xml:space="preserve">ти ни даваш сила                                  </w:t>
            </w:r>
          </w:p>
          <w:p w14:paraId="4E8C72A5" w14:textId="77777777" w:rsidR="005E1D9B" w:rsidRPr="005E1D9B" w:rsidRDefault="005E1D9B" w:rsidP="00853B94">
            <w:pPr>
              <w:rPr>
                <w:lang w:val="mk-MK"/>
              </w:rPr>
            </w:pPr>
            <w:r w:rsidRPr="00853B94">
              <w:rPr>
                <w:rFonts w:ascii="Arial" w:hAnsi="Arial" w:cs="Arial"/>
                <w:lang w:val="mk-MK"/>
              </w:rPr>
              <w:t xml:space="preserve">6.Патувам,патувам                                                                        </w:t>
            </w:r>
          </w:p>
          <w:p w14:paraId="7D170831" w14:textId="77777777" w:rsidR="005E1D9B" w:rsidRPr="005E1D9B" w:rsidRDefault="005E1D9B" w:rsidP="005E1D9B">
            <w:pPr>
              <w:spacing w:line="360" w:lineRule="auto"/>
              <w:rPr>
                <w:rFonts w:ascii="Arial" w:hAnsi="Arial" w:cs="Arial"/>
                <w:lang w:val="mk-MK"/>
              </w:rPr>
            </w:pPr>
            <w:r w:rsidRPr="005E1D9B">
              <w:rPr>
                <w:rFonts w:ascii="Arial" w:hAnsi="Arial" w:cs="Arial"/>
                <w:lang w:val="mk-MK"/>
              </w:rPr>
              <w:lastRenderedPageBreak/>
              <w:t xml:space="preserve">7.Летни игри и радости                                            </w:t>
            </w:r>
          </w:p>
          <w:p w14:paraId="77A24159" w14:textId="77777777" w:rsidR="005E1D9B" w:rsidRPr="005E1D9B" w:rsidRDefault="005E1D9B" w:rsidP="005E1D9B">
            <w:pPr>
              <w:pStyle w:val="ListParagraph"/>
              <w:spacing w:line="360" w:lineRule="auto"/>
              <w:rPr>
                <w:rFonts w:ascii="Arial" w:hAnsi="Arial" w:cs="Arial"/>
                <w:sz w:val="20"/>
                <w:szCs w:val="20"/>
                <w:lang w:val="mk-MK"/>
              </w:rPr>
            </w:pPr>
            <w:r w:rsidRPr="005E1D9B">
              <w:rPr>
                <w:rFonts w:ascii="Arial" w:hAnsi="Arial" w:cs="Arial"/>
                <w:sz w:val="20"/>
                <w:szCs w:val="20"/>
                <w:lang w:val="mk-MK"/>
              </w:rPr>
              <w:t xml:space="preserve">         </w:t>
            </w:r>
          </w:p>
          <w:p w14:paraId="26B1F5C9" w14:textId="77777777" w:rsidR="004D1A79" w:rsidRPr="005E1D9B" w:rsidRDefault="004D1A79" w:rsidP="004D1A79">
            <w:pPr>
              <w:spacing w:line="360" w:lineRule="auto"/>
              <w:rPr>
                <w:rFonts w:ascii="Arial" w:hAnsi="Arial" w:cs="Arial"/>
                <w:color w:val="FF0000"/>
                <w:sz w:val="20"/>
                <w:szCs w:val="20"/>
              </w:rPr>
            </w:pPr>
          </w:p>
          <w:p w14:paraId="142EDCA4" w14:textId="77777777" w:rsidR="004B0374" w:rsidRPr="008D650C" w:rsidRDefault="004B0374" w:rsidP="004D1A79">
            <w:pPr>
              <w:ind w:firstLine="540"/>
              <w:rPr>
                <w:color w:val="FF0000"/>
                <w:sz w:val="20"/>
                <w:szCs w:val="20"/>
                <w:lang w:val="mk-MK"/>
              </w:rPr>
            </w:pPr>
          </w:p>
        </w:tc>
        <w:tc>
          <w:tcPr>
            <w:tcW w:w="4675" w:type="dxa"/>
          </w:tcPr>
          <w:p w14:paraId="64D33107" w14:textId="77777777" w:rsidR="00CF1009" w:rsidRPr="008D650C" w:rsidRDefault="00CF1009" w:rsidP="006A0D18">
            <w:pPr>
              <w:ind w:firstLine="540"/>
              <w:rPr>
                <w:rFonts w:ascii="Arial" w:hAnsi="Arial" w:cs="Arial"/>
                <w:b/>
                <w:color w:val="FF0000"/>
                <w:sz w:val="24"/>
                <w:szCs w:val="24"/>
                <w:u w:val="single"/>
                <w:lang w:val="mk-MK"/>
              </w:rPr>
            </w:pPr>
          </w:p>
          <w:p w14:paraId="150CD541" w14:textId="77777777" w:rsidR="004B0374" w:rsidRPr="00346C15" w:rsidRDefault="004B0374" w:rsidP="006A0D18">
            <w:pPr>
              <w:ind w:firstLine="540"/>
              <w:rPr>
                <w:rFonts w:ascii="Arial" w:hAnsi="Arial" w:cs="Arial"/>
                <w:b/>
                <w:sz w:val="24"/>
                <w:szCs w:val="24"/>
                <w:u w:val="single"/>
                <w:lang w:val="mk-MK"/>
              </w:rPr>
            </w:pPr>
            <w:r w:rsidRPr="00346C15">
              <w:rPr>
                <w:rFonts w:ascii="Arial" w:hAnsi="Arial" w:cs="Arial"/>
                <w:b/>
                <w:sz w:val="24"/>
                <w:szCs w:val="24"/>
                <w:u w:val="single"/>
                <w:lang w:val="mk-MK"/>
              </w:rPr>
              <w:t>Деца од 3-4 години</w:t>
            </w:r>
          </w:p>
          <w:p w14:paraId="285DCDD2" w14:textId="77777777" w:rsidR="004B0374" w:rsidRPr="008D650C" w:rsidRDefault="004B0374" w:rsidP="006A0D18">
            <w:pPr>
              <w:ind w:firstLine="540"/>
              <w:rPr>
                <w:rFonts w:ascii="Arial" w:hAnsi="Arial" w:cs="Arial"/>
                <w:b/>
                <w:color w:val="FF0000"/>
                <w:sz w:val="24"/>
                <w:szCs w:val="24"/>
                <w:u w:val="single"/>
                <w:lang w:val="mk-MK"/>
              </w:rPr>
            </w:pPr>
          </w:p>
          <w:p w14:paraId="31ADB566" w14:textId="77777777" w:rsidR="005E1D9B" w:rsidRPr="00853B94" w:rsidRDefault="005E1D9B" w:rsidP="00853B94">
            <w:pPr>
              <w:rPr>
                <w:rFonts w:ascii="Arial" w:hAnsi="Arial" w:cs="Arial"/>
              </w:rPr>
            </w:pPr>
            <w:r>
              <w:rPr>
                <w:lang w:val="mk-MK"/>
              </w:rPr>
              <w:t>1</w:t>
            </w:r>
            <w:r w:rsidRPr="00853B94">
              <w:rPr>
                <w:rFonts w:ascii="Arial" w:hAnsi="Arial" w:cs="Arial"/>
                <w:lang w:val="mk-MK"/>
              </w:rPr>
              <w:t xml:space="preserve">.Градинке наша мила                                          </w:t>
            </w:r>
          </w:p>
          <w:p w14:paraId="7014E829" w14:textId="77777777" w:rsidR="005E1D9B" w:rsidRPr="00853B94" w:rsidRDefault="005E1D9B" w:rsidP="00853B94">
            <w:pPr>
              <w:rPr>
                <w:rFonts w:ascii="Arial" w:hAnsi="Arial" w:cs="Arial"/>
              </w:rPr>
            </w:pPr>
            <w:r w:rsidRPr="00853B94">
              <w:rPr>
                <w:rFonts w:ascii="Arial" w:hAnsi="Arial" w:cs="Arial"/>
                <w:lang w:val="mk-MK"/>
              </w:rPr>
              <w:t xml:space="preserve">2.Во есен има се и сешто                                     </w:t>
            </w:r>
          </w:p>
          <w:p w14:paraId="6D1B727D" w14:textId="77777777" w:rsidR="005E1D9B" w:rsidRPr="00853B94" w:rsidRDefault="005E1D9B" w:rsidP="00853B94">
            <w:pPr>
              <w:rPr>
                <w:rFonts w:ascii="Arial" w:hAnsi="Arial" w:cs="Arial"/>
              </w:rPr>
            </w:pPr>
            <w:r w:rsidRPr="00853B94">
              <w:rPr>
                <w:rFonts w:ascii="Arial" w:hAnsi="Arial" w:cs="Arial"/>
                <w:lang w:val="mk-MK"/>
              </w:rPr>
              <w:t xml:space="preserve">3.Ги сакам животните                                           </w:t>
            </w:r>
          </w:p>
          <w:p w14:paraId="51042084" w14:textId="28862331" w:rsidR="005E1D9B" w:rsidRPr="00853B94" w:rsidRDefault="005E1D9B" w:rsidP="00853B94">
            <w:pPr>
              <w:rPr>
                <w:rFonts w:ascii="Arial" w:hAnsi="Arial" w:cs="Arial"/>
              </w:rPr>
            </w:pPr>
            <w:r w:rsidRPr="00853B94">
              <w:rPr>
                <w:rFonts w:ascii="Arial" w:hAnsi="Arial" w:cs="Arial"/>
                <w:lang w:val="mk-MK"/>
              </w:rPr>
              <w:t>4.Паѓај</w:t>
            </w:r>
            <w:r w:rsidR="006B7094">
              <w:rPr>
                <w:rFonts w:ascii="Arial" w:hAnsi="Arial" w:cs="Arial"/>
                <w:lang w:val="mk-MK"/>
              </w:rPr>
              <w:t xml:space="preserve">, </w:t>
            </w:r>
            <w:r w:rsidRPr="00853B94">
              <w:rPr>
                <w:rFonts w:ascii="Arial" w:hAnsi="Arial" w:cs="Arial"/>
                <w:lang w:val="mk-MK"/>
              </w:rPr>
              <w:t xml:space="preserve">паѓај бело снеже и зимска приказна     </w:t>
            </w:r>
          </w:p>
          <w:p w14:paraId="26605294" w14:textId="77777777" w:rsidR="005E1D9B" w:rsidRPr="00853B94" w:rsidRDefault="005E1D9B" w:rsidP="00853B94">
            <w:pPr>
              <w:rPr>
                <w:rFonts w:ascii="Arial" w:hAnsi="Arial" w:cs="Arial"/>
              </w:rPr>
            </w:pPr>
            <w:r w:rsidRPr="00853B94">
              <w:rPr>
                <w:rFonts w:ascii="Arial" w:hAnsi="Arial" w:cs="Arial"/>
                <w:lang w:val="mk-MK"/>
              </w:rPr>
              <w:t xml:space="preserve">5. здраво тело-здрав дух                                 </w:t>
            </w:r>
          </w:p>
          <w:p w14:paraId="584CBD73" w14:textId="77777777" w:rsidR="005E1D9B" w:rsidRPr="00853B94" w:rsidRDefault="005E1D9B" w:rsidP="00853B94">
            <w:pPr>
              <w:rPr>
                <w:rFonts w:ascii="Arial" w:hAnsi="Arial" w:cs="Arial"/>
              </w:rPr>
            </w:pPr>
            <w:r w:rsidRPr="00853B94">
              <w:rPr>
                <w:rFonts w:ascii="Arial" w:hAnsi="Arial" w:cs="Arial"/>
                <w:lang w:val="mk-MK"/>
              </w:rPr>
              <w:lastRenderedPageBreak/>
              <w:t xml:space="preserve">6.Природата се буди                                           7.Лекар, млекар, пекар                                         </w:t>
            </w:r>
          </w:p>
          <w:p w14:paraId="130CBBC6" w14:textId="77777777" w:rsidR="005E1D9B" w:rsidRPr="00853B94" w:rsidRDefault="005E1D9B" w:rsidP="00853B94">
            <w:pPr>
              <w:rPr>
                <w:rFonts w:ascii="Arial" w:hAnsi="Arial" w:cs="Arial"/>
              </w:rPr>
            </w:pPr>
            <w:r w:rsidRPr="00853B94">
              <w:rPr>
                <w:rFonts w:ascii="Arial" w:hAnsi="Arial" w:cs="Arial"/>
                <w:lang w:val="mk-MK"/>
              </w:rPr>
              <w:t xml:space="preserve">8.Секое патување,ново доживување                  </w:t>
            </w:r>
          </w:p>
          <w:p w14:paraId="6A8C49FB" w14:textId="77777777" w:rsidR="005E1D9B" w:rsidRPr="00853B94" w:rsidRDefault="005E1D9B" w:rsidP="00853B94">
            <w:pPr>
              <w:rPr>
                <w:rFonts w:ascii="Arial" w:hAnsi="Arial" w:cs="Arial"/>
              </w:rPr>
            </w:pPr>
            <w:r w:rsidRPr="00853B94">
              <w:rPr>
                <w:rFonts w:ascii="Arial" w:hAnsi="Arial" w:cs="Arial"/>
                <w:lang w:val="mk-MK"/>
              </w:rPr>
              <w:t xml:space="preserve">9.Лето иде,топло ќе биде                                     </w:t>
            </w:r>
          </w:p>
          <w:p w14:paraId="22FF2516" w14:textId="77777777" w:rsidR="005E1D9B" w:rsidRPr="00E747F0" w:rsidRDefault="005E1D9B" w:rsidP="005E1D9B">
            <w:pPr>
              <w:rPr>
                <w:rFonts w:ascii="Arial" w:hAnsi="Arial" w:cs="Arial"/>
                <w:sz w:val="24"/>
                <w:szCs w:val="24"/>
              </w:rPr>
            </w:pPr>
          </w:p>
          <w:p w14:paraId="313E7CFB" w14:textId="77777777" w:rsidR="00CF1009" w:rsidRPr="008D650C" w:rsidRDefault="00CF1009" w:rsidP="00CF1009">
            <w:pPr>
              <w:pStyle w:val="ListParagraph"/>
              <w:jc w:val="both"/>
              <w:rPr>
                <w:rFonts w:ascii="Arial" w:hAnsi="Arial" w:cs="Arial"/>
                <w:color w:val="FF0000"/>
                <w:sz w:val="24"/>
                <w:szCs w:val="24"/>
                <w:lang w:val="mk-MK"/>
              </w:rPr>
            </w:pPr>
          </w:p>
          <w:p w14:paraId="454D87AB" w14:textId="77777777" w:rsidR="004B0374" w:rsidRPr="008D650C" w:rsidRDefault="004B0374" w:rsidP="00CF1009">
            <w:pPr>
              <w:ind w:firstLine="540"/>
              <w:rPr>
                <w:color w:val="FF0000"/>
                <w:lang w:val="mk-MK"/>
              </w:rPr>
            </w:pPr>
          </w:p>
        </w:tc>
      </w:tr>
      <w:tr w:rsidR="004B0374" w:rsidRPr="00180A33" w14:paraId="72C67A2A" w14:textId="77777777" w:rsidTr="00807E71">
        <w:tc>
          <w:tcPr>
            <w:tcW w:w="4675" w:type="dxa"/>
          </w:tcPr>
          <w:p w14:paraId="0DF37FCF" w14:textId="77777777" w:rsidR="00CF1009" w:rsidRPr="008D650C" w:rsidRDefault="00CF1009" w:rsidP="006A0D18">
            <w:pPr>
              <w:pStyle w:val="ListParagraph"/>
              <w:ind w:left="0" w:firstLine="540"/>
              <w:rPr>
                <w:rFonts w:ascii="Arial" w:hAnsi="Arial" w:cs="Arial"/>
                <w:b/>
                <w:color w:val="FF0000"/>
                <w:sz w:val="24"/>
                <w:szCs w:val="24"/>
                <w:u w:val="single"/>
                <w:lang w:val="mk-MK"/>
              </w:rPr>
            </w:pPr>
          </w:p>
          <w:p w14:paraId="517AE74A" w14:textId="77777777" w:rsidR="004B0374" w:rsidRPr="00346C15" w:rsidRDefault="004B0374" w:rsidP="006A0D18">
            <w:pPr>
              <w:pStyle w:val="ListParagraph"/>
              <w:ind w:left="0" w:firstLine="540"/>
              <w:rPr>
                <w:rFonts w:ascii="Arial" w:hAnsi="Arial" w:cs="Arial"/>
                <w:b/>
                <w:sz w:val="24"/>
                <w:szCs w:val="24"/>
                <w:u w:val="single"/>
                <w:lang w:val="mk-MK"/>
              </w:rPr>
            </w:pPr>
            <w:r w:rsidRPr="00346C15">
              <w:rPr>
                <w:rFonts w:ascii="Arial" w:hAnsi="Arial" w:cs="Arial"/>
                <w:b/>
                <w:sz w:val="24"/>
                <w:szCs w:val="24"/>
                <w:u w:val="single"/>
                <w:lang w:val="mk-MK"/>
              </w:rPr>
              <w:t>Деца од 4-5 години</w:t>
            </w:r>
          </w:p>
          <w:p w14:paraId="7307D979" w14:textId="77777777" w:rsidR="00602D4F" w:rsidRPr="00346C15" w:rsidRDefault="00602D4F" w:rsidP="006A0D18">
            <w:pPr>
              <w:ind w:firstLine="540"/>
              <w:rPr>
                <w:rFonts w:ascii="Arial" w:eastAsiaTheme="minorHAnsi" w:hAnsi="Arial" w:cs="Arial"/>
                <w:b/>
              </w:rPr>
            </w:pPr>
          </w:p>
          <w:p w14:paraId="0F2EDDC3" w14:textId="77777777" w:rsidR="00346C15" w:rsidRPr="00853B94" w:rsidRDefault="00346C15" w:rsidP="00853B94">
            <w:pPr>
              <w:rPr>
                <w:rFonts w:ascii="Arial" w:hAnsi="Arial" w:cs="Arial"/>
              </w:rPr>
            </w:pPr>
            <w:r w:rsidRPr="00610A2D">
              <w:t>1</w:t>
            </w:r>
            <w:r w:rsidRPr="00853B94">
              <w:rPr>
                <w:rFonts w:ascii="Arial" w:hAnsi="Arial" w:cs="Arial"/>
              </w:rPr>
              <w:t xml:space="preserve">. Јас во мојата градинка                              </w:t>
            </w:r>
          </w:p>
          <w:p w14:paraId="13FE3D69" w14:textId="77777777" w:rsidR="00346C15" w:rsidRPr="00853B94" w:rsidRDefault="00346C15" w:rsidP="00853B94">
            <w:pPr>
              <w:rPr>
                <w:rFonts w:ascii="Arial" w:hAnsi="Arial" w:cs="Arial"/>
              </w:rPr>
            </w:pPr>
            <w:r w:rsidRPr="00853B94">
              <w:rPr>
                <w:rFonts w:ascii="Arial" w:hAnsi="Arial" w:cs="Arial"/>
              </w:rPr>
              <w:t xml:space="preserve">2. Се што треба да знам за есента              </w:t>
            </w:r>
          </w:p>
          <w:p w14:paraId="1B86A822" w14:textId="77777777" w:rsidR="00346C15" w:rsidRPr="00853B94" w:rsidRDefault="00346C15" w:rsidP="00853B94">
            <w:pPr>
              <w:rPr>
                <w:rFonts w:ascii="Arial" w:hAnsi="Arial" w:cs="Arial"/>
              </w:rPr>
            </w:pPr>
            <w:r w:rsidRPr="00853B94">
              <w:rPr>
                <w:rFonts w:ascii="Arial" w:hAnsi="Arial" w:cs="Arial"/>
              </w:rPr>
              <w:t xml:space="preserve">3. Светот на животните                               </w:t>
            </w:r>
          </w:p>
          <w:p w14:paraId="17ECE2AA" w14:textId="77777777" w:rsidR="00346C15" w:rsidRPr="00853B94" w:rsidRDefault="00346C15" w:rsidP="00853B94">
            <w:pPr>
              <w:rPr>
                <w:rFonts w:ascii="Arial" w:hAnsi="Arial" w:cs="Arial"/>
              </w:rPr>
            </w:pPr>
            <w:r w:rsidRPr="00853B94">
              <w:rPr>
                <w:rFonts w:ascii="Arial" w:hAnsi="Arial" w:cs="Arial"/>
              </w:rPr>
              <w:t xml:space="preserve">4. Зимата и празниците                                 </w:t>
            </w:r>
          </w:p>
          <w:p w14:paraId="75C06414" w14:textId="77777777" w:rsidR="00346C15" w:rsidRPr="00853B94" w:rsidRDefault="00346C15" w:rsidP="00853B94">
            <w:pPr>
              <w:rPr>
                <w:rFonts w:ascii="Arial" w:hAnsi="Arial" w:cs="Arial"/>
              </w:rPr>
            </w:pPr>
            <w:r w:rsidRPr="00853B94">
              <w:rPr>
                <w:rFonts w:ascii="Arial" w:hAnsi="Arial" w:cs="Arial"/>
              </w:rPr>
              <w:t xml:space="preserve">5. Се за дрвото                                            </w:t>
            </w:r>
          </w:p>
          <w:p w14:paraId="70CC48AD" w14:textId="77777777" w:rsidR="00346C15" w:rsidRPr="00853B94" w:rsidRDefault="00346C15" w:rsidP="00853B94">
            <w:pPr>
              <w:rPr>
                <w:rFonts w:ascii="Arial" w:hAnsi="Arial" w:cs="Arial"/>
              </w:rPr>
            </w:pPr>
            <w:r w:rsidRPr="00853B94">
              <w:rPr>
                <w:rFonts w:ascii="Arial" w:hAnsi="Arial" w:cs="Arial"/>
              </w:rPr>
              <w:t xml:space="preserve">6, Се што треба да знам за пролетта          </w:t>
            </w:r>
          </w:p>
          <w:p w14:paraId="680D06F6" w14:textId="77777777" w:rsidR="00346C15" w:rsidRPr="00853B94" w:rsidRDefault="00346C15" w:rsidP="00853B94">
            <w:pPr>
              <w:rPr>
                <w:rFonts w:ascii="Arial" w:hAnsi="Arial" w:cs="Arial"/>
              </w:rPr>
            </w:pPr>
            <w:r w:rsidRPr="00853B94">
              <w:rPr>
                <w:rFonts w:ascii="Arial" w:hAnsi="Arial" w:cs="Arial"/>
              </w:rPr>
              <w:t xml:space="preserve">7.Учиме за сообраќај                                   </w:t>
            </w:r>
          </w:p>
          <w:p w14:paraId="56D0FDC8" w14:textId="77777777" w:rsidR="00346C15" w:rsidRPr="00853B94" w:rsidRDefault="00346C15" w:rsidP="00853B94">
            <w:pPr>
              <w:rPr>
                <w:rFonts w:ascii="Arial" w:hAnsi="Arial" w:cs="Arial"/>
              </w:rPr>
            </w:pPr>
            <w:r w:rsidRPr="00853B94">
              <w:rPr>
                <w:rFonts w:ascii="Arial" w:hAnsi="Arial" w:cs="Arial"/>
              </w:rPr>
              <w:t xml:space="preserve">8. Спорт                                                         </w:t>
            </w:r>
          </w:p>
          <w:p w14:paraId="2AA4C982" w14:textId="77777777" w:rsidR="00346C15" w:rsidRPr="00853B94" w:rsidRDefault="00346C15" w:rsidP="00853B94">
            <w:pPr>
              <w:rPr>
                <w:rFonts w:ascii="Arial" w:hAnsi="Arial" w:cs="Arial"/>
              </w:rPr>
            </w:pPr>
            <w:r w:rsidRPr="00853B94">
              <w:rPr>
                <w:rFonts w:ascii="Arial" w:hAnsi="Arial" w:cs="Arial"/>
              </w:rPr>
              <w:t xml:space="preserve">9.Златно лето                                              </w:t>
            </w:r>
          </w:p>
          <w:p w14:paraId="0ED350A1" w14:textId="77777777" w:rsidR="00346C15" w:rsidRPr="00853B94" w:rsidRDefault="00346C15" w:rsidP="00853B94">
            <w:pPr>
              <w:rPr>
                <w:rFonts w:ascii="Arial" w:hAnsi="Arial" w:cs="Arial"/>
              </w:rPr>
            </w:pPr>
            <w:r w:rsidRPr="00853B94">
              <w:rPr>
                <w:rFonts w:ascii="Arial" w:hAnsi="Arial" w:cs="Arial"/>
              </w:rPr>
              <w:t xml:space="preserve">10.Игри без граници                                     </w:t>
            </w:r>
          </w:p>
          <w:p w14:paraId="5BC8E024" w14:textId="77777777" w:rsidR="00346C15" w:rsidRPr="00610A2D" w:rsidRDefault="00346C15" w:rsidP="00346C15">
            <w:pPr>
              <w:spacing w:line="360" w:lineRule="auto"/>
              <w:contextualSpacing/>
              <w:jc w:val="both"/>
              <w:rPr>
                <w:rFonts w:ascii="Arial" w:hAnsi="Arial" w:cs="Arial"/>
                <w:color w:val="FF0000"/>
              </w:rPr>
            </w:pPr>
          </w:p>
          <w:p w14:paraId="444BB2FF" w14:textId="77777777" w:rsidR="00346C15" w:rsidRPr="00610A2D" w:rsidRDefault="00346C15" w:rsidP="00346C15">
            <w:pPr>
              <w:rPr>
                <w:color w:val="FF0000"/>
              </w:rPr>
            </w:pPr>
          </w:p>
          <w:p w14:paraId="271ECC63" w14:textId="77777777" w:rsidR="004B0374" w:rsidRPr="00346C15" w:rsidRDefault="004B0374" w:rsidP="00346C15">
            <w:pPr>
              <w:pStyle w:val="NoSpacing"/>
              <w:rPr>
                <w:color w:val="FF0000"/>
                <w:lang w:val="mk-MK"/>
              </w:rPr>
            </w:pPr>
          </w:p>
        </w:tc>
        <w:tc>
          <w:tcPr>
            <w:tcW w:w="4675" w:type="dxa"/>
          </w:tcPr>
          <w:p w14:paraId="6393AD15" w14:textId="77777777" w:rsidR="00CF1009" w:rsidRPr="008D650C" w:rsidRDefault="00CF1009" w:rsidP="006A0D18">
            <w:pPr>
              <w:pStyle w:val="NoSpacing"/>
              <w:ind w:firstLine="540"/>
              <w:rPr>
                <w:rFonts w:ascii="Arial" w:hAnsi="Arial" w:cs="Arial"/>
                <w:b/>
                <w:bCs/>
                <w:color w:val="FF0000"/>
                <w:u w:val="single"/>
                <w:lang w:val="mk-MK"/>
              </w:rPr>
            </w:pPr>
          </w:p>
          <w:p w14:paraId="3363E488" w14:textId="77777777" w:rsidR="004B0374" w:rsidRPr="00346C15" w:rsidRDefault="004B0374" w:rsidP="006A0D18">
            <w:pPr>
              <w:pStyle w:val="NoSpacing"/>
              <w:ind w:firstLine="540"/>
              <w:rPr>
                <w:rFonts w:ascii="Arial" w:hAnsi="Arial" w:cs="Arial"/>
                <w:b/>
                <w:bCs/>
                <w:sz w:val="24"/>
                <w:szCs w:val="24"/>
                <w:u w:val="single"/>
                <w:lang w:val="mk-MK"/>
              </w:rPr>
            </w:pPr>
            <w:r w:rsidRPr="00346C15">
              <w:rPr>
                <w:rFonts w:ascii="Arial" w:hAnsi="Arial" w:cs="Arial"/>
                <w:b/>
                <w:bCs/>
                <w:sz w:val="24"/>
                <w:szCs w:val="24"/>
                <w:u w:val="single"/>
                <w:lang w:val="mk-MK"/>
              </w:rPr>
              <w:t>Деца од  5-6 години</w:t>
            </w:r>
          </w:p>
          <w:p w14:paraId="1A431072" w14:textId="77777777" w:rsidR="00602D4F" w:rsidRPr="00853B94" w:rsidRDefault="00602D4F" w:rsidP="00853B94">
            <w:pPr>
              <w:rPr>
                <w:rFonts w:eastAsiaTheme="minorHAnsi"/>
                <w:lang w:val="mk-MK"/>
              </w:rPr>
            </w:pPr>
          </w:p>
          <w:p w14:paraId="19DAB37E" w14:textId="77777777" w:rsidR="008878E7" w:rsidRPr="00853B94" w:rsidRDefault="008878E7" w:rsidP="00853B94">
            <w:pPr>
              <w:rPr>
                <w:rFonts w:ascii="Arial" w:hAnsi="Arial" w:cs="Arial"/>
              </w:rPr>
            </w:pPr>
            <w:r w:rsidRPr="00853B94">
              <w:rPr>
                <w:rFonts w:ascii="Arial" w:hAnsi="Arial" w:cs="Arial"/>
              </w:rPr>
              <w:t xml:space="preserve">1.Градинкатa моја                        </w:t>
            </w:r>
          </w:p>
          <w:p w14:paraId="7624A696" w14:textId="77777777" w:rsidR="008878E7" w:rsidRPr="00853B94" w:rsidRDefault="008878E7" w:rsidP="00853B94">
            <w:pPr>
              <w:rPr>
                <w:rFonts w:ascii="Arial" w:hAnsi="Arial" w:cs="Arial"/>
              </w:rPr>
            </w:pPr>
            <w:r w:rsidRPr="00853B94">
              <w:rPr>
                <w:rFonts w:ascii="Arial" w:hAnsi="Arial" w:cs="Arial"/>
              </w:rPr>
              <w:t xml:space="preserve">2.Есента кај нас                               </w:t>
            </w:r>
          </w:p>
          <w:p w14:paraId="7717C312" w14:textId="77777777" w:rsidR="008878E7" w:rsidRPr="00853B94" w:rsidRDefault="008878E7" w:rsidP="00853B94">
            <w:pPr>
              <w:rPr>
                <w:rFonts w:ascii="Arial" w:hAnsi="Arial" w:cs="Arial"/>
              </w:rPr>
            </w:pPr>
            <w:r w:rsidRPr="00853B94">
              <w:rPr>
                <w:rFonts w:ascii="Arial" w:hAnsi="Arial" w:cs="Arial"/>
              </w:rPr>
              <w:t xml:space="preserve">3.Мојот град                                    </w:t>
            </w:r>
          </w:p>
          <w:p w14:paraId="65A39009" w14:textId="77777777" w:rsidR="008878E7" w:rsidRPr="00853B94" w:rsidRDefault="008878E7" w:rsidP="00853B94">
            <w:pPr>
              <w:rPr>
                <w:rFonts w:ascii="Arial" w:hAnsi="Arial" w:cs="Arial"/>
              </w:rPr>
            </w:pPr>
            <w:r w:rsidRPr="00853B94">
              <w:rPr>
                <w:rFonts w:ascii="Arial" w:hAnsi="Arial" w:cs="Arial"/>
              </w:rPr>
              <w:t xml:space="preserve">4.Животинскиот свет во зима       </w:t>
            </w:r>
          </w:p>
          <w:p w14:paraId="4ED984E8" w14:textId="77777777" w:rsidR="008878E7" w:rsidRPr="00853B94" w:rsidRDefault="008878E7" w:rsidP="00853B94">
            <w:pPr>
              <w:rPr>
                <w:rFonts w:ascii="Arial" w:hAnsi="Arial" w:cs="Arial"/>
              </w:rPr>
            </w:pPr>
            <w:r w:rsidRPr="00853B94">
              <w:rPr>
                <w:rFonts w:ascii="Arial" w:hAnsi="Arial" w:cs="Arial"/>
              </w:rPr>
              <w:t xml:space="preserve">5.Традиција и обичаи                   </w:t>
            </w:r>
          </w:p>
          <w:p w14:paraId="09CC97BE" w14:textId="77777777" w:rsidR="008878E7" w:rsidRPr="00853B94" w:rsidRDefault="008878E7" w:rsidP="00853B94">
            <w:pPr>
              <w:rPr>
                <w:rFonts w:ascii="Arial" w:hAnsi="Arial" w:cs="Arial"/>
              </w:rPr>
            </w:pPr>
            <w:r w:rsidRPr="00853B94">
              <w:rPr>
                <w:rFonts w:ascii="Arial" w:hAnsi="Arial" w:cs="Arial"/>
              </w:rPr>
              <w:t xml:space="preserve">6. Нашата облека                        </w:t>
            </w:r>
          </w:p>
          <w:p w14:paraId="08E6173D" w14:textId="77777777" w:rsidR="008878E7" w:rsidRPr="00853B94" w:rsidRDefault="008878E7" w:rsidP="00853B94">
            <w:pPr>
              <w:rPr>
                <w:rFonts w:ascii="Arial" w:hAnsi="Arial" w:cs="Arial"/>
              </w:rPr>
            </w:pPr>
            <w:r w:rsidRPr="00853B94">
              <w:rPr>
                <w:rFonts w:ascii="Arial" w:hAnsi="Arial" w:cs="Arial"/>
              </w:rPr>
              <w:t xml:space="preserve">7.Пролетта кај нас                     </w:t>
            </w:r>
          </w:p>
          <w:p w14:paraId="7E163003" w14:textId="636E9557" w:rsidR="008878E7" w:rsidRPr="00853B94" w:rsidRDefault="008878E7" w:rsidP="00853B94">
            <w:pPr>
              <w:rPr>
                <w:rFonts w:ascii="Arial" w:hAnsi="Arial" w:cs="Arial"/>
              </w:rPr>
            </w:pPr>
            <w:r w:rsidRPr="00853B94">
              <w:rPr>
                <w:rFonts w:ascii="Arial" w:hAnsi="Arial" w:cs="Arial"/>
              </w:rPr>
              <w:t>8.Оп стоп</w:t>
            </w:r>
            <w:r w:rsidR="006B7094">
              <w:rPr>
                <w:rFonts w:ascii="Arial" w:hAnsi="Arial" w:cs="Arial"/>
              </w:rPr>
              <w:t xml:space="preserve">, </w:t>
            </w:r>
            <w:r w:rsidRPr="00853B94">
              <w:rPr>
                <w:rFonts w:ascii="Arial" w:hAnsi="Arial" w:cs="Arial"/>
              </w:rPr>
              <w:t xml:space="preserve">внимавај                     </w:t>
            </w:r>
          </w:p>
          <w:p w14:paraId="343CCD6A" w14:textId="77777777" w:rsidR="008878E7" w:rsidRPr="00853B94" w:rsidRDefault="008878E7" w:rsidP="00853B94">
            <w:pPr>
              <w:rPr>
                <w:rFonts w:ascii="Arial" w:hAnsi="Arial" w:cs="Arial"/>
              </w:rPr>
            </w:pPr>
            <w:r w:rsidRPr="00853B94">
              <w:rPr>
                <w:rFonts w:ascii="Arial" w:hAnsi="Arial" w:cs="Arial"/>
              </w:rPr>
              <w:t xml:space="preserve">9.Спорт                                          </w:t>
            </w:r>
          </w:p>
          <w:p w14:paraId="1BA12BC2" w14:textId="77777777" w:rsidR="008878E7" w:rsidRPr="00853B94" w:rsidRDefault="008878E7" w:rsidP="00853B94">
            <w:pPr>
              <w:rPr>
                <w:rFonts w:ascii="Arial" w:hAnsi="Arial" w:cs="Arial"/>
              </w:rPr>
            </w:pPr>
            <w:r w:rsidRPr="00853B94">
              <w:rPr>
                <w:rFonts w:ascii="Arial" w:hAnsi="Arial" w:cs="Arial"/>
              </w:rPr>
              <w:t xml:space="preserve">10.Летото кај нас                            </w:t>
            </w:r>
          </w:p>
          <w:p w14:paraId="11187990" w14:textId="77777777" w:rsidR="008878E7" w:rsidRPr="00853B94" w:rsidRDefault="008878E7" w:rsidP="00853B94">
            <w:pPr>
              <w:rPr>
                <w:rFonts w:ascii="Arial" w:hAnsi="Arial" w:cs="Arial"/>
              </w:rPr>
            </w:pPr>
            <w:r w:rsidRPr="00853B94">
              <w:rPr>
                <w:rFonts w:ascii="Arial" w:hAnsi="Arial" w:cs="Arial"/>
              </w:rPr>
              <w:t xml:space="preserve">11.Си играме игри разни              </w:t>
            </w:r>
          </w:p>
          <w:p w14:paraId="72FC32BF" w14:textId="77777777" w:rsidR="008878E7" w:rsidRPr="00853B94" w:rsidRDefault="008878E7" w:rsidP="00853B94">
            <w:pPr>
              <w:rPr>
                <w:rFonts w:ascii="Arial" w:hAnsi="Arial" w:cs="Arial"/>
                <w:b/>
                <w:bCs/>
              </w:rPr>
            </w:pPr>
          </w:p>
          <w:p w14:paraId="5033B462" w14:textId="77777777" w:rsidR="008878E7" w:rsidRPr="00853B94" w:rsidRDefault="008878E7" w:rsidP="00853B94">
            <w:pPr>
              <w:rPr>
                <w:color w:val="FF0000"/>
              </w:rPr>
            </w:pPr>
          </w:p>
          <w:p w14:paraId="6A9BFC20" w14:textId="77777777" w:rsidR="00602D4F" w:rsidRPr="008D650C" w:rsidRDefault="00602D4F" w:rsidP="006A0D18">
            <w:pPr>
              <w:pStyle w:val="NoSpacing"/>
              <w:ind w:firstLine="540"/>
              <w:rPr>
                <w:rFonts w:eastAsiaTheme="minorHAnsi"/>
                <w:color w:val="FF0000"/>
                <w:lang w:val="mk-MK"/>
              </w:rPr>
            </w:pPr>
          </w:p>
          <w:p w14:paraId="7D24405F" w14:textId="77777777" w:rsidR="004B0374" w:rsidRPr="008D650C" w:rsidRDefault="004B0374" w:rsidP="00346C15">
            <w:pPr>
              <w:pStyle w:val="NoSpacing"/>
              <w:rPr>
                <w:color w:val="FF0000"/>
                <w:lang w:val="mk-MK"/>
              </w:rPr>
            </w:pPr>
          </w:p>
        </w:tc>
      </w:tr>
    </w:tbl>
    <w:p w14:paraId="43498EA0" w14:textId="77777777" w:rsidR="004B0374" w:rsidRDefault="004B0374" w:rsidP="006A0D18">
      <w:pPr>
        <w:spacing w:line="360" w:lineRule="auto"/>
        <w:ind w:firstLine="540"/>
        <w:jc w:val="both"/>
        <w:rPr>
          <w:rFonts w:ascii="Arial" w:hAnsi="Arial" w:cs="Arial"/>
          <w:sz w:val="24"/>
          <w:szCs w:val="24"/>
          <w:lang w:val="mk-MK"/>
        </w:rPr>
      </w:pPr>
    </w:p>
    <w:p w14:paraId="77F16338" w14:textId="77777777" w:rsidR="007A7CFA" w:rsidRDefault="007A7CFA" w:rsidP="00416748">
      <w:pPr>
        <w:ind w:firstLine="540"/>
        <w:jc w:val="both"/>
        <w:rPr>
          <w:rFonts w:ascii="Arial" w:hAnsi="Arial" w:cs="Arial"/>
          <w:sz w:val="24"/>
          <w:szCs w:val="24"/>
          <w:lang w:val="mk-MK"/>
        </w:rPr>
      </w:pPr>
      <w:r>
        <w:rPr>
          <w:rFonts w:ascii="Arial" w:hAnsi="Arial" w:cs="Arial"/>
          <w:sz w:val="24"/>
          <w:szCs w:val="24"/>
          <w:lang w:val="mk-MK"/>
        </w:rPr>
        <w:t xml:space="preserve">      </w:t>
      </w:r>
      <w:r w:rsidR="009D021B">
        <w:rPr>
          <w:rFonts w:ascii="Arial" w:hAnsi="Arial" w:cs="Arial"/>
          <w:sz w:val="24"/>
          <w:szCs w:val="24"/>
          <w:lang w:val="mk-MK"/>
        </w:rPr>
        <w:t>Згрижувачко - воспитните активности во  групите до 24 месеци ќе бидат грижливо планирани од страната на негователките во кординација со педагогот на установата. За таа цел тие ќе се раководат од возраста на децата згрижени во тие групи како и дневно планираните активности.</w:t>
      </w:r>
      <w:r w:rsidR="004B0374">
        <w:rPr>
          <w:rFonts w:ascii="Arial" w:hAnsi="Arial" w:cs="Arial"/>
          <w:sz w:val="24"/>
          <w:szCs w:val="24"/>
          <w:lang w:val="mk-MK"/>
        </w:rPr>
        <w:t xml:space="preserve"> </w:t>
      </w:r>
      <w:r w:rsidR="009D021B">
        <w:rPr>
          <w:rFonts w:ascii="Arial" w:hAnsi="Arial" w:cs="Arial"/>
          <w:sz w:val="24"/>
          <w:szCs w:val="24"/>
          <w:lang w:val="mk-MK"/>
        </w:rPr>
        <w:t>Сите планови и реализирани активности ќе бидат евидентирани во соодветната педагошка евиденција</w:t>
      </w:r>
      <w:r w:rsidR="006C515C">
        <w:rPr>
          <w:rFonts w:ascii="Arial" w:hAnsi="Arial" w:cs="Arial"/>
          <w:sz w:val="24"/>
          <w:szCs w:val="24"/>
          <w:lang w:val="mk-MK"/>
        </w:rPr>
        <w:t>.</w:t>
      </w:r>
    </w:p>
    <w:p w14:paraId="0278460C" w14:textId="77777777" w:rsidR="007A7CFA" w:rsidRDefault="007A7CFA" w:rsidP="0021491B">
      <w:pPr>
        <w:jc w:val="both"/>
        <w:rPr>
          <w:rFonts w:ascii="Arial" w:hAnsi="Arial" w:cs="Arial"/>
          <w:color w:val="FF0000"/>
          <w:sz w:val="24"/>
          <w:szCs w:val="24"/>
        </w:rPr>
      </w:pPr>
    </w:p>
    <w:p w14:paraId="5B23E0A5" w14:textId="77777777" w:rsidR="00490489" w:rsidRPr="00115336" w:rsidRDefault="00490489" w:rsidP="00115336">
      <w:pPr>
        <w:jc w:val="both"/>
        <w:rPr>
          <w:rFonts w:ascii="Arial" w:hAnsi="Arial" w:cs="Arial"/>
          <w:sz w:val="24"/>
          <w:szCs w:val="24"/>
          <w:lang w:val="mk-MK"/>
        </w:rPr>
      </w:pPr>
    </w:p>
    <w:p w14:paraId="0A6E132E" w14:textId="77777777" w:rsidR="00087930" w:rsidRPr="00115336" w:rsidRDefault="009D021B" w:rsidP="007F567D">
      <w:pPr>
        <w:jc w:val="both"/>
        <w:rPr>
          <w:rFonts w:ascii="Arial" w:eastAsia="Times New Roman" w:hAnsi="Arial" w:cs="Arial"/>
          <w:b/>
          <w:bCs/>
          <w:sz w:val="24"/>
          <w:szCs w:val="24"/>
          <w:lang w:eastAsia="mk-MK"/>
        </w:rPr>
      </w:pPr>
      <w:r w:rsidRPr="00115336">
        <w:rPr>
          <w:rFonts w:ascii="Arial" w:hAnsi="Arial" w:cs="Arial"/>
          <w:b/>
          <w:sz w:val="24"/>
          <w:szCs w:val="24"/>
          <w:lang w:val="mk-MK"/>
        </w:rPr>
        <w:t>5.</w:t>
      </w:r>
      <w:r w:rsidRPr="00115336">
        <w:rPr>
          <w:rFonts w:ascii="Arial" w:hAnsi="Arial" w:cs="Arial"/>
          <w:b/>
          <w:sz w:val="24"/>
          <w:szCs w:val="24"/>
        </w:rPr>
        <w:t>1</w:t>
      </w:r>
      <w:r w:rsidR="00E3732C" w:rsidRPr="00115336">
        <w:rPr>
          <w:rFonts w:ascii="Arial" w:hAnsi="Arial" w:cs="Arial"/>
          <w:b/>
          <w:sz w:val="24"/>
          <w:szCs w:val="24"/>
          <w:lang w:val="mk-MK"/>
        </w:rPr>
        <w:t>.</w:t>
      </w:r>
      <w:r w:rsidR="00E3732C" w:rsidRPr="00115336">
        <w:rPr>
          <w:rFonts w:ascii="Arial" w:eastAsia="Times New Roman" w:hAnsi="Arial" w:cs="Arial"/>
          <w:b/>
          <w:bCs/>
          <w:sz w:val="24"/>
          <w:szCs w:val="24"/>
          <w:lang w:val="mk-MK" w:eastAsia="mk-MK"/>
        </w:rPr>
        <w:t xml:space="preserve"> Р</w:t>
      </w:r>
      <w:r w:rsidR="009F66CB" w:rsidRPr="00115336">
        <w:rPr>
          <w:rFonts w:ascii="Arial" w:eastAsia="Times New Roman" w:hAnsi="Arial" w:cs="Arial"/>
          <w:b/>
          <w:bCs/>
          <w:sz w:val="24"/>
          <w:szCs w:val="24"/>
          <w:lang w:val="mk-MK" w:eastAsia="mk-MK"/>
        </w:rPr>
        <w:t>еализација на тековни</w:t>
      </w:r>
      <w:r w:rsidR="008C4C6E" w:rsidRPr="00115336">
        <w:rPr>
          <w:rFonts w:ascii="Arial" w:eastAsia="Times New Roman" w:hAnsi="Arial" w:cs="Arial"/>
          <w:b/>
          <w:bCs/>
          <w:sz w:val="24"/>
          <w:szCs w:val="24"/>
          <w:lang w:eastAsia="mk-MK"/>
        </w:rPr>
        <w:t xml:space="preserve"> </w:t>
      </w:r>
      <w:r w:rsidR="008C4C6E" w:rsidRPr="00115336">
        <w:rPr>
          <w:rFonts w:ascii="Arial" w:eastAsia="Times New Roman" w:hAnsi="Arial" w:cs="Arial"/>
          <w:b/>
          <w:bCs/>
          <w:sz w:val="24"/>
          <w:szCs w:val="24"/>
          <w:lang w:val="mk-MK" w:eastAsia="mk-MK"/>
        </w:rPr>
        <w:t xml:space="preserve">и нови </w:t>
      </w:r>
      <w:r w:rsidR="00497E2B" w:rsidRPr="00115336">
        <w:rPr>
          <w:rFonts w:ascii="Arial" w:eastAsia="Times New Roman" w:hAnsi="Arial" w:cs="Arial"/>
          <w:b/>
          <w:bCs/>
          <w:sz w:val="24"/>
          <w:szCs w:val="24"/>
          <w:lang w:val="mk-MK" w:eastAsia="mk-MK"/>
        </w:rPr>
        <w:t>проекти во воспитно образовната рабо</w:t>
      </w:r>
      <w:r w:rsidR="00800577" w:rsidRPr="00115336">
        <w:rPr>
          <w:rFonts w:ascii="Arial" w:eastAsia="Times New Roman" w:hAnsi="Arial" w:cs="Arial"/>
          <w:b/>
          <w:bCs/>
          <w:sz w:val="24"/>
          <w:szCs w:val="24"/>
          <w:lang w:val="mk-MK" w:eastAsia="mk-MK"/>
        </w:rPr>
        <w:t>та во текот на педагошката  202</w:t>
      </w:r>
      <w:r w:rsidR="00800577" w:rsidRPr="00115336">
        <w:rPr>
          <w:rFonts w:ascii="Arial" w:eastAsia="Times New Roman" w:hAnsi="Arial" w:cs="Arial"/>
          <w:b/>
          <w:bCs/>
          <w:sz w:val="24"/>
          <w:szCs w:val="24"/>
          <w:lang w:eastAsia="mk-MK"/>
        </w:rPr>
        <w:t>5</w:t>
      </w:r>
      <w:r w:rsidR="00800577" w:rsidRPr="00115336">
        <w:rPr>
          <w:rFonts w:ascii="Arial" w:eastAsia="Times New Roman" w:hAnsi="Arial" w:cs="Arial"/>
          <w:b/>
          <w:bCs/>
          <w:sz w:val="24"/>
          <w:szCs w:val="24"/>
          <w:lang w:val="mk-MK" w:eastAsia="mk-MK"/>
        </w:rPr>
        <w:t>/202</w:t>
      </w:r>
      <w:r w:rsidR="00800577" w:rsidRPr="00115336">
        <w:rPr>
          <w:rFonts w:ascii="Arial" w:eastAsia="Times New Roman" w:hAnsi="Arial" w:cs="Arial"/>
          <w:b/>
          <w:bCs/>
          <w:sz w:val="24"/>
          <w:szCs w:val="24"/>
          <w:lang w:eastAsia="mk-MK"/>
        </w:rPr>
        <w:t>6</w:t>
      </w:r>
      <w:r w:rsidR="00497E2B" w:rsidRPr="00115336">
        <w:rPr>
          <w:rFonts w:ascii="Arial" w:eastAsia="Times New Roman" w:hAnsi="Arial" w:cs="Arial"/>
          <w:b/>
          <w:bCs/>
          <w:sz w:val="24"/>
          <w:szCs w:val="24"/>
          <w:lang w:val="mk-MK" w:eastAsia="mk-MK"/>
        </w:rPr>
        <w:t xml:space="preserve"> год. </w:t>
      </w:r>
    </w:p>
    <w:p w14:paraId="3BE29225" w14:textId="77777777" w:rsidR="00656EDC" w:rsidRPr="00115336" w:rsidRDefault="00656EDC" w:rsidP="002B3296">
      <w:pPr>
        <w:ind w:firstLine="540"/>
        <w:jc w:val="both"/>
        <w:rPr>
          <w:rFonts w:ascii="Arial" w:eastAsia="Times New Roman" w:hAnsi="Arial" w:cs="Arial"/>
          <w:b/>
          <w:bCs/>
          <w:sz w:val="24"/>
          <w:szCs w:val="24"/>
          <w:lang w:val="mk-MK" w:eastAsia="mk-MK"/>
        </w:rPr>
      </w:pPr>
    </w:p>
    <w:p w14:paraId="7E0D6563" w14:textId="77777777" w:rsidR="00497E2B" w:rsidRPr="00115336" w:rsidRDefault="00BE056A" w:rsidP="009634B2">
      <w:pPr>
        <w:spacing w:line="360" w:lineRule="auto"/>
        <w:rPr>
          <w:rFonts w:ascii="Arial" w:hAnsi="Arial" w:cs="Arial"/>
          <w:b/>
          <w:sz w:val="24"/>
          <w:szCs w:val="24"/>
          <w:u w:val="single"/>
          <w:lang w:val="mk-MK"/>
        </w:rPr>
      </w:pPr>
      <w:r w:rsidRPr="00115336">
        <w:rPr>
          <w:rFonts w:ascii="Arial" w:hAnsi="Arial" w:cs="Arial"/>
          <w:b/>
          <w:sz w:val="24"/>
          <w:szCs w:val="24"/>
          <w:u w:val="single"/>
          <w:lang w:val="mk-MK"/>
        </w:rPr>
        <w:t>1.П</w:t>
      </w:r>
      <w:r w:rsidR="009634B2" w:rsidRPr="00115336">
        <w:rPr>
          <w:rFonts w:ascii="Arial" w:hAnsi="Arial" w:cs="Arial"/>
          <w:b/>
          <w:sz w:val="24"/>
          <w:szCs w:val="24"/>
          <w:u w:val="single"/>
          <w:lang w:val="mk-MK"/>
        </w:rPr>
        <w:t>родолжување на  имплементација на рамката за социјална кохезија и културен дијалог</w:t>
      </w:r>
    </w:p>
    <w:p w14:paraId="62F77FE6" w14:textId="77777777" w:rsidR="002D2D45" w:rsidRPr="00B53BAF" w:rsidRDefault="002D2D45" w:rsidP="00665F3D">
      <w:pPr>
        <w:ind w:firstLine="720"/>
        <w:jc w:val="both"/>
        <w:rPr>
          <w:rFonts w:ascii="Arial" w:hAnsi="Arial" w:cs="Arial"/>
          <w:sz w:val="24"/>
          <w:szCs w:val="24"/>
        </w:rPr>
      </w:pPr>
      <w:r w:rsidRPr="00B53BAF">
        <w:rPr>
          <w:rFonts w:ascii="Arial" w:hAnsi="Arial" w:cs="Arial"/>
          <w:sz w:val="24"/>
          <w:szCs w:val="24"/>
          <w:lang w:val="mk-MK"/>
        </w:rPr>
        <w:t xml:space="preserve">Имплементацијата на оваа рамка продолжува како и изминативе години.Со неа се прави баланс помеѓу социоемоционалните и </w:t>
      </w:r>
      <w:r w:rsidRPr="00B53BAF">
        <w:rPr>
          <w:rFonts w:ascii="Arial" w:hAnsi="Arial" w:cs="Arial"/>
          <w:sz w:val="24"/>
          <w:szCs w:val="24"/>
        </w:rPr>
        <w:t>когнитивните вештини и писменоста со значително внимание на емоционалниот и социјалниот развој</w:t>
      </w:r>
      <w:r w:rsidRPr="00B53BAF">
        <w:rPr>
          <w:rFonts w:ascii="Arial" w:hAnsi="Arial" w:cs="Arial"/>
          <w:sz w:val="24"/>
          <w:szCs w:val="24"/>
          <w:lang w:val="mk-MK"/>
        </w:rPr>
        <w:t>.Со оглед на фактот дека н</w:t>
      </w:r>
      <w:r w:rsidRPr="00B53BAF">
        <w:rPr>
          <w:rFonts w:ascii="Arial" w:hAnsi="Arial" w:cs="Arial"/>
          <w:sz w:val="24"/>
          <w:szCs w:val="24"/>
        </w:rPr>
        <w:t xml:space="preserve">а децата им се потребни социо-емоционалните способности </w:t>
      </w:r>
      <w:r w:rsidRPr="00B53BAF">
        <w:rPr>
          <w:rFonts w:ascii="Arial" w:hAnsi="Arial" w:cs="Arial"/>
          <w:sz w:val="24"/>
          <w:szCs w:val="24"/>
          <w:lang w:val="mk-MK"/>
        </w:rPr>
        <w:t xml:space="preserve">за да се креираат и прифатат </w:t>
      </w:r>
      <w:r w:rsidRPr="00B53BAF">
        <w:rPr>
          <w:rFonts w:ascii="Arial" w:hAnsi="Arial" w:cs="Arial"/>
          <w:sz w:val="24"/>
          <w:szCs w:val="24"/>
        </w:rPr>
        <w:t>когнитивните,</w:t>
      </w:r>
      <w:r w:rsidRPr="00B53BAF">
        <w:rPr>
          <w:rFonts w:ascii="Arial" w:hAnsi="Arial" w:cs="Arial"/>
          <w:sz w:val="24"/>
          <w:szCs w:val="24"/>
          <w:lang w:val="mk-MK"/>
        </w:rPr>
        <w:t xml:space="preserve">со </w:t>
      </w:r>
      <w:r w:rsidRPr="00B53BAF">
        <w:rPr>
          <w:rFonts w:ascii="Arial" w:hAnsi="Arial" w:cs="Arial"/>
          <w:sz w:val="24"/>
          <w:szCs w:val="24"/>
          <w:lang w:val="mk-MK"/>
        </w:rPr>
        <w:lastRenderedPageBreak/>
        <w:t>децата во континуитет ќе се развиваат вакви активности,кои ќе ја јакнат детската резилиентност кон сите промени кои ги очекуваат од најмала возраст.</w:t>
      </w:r>
      <w:r w:rsidRPr="00B53BAF">
        <w:rPr>
          <w:rFonts w:ascii="Arial" w:hAnsi="Arial" w:cs="Arial"/>
          <w:sz w:val="24"/>
          <w:szCs w:val="24"/>
        </w:rPr>
        <w:t xml:space="preserve"> Во</w:t>
      </w:r>
      <w:r w:rsidRPr="00B53BAF">
        <w:rPr>
          <w:rFonts w:ascii="Arial" w:hAnsi="Arial" w:cs="Arial"/>
          <w:spacing w:val="-2"/>
          <w:sz w:val="24"/>
          <w:szCs w:val="24"/>
        </w:rPr>
        <w:t xml:space="preserve"> </w:t>
      </w:r>
      <w:r w:rsidRPr="00B53BAF">
        <w:rPr>
          <w:rFonts w:ascii="Arial" w:hAnsi="Arial" w:cs="Arial"/>
          <w:sz w:val="24"/>
          <w:szCs w:val="24"/>
        </w:rPr>
        <w:t>контекс</w:t>
      </w:r>
      <w:r w:rsidRPr="00B53BAF">
        <w:rPr>
          <w:rFonts w:ascii="Arial" w:hAnsi="Arial" w:cs="Arial"/>
          <w:spacing w:val="-7"/>
          <w:sz w:val="24"/>
          <w:szCs w:val="24"/>
        </w:rPr>
        <w:t xml:space="preserve"> </w:t>
      </w:r>
      <w:r w:rsidRPr="00B53BAF">
        <w:rPr>
          <w:rFonts w:ascii="Arial" w:hAnsi="Arial" w:cs="Arial"/>
          <w:sz w:val="24"/>
          <w:szCs w:val="24"/>
        </w:rPr>
        <w:t>на</w:t>
      </w:r>
      <w:r w:rsidRPr="00B53BAF">
        <w:rPr>
          <w:rFonts w:ascii="Arial" w:hAnsi="Arial" w:cs="Arial"/>
          <w:spacing w:val="-6"/>
          <w:sz w:val="24"/>
          <w:szCs w:val="24"/>
        </w:rPr>
        <w:t xml:space="preserve"> </w:t>
      </w:r>
      <w:r w:rsidRPr="00B53BAF">
        <w:rPr>
          <w:rFonts w:ascii="Arial" w:hAnsi="Arial" w:cs="Arial"/>
          <w:sz w:val="24"/>
          <w:szCs w:val="24"/>
        </w:rPr>
        <w:t>овој</w:t>
      </w:r>
      <w:r w:rsidRPr="00B53BAF">
        <w:rPr>
          <w:rFonts w:ascii="Arial" w:hAnsi="Arial" w:cs="Arial"/>
          <w:spacing w:val="-8"/>
          <w:sz w:val="24"/>
          <w:szCs w:val="24"/>
        </w:rPr>
        <w:t xml:space="preserve"> </w:t>
      </w:r>
      <w:r w:rsidRPr="00B53BAF">
        <w:rPr>
          <w:rFonts w:ascii="Arial" w:hAnsi="Arial" w:cs="Arial"/>
          <w:sz w:val="24"/>
          <w:szCs w:val="24"/>
        </w:rPr>
        <w:t>модул</w:t>
      </w:r>
      <w:r w:rsidRPr="00B53BAF">
        <w:rPr>
          <w:rFonts w:ascii="Arial" w:hAnsi="Arial" w:cs="Arial"/>
          <w:spacing w:val="-3"/>
          <w:sz w:val="24"/>
          <w:szCs w:val="24"/>
        </w:rPr>
        <w:t xml:space="preserve"> </w:t>
      </w:r>
      <w:r w:rsidRPr="00B53BAF">
        <w:rPr>
          <w:rFonts w:ascii="Arial" w:hAnsi="Arial" w:cs="Arial"/>
          <w:sz w:val="24"/>
          <w:szCs w:val="24"/>
        </w:rPr>
        <w:t>воспитните</w:t>
      </w:r>
      <w:r w:rsidRPr="00B53BAF">
        <w:rPr>
          <w:rFonts w:ascii="Arial" w:hAnsi="Arial" w:cs="Arial"/>
          <w:spacing w:val="-1"/>
          <w:sz w:val="24"/>
          <w:szCs w:val="24"/>
        </w:rPr>
        <w:t xml:space="preserve"> </w:t>
      </w:r>
      <w:r w:rsidRPr="00B53BAF">
        <w:rPr>
          <w:rFonts w:ascii="Arial" w:hAnsi="Arial" w:cs="Arial"/>
          <w:sz w:val="24"/>
          <w:szCs w:val="24"/>
        </w:rPr>
        <w:t>групи</w:t>
      </w:r>
      <w:r w:rsidRPr="00B53BAF">
        <w:rPr>
          <w:rFonts w:ascii="Arial" w:hAnsi="Arial" w:cs="Arial"/>
          <w:spacing w:val="-7"/>
          <w:sz w:val="24"/>
          <w:szCs w:val="24"/>
        </w:rPr>
        <w:t xml:space="preserve"> </w:t>
      </w:r>
      <w:r w:rsidRPr="00B53BAF">
        <w:rPr>
          <w:rFonts w:ascii="Arial" w:hAnsi="Arial" w:cs="Arial"/>
          <w:sz w:val="24"/>
          <w:szCs w:val="24"/>
        </w:rPr>
        <w:t>од</w:t>
      </w:r>
      <w:r w:rsidRPr="00B53BAF">
        <w:rPr>
          <w:rFonts w:ascii="Arial" w:hAnsi="Arial" w:cs="Arial"/>
          <w:spacing w:val="-3"/>
          <w:sz w:val="24"/>
          <w:szCs w:val="24"/>
        </w:rPr>
        <w:t xml:space="preserve"> </w:t>
      </w:r>
      <w:r w:rsidRPr="00B53BAF">
        <w:rPr>
          <w:rFonts w:ascii="Arial" w:hAnsi="Arial" w:cs="Arial"/>
          <w:sz w:val="24"/>
          <w:szCs w:val="24"/>
        </w:rPr>
        <w:t>5-6</w:t>
      </w:r>
      <w:r w:rsidRPr="00B53BAF">
        <w:rPr>
          <w:rFonts w:ascii="Arial" w:hAnsi="Arial" w:cs="Arial"/>
          <w:spacing w:val="-2"/>
          <w:sz w:val="24"/>
          <w:szCs w:val="24"/>
        </w:rPr>
        <w:t xml:space="preserve"> </w:t>
      </w:r>
      <w:r w:rsidRPr="00B53BAF">
        <w:rPr>
          <w:rFonts w:ascii="Arial" w:hAnsi="Arial" w:cs="Arial"/>
          <w:sz w:val="24"/>
          <w:szCs w:val="24"/>
        </w:rPr>
        <w:t>години</w:t>
      </w:r>
      <w:r w:rsidRPr="00B53BAF">
        <w:rPr>
          <w:rFonts w:ascii="Arial" w:hAnsi="Arial" w:cs="Arial"/>
          <w:spacing w:val="-2"/>
          <w:sz w:val="24"/>
          <w:szCs w:val="24"/>
        </w:rPr>
        <w:t xml:space="preserve"> </w:t>
      </w:r>
      <w:r w:rsidRPr="00B53BAF">
        <w:rPr>
          <w:rFonts w:ascii="Arial" w:hAnsi="Arial" w:cs="Arial"/>
          <w:sz w:val="24"/>
          <w:szCs w:val="24"/>
        </w:rPr>
        <w:t>ќе</w:t>
      </w:r>
      <w:r w:rsidRPr="00B53BAF">
        <w:rPr>
          <w:rFonts w:ascii="Arial" w:hAnsi="Arial" w:cs="Arial"/>
          <w:spacing w:val="-6"/>
          <w:sz w:val="24"/>
          <w:szCs w:val="24"/>
        </w:rPr>
        <w:t xml:space="preserve"> </w:t>
      </w:r>
      <w:r w:rsidRPr="00B53BAF">
        <w:rPr>
          <w:rFonts w:ascii="Arial" w:hAnsi="Arial" w:cs="Arial"/>
          <w:sz w:val="24"/>
          <w:szCs w:val="24"/>
        </w:rPr>
        <w:t>ја</w:t>
      </w:r>
      <w:r w:rsidRPr="00B53BAF">
        <w:rPr>
          <w:rFonts w:ascii="Arial" w:hAnsi="Arial" w:cs="Arial"/>
          <w:spacing w:val="-2"/>
          <w:sz w:val="24"/>
          <w:szCs w:val="24"/>
        </w:rPr>
        <w:t xml:space="preserve"> </w:t>
      </w:r>
      <w:r w:rsidRPr="00B53BAF">
        <w:rPr>
          <w:rFonts w:ascii="Arial" w:hAnsi="Arial" w:cs="Arial"/>
          <w:sz w:val="24"/>
          <w:szCs w:val="24"/>
        </w:rPr>
        <w:t>реализираат</w:t>
      </w:r>
      <w:r w:rsidRPr="00B53BAF">
        <w:rPr>
          <w:rFonts w:ascii="Arial" w:hAnsi="Arial" w:cs="Arial"/>
          <w:spacing w:val="-7"/>
          <w:sz w:val="24"/>
          <w:szCs w:val="24"/>
        </w:rPr>
        <w:t xml:space="preserve"> </w:t>
      </w:r>
      <w:r w:rsidRPr="00B53BAF">
        <w:rPr>
          <w:rFonts w:ascii="Arial" w:hAnsi="Arial" w:cs="Arial"/>
          <w:sz w:val="24"/>
          <w:szCs w:val="24"/>
        </w:rPr>
        <w:t xml:space="preserve">едицијата </w:t>
      </w:r>
      <w:r w:rsidRPr="00B53BAF">
        <w:rPr>
          <w:rFonts w:ascii="Arial" w:hAnsi="Arial" w:cs="Arial"/>
          <w:spacing w:val="-2"/>
          <w:sz w:val="24"/>
          <w:szCs w:val="24"/>
        </w:rPr>
        <w:t>на</w:t>
      </w:r>
      <w:r w:rsidRPr="00B53BAF">
        <w:rPr>
          <w:rFonts w:ascii="Arial" w:hAnsi="Arial" w:cs="Arial"/>
          <w:spacing w:val="-7"/>
          <w:sz w:val="24"/>
          <w:szCs w:val="24"/>
        </w:rPr>
        <w:t xml:space="preserve"> </w:t>
      </w:r>
      <w:r w:rsidRPr="00B53BAF">
        <w:rPr>
          <w:rFonts w:ascii="Arial" w:hAnsi="Arial" w:cs="Arial"/>
          <w:spacing w:val="-2"/>
          <w:sz w:val="24"/>
          <w:szCs w:val="24"/>
        </w:rPr>
        <w:t>сликовниците</w:t>
      </w:r>
      <w:r w:rsidRPr="00B53BAF">
        <w:rPr>
          <w:rFonts w:ascii="Arial" w:hAnsi="Arial" w:cs="Arial"/>
          <w:spacing w:val="-6"/>
          <w:sz w:val="24"/>
          <w:szCs w:val="24"/>
        </w:rPr>
        <w:t xml:space="preserve"> </w:t>
      </w:r>
      <w:r w:rsidRPr="00B53BAF">
        <w:rPr>
          <w:rFonts w:ascii="Arial" w:hAnsi="Arial" w:cs="Arial"/>
          <w:spacing w:val="-2"/>
          <w:sz w:val="24"/>
          <w:szCs w:val="24"/>
        </w:rPr>
        <w:t>„Размислувај</w:t>
      </w:r>
      <w:r w:rsidRPr="00B53BAF">
        <w:rPr>
          <w:rFonts w:ascii="Arial" w:hAnsi="Arial" w:cs="Arial"/>
          <w:spacing w:val="-13"/>
          <w:sz w:val="24"/>
          <w:szCs w:val="24"/>
        </w:rPr>
        <w:t xml:space="preserve"> </w:t>
      </w:r>
      <w:r w:rsidRPr="00B53BAF">
        <w:rPr>
          <w:rFonts w:ascii="Arial" w:hAnsi="Arial" w:cs="Arial"/>
          <w:spacing w:val="-2"/>
          <w:sz w:val="24"/>
          <w:szCs w:val="24"/>
        </w:rPr>
        <w:t>еднакво“</w:t>
      </w:r>
      <w:r w:rsidRPr="00B53BAF">
        <w:rPr>
          <w:rFonts w:ascii="Arial" w:hAnsi="Arial" w:cs="Arial"/>
          <w:spacing w:val="-5"/>
          <w:sz w:val="24"/>
          <w:szCs w:val="24"/>
        </w:rPr>
        <w:t xml:space="preserve"> </w:t>
      </w:r>
      <w:r w:rsidRPr="00B53BAF">
        <w:rPr>
          <w:rFonts w:ascii="Arial" w:hAnsi="Arial" w:cs="Arial"/>
          <w:spacing w:val="-2"/>
          <w:sz w:val="24"/>
          <w:szCs w:val="24"/>
        </w:rPr>
        <w:t>која</w:t>
      </w:r>
      <w:r w:rsidRPr="00B53BAF">
        <w:rPr>
          <w:rFonts w:ascii="Arial" w:hAnsi="Arial" w:cs="Arial"/>
          <w:spacing w:val="-10"/>
          <w:sz w:val="24"/>
          <w:szCs w:val="24"/>
        </w:rPr>
        <w:t xml:space="preserve"> </w:t>
      </w:r>
      <w:r w:rsidRPr="00B53BAF">
        <w:rPr>
          <w:rFonts w:ascii="Arial" w:hAnsi="Arial" w:cs="Arial"/>
          <w:spacing w:val="-2"/>
          <w:sz w:val="24"/>
          <w:szCs w:val="24"/>
        </w:rPr>
        <w:t>е</w:t>
      </w:r>
      <w:r w:rsidRPr="00B53BAF">
        <w:rPr>
          <w:rFonts w:ascii="Arial" w:hAnsi="Arial" w:cs="Arial"/>
          <w:spacing w:val="-6"/>
          <w:sz w:val="24"/>
          <w:szCs w:val="24"/>
        </w:rPr>
        <w:t xml:space="preserve"> </w:t>
      </w:r>
      <w:r w:rsidRPr="00B53BAF">
        <w:rPr>
          <w:rFonts w:ascii="Arial" w:hAnsi="Arial" w:cs="Arial"/>
          <w:spacing w:val="-2"/>
          <w:sz w:val="24"/>
          <w:szCs w:val="24"/>
        </w:rPr>
        <w:t>важен</w:t>
      </w:r>
      <w:r w:rsidRPr="00B53BAF">
        <w:rPr>
          <w:rFonts w:ascii="Arial" w:hAnsi="Arial" w:cs="Arial"/>
          <w:spacing w:val="-5"/>
          <w:sz w:val="24"/>
          <w:szCs w:val="24"/>
        </w:rPr>
        <w:t xml:space="preserve"> </w:t>
      </w:r>
      <w:r w:rsidRPr="00B53BAF">
        <w:rPr>
          <w:rFonts w:ascii="Arial" w:hAnsi="Arial" w:cs="Arial"/>
          <w:spacing w:val="-2"/>
          <w:sz w:val="24"/>
          <w:szCs w:val="24"/>
        </w:rPr>
        <w:t>дел</w:t>
      </w:r>
      <w:r w:rsidRPr="00B53BAF">
        <w:rPr>
          <w:rFonts w:ascii="Arial" w:hAnsi="Arial" w:cs="Arial"/>
          <w:spacing w:val="-13"/>
          <w:sz w:val="24"/>
          <w:szCs w:val="24"/>
        </w:rPr>
        <w:t xml:space="preserve"> </w:t>
      </w:r>
      <w:r w:rsidRPr="00B53BAF">
        <w:rPr>
          <w:rFonts w:ascii="Arial" w:hAnsi="Arial" w:cs="Arial"/>
          <w:spacing w:val="-2"/>
          <w:sz w:val="24"/>
          <w:szCs w:val="24"/>
        </w:rPr>
        <w:t>од</w:t>
      </w:r>
      <w:r w:rsidRPr="00B53BAF">
        <w:rPr>
          <w:rFonts w:ascii="Arial" w:hAnsi="Arial" w:cs="Arial"/>
          <w:spacing w:val="-7"/>
          <w:sz w:val="24"/>
          <w:szCs w:val="24"/>
        </w:rPr>
        <w:t xml:space="preserve"> </w:t>
      </w:r>
      <w:r w:rsidRPr="00B53BAF">
        <w:rPr>
          <w:rFonts w:ascii="Arial" w:hAnsi="Arial" w:cs="Arial"/>
          <w:spacing w:val="-2"/>
          <w:sz w:val="24"/>
          <w:szCs w:val="24"/>
        </w:rPr>
        <w:t>реализација</w:t>
      </w:r>
      <w:r w:rsidRPr="00B53BAF">
        <w:rPr>
          <w:rFonts w:ascii="Arial" w:hAnsi="Arial" w:cs="Arial"/>
          <w:spacing w:val="-6"/>
          <w:sz w:val="24"/>
          <w:szCs w:val="24"/>
        </w:rPr>
        <w:t xml:space="preserve"> </w:t>
      </w:r>
      <w:r w:rsidRPr="00B53BAF">
        <w:rPr>
          <w:rFonts w:ascii="Arial" w:hAnsi="Arial" w:cs="Arial"/>
          <w:spacing w:val="-2"/>
          <w:sz w:val="24"/>
          <w:szCs w:val="24"/>
        </w:rPr>
        <w:t>на</w:t>
      </w:r>
      <w:r w:rsidRPr="00B53BAF">
        <w:rPr>
          <w:rFonts w:ascii="Arial" w:hAnsi="Arial" w:cs="Arial"/>
          <w:spacing w:val="-7"/>
          <w:sz w:val="24"/>
          <w:szCs w:val="24"/>
        </w:rPr>
        <w:t xml:space="preserve"> </w:t>
      </w:r>
      <w:r w:rsidRPr="00B53BAF">
        <w:rPr>
          <w:rFonts w:ascii="Arial" w:hAnsi="Arial" w:cs="Arial"/>
          <w:spacing w:val="-2"/>
          <w:sz w:val="24"/>
          <w:szCs w:val="24"/>
        </w:rPr>
        <w:t>овој</w:t>
      </w:r>
      <w:r w:rsidRPr="00B53BAF">
        <w:rPr>
          <w:rFonts w:ascii="Arial" w:hAnsi="Arial" w:cs="Arial"/>
          <w:spacing w:val="-12"/>
          <w:sz w:val="24"/>
          <w:szCs w:val="24"/>
        </w:rPr>
        <w:t xml:space="preserve"> </w:t>
      </w:r>
      <w:r w:rsidRPr="00B53BAF">
        <w:rPr>
          <w:rFonts w:ascii="Arial" w:hAnsi="Arial" w:cs="Arial"/>
          <w:spacing w:val="-2"/>
          <w:sz w:val="24"/>
          <w:szCs w:val="24"/>
        </w:rPr>
        <w:t>модул.</w:t>
      </w:r>
    </w:p>
    <w:p w14:paraId="4BF27AFD" w14:textId="77777777" w:rsidR="00BE056A" w:rsidRPr="008C4442" w:rsidRDefault="00BE056A" w:rsidP="00B53BAF">
      <w:pPr>
        <w:overflowPunct w:val="0"/>
        <w:autoSpaceDE w:val="0"/>
        <w:autoSpaceDN w:val="0"/>
        <w:adjustRightInd w:val="0"/>
        <w:spacing w:after="0"/>
        <w:jc w:val="both"/>
        <w:rPr>
          <w:rFonts w:ascii="Arial" w:eastAsia="Times New Roman" w:hAnsi="Arial" w:cs="Arial"/>
          <w:color w:val="FF0000"/>
          <w:sz w:val="24"/>
          <w:szCs w:val="24"/>
          <w:lang w:val="mk-MK" w:eastAsia="mk-MK"/>
        </w:rPr>
      </w:pPr>
    </w:p>
    <w:p w14:paraId="30650CFC" w14:textId="77777777" w:rsidR="007B1133" w:rsidRPr="007B1133" w:rsidRDefault="00BE056A" w:rsidP="007B1133">
      <w:pPr>
        <w:pStyle w:val="BodyText"/>
        <w:spacing w:before="77" w:line="360" w:lineRule="auto"/>
        <w:ind w:right="579"/>
        <w:rPr>
          <w:bCs/>
          <w:color w:val="000000" w:themeColor="text1"/>
        </w:rPr>
      </w:pPr>
      <w:r w:rsidRPr="00115336">
        <w:rPr>
          <w:rFonts w:cs="Arial"/>
          <w:b/>
          <w:sz w:val="24"/>
          <w:szCs w:val="24"/>
          <w:u w:val="single"/>
          <w:lang w:val="mk-MK"/>
        </w:rPr>
        <w:t>2.</w:t>
      </w:r>
      <w:r w:rsidR="00837D75" w:rsidRPr="00115336">
        <w:rPr>
          <w:rFonts w:cs="Arial"/>
          <w:b/>
          <w:sz w:val="24"/>
          <w:szCs w:val="24"/>
          <w:u w:val="single"/>
          <w:lang w:val="mk-MK"/>
        </w:rPr>
        <w:t xml:space="preserve">Продолжување на имплементација на модул 2  </w:t>
      </w:r>
      <w:r w:rsidRPr="00115336">
        <w:rPr>
          <w:rFonts w:cs="Arial"/>
          <w:b/>
          <w:sz w:val="24"/>
          <w:szCs w:val="24"/>
          <w:u w:val="single"/>
          <w:lang w:val="mk-MK"/>
        </w:rPr>
        <w:t>„Учење преку игра-Конструктивизам</w:t>
      </w:r>
      <w:r w:rsidRPr="00115336">
        <w:rPr>
          <w:rFonts w:cs="Arial"/>
          <w:bCs/>
          <w:sz w:val="24"/>
          <w:szCs w:val="24"/>
          <w:u w:val="single"/>
          <w:lang w:val="mk-MK"/>
        </w:rPr>
        <w:t>“</w:t>
      </w:r>
      <w:r w:rsidR="007B1133" w:rsidRPr="007B1133">
        <w:rPr>
          <w:bCs/>
          <w:color w:val="000000" w:themeColor="text1"/>
          <w:lang w:val="mk-MK"/>
        </w:rPr>
        <w:t xml:space="preserve"> </w:t>
      </w:r>
      <w:r w:rsidR="007B1133" w:rsidRPr="007B1133">
        <w:rPr>
          <w:bCs/>
          <w:color w:val="000000" w:themeColor="text1"/>
          <w:sz w:val="24"/>
        </w:rPr>
        <w:t>(</w:t>
      </w:r>
      <w:r w:rsidR="007B1133" w:rsidRPr="007B1133">
        <w:rPr>
          <w:bCs/>
          <w:sz w:val="24"/>
          <w:szCs w:val="24"/>
        </w:rPr>
        <w:t>М</w:t>
      </w:r>
      <w:r w:rsidR="007B1133" w:rsidRPr="007B1133">
        <w:rPr>
          <w:bCs/>
          <w:sz w:val="24"/>
          <w:szCs w:val="24"/>
          <w:lang w:val="mk-MK"/>
        </w:rPr>
        <w:t>инистерство за социјална политика</w:t>
      </w:r>
      <w:r w:rsidR="007B1133">
        <w:rPr>
          <w:bCs/>
          <w:sz w:val="24"/>
          <w:szCs w:val="24"/>
          <w:lang w:val="mk-MK"/>
        </w:rPr>
        <w:t xml:space="preserve">,  </w:t>
      </w:r>
      <w:r w:rsidR="007B1133" w:rsidRPr="007B1133">
        <w:rPr>
          <w:bCs/>
          <w:sz w:val="24"/>
          <w:szCs w:val="24"/>
          <w:lang w:val="mk-MK"/>
        </w:rPr>
        <w:t>демографиј</w:t>
      </w:r>
      <w:r w:rsidR="007B1133">
        <w:rPr>
          <w:bCs/>
          <w:sz w:val="24"/>
          <w:szCs w:val="24"/>
          <w:lang w:val="mk-MK"/>
        </w:rPr>
        <w:t xml:space="preserve">а </w:t>
      </w:r>
      <w:r w:rsidR="007B1133" w:rsidRPr="007B1133">
        <w:rPr>
          <w:bCs/>
          <w:sz w:val="24"/>
          <w:szCs w:val="24"/>
          <w:lang w:val="mk-MK"/>
        </w:rPr>
        <w:t xml:space="preserve"> и млади на РСМ</w:t>
      </w:r>
      <w:r w:rsidR="007B1133" w:rsidRPr="007B1133">
        <w:rPr>
          <w:bCs/>
          <w:color w:val="000000" w:themeColor="text1"/>
          <w:sz w:val="24"/>
          <w:szCs w:val="24"/>
        </w:rPr>
        <w:t>,</w:t>
      </w:r>
      <w:r w:rsidR="007B1133" w:rsidRPr="007B1133">
        <w:rPr>
          <w:bCs/>
          <w:color w:val="000000" w:themeColor="text1"/>
          <w:spacing w:val="-4"/>
          <w:sz w:val="24"/>
        </w:rPr>
        <w:t xml:space="preserve"> </w:t>
      </w:r>
      <w:r w:rsidR="007B1133" w:rsidRPr="007B1133">
        <w:rPr>
          <w:bCs/>
          <w:color w:val="000000" w:themeColor="text1"/>
          <w:sz w:val="24"/>
        </w:rPr>
        <w:t>Светска</w:t>
      </w:r>
      <w:r w:rsidR="007B1133" w:rsidRPr="007B1133">
        <w:rPr>
          <w:bCs/>
          <w:color w:val="000000" w:themeColor="text1"/>
          <w:spacing w:val="-3"/>
          <w:sz w:val="24"/>
        </w:rPr>
        <w:t xml:space="preserve"> </w:t>
      </w:r>
      <w:r w:rsidR="007B1133" w:rsidRPr="007B1133">
        <w:rPr>
          <w:bCs/>
          <w:color w:val="000000" w:themeColor="text1"/>
          <w:spacing w:val="-2"/>
          <w:sz w:val="24"/>
        </w:rPr>
        <w:t>Банка)</w:t>
      </w:r>
    </w:p>
    <w:p w14:paraId="2FAFE78E" w14:textId="77777777" w:rsidR="007B1133" w:rsidRDefault="007B1133" w:rsidP="007B1133">
      <w:pPr>
        <w:pStyle w:val="BodyText"/>
        <w:spacing w:before="67"/>
        <w:ind w:left="0"/>
        <w:rPr>
          <w:b/>
          <w:color w:val="000000" w:themeColor="text1"/>
        </w:rPr>
      </w:pPr>
    </w:p>
    <w:p w14:paraId="0A52FB6B" w14:textId="2DB4C7F2" w:rsidR="00BE056A" w:rsidRPr="007B1133" w:rsidRDefault="007B1133" w:rsidP="00665F3D">
      <w:pPr>
        <w:ind w:firstLine="720"/>
        <w:jc w:val="both"/>
        <w:rPr>
          <w:rFonts w:ascii="Arial" w:hAnsi="Arial" w:cs="Arial"/>
          <w:sz w:val="24"/>
          <w:szCs w:val="24"/>
        </w:rPr>
      </w:pPr>
      <w:r w:rsidRPr="007B1133">
        <w:rPr>
          <w:rFonts w:ascii="Arial" w:hAnsi="Arial" w:cs="Arial"/>
          <w:sz w:val="24"/>
          <w:szCs w:val="24"/>
        </w:rPr>
        <w:t>Исто</w:t>
      </w:r>
      <w:r w:rsidRPr="007B1133">
        <w:rPr>
          <w:rFonts w:ascii="Arial" w:hAnsi="Arial" w:cs="Arial"/>
          <w:spacing w:val="-2"/>
          <w:sz w:val="24"/>
          <w:szCs w:val="24"/>
        </w:rPr>
        <w:t xml:space="preserve"> </w:t>
      </w:r>
      <w:r w:rsidRPr="007B1133">
        <w:rPr>
          <w:rFonts w:ascii="Arial" w:hAnsi="Arial" w:cs="Arial"/>
          <w:sz w:val="24"/>
          <w:szCs w:val="24"/>
        </w:rPr>
        <w:t>како</w:t>
      </w:r>
      <w:r w:rsidRPr="007B1133">
        <w:rPr>
          <w:rFonts w:ascii="Arial" w:hAnsi="Arial" w:cs="Arial"/>
          <w:spacing w:val="-1"/>
          <w:sz w:val="24"/>
          <w:szCs w:val="24"/>
        </w:rPr>
        <w:t xml:space="preserve"> </w:t>
      </w:r>
      <w:r w:rsidRPr="007B1133">
        <w:rPr>
          <w:rFonts w:ascii="Arial" w:hAnsi="Arial" w:cs="Arial"/>
          <w:sz w:val="24"/>
          <w:szCs w:val="24"/>
        </w:rPr>
        <w:t>и</w:t>
      </w:r>
      <w:r w:rsidRPr="007B1133">
        <w:rPr>
          <w:rFonts w:ascii="Arial" w:hAnsi="Arial" w:cs="Arial"/>
          <w:spacing w:val="-2"/>
          <w:sz w:val="24"/>
          <w:szCs w:val="24"/>
        </w:rPr>
        <w:t xml:space="preserve"> </w:t>
      </w:r>
      <w:r w:rsidRPr="007B1133">
        <w:rPr>
          <w:rFonts w:ascii="Arial" w:hAnsi="Arial" w:cs="Arial"/>
          <w:sz w:val="24"/>
          <w:szCs w:val="24"/>
        </w:rPr>
        <w:t>модулот</w:t>
      </w:r>
      <w:r w:rsidRPr="007B1133">
        <w:rPr>
          <w:rFonts w:ascii="Arial" w:hAnsi="Arial" w:cs="Arial"/>
          <w:spacing w:val="-2"/>
          <w:sz w:val="24"/>
          <w:szCs w:val="24"/>
        </w:rPr>
        <w:t xml:space="preserve"> </w:t>
      </w:r>
      <w:r w:rsidRPr="007B1133">
        <w:rPr>
          <w:rFonts w:ascii="Arial" w:hAnsi="Arial" w:cs="Arial"/>
          <w:sz w:val="24"/>
          <w:szCs w:val="24"/>
        </w:rPr>
        <w:t>за јакнење</w:t>
      </w:r>
      <w:r w:rsidRPr="007B1133">
        <w:rPr>
          <w:rFonts w:ascii="Arial" w:hAnsi="Arial" w:cs="Arial"/>
          <w:spacing w:val="-2"/>
          <w:sz w:val="24"/>
          <w:szCs w:val="24"/>
        </w:rPr>
        <w:t xml:space="preserve"> </w:t>
      </w:r>
      <w:r w:rsidRPr="007B1133">
        <w:rPr>
          <w:rFonts w:ascii="Arial" w:hAnsi="Arial" w:cs="Arial"/>
          <w:sz w:val="24"/>
          <w:szCs w:val="24"/>
        </w:rPr>
        <w:t>на</w:t>
      </w:r>
      <w:r w:rsidRPr="007B1133">
        <w:rPr>
          <w:rFonts w:ascii="Arial" w:hAnsi="Arial" w:cs="Arial"/>
          <w:spacing w:val="-2"/>
          <w:sz w:val="24"/>
          <w:szCs w:val="24"/>
        </w:rPr>
        <w:t xml:space="preserve"> </w:t>
      </w:r>
      <w:r w:rsidRPr="007B1133">
        <w:rPr>
          <w:rFonts w:ascii="Arial" w:hAnsi="Arial" w:cs="Arial"/>
          <w:sz w:val="24"/>
          <w:szCs w:val="24"/>
        </w:rPr>
        <w:t>социоемоционалниот развој</w:t>
      </w:r>
      <w:r w:rsidRPr="007B1133">
        <w:rPr>
          <w:rFonts w:ascii="Arial" w:hAnsi="Arial" w:cs="Arial"/>
          <w:spacing w:val="-8"/>
          <w:sz w:val="24"/>
          <w:szCs w:val="24"/>
        </w:rPr>
        <w:t xml:space="preserve"> </w:t>
      </w:r>
      <w:r w:rsidRPr="007B1133">
        <w:rPr>
          <w:rFonts w:ascii="Arial" w:hAnsi="Arial" w:cs="Arial"/>
          <w:sz w:val="24"/>
          <w:szCs w:val="24"/>
        </w:rPr>
        <w:t>кај</w:t>
      </w:r>
      <w:r w:rsidRPr="007B1133">
        <w:rPr>
          <w:rFonts w:ascii="Arial" w:hAnsi="Arial" w:cs="Arial"/>
          <w:spacing w:val="-3"/>
          <w:sz w:val="24"/>
          <w:szCs w:val="24"/>
        </w:rPr>
        <w:t xml:space="preserve"> </w:t>
      </w:r>
      <w:r w:rsidRPr="007B1133">
        <w:rPr>
          <w:rFonts w:ascii="Arial" w:hAnsi="Arial" w:cs="Arial"/>
          <w:sz w:val="24"/>
          <w:szCs w:val="24"/>
        </w:rPr>
        <w:t>малите</w:t>
      </w:r>
      <w:r w:rsidRPr="007B1133">
        <w:rPr>
          <w:rFonts w:ascii="Arial" w:hAnsi="Arial" w:cs="Arial"/>
          <w:spacing w:val="-2"/>
          <w:sz w:val="24"/>
          <w:szCs w:val="24"/>
        </w:rPr>
        <w:t xml:space="preserve"> </w:t>
      </w:r>
      <w:r w:rsidRPr="007B1133">
        <w:rPr>
          <w:rFonts w:ascii="Arial" w:hAnsi="Arial" w:cs="Arial"/>
          <w:sz w:val="24"/>
          <w:szCs w:val="24"/>
        </w:rPr>
        <w:t>деца</w:t>
      </w:r>
      <w:r w:rsidRPr="007B1133">
        <w:rPr>
          <w:rFonts w:ascii="Arial" w:hAnsi="Arial" w:cs="Arial"/>
          <w:spacing w:val="-2"/>
          <w:sz w:val="24"/>
          <w:szCs w:val="24"/>
        </w:rPr>
        <w:t xml:space="preserve"> </w:t>
      </w:r>
      <w:r w:rsidRPr="007B1133">
        <w:rPr>
          <w:rFonts w:ascii="Arial" w:hAnsi="Arial" w:cs="Arial"/>
          <w:sz w:val="24"/>
          <w:szCs w:val="24"/>
        </w:rPr>
        <w:t>така и овој Модул 2 -Учење низ игра –конструктивизам во континуитет ќе продолжи да се имплементира и во оваа педагошка година.</w:t>
      </w:r>
      <w:r w:rsidRPr="007B1133">
        <w:rPr>
          <w:rFonts w:ascii="Arial" w:hAnsi="Arial" w:cs="Arial"/>
          <w:sz w:val="24"/>
          <w:szCs w:val="24"/>
          <w:lang w:val="mk-MK"/>
        </w:rPr>
        <w:t>О</w:t>
      </w:r>
      <w:r w:rsidRPr="007B1133">
        <w:rPr>
          <w:rFonts w:ascii="Arial" w:hAnsi="Arial" w:cs="Arial"/>
          <w:sz w:val="24"/>
          <w:szCs w:val="24"/>
        </w:rPr>
        <w:t>вој модул нема неко</w:t>
      </w:r>
      <w:r>
        <w:rPr>
          <w:rFonts w:ascii="Arial" w:hAnsi="Arial" w:cs="Arial"/>
          <w:sz w:val="24"/>
          <w:szCs w:val="24"/>
          <w:lang w:val="mk-MK"/>
        </w:rPr>
        <w:t xml:space="preserve">и </w:t>
      </w:r>
      <w:r w:rsidRPr="007B1133">
        <w:rPr>
          <w:rFonts w:ascii="Arial" w:hAnsi="Arial" w:cs="Arial"/>
          <w:sz w:val="24"/>
          <w:szCs w:val="24"/>
        </w:rPr>
        <w:t>специјално подготвени содржини,туку во неговата имплементација станува збор за малку поинаков методски пристап.Овој приста</w:t>
      </w:r>
      <w:r>
        <w:rPr>
          <w:rFonts w:ascii="Arial" w:hAnsi="Arial" w:cs="Arial"/>
          <w:sz w:val="24"/>
          <w:szCs w:val="24"/>
          <w:lang w:val="mk-MK"/>
        </w:rPr>
        <w:t>п</w:t>
      </w:r>
      <w:r w:rsidRPr="007B1133">
        <w:rPr>
          <w:rFonts w:ascii="Arial" w:hAnsi="Arial" w:cs="Arial"/>
          <w:sz w:val="24"/>
          <w:szCs w:val="24"/>
        </w:rPr>
        <w:t xml:space="preserve"> овозможува</w:t>
      </w:r>
      <w:r w:rsidRPr="007B1133">
        <w:rPr>
          <w:rFonts w:ascii="Arial" w:hAnsi="Arial" w:cs="Arial"/>
          <w:spacing w:val="80"/>
          <w:sz w:val="24"/>
          <w:szCs w:val="24"/>
        </w:rPr>
        <w:t xml:space="preserve"> </w:t>
      </w:r>
      <w:r w:rsidRPr="007B1133">
        <w:rPr>
          <w:rFonts w:ascii="Arial" w:hAnsi="Arial" w:cs="Arial"/>
          <w:sz w:val="24"/>
          <w:szCs w:val="24"/>
        </w:rPr>
        <w:t>стекнувањето на знаење да е интерактивно,</w:t>
      </w:r>
      <w:r w:rsidRPr="007B1133">
        <w:rPr>
          <w:rFonts w:ascii="Arial" w:hAnsi="Arial" w:cs="Arial"/>
          <w:spacing w:val="-8"/>
          <w:sz w:val="24"/>
          <w:szCs w:val="24"/>
        </w:rPr>
        <w:t xml:space="preserve"> </w:t>
      </w:r>
      <w:r w:rsidRPr="007B1133">
        <w:rPr>
          <w:rFonts w:ascii="Arial" w:hAnsi="Arial" w:cs="Arial"/>
          <w:sz w:val="24"/>
          <w:szCs w:val="24"/>
        </w:rPr>
        <w:t>и</w:t>
      </w:r>
      <w:r w:rsidRPr="007B1133">
        <w:rPr>
          <w:rFonts w:ascii="Arial" w:hAnsi="Arial" w:cs="Arial"/>
          <w:spacing w:val="-8"/>
          <w:sz w:val="24"/>
          <w:szCs w:val="24"/>
        </w:rPr>
        <w:t xml:space="preserve"> </w:t>
      </w:r>
      <w:r w:rsidRPr="007B1133">
        <w:rPr>
          <w:rFonts w:ascii="Arial" w:hAnsi="Arial" w:cs="Arial"/>
          <w:sz w:val="24"/>
          <w:szCs w:val="24"/>
        </w:rPr>
        <w:t>колаборативно,</w:t>
      </w:r>
      <w:r w:rsidRPr="007B1133">
        <w:rPr>
          <w:rFonts w:ascii="Arial" w:hAnsi="Arial" w:cs="Arial"/>
          <w:spacing w:val="-8"/>
          <w:sz w:val="24"/>
          <w:szCs w:val="24"/>
        </w:rPr>
        <w:t xml:space="preserve"> </w:t>
      </w:r>
      <w:r w:rsidRPr="007B1133">
        <w:rPr>
          <w:rFonts w:ascii="Arial" w:hAnsi="Arial" w:cs="Arial"/>
          <w:sz w:val="24"/>
          <w:szCs w:val="24"/>
        </w:rPr>
        <w:t>каде</w:t>
      </w:r>
      <w:r w:rsidRPr="007B1133">
        <w:rPr>
          <w:rFonts w:ascii="Arial" w:hAnsi="Arial" w:cs="Arial"/>
          <w:spacing w:val="-8"/>
          <w:sz w:val="24"/>
          <w:szCs w:val="24"/>
        </w:rPr>
        <w:t xml:space="preserve"> </w:t>
      </w:r>
      <w:r w:rsidRPr="007B1133">
        <w:rPr>
          <w:rFonts w:ascii="Arial" w:hAnsi="Arial" w:cs="Arial"/>
          <w:sz w:val="24"/>
          <w:szCs w:val="24"/>
        </w:rPr>
        <w:t>што</w:t>
      </w:r>
      <w:r w:rsidRPr="007B1133">
        <w:rPr>
          <w:rFonts w:ascii="Arial" w:hAnsi="Arial" w:cs="Arial"/>
          <w:spacing w:val="-8"/>
          <w:sz w:val="24"/>
          <w:szCs w:val="24"/>
        </w:rPr>
        <w:t xml:space="preserve"> </w:t>
      </w:r>
      <w:r w:rsidRPr="007B1133">
        <w:rPr>
          <w:rFonts w:ascii="Arial" w:hAnsi="Arial" w:cs="Arial"/>
          <w:sz w:val="24"/>
          <w:szCs w:val="24"/>
        </w:rPr>
        <w:t>се</w:t>
      </w:r>
      <w:r w:rsidRPr="007B1133">
        <w:rPr>
          <w:rFonts w:ascii="Arial" w:hAnsi="Arial" w:cs="Arial"/>
          <w:spacing w:val="-8"/>
          <w:sz w:val="24"/>
          <w:szCs w:val="24"/>
        </w:rPr>
        <w:t xml:space="preserve"> </w:t>
      </w:r>
      <w:r w:rsidRPr="007B1133">
        <w:rPr>
          <w:rFonts w:ascii="Arial" w:hAnsi="Arial" w:cs="Arial"/>
          <w:sz w:val="24"/>
          <w:szCs w:val="24"/>
        </w:rPr>
        <w:t>претставени</w:t>
      </w:r>
      <w:r w:rsidRPr="007B1133">
        <w:rPr>
          <w:rFonts w:ascii="Arial" w:hAnsi="Arial" w:cs="Arial"/>
          <w:spacing w:val="-8"/>
          <w:sz w:val="24"/>
          <w:szCs w:val="24"/>
        </w:rPr>
        <w:t xml:space="preserve"> </w:t>
      </w:r>
      <w:r w:rsidRPr="007B1133">
        <w:rPr>
          <w:rFonts w:ascii="Arial" w:hAnsi="Arial" w:cs="Arial"/>
          <w:sz w:val="24"/>
          <w:szCs w:val="24"/>
        </w:rPr>
        <w:t>многу</w:t>
      </w:r>
      <w:r w:rsidRPr="007B1133">
        <w:rPr>
          <w:rFonts w:ascii="Arial" w:hAnsi="Arial" w:cs="Arial"/>
          <w:spacing w:val="-9"/>
          <w:sz w:val="24"/>
          <w:szCs w:val="24"/>
        </w:rPr>
        <w:t xml:space="preserve"> </w:t>
      </w:r>
      <w:r w:rsidRPr="007B1133">
        <w:rPr>
          <w:rFonts w:ascii="Arial" w:hAnsi="Arial" w:cs="Arial"/>
          <w:sz w:val="24"/>
          <w:szCs w:val="24"/>
        </w:rPr>
        <w:t>перспективи</w:t>
      </w:r>
      <w:r w:rsidRPr="007B1133">
        <w:rPr>
          <w:rFonts w:ascii="Arial" w:hAnsi="Arial" w:cs="Arial"/>
          <w:spacing w:val="40"/>
          <w:sz w:val="24"/>
          <w:szCs w:val="24"/>
        </w:rPr>
        <w:t xml:space="preserve"> </w:t>
      </w:r>
      <w:r w:rsidRPr="007B1133">
        <w:rPr>
          <w:rFonts w:ascii="Arial" w:hAnsi="Arial" w:cs="Arial"/>
          <w:sz w:val="24"/>
          <w:szCs w:val="24"/>
        </w:rPr>
        <w:t>и</w:t>
      </w:r>
      <w:r w:rsidRPr="007B1133">
        <w:rPr>
          <w:rFonts w:ascii="Arial" w:hAnsi="Arial" w:cs="Arial"/>
          <w:spacing w:val="-8"/>
          <w:sz w:val="24"/>
          <w:szCs w:val="24"/>
        </w:rPr>
        <w:t xml:space="preserve"> </w:t>
      </w:r>
      <w:r w:rsidRPr="007B1133">
        <w:rPr>
          <w:rFonts w:ascii="Arial" w:hAnsi="Arial" w:cs="Arial"/>
          <w:sz w:val="24"/>
          <w:szCs w:val="24"/>
        </w:rPr>
        <w:t>каде</w:t>
      </w:r>
      <w:r w:rsidRPr="007B1133">
        <w:rPr>
          <w:rFonts w:ascii="Arial" w:hAnsi="Arial" w:cs="Arial"/>
          <w:spacing w:val="-8"/>
          <w:sz w:val="24"/>
          <w:szCs w:val="24"/>
        </w:rPr>
        <w:t xml:space="preserve"> </w:t>
      </w:r>
      <w:r w:rsidRPr="007B1133">
        <w:rPr>
          <w:rFonts w:ascii="Arial" w:hAnsi="Arial" w:cs="Arial"/>
          <w:sz w:val="24"/>
          <w:szCs w:val="24"/>
        </w:rPr>
        <w:t>што се вреднуваат прашањата и одговорите на децат</w:t>
      </w:r>
      <w:r>
        <w:rPr>
          <w:rFonts w:ascii="Arial" w:hAnsi="Arial" w:cs="Arial"/>
          <w:sz w:val="24"/>
          <w:szCs w:val="24"/>
          <w:lang w:val="mk-MK"/>
        </w:rPr>
        <w:t>а.</w:t>
      </w:r>
      <w:r w:rsidR="00BE056A" w:rsidRPr="007B1133">
        <w:rPr>
          <w:rFonts w:ascii="Arial" w:hAnsi="Arial" w:cs="Arial"/>
          <w:sz w:val="24"/>
          <w:szCs w:val="24"/>
          <w:lang w:val="mk-MK"/>
        </w:rPr>
        <w:t>Токму поради тоа  и во оваа педагошка 202</w:t>
      </w:r>
      <w:r w:rsidRPr="007B1133">
        <w:rPr>
          <w:rFonts w:ascii="Arial" w:hAnsi="Arial" w:cs="Arial"/>
          <w:sz w:val="24"/>
          <w:szCs w:val="24"/>
          <w:lang w:val="mk-MK"/>
        </w:rPr>
        <w:t>5</w:t>
      </w:r>
      <w:r w:rsidR="00BE056A" w:rsidRPr="007B1133">
        <w:rPr>
          <w:rFonts w:ascii="Arial" w:hAnsi="Arial" w:cs="Arial"/>
          <w:sz w:val="24"/>
          <w:szCs w:val="24"/>
          <w:lang w:val="mk-MK"/>
        </w:rPr>
        <w:t>/202</w:t>
      </w:r>
      <w:r w:rsidRPr="007B1133">
        <w:rPr>
          <w:rFonts w:ascii="Arial" w:hAnsi="Arial" w:cs="Arial"/>
          <w:sz w:val="24"/>
          <w:szCs w:val="24"/>
          <w:lang w:val="mk-MK"/>
        </w:rPr>
        <w:t>6</w:t>
      </w:r>
      <w:r w:rsidR="00BE056A" w:rsidRPr="007B1133">
        <w:rPr>
          <w:rFonts w:ascii="Arial" w:hAnsi="Arial" w:cs="Arial"/>
          <w:sz w:val="24"/>
          <w:szCs w:val="24"/>
          <w:lang w:val="mk-MK"/>
        </w:rPr>
        <w:t xml:space="preserve"> година, задача на целиот воспитно образовен тим е да ја јакне практичната континуирана примена на овој модул</w:t>
      </w:r>
      <w:r w:rsidR="006B7094">
        <w:rPr>
          <w:rFonts w:ascii="Arial" w:hAnsi="Arial" w:cs="Arial"/>
          <w:sz w:val="24"/>
          <w:szCs w:val="24"/>
          <w:lang w:val="mk-MK"/>
        </w:rPr>
        <w:t xml:space="preserve">, </w:t>
      </w:r>
      <w:r w:rsidR="00BE056A" w:rsidRPr="007B1133">
        <w:rPr>
          <w:rFonts w:ascii="Arial" w:hAnsi="Arial" w:cs="Arial"/>
          <w:sz w:val="24"/>
          <w:szCs w:val="24"/>
          <w:lang w:val="mk-MK"/>
        </w:rPr>
        <w:t>со што ќе се  постигнат подобри резултати во развојот на секое дете кое ја посетува градинката.</w:t>
      </w:r>
      <w:r w:rsidR="008C185F" w:rsidRPr="007B1133">
        <w:rPr>
          <w:rFonts w:ascii="Arial" w:hAnsi="Arial" w:cs="Arial"/>
          <w:sz w:val="24"/>
          <w:szCs w:val="24"/>
          <w:lang w:val="mk-MK"/>
        </w:rPr>
        <w:t xml:space="preserve">  </w:t>
      </w:r>
    </w:p>
    <w:p w14:paraId="2C8400A1" w14:textId="77777777" w:rsidR="00DB5EE1" w:rsidRPr="007B1133" w:rsidRDefault="00DB5EE1" w:rsidP="00837D75">
      <w:pPr>
        <w:pStyle w:val="NoSpacing"/>
        <w:jc w:val="both"/>
        <w:rPr>
          <w:rFonts w:ascii="Arial" w:hAnsi="Arial" w:cs="Arial"/>
          <w:sz w:val="24"/>
          <w:szCs w:val="24"/>
          <w:lang w:val="mk-MK"/>
        </w:rPr>
      </w:pPr>
    </w:p>
    <w:p w14:paraId="5F18E246" w14:textId="77777777" w:rsidR="008C185F" w:rsidRPr="00115336" w:rsidRDefault="008C185F" w:rsidP="00837D75">
      <w:pPr>
        <w:pStyle w:val="NoSpacing"/>
        <w:jc w:val="both"/>
        <w:rPr>
          <w:rFonts w:ascii="Arial" w:hAnsi="Arial" w:cs="Arial"/>
          <w:sz w:val="24"/>
          <w:szCs w:val="24"/>
        </w:rPr>
      </w:pPr>
    </w:p>
    <w:p w14:paraId="58AD83B3" w14:textId="77777777" w:rsidR="004645E1" w:rsidRPr="00115336" w:rsidRDefault="008C185F" w:rsidP="00DB5EE1">
      <w:pPr>
        <w:rPr>
          <w:rFonts w:ascii="Arial" w:eastAsia="Calibri" w:hAnsi="Arial" w:cs="Arial"/>
          <w:b/>
          <w:sz w:val="24"/>
          <w:szCs w:val="24"/>
          <w:u w:val="single"/>
          <w:lang w:val="mk-MK"/>
        </w:rPr>
      </w:pPr>
      <w:r w:rsidRPr="00115336">
        <w:rPr>
          <w:rFonts w:ascii="Arial" w:hAnsi="Arial" w:cs="Arial"/>
          <w:b/>
          <w:sz w:val="24"/>
          <w:szCs w:val="24"/>
          <w:u w:val="single"/>
          <w:lang w:val="mk-MK"/>
        </w:rPr>
        <w:t xml:space="preserve">3 </w:t>
      </w:r>
      <w:r w:rsidR="00B57B53" w:rsidRPr="00115336">
        <w:rPr>
          <w:rFonts w:ascii="Arial" w:hAnsi="Arial" w:cs="Arial"/>
          <w:b/>
          <w:sz w:val="24"/>
          <w:szCs w:val="24"/>
          <w:u w:val="single"/>
          <w:lang w:val="mk-MK"/>
        </w:rPr>
        <w:t>.П</w:t>
      </w:r>
      <w:r w:rsidR="002525E3" w:rsidRPr="00115336">
        <w:rPr>
          <w:rFonts w:ascii="Arial" w:hAnsi="Arial" w:cs="Arial"/>
          <w:b/>
          <w:sz w:val="24"/>
          <w:szCs w:val="24"/>
          <w:u w:val="single"/>
          <w:lang w:val="mk-MK"/>
        </w:rPr>
        <w:t xml:space="preserve">родолжување со </w:t>
      </w:r>
      <w:r w:rsidR="004645E1" w:rsidRPr="00115336">
        <w:rPr>
          <w:rFonts w:ascii="Arial" w:hAnsi="Arial" w:cs="Arial"/>
          <w:b/>
          <w:sz w:val="24"/>
          <w:szCs w:val="24"/>
          <w:u w:val="single"/>
          <w:lang w:val="mk-MK"/>
        </w:rPr>
        <w:t xml:space="preserve">континуирано работење на </w:t>
      </w:r>
      <w:r w:rsidR="002525E3" w:rsidRPr="00115336">
        <w:rPr>
          <w:rFonts w:ascii="Arial" w:hAnsi="Arial" w:cs="Arial"/>
          <w:b/>
          <w:sz w:val="24"/>
          <w:szCs w:val="24"/>
          <w:u w:val="single"/>
          <w:lang w:val="mk-MK"/>
        </w:rPr>
        <w:t>веќе</w:t>
      </w:r>
      <w:r w:rsidR="004645E1" w:rsidRPr="00115336">
        <w:rPr>
          <w:rFonts w:ascii="Arial" w:hAnsi="Arial" w:cs="Arial"/>
          <w:b/>
          <w:sz w:val="24"/>
          <w:szCs w:val="24"/>
          <w:u w:val="single"/>
          <w:lang w:val="mk-MK"/>
        </w:rPr>
        <w:t xml:space="preserve"> формираната </w:t>
      </w:r>
    </w:p>
    <w:p w14:paraId="13A255ED" w14:textId="77777777" w:rsidR="00115336" w:rsidRDefault="004645E1" w:rsidP="00A455BE">
      <w:pPr>
        <w:pStyle w:val="NoSpacing"/>
        <w:rPr>
          <w:rFonts w:ascii="Arial" w:hAnsi="Arial" w:cs="Arial"/>
          <w:sz w:val="24"/>
          <w:szCs w:val="24"/>
          <w:lang w:val="mk-MK"/>
        </w:rPr>
      </w:pPr>
      <w:r w:rsidRPr="00115336">
        <w:rPr>
          <w:rFonts w:ascii="Arial" w:hAnsi="Arial" w:cs="Arial"/>
          <w:b/>
          <w:sz w:val="24"/>
          <w:szCs w:val="24"/>
          <w:u w:val="single"/>
          <w:lang w:val="mk-MK"/>
        </w:rPr>
        <w:t xml:space="preserve">професионална заедница за учење </w:t>
      </w:r>
      <w:r w:rsidR="00115336" w:rsidRPr="00115336">
        <w:rPr>
          <w:rFonts w:ascii="Arial" w:hAnsi="Arial" w:cs="Arial"/>
          <w:b/>
          <w:sz w:val="24"/>
          <w:szCs w:val="24"/>
          <w:u w:val="single"/>
          <w:lang w:val="mk-MK"/>
        </w:rPr>
        <w:t xml:space="preserve"> </w:t>
      </w:r>
      <w:r w:rsidR="00115336" w:rsidRPr="00115336">
        <w:rPr>
          <w:rFonts w:ascii="Arial" w:hAnsi="Arial" w:cs="Arial"/>
          <w:sz w:val="24"/>
          <w:szCs w:val="24"/>
        </w:rPr>
        <w:t>(М</w:t>
      </w:r>
      <w:r w:rsidR="00115336" w:rsidRPr="00115336">
        <w:rPr>
          <w:rFonts w:ascii="Arial" w:hAnsi="Arial" w:cs="Arial"/>
          <w:sz w:val="24"/>
          <w:szCs w:val="24"/>
          <w:lang w:val="mk-MK"/>
        </w:rPr>
        <w:t xml:space="preserve">инистерство за социјална политика, </w:t>
      </w:r>
    </w:p>
    <w:p w14:paraId="55C72E27" w14:textId="77777777" w:rsidR="00115336" w:rsidRDefault="00115336" w:rsidP="00A455BE">
      <w:pPr>
        <w:pStyle w:val="NoSpacing"/>
        <w:rPr>
          <w:rFonts w:ascii="Arial" w:hAnsi="Arial" w:cs="Arial"/>
          <w:sz w:val="24"/>
          <w:szCs w:val="24"/>
          <w:lang w:val="mk-MK"/>
        </w:rPr>
      </w:pPr>
    </w:p>
    <w:p w14:paraId="55426BD4" w14:textId="77777777" w:rsidR="00A455BE" w:rsidRPr="00115336" w:rsidRDefault="00115336" w:rsidP="00A455BE">
      <w:pPr>
        <w:pStyle w:val="NoSpacing"/>
        <w:rPr>
          <w:rFonts w:ascii="Arial" w:hAnsi="Arial" w:cs="Arial"/>
          <w:b/>
          <w:sz w:val="24"/>
          <w:szCs w:val="24"/>
          <w:u w:val="single"/>
          <w:lang w:val="mk-MK"/>
        </w:rPr>
      </w:pPr>
      <w:r w:rsidRPr="00115336">
        <w:rPr>
          <w:rFonts w:ascii="Arial" w:hAnsi="Arial" w:cs="Arial"/>
          <w:sz w:val="24"/>
          <w:szCs w:val="24"/>
          <w:lang w:val="mk-MK"/>
        </w:rPr>
        <w:t>демографија и млади на РСМ</w:t>
      </w:r>
      <w:r w:rsidRPr="00115336">
        <w:rPr>
          <w:rFonts w:ascii="Arial" w:hAnsi="Arial" w:cs="Arial"/>
          <w:sz w:val="24"/>
          <w:szCs w:val="24"/>
        </w:rPr>
        <w:t xml:space="preserve"> и</w:t>
      </w:r>
      <w:r w:rsidRPr="00115336">
        <w:rPr>
          <w:rFonts w:ascii="Arial" w:hAnsi="Arial" w:cs="Arial"/>
          <w:sz w:val="24"/>
          <w:szCs w:val="24"/>
          <w:lang w:val="mk-MK"/>
        </w:rPr>
        <w:t xml:space="preserve"> УНИЦЕФ)</w:t>
      </w:r>
    </w:p>
    <w:p w14:paraId="702F7FCD" w14:textId="77777777" w:rsidR="009643C1" w:rsidRPr="00115336" w:rsidRDefault="00A455BE" w:rsidP="00A455BE">
      <w:pPr>
        <w:pStyle w:val="NoSpacing"/>
        <w:jc w:val="both"/>
        <w:rPr>
          <w:rFonts w:ascii="Arial" w:hAnsi="Arial" w:cs="Arial"/>
          <w:kern w:val="24"/>
          <w:sz w:val="24"/>
          <w:szCs w:val="24"/>
          <w:lang w:val="mk-MK"/>
        </w:rPr>
      </w:pPr>
      <w:r w:rsidRPr="00115336">
        <w:rPr>
          <w:rFonts w:ascii="Arial" w:hAnsi="Arial" w:cs="Arial"/>
          <w:bCs/>
          <w:sz w:val="24"/>
          <w:szCs w:val="24"/>
          <w:lang w:val="mk-MK"/>
        </w:rPr>
        <w:t xml:space="preserve">     </w:t>
      </w:r>
      <w:r w:rsidR="002525E3" w:rsidRPr="00115336">
        <w:rPr>
          <w:rFonts w:ascii="Arial" w:hAnsi="Arial" w:cs="Arial"/>
          <w:kern w:val="24"/>
          <w:sz w:val="24"/>
          <w:szCs w:val="24"/>
          <w:lang w:val="mk-MK"/>
        </w:rPr>
        <w:t xml:space="preserve">  </w:t>
      </w:r>
      <w:r w:rsidR="00CA7435" w:rsidRPr="00115336">
        <w:rPr>
          <w:rFonts w:ascii="Arial" w:hAnsi="Arial" w:cs="Arial"/>
          <w:kern w:val="24"/>
          <w:sz w:val="24"/>
          <w:szCs w:val="24"/>
          <w:lang w:val="mk-MK"/>
        </w:rPr>
        <w:t xml:space="preserve"> </w:t>
      </w:r>
      <w:r w:rsidRPr="00115336">
        <w:rPr>
          <w:rFonts w:ascii="Arial" w:hAnsi="Arial" w:cs="Arial"/>
          <w:kern w:val="24"/>
          <w:sz w:val="24"/>
          <w:szCs w:val="24"/>
          <w:lang w:val="mk-MK"/>
        </w:rPr>
        <w:t xml:space="preserve">   </w:t>
      </w:r>
    </w:p>
    <w:p w14:paraId="6946C8DE" w14:textId="77777777" w:rsidR="00B57B53" w:rsidRPr="00115336" w:rsidRDefault="00A455BE" w:rsidP="009643C1">
      <w:pPr>
        <w:pStyle w:val="NoSpacing"/>
        <w:ind w:firstLine="540"/>
        <w:jc w:val="both"/>
        <w:rPr>
          <w:rFonts w:ascii="Arial" w:hAnsi="Arial" w:cs="Arial"/>
          <w:b/>
          <w:sz w:val="24"/>
          <w:szCs w:val="24"/>
          <w:u w:val="single"/>
          <w:lang w:val="mk-MK"/>
        </w:rPr>
      </w:pPr>
      <w:r w:rsidRPr="00115336">
        <w:rPr>
          <w:rFonts w:ascii="Arial" w:hAnsi="Arial" w:cs="Arial"/>
          <w:kern w:val="24"/>
          <w:sz w:val="24"/>
          <w:szCs w:val="24"/>
          <w:lang w:val="mk-MK"/>
        </w:rPr>
        <w:t xml:space="preserve"> </w:t>
      </w:r>
      <w:r w:rsidR="00CA7435" w:rsidRPr="00115336">
        <w:rPr>
          <w:rFonts w:ascii="Arial" w:hAnsi="Arial" w:cs="Arial"/>
          <w:kern w:val="24"/>
          <w:sz w:val="24"/>
          <w:szCs w:val="24"/>
          <w:lang w:val="mk-MK"/>
        </w:rPr>
        <w:t>И во оваа воспитна година,</w:t>
      </w:r>
      <w:r w:rsidR="009643C1" w:rsidRPr="00115336">
        <w:rPr>
          <w:rFonts w:ascii="Arial" w:hAnsi="Arial" w:cs="Arial"/>
          <w:kern w:val="24"/>
          <w:sz w:val="24"/>
          <w:szCs w:val="24"/>
          <w:lang w:val="mk-MK"/>
        </w:rPr>
        <w:t xml:space="preserve"> </w:t>
      </w:r>
      <w:r w:rsidR="00CA7435" w:rsidRPr="00115336">
        <w:rPr>
          <w:rFonts w:ascii="Arial" w:hAnsi="Arial" w:cs="Arial"/>
          <w:kern w:val="24"/>
          <w:sz w:val="24"/>
          <w:szCs w:val="24"/>
          <w:lang w:val="mk-MK"/>
        </w:rPr>
        <w:t xml:space="preserve">активно ќе продолжи да работи нашата професионалн заедница за учење, во која ќе се разменуваат искуства, позитивни практики,заеднички ќе се решаваат специфични, </w:t>
      </w:r>
      <w:r w:rsidR="00B57B53" w:rsidRPr="00115336">
        <w:rPr>
          <w:rFonts w:ascii="Arial" w:eastAsiaTheme="minorEastAsia" w:hAnsi="Arial" w:cs="Arial"/>
          <w:kern w:val="24"/>
          <w:sz w:val="24"/>
          <w:szCs w:val="24"/>
          <w:lang w:val="mk-MK"/>
        </w:rPr>
        <w:t>приоритетни предизвици</w:t>
      </w:r>
      <w:r w:rsidR="00CA7435" w:rsidRPr="00115336">
        <w:rPr>
          <w:rFonts w:ascii="Arial" w:hAnsi="Arial" w:cs="Arial"/>
          <w:kern w:val="24"/>
          <w:sz w:val="24"/>
          <w:szCs w:val="24"/>
          <w:lang w:val="mk-MK"/>
        </w:rPr>
        <w:t xml:space="preserve"> и прашања,но </w:t>
      </w:r>
      <w:r w:rsidR="00B57B53" w:rsidRPr="00115336">
        <w:rPr>
          <w:rFonts w:ascii="Arial" w:eastAsiaTheme="minorEastAsia" w:hAnsi="Arial" w:cs="Arial"/>
          <w:kern w:val="24"/>
          <w:sz w:val="24"/>
          <w:szCs w:val="24"/>
          <w:lang w:val="mk-MK"/>
        </w:rPr>
        <w:t>и во соработка со стручните работници</w:t>
      </w:r>
      <w:r w:rsidR="00CA7435" w:rsidRPr="00115336">
        <w:rPr>
          <w:rFonts w:ascii="Arial" w:hAnsi="Arial" w:cs="Arial"/>
          <w:kern w:val="24"/>
          <w:sz w:val="24"/>
          <w:szCs w:val="24"/>
          <w:lang w:val="mk-MK"/>
        </w:rPr>
        <w:t>,соработници и директорот на Установата.</w:t>
      </w:r>
      <w:r w:rsidR="00B57B53" w:rsidRPr="00115336">
        <w:rPr>
          <w:rFonts w:ascii="Arial" w:eastAsiaTheme="minorEastAsia" w:hAnsi="Arial" w:cs="Arial"/>
          <w:kern w:val="24"/>
          <w:sz w:val="24"/>
          <w:szCs w:val="24"/>
          <w:lang w:val="mk-MK"/>
        </w:rPr>
        <w:t xml:space="preserve">  </w:t>
      </w:r>
    </w:p>
    <w:p w14:paraId="5B94CDFB" w14:textId="77777777" w:rsidR="00CA7435" w:rsidRPr="00115336" w:rsidRDefault="003B0971" w:rsidP="002525E3">
      <w:pPr>
        <w:overflowPunct w:val="0"/>
        <w:autoSpaceDE w:val="0"/>
        <w:autoSpaceDN w:val="0"/>
        <w:adjustRightInd w:val="0"/>
        <w:spacing w:after="0"/>
        <w:ind w:firstLine="540"/>
        <w:jc w:val="both"/>
        <w:rPr>
          <w:rFonts w:ascii="Arial" w:eastAsia="Times New Roman" w:hAnsi="Arial" w:cs="Arial"/>
          <w:sz w:val="24"/>
          <w:szCs w:val="24"/>
          <w:lang w:val="mk-MK" w:eastAsia="mk-MK"/>
        </w:rPr>
      </w:pPr>
      <w:r w:rsidRPr="00115336">
        <w:rPr>
          <w:rFonts w:ascii="Arial" w:hAnsi="Arial" w:cs="Arial"/>
          <w:kern w:val="24"/>
          <w:sz w:val="24"/>
          <w:szCs w:val="24"/>
          <w:lang w:val="mk-MK"/>
        </w:rPr>
        <w:t xml:space="preserve"> </w:t>
      </w:r>
      <w:r w:rsidR="00B57B53" w:rsidRPr="00115336">
        <w:rPr>
          <w:rFonts w:ascii="Arial" w:hAnsi="Arial" w:cs="Arial"/>
          <w:kern w:val="24"/>
          <w:sz w:val="24"/>
          <w:szCs w:val="24"/>
          <w:lang w:val="mk-MK"/>
        </w:rPr>
        <w:t>Очекуван резултат од функционирањето на овие заедници е</w:t>
      </w:r>
      <w:r w:rsidR="008C185F" w:rsidRPr="00115336">
        <w:rPr>
          <w:rFonts w:ascii="Arial" w:eastAsia="Times New Roman" w:hAnsi="Arial" w:cs="Arial"/>
          <w:sz w:val="24"/>
          <w:szCs w:val="24"/>
          <w:lang w:val="mk-MK" w:eastAsia="mk-MK"/>
        </w:rPr>
        <w:t xml:space="preserve"> да се зајакнат  компетенциите на вработените во  предучилишната установа  преку  пренесување  на знаења и вештини во нивната секојдневна  воспитно-образовна пракса и обезбедување на стимулативна  средина за учење за поголеми  достигнувања во  развојот на децата кои ја посетуваат нашата установа. Исто така  очекуваме с</w:t>
      </w:r>
      <w:r w:rsidR="00B57B53" w:rsidRPr="00115336">
        <w:rPr>
          <w:rFonts w:ascii="Arial" w:hAnsi="Arial" w:cs="Arial"/>
          <w:kern w:val="24"/>
          <w:sz w:val="24"/>
          <w:szCs w:val="24"/>
          <w:lang w:val="mk-MK"/>
        </w:rPr>
        <w:t xml:space="preserve">оздавање на позитивна </w:t>
      </w:r>
      <w:r w:rsidR="00CA7435" w:rsidRPr="00115336">
        <w:rPr>
          <w:rFonts w:ascii="Arial" w:hAnsi="Arial" w:cs="Arial"/>
          <w:kern w:val="24"/>
          <w:sz w:val="24"/>
          <w:szCs w:val="24"/>
          <w:lang w:val="mk-MK"/>
        </w:rPr>
        <w:t>клима во градинката</w:t>
      </w:r>
      <w:r w:rsidR="00B57B53" w:rsidRPr="00115336">
        <w:rPr>
          <w:rFonts w:ascii="Arial" w:hAnsi="Arial" w:cs="Arial"/>
          <w:kern w:val="24"/>
          <w:sz w:val="24"/>
          <w:szCs w:val="24"/>
          <w:lang w:val="mk-MK"/>
        </w:rPr>
        <w:t>,</w:t>
      </w:r>
      <w:r w:rsidR="009643C1" w:rsidRPr="00115336">
        <w:rPr>
          <w:rFonts w:ascii="Arial" w:hAnsi="Arial" w:cs="Arial"/>
          <w:kern w:val="24"/>
          <w:sz w:val="24"/>
          <w:szCs w:val="24"/>
          <w:lang w:val="mk-MK"/>
        </w:rPr>
        <w:t xml:space="preserve"> </w:t>
      </w:r>
      <w:r w:rsidR="00B57B53" w:rsidRPr="00115336">
        <w:rPr>
          <w:rFonts w:ascii="Arial" w:hAnsi="Arial" w:cs="Arial"/>
          <w:kern w:val="24"/>
          <w:sz w:val="24"/>
          <w:szCs w:val="24"/>
          <w:lang w:val="mk-MK"/>
        </w:rPr>
        <w:t>креирање на</w:t>
      </w:r>
      <w:r w:rsidR="00CA7435" w:rsidRPr="00115336">
        <w:rPr>
          <w:rFonts w:ascii="Arial" w:hAnsi="Arial" w:cs="Arial"/>
          <w:sz w:val="24"/>
          <w:szCs w:val="24"/>
          <w:lang w:val="mk-MK"/>
        </w:rPr>
        <w:t xml:space="preserve"> </w:t>
      </w:r>
      <w:r w:rsidR="00B57B53" w:rsidRPr="00115336">
        <w:rPr>
          <w:rFonts w:ascii="Arial" w:hAnsi="Arial" w:cs="Arial"/>
          <w:kern w:val="24"/>
          <w:sz w:val="24"/>
          <w:szCs w:val="24"/>
          <w:lang w:val="mk-MK"/>
        </w:rPr>
        <w:t xml:space="preserve">позитивна атмосфера која значително влијае на </w:t>
      </w:r>
      <w:r w:rsidR="00CA7435" w:rsidRPr="00115336">
        <w:rPr>
          <w:rFonts w:ascii="Arial" w:hAnsi="Arial" w:cs="Arial"/>
          <w:kern w:val="24"/>
          <w:sz w:val="24"/>
          <w:szCs w:val="24"/>
          <w:lang w:val="mk-MK"/>
        </w:rPr>
        <w:t xml:space="preserve">резултатите во работата и </w:t>
      </w:r>
      <w:r w:rsidR="008C185F" w:rsidRPr="00115336">
        <w:rPr>
          <w:rFonts w:ascii="Arial" w:hAnsi="Arial" w:cs="Arial"/>
          <w:kern w:val="24"/>
          <w:sz w:val="24"/>
          <w:szCs w:val="24"/>
          <w:lang w:val="mk-MK"/>
        </w:rPr>
        <w:t>е одраз на тоа како во неа</w:t>
      </w:r>
      <w:r w:rsidR="00B57B53" w:rsidRPr="00115336">
        <w:rPr>
          <w:rFonts w:ascii="Arial" w:hAnsi="Arial" w:cs="Arial"/>
          <w:kern w:val="24"/>
          <w:sz w:val="24"/>
          <w:szCs w:val="24"/>
          <w:lang w:val="mk-MK"/>
        </w:rPr>
        <w:t xml:space="preserve"> се чувствуваат и однесуваат сите тие кои се вклучени во животот и работата на градинката – директор, стручната служба,воспитувачите,негователите,техничкиот кадар, децата и родителите.</w:t>
      </w:r>
      <w:r w:rsidR="008C185F" w:rsidRPr="00115336">
        <w:rPr>
          <w:rFonts w:ascii="Arial" w:eastAsia="Times New Roman" w:hAnsi="Arial" w:cs="Arial"/>
          <w:sz w:val="24"/>
          <w:szCs w:val="24"/>
          <w:lang w:val="mk-MK" w:eastAsia="mk-MK"/>
        </w:rPr>
        <w:t xml:space="preserve"> </w:t>
      </w:r>
    </w:p>
    <w:p w14:paraId="76AEEE25" w14:textId="77777777" w:rsidR="0021491B" w:rsidRPr="00115336" w:rsidRDefault="0021491B" w:rsidP="0021491B">
      <w:pPr>
        <w:overflowPunct w:val="0"/>
        <w:autoSpaceDE w:val="0"/>
        <w:autoSpaceDN w:val="0"/>
        <w:adjustRightInd w:val="0"/>
        <w:spacing w:after="0"/>
        <w:jc w:val="both"/>
        <w:rPr>
          <w:rFonts w:ascii="Arial" w:eastAsia="Times New Roman" w:hAnsi="Arial" w:cs="Arial"/>
          <w:sz w:val="24"/>
          <w:szCs w:val="24"/>
          <w:lang w:val="mk-MK" w:eastAsia="mk-MK"/>
        </w:rPr>
      </w:pPr>
    </w:p>
    <w:p w14:paraId="2FF30B16" w14:textId="77777777" w:rsidR="0021491B" w:rsidRDefault="0021491B" w:rsidP="0021491B">
      <w:pPr>
        <w:overflowPunct w:val="0"/>
        <w:autoSpaceDE w:val="0"/>
        <w:autoSpaceDN w:val="0"/>
        <w:adjustRightInd w:val="0"/>
        <w:spacing w:after="0"/>
        <w:jc w:val="both"/>
        <w:rPr>
          <w:rFonts w:ascii="Arial" w:eastAsia="Times New Roman" w:hAnsi="Arial" w:cs="Arial"/>
          <w:sz w:val="24"/>
          <w:szCs w:val="24"/>
          <w:lang w:val="mk-MK" w:eastAsia="mk-MK"/>
        </w:rPr>
      </w:pPr>
    </w:p>
    <w:p w14:paraId="3D2D78BB" w14:textId="77777777" w:rsidR="00874E15" w:rsidRDefault="00874E15" w:rsidP="0021491B">
      <w:pPr>
        <w:overflowPunct w:val="0"/>
        <w:autoSpaceDE w:val="0"/>
        <w:autoSpaceDN w:val="0"/>
        <w:adjustRightInd w:val="0"/>
        <w:spacing w:after="0"/>
        <w:jc w:val="both"/>
        <w:rPr>
          <w:rFonts w:ascii="Arial" w:eastAsia="Times New Roman" w:hAnsi="Arial" w:cs="Arial"/>
          <w:sz w:val="24"/>
          <w:szCs w:val="24"/>
          <w:lang w:val="mk-MK" w:eastAsia="mk-MK"/>
        </w:rPr>
      </w:pPr>
    </w:p>
    <w:p w14:paraId="147D7D78" w14:textId="77777777" w:rsidR="00874E15" w:rsidRDefault="00874E15" w:rsidP="0021491B">
      <w:pPr>
        <w:overflowPunct w:val="0"/>
        <w:autoSpaceDE w:val="0"/>
        <w:autoSpaceDN w:val="0"/>
        <w:adjustRightInd w:val="0"/>
        <w:spacing w:after="0"/>
        <w:jc w:val="both"/>
        <w:rPr>
          <w:rFonts w:ascii="Arial" w:eastAsia="Times New Roman" w:hAnsi="Arial" w:cs="Arial"/>
          <w:sz w:val="24"/>
          <w:szCs w:val="24"/>
          <w:lang w:val="mk-MK" w:eastAsia="mk-MK"/>
        </w:rPr>
      </w:pPr>
    </w:p>
    <w:p w14:paraId="2D432EC6" w14:textId="77777777" w:rsidR="00874E15" w:rsidRDefault="00874E15" w:rsidP="0021491B">
      <w:pPr>
        <w:overflowPunct w:val="0"/>
        <w:autoSpaceDE w:val="0"/>
        <w:autoSpaceDN w:val="0"/>
        <w:adjustRightInd w:val="0"/>
        <w:spacing w:after="0"/>
        <w:jc w:val="both"/>
        <w:rPr>
          <w:rFonts w:ascii="Arial" w:eastAsia="Times New Roman" w:hAnsi="Arial" w:cs="Arial"/>
          <w:sz w:val="24"/>
          <w:szCs w:val="24"/>
          <w:lang w:val="mk-MK" w:eastAsia="mk-MK"/>
        </w:rPr>
      </w:pPr>
    </w:p>
    <w:p w14:paraId="05663507" w14:textId="77777777" w:rsidR="00874E15" w:rsidRPr="00115336" w:rsidRDefault="00874E15" w:rsidP="0021491B">
      <w:pPr>
        <w:overflowPunct w:val="0"/>
        <w:autoSpaceDE w:val="0"/>
        <w:autoSpaceDN w:val="0"/>
        <w:adjustRightInd w:val="0"/>
        <w:spacing w:after="0"/>
        <w:jc w:val="both"/>
        <w:rPr>
          <w:rFonts w:ascii="Arial" w:eastAsia="Times New Roman" w:hAnsi="Arial" w:cs="Arial"/>
          <w:sz w:val="24"/>
          <w:szCs w:val="24"/>
          <w:lang w:val="mk-MK" w:eastAsia="mk-MK"/>
        </w:rPr>
      </w:pPr>
    </w:p>
    <w:p w14:paraId="19FD1865" w14:textId="77777777" w:rsidR="00792E08" w:rsidRDefault="00792E08" w:rsidP="00792E08">
      <w:pPr>
        <w:overflowPunct w:val="0"/>
        <w:autoSpaceDE w:val="0"/>
        <w:autoSpaceDN w:val="0"/>
        <w:adjustRightInd w:val="0"/>
        <w:spacing w:after="0"/>
        <w:jc w:val="both"/>
        <w:rPr>
          <w:rFonts w:ascii="Arial" w:eastAsia="Times New Roman" w:hAnsi="Arial" w:cs="Arial"/>
          <w:sz w:val="24"/>
          <w:szCs w:val="24"/>
          <w:lang w:eastAsia="mk-MK"/>
        </w:rPr>
      </w:pPr>
    </w:p>
    <w:p w14:paraId="1D9DA685" w14:textId="77777777" w:rsidR="008E0B06" w:rsidRPr="008E0B06" w:rsidRDefault="008E0B06" w:rsidP="00792E08">
      <w:pPr>
        <w:overflowPunct w:val="0"/>
        <w:autoSpaceDE w:val="0"/>
        <w:autoSpaceDN w:val="0"/>
        <w:adjustRightInd w:val="0"/>
        <w:spacing w:after="0"/>
        <w:jc w:val="both"/>
        <w:rPr>
          <w:rFonts w:ascii="Arial" w:eastAsia="Times New Roman" w:hAnsi="Arial" w:cs="Arial"/>
          <w:sz w:val="24"/>
          <w:szCs w:val="24"/>
          <w:lang w:eastAsia="mk-MK"/>
        </w:rPr>
      </w:pPr>
    </w:p>
    <w:p w14:paraId="440A0F43" w14:textId="77777777" w:rsidR="009D021B" w:rsidRPr="00115336" w:rsidRDefault="009D021B" w:rsidP="00792E08">
      <w:pPr>
        <w:overflowPunct w:val="0"/>
        <w:autoSpaceDE w:val="0"/>
        <w:autoSpaceDN w:val="0"/>
        <w:adjustRightInd w:val="0"/>
        <w:spacing w:after="0"/>
        <w:jc w:val="both"/>
        <w:rPr>
          <w:rFonts w:ascii="Arial" w:eastAsiaTheme="minorHAnsi" w:hAnsi="Arial" w:cs="Arial"/>
          <w:b/>
          <w:sz w:val="24"/>
          <w:szCs w:val="24"/>
          <w:lang w:val="mk-MK"/>
        </w:rPr>
      </w:pPr>
      <w:r w:rsidRPr="00115336">
        <w:rPr>
          <w:rFonts w:ascii="Arial" w:eastAsiaTheme="minorHAnsi" w:hAnsi="Arial" w:cs="Arial"/>
          <w:b/>
          <w:sz w:val="24"/>
          <w:szCs w:val="24"/>
          <w:lang w:val="mk-MK"/>
        </w:rPr>
        <w:t>6.СТРУЧНО – ПЕДАГОШКА ДЕЈНОСТ НА ДЕТСКАТА ГРАДИНКА</w:t>
      </w:r>
    </w:p>
    <w:p w14:paraId="50F85A1A" w14:textId="77777777" w:rsidR="00792E08" w:rsidRPr="00115336" w:rsidRDefault="00792E08" w:rsidP="00792E08">
      <w:pPr>
        <w:overflowPunct w:val="0"/>
        <w:autoSpaceDE w:val="0"/>
        <w:autoSpaceDN w:val="0"/>
        <w:adjustRightInd w:val="0"/>
        <w:spacing w:after="0"/>
        <w:jc w:val="both"/>
        <w:rPr>
          <w:rFonts w:ascii="Arial" w:eastAsia="Times New Roman" w:hAnsi="Arial" w:cs="Arial"/>
          <w:sz w:val="24"/>
          <w:szCs w:val="24"/>
          <w:lang w:val="mk-MK" w:eastAsia="mk-MK"/>
        </w:rPr>
      </w:pPr>
    </w:p>
    <w:p w14:paraId="62A56C56" w14:textId="77777777" w:rsidR="00792E08" w:rsidRPr="00115336" w:rsidRDefault="00792E08" w:rsidP="006A0D18">
      <w:pPr>
        <w:ind w:firstLine="540"/>
        <w:jc w:val="both"/>
        <w:rPr>
          <w:rFonts w:ascii="Arial" w:hAnsi="Arial" w:cs="Arial"/>
          <w:b/>
          <w:sz w:val="24"/>
          <w:szCs w:val="24"/>
          <w:lang w:val="mk-MK"/>
        </w:rPr>
      </w:pPr>
    </w:p>
    <w:p w14:paraId="7F3A17B9" w14:textId="77777777" w:rsidR="00E82355" w:rsidRPr="00115336" w:rsidRDefault="009D021B" w:rsidP="00E82355">
      <w:pPr>
        <w:ind w:firstLine="540"/>
        <w:jc w:val="both"/>
        <w:rPr>
          <w:rFonts w:ascii="Arial" w:hAnsi="Arial" w:cs="Arial"/>
          <w:b/>
          <w:sz w:val="24"/>
          <w:szCs w:val="24"/>
          <w:lang w:val="mk-MK"/>
        </w:rPr>
      </w:pPr>
      <w:r w:rsidRPr="00115336">
        <w:rPr>
          <w:rFonts w:ascii="Arial" w:hAnsi="Arial" w:cs="Arial"/>
          <w:b/>
          <w:sz w:val="24"/>
          <w:szCs w:val="24"/>
          <w:lang w:val="mk-MK"/>
        </w:rPr>
        <w:t>6.1 Здравствена заштита на децата</w:t>
      </w:r>
    </w:p>
    <w:p w14:paraId="72AD1767" w14:textId="77777777" w:rsidR="00A66437" w:rsidRPr="00E82355" w:rsidRDefault="005D5DF0" w:rsidP="00E82355">
      <w:pPr>
        <w:jc w:val="both"/>
        <w:rPr>
          <w:rFonts w:ascii="Arial" w:hAnsi="Arial" w:cs="Arial"/>
          <w:b/>
          <w:sz w:val="24"/>
          <w:szCs w:val="24"/>
          <w:lang w:val="mk-MK"/>
        </w:rPr>
      </w:pPr>
      <w:r w:rsidRPr="00115336">
        <w:rPr>
          <w:rFonts w:ascii="Arial" w:hAnsi="Arial" w:cs="Arial"/>
          <w:sz w:val="24"/>
          <w:szCs w:val="24"/>
          <w:lang w:val="ru-RU"/>
        </w:rPr>
        <w:t xml:space="preserve">                </w:t>
      </w:r>
      <w:r w:rsidR="00E82355" w:rsidRPr="00115336">
        <w:rPr>
          <w:rFonts w:ascii="Arial" w:hAnsi="Arial" w:cs="Arial"/>
          <w:sz w:val="24"/>
          <w:szCs w:val="24"/>
          <w:lang w:val="ru-RU"/>
        </w:rPr>
        <w:t>П</w:t>
      </w:r>
      <w:r w:rsidR="008C4442" w:rsidRPr="00115336">
        <w:rPr>
          <w:rFonts w:ascii="Arial" w:hAnsi="Arial" w:cs="Arial"/>
          <w:sz w:val="24"/>
          <w:szCs w:val="24"/>
          <w:lang w:val="ru-RU"/>
        </w:rPr>
        <w:t>реку реализација на планираните актиовности</w:t>
      </w:r>
      <w:r w:rsidR="00A66437" w:rsidRPr="00115336">
        <w:rPr>
          <w:rFonts w:ascii="Arial" w:hAnsi="Arial" w:cs="Arial"/>
          <w:sz w:val="24"/>
          <w:szCs w:val="24"/>
          <w:lang w:val="ru-RU"/>
        </w:rPr>
        <w:t xml:space="preserve"> за наредната воспитна година </w:t>
      </w:r>
      <w:r w:rsidR="008C4442" w:rsidRPr="00115336">
        <w:rPr>
          <w:rFonts w:ascii="Arial" w:hAnsi="Arial" w:cs="Arial"/>
          <w:sz w:val="24"/>
          <w:szCs w:val="24"/>
          <w:lang w:val="ru-RU"/>
        </w:rPr>
        <w:t xml:space="preserve"> ќе настојуваме да создадеме услови за остварување  на задачите на здравствената заштита, одно</w:t>
      </w:r>
      <w:r w:rsidRPr="00115336">
        <w:rPr>
          <w:rFonts w:ascii="Arial" w:hAnsi="Arial" w:cs="Arial"/>
          <w:sz w:val="24"/>
          <w:szCs w:val="24"/>
          <w:lang w:val="ru-RU"/>
        </w:rPr>
        <w:t>сно  на секое дете згрижено во г</w:t>
      </w:r>
      <w:r w:rsidR="008C4442" w:rsidRPr="00115336">
        <w:rPr>
          <w:rFonts w:ascii="Arial" w:hAnsi="Arial" w:cs="Arial"/>
          <w:sz w:val="24"/>
          <w:szCs w:val="24"/>
          <w:lang w:val="ru-RU"/>
        </w:rPr>
        <w:t>радинката да му се овозможи здрава и безбедна средина за престој,</w:t>
      </w:r>
      <w:r w:rsidRPr="00115336">
        <w:rPr>
          <w:rFonts w:ascii="Arial" w:hAnsi="Arial" w:cs="Arial"/>
          <w:sz w:val="24"/>
          <w:szCs w:val="24"/>
          <w:lang w:val="ru-RU"/>
        </w:rPr>
        <w:t xml:space="preserve"> </w:t>
      </w:r>
      <w:r w:rsidR="008C4442" w:rsidRPr="00115336">
        <w:rPr>
          <w:rFonts w:ascii="Arial" w:hAnsi="Arial" w:cs="Arial"/>
          <w:sz w:val="24"/>
          <w:szCs w:val="24"/>
          <w:lang w:val="ru-RU"/>
        </w:rPr>
        <w:t>игри и учење и услови за правилен  физички и психички раз</w:t>
      </w:r>
      <w:r w:rsidR="008C4442" w:rsidRPr="00A66437">
        <w:rPr>
          <w:rFonts w:ascii="Arial" w:hAnsi="Arial" w:cs="Arial"/>
          <w:sz w:val="24"/>
          <w:szCs w:val="24"/>
          <w:lang w:val="ru-RU"/>
        </w:rPr>
        <w:t>вој  преку зачувување и подобрување на неговото здравј</w:t>
      </w:r>
      <w:r w:rsidR="00A66437">
        <w:rPr>
          <w:rFonts w:ascii="Arial" w:hAnsi="Arial" w:cs="Arial"/>
          <w:sz w:val="24"/>
          <w:szCs w:val="24"/>
          <w:lang w:val="ru-RU"/>
        </w:rPr>
        <w:t>е.</w:t>
      </w:r>
      <w:r w:rsidR="00A66437">
        <w:rPr>
          <w:rFonts w:ascii="Arial" w:hAnsi="Arial" w:cs="Arial"/>
          <w:sz w:val="24"/>
          <w:szCs w:val="24"/>
          <w:lang w:val="mk-MK"/>
        </w:rPr>
        <w:t xml:space="preserve"> </w:t>
      </w:r>
    </w:p>
    <w:p w14:paraId="7567CCB7" w14:textId="77777777" w:rsidR="00365F50" w:rsidRPr="00A66437" w:rsidRDefault="00365F50" w:rsidP="00A66437">
      <w:pPr>
        <w:pStyle w:val="Standard"/>
        <w:ind w:firstLine="360"/>
        <w:jc w:val="both"/>
        <w:rPr>
          <w:rFonts w:ascii="Arial" w:hAnsi="Arial" w:cs="Arial"/>
        </w:rPr>
      </w:pPr>
      <w:r w:rsidRPr="008C4442">
        <w:rPr>
          <w:rFonts w:ascii="Arial" w:hAnsi="Arial" w:cs="Arial"/>
          <w:sz w:val="24"/>
          <w:szCs w:val="24"/>
          <w:lang w:val="mk-MK"/>
        </w:rPr>
        <w:t>Покрај здравствената заштита на децата низ воспитно-образовното делување, во нашата установа ќе се реализира и превентивно – здравствена заштита која го вклучува целокупниот кадар.</w:t>
      </w:r>
      <w:r w:rsidR="00A66437">
        <w:rPr>
          <w:rFonts w:ascii="Arial" w:hAnsi="Arial" w:cs="Arial"/>
          <w:sz w:val="24"/>
          <w:szCs w:val="24"/>
          <w:lang w:val="mk-MK"/>
        </w:rPr>
        <w:t xml:space="preserve"> </w:t>
      </w:r>
      <w:r w:rsidRPr="008C4442">
        <w:rPr>
          <w:rFonts w:ascii="Arial" w:hAnsi="Arial" w:cs="Arial"/>
          <w:sz w:val="24"/>
          <w:szCs w:val="24"/>
          <w:lang w:val="mk-MK"/>
        </w:rPr>
        <w:t xml:space="preserve">Заради превенција од пренесување на инфекции и болести, уште при приемот на детето ќе се бара медицинска белешка за неговата здравствена состојба.На </w:t>
      </w:r>
      <w:r w:rsidR="009A4777" w:rsidRPr="008C4442">
        <w:rPr>
          <w:rFonts w:ascii="Arial" w:hAnsi="Arial" w:cs="Arial"/>
          <w:sz w:val="24"/>
          <w:szCs w:val="24"/>
          <w:lang w:val="mk-MK"/>
        </w:rPr>
        <w:t xml:space="preserve">редовни </w:t>
      </w:r>
      <w:r w:rsidRPr="008C4442">
        <w:rPr>
          <w:rFonts w:ascii="Arial" w:hAnsi="Arial" w:cs="Arial"/>
          <w:sz w:val="24"/>
          <w:szCs w:val="24"/>
          <w:lang w:val="mk-MK"/>
        </w:rPr>
        <w:t xml:space="preserve">систематски </w:t>
      </w:r>
      <w:r w:rsidR="009A4777" w:rsidRPr="008C4442">
        <w:rPr>
          <w:rFonts w:ascii="Arial" w:hAnsi="Arial" w:cs="Arial"/>
          <w:sz w:val="24"/>
          <w:szCs w:val="24"/>
          <w:lang w:val="mk-MK"/>
        </w:rPr>
        <w:t xml:space="preserve">и санитарни </w:t>
      </w:r>
      <w:r w:rsidRPr="008C4442">
        <w:rPr>
          <w:rFonts w:ascii="Arial" w:hAnsi="Arial" w:cs="Arial"/>
          <w:sz w:val="24"/>
          <w:szCs w:val="24"/>
          <w:lang w:val="mk-MK"/>
        </w:rPr>
        <w:t>прегледи ќе подлежат вработените, и редовно ќе се дезинфицира приборот за јадење, играчките, санитарните јазли и др. Просториите во кои престојуваат деца редовно ќе се чистат, проветруваат, а ќе се користат и природни фактори, како чист воздух, сонце, вода и др.</w:t>
      </w:r>
      <w:r w:rsidR="00A66437">
        <w:rPr>
          <w:rFonts w:ascii="Arial" w:hAnsi="Arial" w:cs="Arial"/>
          <w:sz w:val="24"/>
          <w:szCs w:val="24"/>
          <w:lang w:val="mk-MK"/>
        </w:rPr>
        <w:t xml:space="preserve"> </w:t>
      </w:r>
      <w:r w:rsidRPr="008C4442">
        <w:rPr>
          <w:rFonts w:ascii="Arial" w:hAnsi="Arial" w:cs="Arial"/>
          <w:sz w:val="24"/>
          <w:szCs w:val="24"/>
          <w:lang w:val="mk-MK"/>
        </w:rPr>
        <w:t>Храната ќе се подготвува по однапред изготвена листа на јадења, во централна кујна, сместена во објект „Мајски Цвет“ и со соодветни возила</w:t>
      </w:r>
      <w:r w:rsidR="009A4777" w:rsidRPr="008C4442">
        <w:rPr>
          <w:rFonts w:ascii="Arial" w:hAnsi="Arial" w:cs="Arial"/>
          <w:sz w:val="24"/>
          <w:szCs w:val="24"/>
          <w:lang w:val="mk-MK"/>
        </w:rPr>
        <w:t>-</w:t>
      </w:r>
      <w:r w:rsidRPr="008C4442">
        <w:rPr>
          <w:rFonts w:ascii="Arial" w:hAnsi="Arial" w:cs="Arial"/>
          <w:sz w:val="24"/>
          <w:szCs w:val="24"/>
          <w:lang w:val="mk-MK"/>
        </w:rPr>
        <w:t xml:space="preserve"> дезинфицирани ќе се дистрибуира до сите објекти.</w:t>
      </w:r>
    </w:p>
    <w:p w14:paraId="2A2583E4" w14:textId="77777777" w:rsidR="00365F50" w:rsidRPr="008C4442" w:rsidRDefault="008A3E12" w:rsidP="00A66437">
      <w:pPr>
        <w:jc w:val="both"/>
        <w:rPr>
          <w:rFonts w:ascii="Arial" w:hAnsi="Arial" w:cs="Arial"/>
          <w:sz w:val="24"/>
          <w:szCs w:val="24"/>
          <w:lang w:val="mk-MK"/>
        </w:rPr>
      </w:pPr>
      <w:r w:rsidRPr="008C4442">
        <w:rPr>
          <w:rFonts w:ascii="Arial" w:hAnsi="Arial" w:cs="Arial"/>
          <w:sz w:val="24"/>
          <w:szCs w:val="24"/>
          <w:lang w:val="mk-MK"/>
        </w:rPr>
        <w:t>П</w:t>
      </w:r>
      <w:r w:rsidR="00365F50" w:rsidRPr="008C4442">
        <w:rPr>
          <w:rFonts w:ascii="Arial" w:hAnsi="Arial" w:cs="Arial"/>
          <w:sz w:val="24"/>
          <w:szCs w:val="24"/>
          <w:lang w:val="mk-MK"/>
        </w:rPr>
        <w:t>оради здраствена превенција, заштитата на децата и вработените ќе се одвива преку:</w:t>
      </w:r>
    </w:p>
    <w:p w14:paraId="7C417B98" w14:textId="77777777" w:rsidR="00365F50" w:rsidRPr="008C4442" w:rsidRDefault="00365F50" w:rsidP="006A0D18">
      <w:pPr>
        <w:ind w:firstLine="540"/>
        <w:jc w:val="both"/>
        <w:rPr>
          <w:rFonts w:ascii="Arial" w:hAnsi="Arial" w:cs="Arial"/>
          <w:sz w:val="24"/>
          <w:szCs w:val="24"/>
          <w:lang w:val="mk-MK"/>
        </w:rPr>
      </w:pPr>
      <w:r w:rsidRPr="008C4442">
        <w:rPr>
          <w:rFonts w:ascii="Arial" w:hAnsi="Arial" w:cs="Arial"/>
          <w:sz w:val="24"/>
          <w:szCs w:val="24"/>
          <w:lang w:val="mk-MK"/>
        </w:rPr>
        <w:t xml:space="preserve">-чистење и </w:t>
      </w:r>
      <w:r w:rsidR="009A4777" w:rsidRPr="008C4442">
        <w:rPr>
          <w:rFonts w:ascii="Arial" w:hAnsi="Arial" w:cs="Arial"/>
          <w:sz w:val="24"/>
          <w:szCs w:val="24"/>
          <w:lang w:val="mk-MK"/>
        </w:rPr>
        <w:t>дезинфицирање на сите простории</w:t>
      </w:r>
    </w:p>
    <w:p w14:paraId="772F7824" w14:textId="77777777" w:rsidR="00365F50" w:rsidRPr="008C4442" w:rsidRDefault="00365F50" w:rsidP="006A0D18">
      <w:pPr>
        <w:ind w:firstLine="540"/>
        <w:jc w:val="both"/>
        <w:rPr>
          <w:rFonts w:ascii="Arial" w:hAnsi="Arial" w:cs="Arial"/>
          <w:sz w:val="24"/>
          <w:szCs w:val="24"/>
          <w:lang w:val="mk-MK"/>
        </w:rPr>
      </w:pPr>
      <w:r w:rsidRPr="008C4442">
        <w:rPr>
          <w:rFonts w:ascii="Arial" w:hAnsi="Arial" w:cs="Arial"/>
          <w:sz w:val="24"/>
          <w:szCs w:val="24"/>
          <w:lang w:val="mk-MK"/>
        </w:rPr>
        <w:t>-постој</w:t>
      </w:r>
      <w:r w:rsidR="009A4777" w:rsidRPr="008C4442">
        <w:rPr>
          <w:rFonts w:ascii="Arial" w:hAnsi="Arial" w:cs="Arial"/>
          <w:sz w:val="24"/>
          <w:szCs w:val="24"/>
          <w:lang w:val="mk-MK"/>
        </w:rPr>
        <w:t>ано проветрување на просториите</w:t>
      </w:r>
    </w:p>
    <w:p w14:paraId="7320FC14" w14:textId="77777777" w:rsidR="00365F50" w:rsidRPr="008C4442" w:rsidRDefault="00365F50" w:rsidP="006A0D18">
      <w:pPr>
        <w:ind w:firstLine="540"/>
        <w:jc w:val="both"/>
        <w:rPr>
          <w:rFonts w:ascii="Arial" w:hAnsi="Arial" w:cs="Arial"/>
          <w:sz w:val="24"/>
          <w:szCs w:val="24"/>
          <w:lang w:val="mk-MK"/>
        </w:rPr>
      </w:pPr>
      <w:r w:rsidRPr="008C4442">
        <w:rPr>
          <w:rFonts w:ascii="Arial" w:hAnsi="Arial" w:cs="Arial"/>
          <w:sz w:val="24"/>
          <w:szCs w:val="24"/>
          <w:lang w:val="mk-MK"/>
        </w:rPr>
        <w:t>-постојано следење на здравјето на децата и вработените и при најмало наруш</w:t>
      </w:r>
      <w:r w:rsidR="009A4777" w:rsidRPr="008C4442">
        <w:rPr>
          <w:rFonts w:ascii="Arial" w:hAnsi="Arial" w:cs="Arial"/>
          <w:sz w:val="24"/>
          <w:szCs w:val="24"/>
          <w:lang w:val="mk-MK"/>
        </w:rPr>
        <w:t xml:space="preserve">ување, нивно итно отстранување </w:t>
      </w:r>
    </w:p>
    <w:p w14:paraId="537386F9" w14:textId="77777777" w:rsidR="00642193" w:rsidRDefault="00365F50" w:rsidP="00FE4031">
      <w:pPr>
        <w:ind w:firstLine="540"/>
        <w:jc w:val="both"/>
        <w:rPr>
          <w:rFonts w:ascii="Arial" w:hAnsi="Arial" w:cs="Arial"/>
          <w:sz w:val="24"/>
          <w:szCs w:val="24"/>
          <w:lang w:val="mk-MK"/>
        </w:rPr>
      </w:pPr>
      <w:r w:rsidRPr="008C4442">
        <w:rPr>
          <w:rFonts w:ascii="Arial" w:hAnsi="Arial" w:cs="Arial"/>
          <w:sz w:val="24"/>
          <w:szCs w:val="24"/>
          <w:lang w:val="mk-MK"/>
        </w:rPr>
        <w:t>-одговорно однесување на сите вработени во насока на почитување на зд</w:t>
      </w:r>
      <w:r w:rsidR="009A4777" w:rsidRPr="008C4442">
        <w:rPr>
          <w:rFonts w:ascii="Arial" w:hAnsi="Arial" w:cs="Arial"/>
          <w:sz w:val="24"/>
          <w:szCs w:val="24"/>
          <w:lang w:val="mk-MK"/>
        </w:rPr>
        <w:t xml:space="preserve">равјето на децата и возрасните </w:t>
      </w:r>
    </w:p>
    <w:p w14:paraId="120DD41A" w14:textId="77777777" w:rsidR="00E82355" w:rsidRPr="00423CFC" w:rsidRDefault="00423CFC" w:rsidP="00423CFC">
      <w:pPr>
        <w:pStyle w:val="Standard"/>
        <w:jc w:val="both"/>
        <w:rPr>
          <w:rFonts w:ascii="Arial" w:hAnsi="Arial" w:cs="Arial"/>
        </w:rPr>
      </w:pPr>
      <w:r w:rsidRPr="00423CFC">
        <w:rPr>
          <w:rFonts w:ascii="Arial" w:hAnsi="Arial" w:cs="Arial"/>
          <w:sz w:val="24"/>
          <w:szCs w:val="24"/>
          <w:lang w:val="ru-RU"/>
        </w:rPr>
        <w:t>Во воспитната</w:t>
      </w:r>
      <w:r w:rsidR="00E82355" w:rsidRPr="00423CFC">
        <w:rPr>
          <w:rFonts w:ascii="Arial" w:hAnsi="Arial" w:cs="Arial"/>
          <w:sz w:val="24"/>
          <w:szCs w:val="24"/>
          <w:lang w:val="ru-RU"/>
        </w:rPr>
        <w:t xml:space="preserve"> 2025/26 година ќе реализираме и други активности во интерес на обезбедување на здрава и безбедна средина и зачувување на детското здравје и то</w:t>
      </w:r>
      <w:r>
        <w:rPr>
          <w:rFonts w:ascii="Arial" w:hAnsi="Arial" w:cs="Arial"/>
          <w:sz w:val="24"/>
          <w:szCs w:val="24"/>
          <w:lang w:val="ru-RU"/>
        </w:rPr>
        <w:t>а</w:t>
      </w:r>
      <w:r>
        <w:rPr>
          <w:rFonts w:ascii="Arial" w:hAnsi="Arial" w:cs="Arial"/>
          <w:sz w:val="24"/>
          <w:szCs w:val="24"/>
        </w:rPr>
        <w:t>:</w:t>
      </w:r>
    </w:p>
    <w:p w14:paraId="378EB486" w14:textId="77777777" w:rsidR="00E82355" w:rsidRPr="00423CFC" w:rsidRDefault="00E82355" w:rsidP="00271F91">
      <w:pPr>
        <w:pStyle w:val="ListParagraph"/>
        <w:numPr>
          <w:ilvl w:val="0"/>
          <w:numId w:val="52"/>
        </w:numPr>
        <w:suppressAutoHyphens/>
        <w:autoSpaceDN w:val="0"/>
        <w:spacing w:after="0"/>
        <w:contextualSpacing w:val="0"/>
        <w:jc w:val="both"/>
        <w:textAlignment w:val="baseline"/>
        <w:rPr>
          <w:rFonts w:ascii="Arial" w:hAnsi="Arial" w:cs="Arial"/>
        </w:rPr>
      </w:pPr>
      <w:r w:rsidRPr="00423CFC">
        <w:rPr>
          <w:rFonts w:ascii="Arial" w:hAnsi="Arial" w:cs="Arial"/>
          <w:sz w:val="24"/>
          <w:szCs w:val="24"/>
          <w:lang w:val="ru-RU"/>
        </w:rPr>
        <w:t>Секое дете во градинка</w:t>
      </w:r>
      <w:r w:rsidR="00423CFC">
        <w:rPr>
          <w:rFonts w:ascii="Arial" w:hAnsi="Arial" w:cs="Arial"/>
          <w:sz w:val="24"/>
          <w:szCs w:val="24"/>
          <w:lang w:val="ru-RU"/>
        </w:rPr>
        <w:t>та</w:t>
      </w:r>
      <w:r w:rsidRPr="00423CFC">
        <w:rPr>
          <w:rFonts w:ascii="Arial" w:hAnsi="Arial" w:cs="Arial"/>
          <w:sz w:val="24"/>
          <w:szCs w:val="24"/>
          <w:lang w:val="ru-RU"/>
        </w:rPr>
        <w:t xml:space="preserve"> доаѓа со лекарска белешка со која се потврдува добрата здравствена состојба на детето</w:t>
      </w:r>
    </w:p>
    <w:p w14:paraId="78B052AA" w14:textId="77777777" w:rsidR="00E82355" w:rsidRPr="00423CFC" w:rsidRDefault="00E82355" w:rsidP="00271F91">
      <w:pPr>
        <w:pStyle w:val="ListParagraph"/>
        <w:numPr>
          <w:ilvl w:val="0"/>
          <w:numId w:val="52"/>
        </w:numPr>
        <w:suppressAutoHyphens/>
        <w:autoSpaceDN w:val="0"/>
        <w:spacing w:after="0"/>
        <w:contextualSpacing w:val="0"/>
        <w:jc w:val="both"/>
        <w:textAlignment w:val="baseline"/>
        <w:rPr>
          <w:rFonts w:ascii="Arial" w:hAnsi="Arial" w:cs="Arial"/>
        </w:rPr>
      </w:pPr>
      <w:r w:rsidRPr="00423CFC">
        <w:rPr>
          <w:rFonts w:ascii="Arial" w:hAnsi="Arial" w:cs="Arial"/>
          <w:sz w:val="24"/>
          <w:szCs w:val="24"/>
          <w:lang w:val="ru-RU"/>
        </w:rPr>
        <w:lastRenderedPageBreak/>
        <w:t>При прием на деца се води грижа за уредна имунизација</w:t>
      </w:r>
    </w:p>
    <w:p w14:paraId="1F6049BB" w14:textId="77777777" w:rsidR="00E82355" w:rsidRPr="00423CFC" w:rsidRDefault="00E82355" w:rsidP="00271F91">
      <w:pPr>
        <w:pStyle w:val="ListParagraph"/>
        <w:numPr>
          <w:ilvl w:val="0"/>
          <w:numId w:val="52"/>
        </w:numPr>
        <w:suppressAutoHyphens/>
        <w:autoSpaceDN w:val="0"/>
        <w:spacing w:after="0"/>
        <w:contextualSpacing w:val="0"/>
        <w:jc w:val="both"/>
        <w:textAlignment w:val="baseline"/>
        <w:rPr>
          <w:rFonts w:ascii="Arial" w:hAnsi="Arial" w:cs="Arial"/>
        </w:rPr>
      </w:pPr>
      <w:r w:rsidRPr="00423CFC">
        <w:rPr>
          <w:rFonts w:ascii="Arial" w:hAnsi="Arial" w:cs="Arial"/>
          <w:sz w:val="24"/>
          <w:szCs w:val="24"/>
          <w:lang w:val="ru-RU"/>
        </w:rPr>
        <w:t>Редовните прегледи и едукација повразани со превентивните прегледи од страна стоматолог и едукација спроведена за орална хигиена, како и контролите што редовно се прават од</w:t>
      </w:r>
      <w:r w:rsidR="00423CFC">
        <w:rPr>
          <w:rFonts w:ascii="Arial" w:hAnsi="Arial" w:cs="Arial"/>
          <w:sz w:val="24"/>
          <w:szCs w:val="24"/>
          <w:lang w:val="ru-RU"/>
        </w:rPr>
        <w:t xml:space="preserve"> страна на Заводот</w:t>
      </w:r>
      <w:r w:rsidRPr="00423CFC">
        <w:rPr>
          <w:rFonts w:ascii="Arial" w:hAnsi="Arial" w:cs="Arial"/>
          <w:sz w:val="24"/>
          <w:szCs w:val="24"/>
          <w:lang w:val="ru-RU"/>
        </w:rPr>
        <w:t xml:space="preserve"> за  рехабилитација на слух, говор и глас. </w:t>
      </w:r>
    </w:p>
    <w:p w14:paraId="4BF95C15" w14:textId="77777777" w:rsidR="00E82355" w:rsidRPr="00423CFC" w:rsidRDefault="00E82355" w:rsidP="00271F91">
      <w:pPr>
        <w:pStyle w:val="ListParagraph"/>
        <w:numPr>
          <w:ilvl w:val="0"/>
          <w:numId w:val="52"/>
        </w:numPr>
        <w:suppressAutoHyphens/>
        <w:autoSpaceDN w:val="0"/>
        <w:spacing w:after="0"/>
        <w:contextualSpacing w:val="0"/>
        <w:jc w:val="both"/>
        <w:textAlignment w:val="baseline"/>
        <w:rPr>
          <w:rFonts w:ascii="Arial" w:hAnsi="Arial" w:cs="Arial"/>
        </w:rPr>
      </w:pPr>
      <w:r w:rsidRPr="00423CFC">
        <w:rPr>
          <w:rFonts w:ascii="Arial" w:hAnsi="Arial" w:cs="Arial"/>
          <w:sz w:val="24"/>
          <w:szCs w:val="24"/>
          <w:lang w:val="ru-RU"/>
        </w:rPr>
        <w:t>Напоредно со редовното следење и одржување на хигиената во просториите, на постелнината, масите за јадење, приборот за јадење, играчките, просториите за чување, подготвување и дистрибуција на храната,  особено внимание ќе се  посветува на набавката на храната, чувањето на продуктите, на нејзиното подготвување  и конзумирање од страна на децата, а редовно ќе се контролира и хигиената на персоналот и инвентарот во кујната.</w:t>
      </w:r>
    </w:p>
    <w:p w14:paraId="384E609B" w14:textId="77777777" w:rsidR="00E82355" w:rsidRPr="00423CFC" w:rsidRDefault="00E82355" w:rsidP="00271F91">
      <w:pPr>
        <w:pStyle w:val="ListParagraph"/>
        <w:numPr>
          <w:ilvl w:val="0"/>
          <w:numId w:val="52"/>
        </w:numPr>
        <w:suppressAutoHyphens/>
        <w:autoSpaceDN w:val="0"/>
        <w:spacing w:after="0"/>
        <w:contextualSpacing w:val="0"/>
        <w:jc w:val="both"/>
        <w:textAlignment w:val="baseline"/>
        <w:rPr>
          <w:rFonts w:ascii="Arial" w:hAnsi="Arial" w:cs="Arial"/>
        </w:rPr>
      </w:pPr>
      <w:r w:rsidRPr="00423CFC">
        <w:rPr>
          <w:rFonts w:ascii="Arial" w:hAnsi="Arial" w:cs="Arial"/>
          <w:sz w:val="24"/>
          <w:szCs w:val="24"/>
          <w:lang w:val="ru-RU"/>
        </w:rPr>
        <w:t>Перманентно ќе се следи имплементирањето на основните HACCP  принципи со цел обезбедување на хигиена на храната во Градинката,</w:t>
      </w:r>
    </w:p>
    <w:p w14:paraId="31DCDF05" w14:textId="77777777" w:rsidR="00E82355" w:rsidRPr="00423CFC" w:rsidRDefault="00E82355" w:rsidP="00271F91">
      <w:pPr>
        <w:pStyle w:val="ListParagraph"/>
        <w:numPr>
          <w:ilvl w:val="0"/>
          <w:numId w:val="52"/>
        </w:numPr>
        <w:suppressAutoHyphens/>
        <w:autoSpaceDN w:val="0"/>
        <w:spacing w:after="0"/>
        <w:contextualSpacing w:val="0"/>
        <w:jc w:val="both"/>
        <w:textAlignment w:val="baseline"/>
        <w:rPr>
          <w:rFonts w:ascii="Arial" w:hAnsi="Arial" w:cs="Arial"/>
        </w:rPr>
      </w:pPr>
      <w:r w:rsidRPr="00423CFC">
        <w:rPr>
          <w:rFonts w:ascii="Arial" w:hAnsi="Arial" w:cs="Arial"/>
          <w:sz w:val="24"/>
          <w:szCs w:val="24"/>
          <w:lang w:val="ru-RU"/>
        </w:rPr>
        <w:t>Во Градинката редовно ќе се превземаат и мерки за спречување на секаков вид   повреди кај децата, отстранување на остри и опасни предмети во просториите и холовите, отстранување на оштетени играчки и други предмети за играње и работа, безбедно чување на средстват</w:t>
      </w:r>
      <w:r w:rsidR="00423CFC">
        <w:rPr>
          <w:rFonts w:ascii="Arial" w:hAnsi="Arial" w:cs="Arial"/>
          <w:sz w:val="24"/>
          <w:szCs w:val="24"/>
          <w:lang w:val="ru-RU"/>
        </w:rPr>
        <w:t xml:space="preserve">а за хигиена, </w:t>
      </w:r>
      <w:r w:rsidRPr="00423CFC">
        <w:rPr>
          <w:rFonts w:ascii="Arial" w:hAnsi="Arial" w:cs="Arial"/>
          <w:sz w:val="24"/>
          <w:szCs w:val="24"/>
          <w:lang w:val="ru-RU"/>
        </w:rPr>
        <w:t>итн.</w:t>
      </w:r>
    </w:p>
    <w:p w14:paraId="01648BF3" w14:textId="77777777" w:rsidR="00E82355" w:rsidRPr="00423CFC" w:rsidRDefault="00E82355" w:rsidP="00271F91">
      <w:pPr>
        <w:pStyle w:val="ListParagraph"/>
        <w:numPr>
          <w:ilvl w:val="0"/>
          <w:numId w:val="52"/>
        </w:numPr>
        <w:suppressAutoHyphens/>
        <w:autoSpaceDN w:val="0"/>
        <w:spacing w:after="0"/>
        <w:contextualSpacing w:val="0"/>
        <w:jc w:val="both"/>
        <w:textAlignment w:val="baseline"/>
        <w:rPr>
          <w:rFonts w:ascii="Arial" w:hAnsi="Arial" w:cs="Arial"/>
        </w:rPr>
      </w:pPr>
      <w:r w:rsidRPr="00423CFC">
        <w:rPr>
          <w:rFonts w:ascii="Arial" w:hAnsi="Arial" w:cs="Arial"/>
          <w:sz w:val="24"/>
          <w:szCs w:val="24"/>
          <w:lang w:val="ru-RU"/>
        </w:rPr>
        <w:t>Превентивната здравствена заштита ќе се спроведува со перманентна  контрола на здравјето на вработените и со редовно обавување на систематски прегледи на сите вработени во Градинката, како и санитарни прегледи  согласно законските прописи, утврдени од страна на Министерството за здравство.</w:t>
      </w:r>
    </w:p>
    <w:p w14:paraId="0959A78C" w14:textId="77777777" w:rsidR="00423CFC" w:rsidRPr="00423CFC" w:rsidRDefault="00E82355" w:rsidP="00271F91">
      <w:pPr>
        <w:pStyle w:val="ListParagraph"/>
        <w:numPr>
          <w:ilvl w:val="0"/>
          <w:numId w:val="52"/>
        </w:numPr>
        <w:suppressAutoHyphens/>
        <w:autoSpaceDN w:val="0"/>
        <w:spacing w:after="0"/>
        <w:contextualSpacing w:val="0"/>
        <w:jc w:val="both"/>
        <w:textAlignment w:val="baseline"/>
        <w:rPr>
          <w:rFonts w:ascii="Arial" w:hAnsi="Arial" w:cs="Arial"/>
        </w:rPr>
      </w:pPr>
      <w:r w:rsidRPr="00423CFC">
        <w:rPr>
          <w:rFonts w:ascii="Arial" w:hAnsi="Arial" w:cs="Arial"/>
          <w:sz w:val="24"/>
          <w:szCs w:val="24"/>
          <w:lang w:val="ru-RU"/>
        </w:rPr>
        <w:t>На планот на превентивната здравствена заштита ќе продолжиме да реализираме активности на планот на  здравственото  просветување на вработените, но  и на децата, особено од поголемите возрасти</w:t>
      </w:r>
      <w:r w:rsidR="00423CFC">
        <w:rPr>
          <w:rFonts w:ascii="Arial" w:hAnsi="Arial" w:cs="Arial"/>
          <w:sz w:val="24"/>
          <w:szCs w:val="24"/>
          <w:lang w:val="ru-RU"/>
        </w:rPr>
        <w:t>.</w:t>
      </w:r>
    </w:p>
    <w:p w14:paraId="4F7D572A" w14:textId="77777777" w:rsidR="0021491B" w:rsidRDefault="0021491B" w:rsidP="005D5DF0">
      <w:pPr>
        <w:suppressAutoHyphens/>
        <w:autoSpaceDN w:val="0"/>
        <w:spacing w:after="0"/>
        <w:jc w:val="both"/>
        <w:textAlignment w:val="baseline"/>
        <w:rPr>
          <w:rFonts w:ascii="Arial" w:hAnsi="Arial" w:cs="Arial"/>
          <w:lang w:val="mk-MK"/>
        </w:rPr>
      </w:pPr>
    </w:p>
    <w:p w14:paraId="1685B92B" w14:textId="77777777" w:rsidR="00E82355" w:rsidRPr="00423CFC" w:rsidRDefault="00E82355" w:rsidP="00665F3D">
      <w:pPr>
        <w:suppressAutoHyphens/>
        <w:autoSpaceDN w:val="0"/>
        <w:spacing w:after="0"/>
        <w:ind w:firstLine="720"/>
        <w:jc w:val="both"/>
        <w:textAlignment w:val="baseline"/>
        <w:rPr>
          <w:rFonts w:ascii="Arial" w:hAnsi="Arial" w:cs="Arial"/>
        </w:rPr>
      </w:pPr>
      <w:r w:rsidRPr="00423CFC">
        <w:rPr>
          <w:rFonts w:ascii="Arial" w:hAnsi="Arial" w:cs="Arial"/>
          <w:sz w:val="24"/>
          <w:szCs w:val="24"/>
          <w:lang w:val="ru-RU"/>
        </w:rPr>
        <w:t>Во поглед на здравственото воспитание на децата, во сообразност со возраста на децата, планираме реализација на поголем број активности, согласно програм</w:t>
      </w:r>
      <w:r w:rsidR="00423CFC">
        <w:rPr>
          <w:rFonts w:ascii="Arial" w:hAnsi="Arial" w:cs="Arial"/>
          <w:sz w:val="24"/>
          <w:szCs w:val="24"/>
          <w:lang w:val="ru-RU"/>
        </w:rPr>
        <w:t>ата за рано учење и развој. При</w:t>
      </w:r>
      <w:r w:rsidRPr="00423CFC">
        <w:rPr>
          <w:rFonts w:ascii="Arial" w:hAnsi="Arial" w:cs="Arial"/>
          <w:sz w:val="24"/>
          <w:szCs w:val="24"/>
          <w:lang w:val="ru-RU"/>
        </w:rPr>
        <w:t>тоа ќе  настојуваме да му  помогне на секое дете  да го запознае своето тело, да го осознае</w:t>
      </w:r>
      <w:r w:rsidR="00423CFC">
        <w:rPr>
          <w:rFonts w:ascii="Arial" w:hAnsi="Arial" w:cs="Arial"/>
          <w:sz w:val="24"/>
          <w:szCs w:val="24"/>
        </w:rPr>
        <w:t xml:space="preserve"> </w:t>
      </w:r>
      <w:r w:rsidRPr="00423CFC">
        <w:rPr>
          <w:rFonts w:ascii="Arial" w:hAnsi="Arial" w:cs="Arial"/>
          <w:sz w:val="24"/>
          <w:szCs w:val="24"/>
          <w:lang w:val="ru-RU"/>
        </w:rPr>
        <w:t>значењето на здравјето во животот на секој човек, значењето на физичките активности, престојот на отворен простор, кои се најбитните  превентивни мерки кои се во прилог на зачувување на неговото здравје и сл. Посебен акцент ќе се посвети на стекнување на хигиенските навики кај децата, правилно и редовно миење на рацете, во исхраната на правилното и културно консумирање на храната и пијалоците, на поголема застапеност на зеленчукот и овошјето во секојдневната исхрана.</w:t>
      </w:r>
    </w:p>
    <w:p w14:paraId="231D6CC2" w14:textId="77777777" w:rsidR="00E82355" w:rsidRPr="00423CFC" w:rsidRDefault="00E82355" w:rsidP="00423CFC">
      <w:pPr>
        <w:pStyle w:val="Standard"/>
        <w:jc w:val="both"/>
        <w:rPr>
          <w:rFonts w:ascii="Arial" w:hAnsi="Arial" w:cs="Arial"/>
        </w:rPr>
      </w:pPr>
      <w:r w:rsidRPr="00423CFC">
        <w:rPr>
          <w:rFonts w:ascii="Arial" w:hAnsi="Arial" w:cs="Arial"/>
          <w:sz w:val="24"/>
          <w:szCs w:val="24"/>
          <w:lang w:val="ru-RU"/>
        </w:rPr>
        <w:t>Со цел да се обезбеди што поквалитетна превентивна здравствена заштита на децата  и персоналот, Градинка,  ќе продолжи да соработува со повеќе надлежни  институции од доменот на здравството  и тоа со:</w:t>
      </w:r>
    </w:p>
    <w:p w14:paraId="3AE2028D" w14:textId="77777777" w:rsidR="00E82355" w:rsidRPr="00423CFC" w:rsidRDefault="00E82355" w:rsidP="00271F91">
      <w:pPr>
        <w:pStyle w:val="ListParagraph"/>
        <w:numPr>
          <w:ilvl w:val="0"/>
          <w:numId w:val="53"/>
        </w:numPr>
        <w:suppressAutoHyphens/>
        <w:autoSpaceDN w:val="0"/>
        <w:spacing w:after="0"/>
        <w:contextualSpacing w:val="0"/>
        <w:jc w:val="both"/>
        <w:textAlignment w:val="baseline"/>
        <w:rPr>
          <w:rFonts w:ascii="Arial" w:hAnsi="Arial" w:cs="Arial"/>
        </w:rPr>
      </w:pPr>
      <w:r w:rsidRPr="00423CFC">
        <w:rPr>
          <w:rFonts w:ascii="Arial" w:hAnsi="Arial" w:cs="Arial"/>
          <w:sz w:val="24"/>
          <w:szCs w:val="24"/>
          <w:lang w:val="ru-RU"/>
        </w:rPr>
        <w:t>Министерство за здравство</w:t>
      </w:r>
    </w:p>
    <w:p w14:paraId="0B88BE48" w14:textId="77777777" w:rsidR="00E82355" w:rsidRPr="00423CFC" w:rsidRDefault="00423CFC" w:rsidP="00271F91">
      <w:pPr>
        <w:pStyle w:val="ListParagraph"/>
        <w:numPr>
          <w:ilvl w:val="0"/>
          <w:numId w:val="53"/>
        </w:numPr>
        <w:suppressAutoHyphens/>
        <w:autoSpaceDN w:val="0"/>
        <w:spacing w:after="0"/>
        <w:contextualSpacing w:val="0"/>
        <w:jc w:val="both"/>
        <w:textAlignment w:val="baseline"/>
        <w:rPr>
          <w:rFonts w:ascii="Arial" w:hAnsi="Arial" w:cs="Arial"/>
        </w:rPr>
      </w:pPr>
      <w:r w:rsidRPr="00423CFC">
        <w:rPr>
          <w:rFonts w:ascii="Arial" w:hAnsi="Arial" w:cs="Arial"/>
          <w:sz w:val="24"/>
          <w:szCs w:val="24"/>
          <w:lang w:val="ru-RU"/>
        </w:rPr>
        <w:t>Центар</w:t>
      </w:r>
      <w:r w:rsidR="00E82355" w:rsidRPr="00423CFC">
        <w:rPr>
          <w:rFonts w:ascii="Arial" w:hAnsi="Arial" w:cs="Arial"/>
          <w:sz w:val="24"/>
          <w:szCs w:val="24"/>
          <w:lang w:val="ru-RU"/>
        </w:rPr>
        <w:t xml:space="preserve"> за Јавно здравје </w:t>
      </w:r>
    </w:p>
    <w:p w14:paraId="17F88894" w14:textId="77777777" w:rsidR="00E82355" w:rsidRPr="00423CFC" w:rsidRDefault="00E82355" w:rsidP="00271F91">
      <w:pPr>
        <w:pStyle w:val="ListParagraph"/>
        <w:numPr>
          <w:ilvl w:val="0"/>
          <w:numId w:val="53"/>
        </w:numPr>
        <w:suppressAutoHyphens/>
        <w:autoSpaceDN w:val="0"/>
        <w:spacing w:after="0"/>
        <w:contextualSpacing w:val="0"/>
        <w:jc w:val="both"/>
        <w:textAlignment w:val="baseline"/>
        <w:rPr>
          <w:rFonts w:ascii="Arial" w:hAnsi="Arial" w:cs="Arial"/>
        </w:rPr>
      </w:pPr>
      <w:r w:rsidRPr="00423CFC">
        <w:rPr>
          <w:rFonts w:ascii="Arial" w:hAnsi="Arial" w:cs="Arial"/>
          <w:sz w:val="24"/>
          <w:szCs w:val="24"/>
          <w:lang w:val="ru-RU"/>
        </w:rPr>
        <w:t>Санитарен и здравствен инспекторат</w:t>
      </w:r>
    </w:p>
    <w:p w14:paraId="349C66FD" w14:textId="77777777" w:rsidR="00E82355" w:rsidRPr="004E2F3E" w:rsidRDefault="004E2F3E" w:rsidP="00271F91">
      <w:pPr>
        <w:pStyle w:val="ListParagraph"/>
        <w:numPr>
          <w:ilvl w:val="0"/>
          <w:numId w:val="53"/>
        </w:numPr>
        <w:suppressAutoHyphens/>
        <w:autoSpaceDN w:val="0"/>
        <w:spacing w:after="0"/>
        <w:contextualSpacing w:val="0"/>
        <w:jc w:val="both"/>
        <w:textAlignment w:val="baseline"/>
        <w:rPr>
          <w:rFonts w:ascii="Arial" w:hAnsi="Arial" w:cs="Arial"/>
        </w:rPr>
      </w:pPr>
      <w:r>
        <w:rPr>
          <w:rFonts w:ascii="Arial" w:hAnsi="Arial" w:cs="Arial"/>
          <w:sz w:val="24"/>
          <w:szCs w:val="24"/>
          <w:lang w:val="ru-RU"/>
        </w:rPr>
        <w:t>Центар за рехабилитација</w:t>
      </w:r>
      <w:r w:rsidR="00A07773">
        <w:rPr>
          <w:rFonts w:ascii="Arial" w:hAnsi="Arial" w:cs="Arial"/>
          <w:sz w:val="24"/>
          <w:szCs w:val="24"/>
          <w:lang w:val="ru-RU"/>
        </w:rPr>
        <w:t xml:space="preserve"> на патологија на вербална комуникација-Битола</w:t>
      </w:r>
    </w:p>
    <w:p w14:paraId="6F27CDDA" w14:textId="77777777" w:rsidR="00601957" w:rsidRPr="00601957" w:rsidRDefault="00601957" w:rsidP="00FE4031">
      <w:pPr>
        <w:ind w:firstLine="540"/>
        <w:jc w:val="both"/>
        <w:rPr>
          <w:rFonts w:ascii="Arial" w:hAnsi="Arial" w:cs="Arial"/>
          <w:color w:val="FF0000"/>
          <w:sz w:val="24"/>
          <w:szCs w:val="24"/>
          <w:lang w:val="mk-MK"/>
        </w:rPr>
      </w:pPr>
    </w:p>
    <w:p w14:paraId="65110B25" w14:textId="77777777" w:rsidR="00365F50" w:rsidRDefault="00365F50" w:rsidP="006A0D18">
      <w:pPr>
        <w:ind w:firstLine="540"/>
        <w:jc w:val="both"/>
        <w:rPr>
          <w:rFonts w:ascii="Arial" w:hAnsi="Arial" w:cs="Arial"/>
          <w:b/>
          <w:sz w:val="24"/>
          <w:szCs w:val="24"/>
          <w:lang w:val="mk-MK"/>
        </w:rPr>
      </w:pPr>
      <w:r w:rsidRPr="002F0D42">
        <w:rPr>
          <w:rFonts w:ascii="Arial" w:hAnsi="Arial" w:cs="Arial"/>
          <w:b/>
          <w:sz w:val="24"/>
          <w:szCs w:val="24"/>
          <w:lang w:val="mk-MK"/>
        </w:rPr>
        <w:lastRenderedPageBreak/>
        <w:t xml:space="preserve">6.2 </w:t>
      </w:r>
      <w:r>
        <w:rPr>
          <w:rFonts w:ascii="Arial" w:hAnsi="Arial" w:cs="Arial"/>
          <w:b/>
          <w:sz w:val="24"/>
          <w:szCs w:val="24"/>
          <w:lang w:val="mk-MK"/>
        </w:rPr>
        <w:t xml:space="preserve">Јавна и културна дејност </w:t>
      </w:r>
    </w:p>
    <w:p w14:paraId="59E57A75" w14:textId="53D278B2" w:rsidR="002F25D9" w:rsidRPr="003C3702" w:rsidRDefault="00A32961" w:rsidP="00665F3D">
      <w:pPr>
        <w:ind w:firstLine="540"/>
        <w:jc w:val="both"/>
        <w:rPr>
          <w:rFonts w:ascii="Arial" w:hAnsi="Arial" w:cs="Arial"/>
          <w:sz w:val="24"/>
          <w:szCs w:val="24"/>
          <w:lang w:val="mk-MK"/>
        </w:rPr>
      </w:pPr>
      <w:r w:rsidRPr="003C3702">
        <w:rPr>
          <w:rFonts w:ascii="Arial" w:hAnsi="Arial" w:cs="Arial"/>
          <w:sz w:val="24"/>
          <w:szCs w:val="24"/>
        </w:rPr>
        <w:t>Со цел кај децата да се развие навика за следење и учество на културни манифестаци,</w:t>
      </w:r>
      <w:r w:rsidRPr="003C3702">
        <w:rPr>
          <w:rFonts w:ascii="Arial" w:hAnsi="Arial" w:cs="Arial"/>
          <w:sz w:val="24"/>
          <w:szCs w:val="24"/>
          <w:lang w:val="mk-MK"/>
        </w:rPr>
        <w:t xml:space="preserve"> </w:t>
      </w:r>
      <w:r w:rsidRPr="003C3702">
        <w:rPr>
          <w:rFonts w:ascii="Arial" w:hAnsi="Arial" w:cs="Arial"/>
          <w:sz w:val="24"/>
          <w:szCs w:val="24"/>
        </w:rPr>
        <w:t>спортско-рекреативни настани и подобрување на културно-забавниот живот во текот на целата</w:t>
      </w:r>
      <w:r w:rsidR="009A4777" w:rsidRPr="003C3702">
        <w:rPr>
          <w:rFonts w:ascii="Arial" w:hAnsi="Arial" w:cs="Arial"/>
          <w:sz w:val="24"/>
          <w:szCs w:val="24"/>
          <w:lang w:val="mk-MK"/>
        </w:rPr>
        <w:t xml:space="preserve"> воспитна</w:t>
      </w:r>
      <w:r w:rsidRPr="003C3702">
        <w:rPr>
          <w:rFonts w:ascii="Arial" w:hAnsi="Arial" w:cs="Arial"/>
          <w:sz w:val="24"/>
          <w:szCs w:val="24"/>
        </w:rPr>
        <w:t xml:space="preserve"> година</w:t>
      </w:r>
      <w:r w:rsidR="0065613A">
        <w:rPr>
          <w:rFonts w:ascii="Arial" w:hAnsi="Arial" w:cs="Arial"/>
          <w:sz w:val="24"/>
          <w:szCs w:val="24"/>
        </w:rPr>
        <w:t xml:space="preserve"> ќе организираме и </w:t>
      </w:r>
      <w:r w:rsidRPr="003C3702">
        <w:rPr>
          <w:rFonts w:ascii="Arial" w:hAnsi="Arial" w:cs="Arial"/>
          <w:sz w:val="24"/>
          <w:szCs w:val="24"/>
        </w:rPr>
        <w:t xml:space="preserve"> ќе учествуваме на манифестации кои ќе се реализираат во установата и надвор од неа, организирани од Л</w:t>
      </w:r>
      <w:r w:rsidRPr="003C3702">
        <w:rPr>
          <w:rFonts w:ascii="Arial" w:hAnsi="Arial" w:cs="Arial"/>
          <w:sz w:val="24"/>
          <w:szCs w:val="24"/>
          <w:lang w:val="mk-MK"/>
        </w:rPr>
        <w:t>окалната самоуправа</w:t>
      </w:r>
      <w:r w:rsidRPr="003C3702">
        <w:rPr>
          <w:rFonts w:ascii="Arial" w:hAnsi="Arial" w:cs="Arial"/>
          <w:sz w:val="24"/>
          <w:szCs w:val="24"/>
        </w:rPr>
        <w:t xml:space="preserve"> и други институции и организации. Во рамки на установата ќе</w:t>
      </w:r>
      <w:r w:rsidRPr="003C3702">
        <w:rPr>
          <w:rFonts w:ascii="Arial" w:hAnsi="Arial" w:cs="Arial"/>
          <w:sz w:val="24"/>
          <w:szCs w:val="24"/>
          <w:lang w:val="mk-MK"/>
        </w:rPr>
        <w:t xml:space="preserve"> </w:t>
      </w:r>
      <w:r w:rsidRPr="003C3702">
        <w:rPr>
          <w:rFonts w:ascii="Arial" w:hAnsi="Arial" w:cs="Arial"/>
          <w:sz w:val="24"/>
          <w:szCs w:val="24"/>
        </w:rPr>
        <w:t xml:space="preserve">се организираат редовните приредби и пригодни манифестаци кои се поврзани со одбележување назначајни празници и настани, а надвор од установата ќе учествуваме на манифестации организирани од </w:t>
      </w:r>
      <w:r w:rsidRPr="003C3702">
        <w:rPr>
          <w:rFonts w:ascii="Arial" w:hAnsi="Arial" w:cs="Arial"/>
          <w:sz w:val="24"/>
          <w:szCs w:val="24"/>
          <w:lang w:val="mk-MK"/>
        </w:rPr>
        <w:t>локалната самоуправа</w:t>
      </w:r>
      <w:r w:rsidRPr="003C3702">
        <w:rPr>
          <w:rFonts w:ascii="Arial" w:hAnsi="Arial" w:cs="Arial"/>
          <w:sz w:val="24"/>
          <w:szCs w:val="24"/>
        </w:rPr>
        <w:t>, посети на установи и др. Организирањето и учеството на вакви манифестации е од голема важност како за установата уште повеќе за децата затоа што преку подготовката и учество на приредби децата го збогатуваат својот интелектуален капацитет, збогатување на говорот</w:t>
      </w:r>
      <w:r w:rsidR="009A4777" w:rsidRPr="003C3702">
        <w:rPr>
          <w:rFonts w:ascii="Arial" w:hAnsi="Arial" w:cs="Arial"/>
          <w:sz w:val="24"/>
          <w:szCs w:val="24"/>
          <w:lang w:val="mk-MK"/>
        </w:rPr>
        <w:t>,</w:t>
      </w:r>
      <w:r w:rsidR="009A4777" w:rsidRPr="003C3702">
        <w:rPr>
          <w:rFonts w:ascii="Arial" w:hAnsi="Arial" w:cs="Arial"/>
          <w:sz w:val="24"/>
          <w:szCs w:val="24"/>
        </w:rPr>
        <w:t xml:space="preserve"> правилна</w:t>
      </w:r>
      <w:r w:rsidR="0012761C" w:rsidRPr="003C3702">
        <w:rPr>
          <w:rFonts w:ascii="Arial" w:hAnsi="Arial" w:cs="Arial"/>
          <w:sz w:val="24"/>
          <w:szCs w:val="24"/>
        </w:rPr>
        <w:t xml:space="preserve"> </w:t>
      </w:r>
      <w:r w:rsidRPr="003C3702">
        <w:rPr>
          <w:rFonts w:ascii="Arial" w:hAnsi="Arial" w:cs="Arial"/>
          <w:sz w:val="24"/>
          <w:szCs w:val="24"/>
        </w:rPr>
        <w:t>артикулација на зборовите, развивање на уметничките способности од областа на драмско изразување, сценски настап,</w:t>
      </w:r>
      <w:r w:rsidRPr="003C3702">
        <w:rPr>
          <w:rFonts w:ascii="Arial" w:hAnsi="Arial" w:cs="Arial"/>
          <w:sz w:val="24"/>
          <w:szCs w:val="24"/>
          <w:lang w:val="mk-MK"/>
        </w:rPr>
        <w:t xml:space="preserve"> </w:t>
      </w:r>
      <w:r w:rsidRPr="003C3702">
        <w:rPr>
          <w:rFonts w:ascii="Arial" w:hAnsi="Arial" w:cs="Arial"/>
          <w:sz w:val="24"/>
          <w:szCs w:val="24"/>
        </w:rPr>
        <w:t>естетските чувства</w:t>
      </w:r>
      <w:r w:rsidRPr="003C3702">
        <w:rPr>
          <w:rFonts w:ascii="Arial" w:hAnsi="Arial" w:cs="Arial"/>
          <w:sz w:val="24"/>
          <w:szCs w:val="24"/>
          <w:lang w:val="mk-MK"/>
        </w:rPr>
        <w:t>,</w:t>
      </w:r>
      <w:r w:rsidRPr="003C3702">
        <w:rPr>
          <w:rFonts w:ascii="Arial" w:hAnsi="Arial" w:cs="Arial"/>
          <w:sz w:val="24"/>
          <w:szCs w:val="24"/>
        </w:rPr>
        <w:t xml:space="preserve"> музичко-ритмичко доживување</w:t>
      </w:r>
      <w:r w:rsidRPr="003C3702">
        <w:rPr>
          <w:rFonts w:ascii="Arial" w:hAnsi="Arial" w:cs="Arial"/>
          <w:sz w:val="24"/>
          <w:szCs w:val="24"/>
          <w:lang w:val="mk-MK"/>
        </w:rPr>
        <w:t xml:space="preserve">, развиваат социјално емоционални вештини </w:t>
      </w:r>
      <w:r w:rsidRPr="003C3702">
        <w:rPr>
          <w:rFonts w:ascii="Arial" w:hAnsi="Arial" w:cs="Arial"/>
          <w:sz w:val="24"/>
          <w:szCs w:val="24"/>
        </w:rPr>
        <w:t xml:space="preserve"> и </w:t>
      </w:r>
      <w:r w:rsidRPr="003C3702">
        <w:rPr>
          <w:rFonts w:ascii="Arial" w:hAnsi="Arial" w:cs="Arial"/>
          <w:sz w:val="24"/>
          <w:szCs w:val="24"/>
          <w:lang w:val="mk-MK"/>
        </w:rPr>
        <w:t>сл</w:t>
      </w:r>
      <w:r w:rsidRPr="003C3702">
        <w:rPr>
          <w:rFonts w:ascii="Arial" w:hAnsi="Arial" w:cs="Arial"/>
          <w:sz w:val="24"/>
          <w:szCs w:val="24"/>
        </w:rPr>
        <w:t>.</w:t>
      </w:r>
      <w:r w:rsidRPr="003C3702">
        <w:rPr>
          <w:rFonts w:ascii="Arial" w:hAnsi="Arial" w:cs="Arial"/>
          <w:sz w:val="24"/>
          <w:szCs w:val="24"/>
          <w:lang w:val="mk-MK"/>
        </w:rPr>
        <w:t xml:space="preserve"> </w:t>
      </w:r>
      <w:r w:rsidRPr="003C3702">
        <w:rPr>
          <w:rFonts w:ascii="Arial" w:hAnsi="Arial" w:cs="Arial"/>
          <w:sz w:val="24"/>
          <w:szCs w:val="24"/>
        </w:rPr>
        <w:t>Со празнувањето на празниците како Бадник и Божик, Велигден и др. се негува традицијата, нашето минато</w:t>
      </w:r>
      <w:r w:rsidR="006B7094">
        <w:rPr>
          <w:rFonts w:ascii="Arial" w:hAnsi="Arial" w:cs="Arial"/>
          <w:sz w:val="24"/>
          <w:szCs w:val="24"/>
        </w:rPr>
        <w:t xml:space="preserve">, </w:t>
      </w:r>
      <w:r w:rsidRPr="003C3702">
        <w:rPr>
          <w:rFonts w:ascii="Arial" w:hAnsi="Arial" w:cs="Arial"/>
          <w:sz w:val="24"/>
          <w:szCs w:val="24"/>
        </w:rPr>
        <w:t xml:space="preserve">корените, а со празнување на празниците поврзани со датум како 8ми септември, 11 Октомври,  се развиваат и негуваат патриотските чувства, чувства за припадност кон заедницата, а со одбележување на празниците од другите националности децата се учат да ги почитуваат различностите во секојдневниот живот. Програмата за културна и јавна дејност се реализира според календарот за празници на </w:t>
      </w:r>
      <w:r w:rsidR="00A43809">
        <w:rPr>
          <w:rFonts w:ascii="Arial" w:hAnsi="Arial" w:cs="Arial"/>
          <w:sz w:val="24"/>
          <w:szCs w:val="24"/>
          <w:lang w:val="mk-MK"/>
        </w:rPr>
        <w:t>Р</w:t>
      </w:r>
      <w:r w:rsidR="009643C1" w:rsidRPr="003C3702">
        <w:rPr>
          <w:rFonts w:ascii="Arial" w:hAnsi="Arial" w:cs="Arial"/>
          <w:sz w:val="24"/>
          <w:szCs w:val="24"/>
          <w:lang w:val="mk-MK"/>
        </w:rPr>
        <w:t>С</w:t>
      </w:r>
      <w:r w:rsidRPr="003C3702">
        <w:rPr>
          <w:rFonts w:ascii="Arial" w:hAnsi="Arial" w:cs="Arial"/>
          <w:sz w:val="24"/>
          <w:szCs w:val="24"/>
        </w:rPr>
        <w:t>М,</w:t>
      </w:r>
      <w:r w:rsidR="009643C1" w:rsidRPr="003C3702">
        <w:rPr>
          <w:rFonts w:ascii="Arial" w:hAnsi="Arial" w:cs="Arial"/>
          <w:sz w:val="24"/>
          <w:szCs w:val="24"/>
          <w:lang w:val="mk-MK"/>
        </w:rPr>
        <w:t xml:space="preserve"> </w:t>
      </w:r>
      <w:r w:rsidRPr="003C3702">
        <w:rPr>
          <w:rFonts w:ascii="Arial" w:hAnsi="Arial" w:cs="Arial"/>
          <w:sz w:val="24"/>
          <w:szCs w:val="24"/>
          <w:lang w:val="mk-MK"/>
        </w:rPr>
        <w:t>календарот на празнување на светски денови</w:t>
      </w:r>
      <w:r w:rsidR="006B7094">
        <w:rPr>
          <w:rFonts w:ascii="Arial" w:hAnsi="Arial" w:cs="Arial"/>
          <w:sz w:val="24"/>
          <w:szCs w:val="24"/>
          <w:lang w:val="mk-MK"/>
        </w:rPr>
        <w:t xml:space="preserve">, </w:t>
      </w:r>
      <w:r w:rsidRPr="003C3702">
        <w:rPr>
          <w:rFonts w:ascii="Arial" w:hAnsi="Arial" w:cs="Arial"/>
          <w:sz w:val="24"/>
          <w:szCs w:val="24"/>
        </w:rPr>
        <w:t xml:space="preserve"> содржините на воспитно-образовната програма и локалните и традиционални празници. Со цел за поуспешна реализација на задачите од воспитно-образовната програма нашата установа е отворена за соработка со пошироката заедница и активно ќе учествува во сите проекти и активности за кои ќе биде поканета.</w:t>
      </w:r>
      <w:r w:rsidRPr="003C3702">
        <w:rPr>
          <w:rFonts w:ascii="Arial" w:hAnsi="Arial" w:cs="Arial"/>
          <w:sz w:val="24"/>
          <w:szCs w:val="24"/>
          <w:lang w:val="mk-MK"/>
        </w:rPr>
        <w:t xml:space="preserve"> </w:t>
      </w:r>
      <w:r w:rsidRPr="003C3702">
        <w:rPr>
          <w:rFonts w:ascii="Arial" w:hAnsi="Arial" w:cs="Arial"/>
          <w:sz w:val="24"/>
          <w:szCs w:val="24"/>
        </w:rPr>
        <w:t>Јавната и културна дејност ќе се реализира и преку остварување на посети на јавни институции од нашиот град како и посета на вработените од локалната самоуправа, полиција, противпожарна служба,</w:t>
      </w:r>
      <w:r w:rsidRPr="003C3702">
        <w:rPr>
          <w:rFonts w:ascii="Arial" w:hAnsi="Arial" w:cs="Arial"/>
          <w:sz w:val="24"/>
          <w:szCs w:val="24"/>
          <w:lang w:val="mk-MK"/>
        </w:rPr>
        <w:t xml:space="preserve"> </w:t>
      </w:r>
      <w:r w:rsidRPr="003C3702">
        <w:rPr>
          <w:rFonts w:ascii="Arial" w:hAnsi="Arial" w:cs="Arial"/>
          <w:sz w:val="24"/>
          <w:szCs w:val="24"/>
        </w:rPr>
        <w:t>медицински центар и други организации со цел запознавање со раб</w:t>
      </w:r>
      <w:r w:rsidRPr="003C3702">
        <w:rPr>
          <w:rFonts w:ascii="Arial" w:hAnsi="Arial" w:cs="Arial"/>
          <w:sz w:val="24"/>
          <w:szCs w:val="24"/>
          <w:lang w:val="mk-MK"/>
        </w:rPr>
        <w:t>о</w:t>
      </w:r>
      <w:r w:rsidRPr="003C3702">
        <w:rPr>
          <w:rFonts w:ascii="Arial" w:hAnsi="Arial" w:cs="Arial"/>
          <w:sz w:val="24"/>
          <w:szCs w:val="24"/>
        </w:rPr>
        <w:t>тата на возрасните. Распоредот на активности ќе се одвива според календарот на значајни датуми кои зап</w:t>
      </w:r>
      <w:r w:rsidR="009A4777" w:rsidRPr="003C3702">
        <w:rPr>
          <w:rFonts w:ascii="Arial" w:hAnsi="Arial" w:cs="Arial"/>
          <w:sz w:val="24"/>
          <w:szCs w:val="24"/>
        </w:rPr>
        <w:t xml:space="preserve">очнуваат од септември </w:t>
      </w:r>
      <w:r w:rsidR="009A4777" w:rsidRPr="003C3702">
        <w:rPr>
          <w:rFonts w:ascii="Arial" w:hAnsi="Arial" w:cs="Arial"/>
          <w:sz w:val="24"/>
          <w:szCs w:val="24"/>
          <w:lang w:val="mk-MK"/>
        </w:rPr>
        <w:t>па се до</w:t>
      </w:r>
      <w:r w:rsidRPr="003C3702">
        <w:rPr>
          <w:rFonts w:ascii="Arial" w:hAnsi="Arial" w:cs="Arial"/>
          <w:sz w:val="24"/>
          <w:szCs w:val="24"/>
        </w:rPr>
        <w:t xml:space="preserve"> септември во наредната педагошка год</w:t>
      </w:r>
      <w:r w:rsidRPr="003C3702">
        <w:rPr>
          <w:rFonts w:ascii="Arial" w:hAnsi="Arial" w:cs="Arial"/>
          <w:sz w:val="24"/>
          <w:szCs w:val="24"/>
          <w:lang w:val="mk-MK"/>
        </w:rPr>
        <w:t>ина.</w:t>
      </w:r>
    </w:p>
    <w:p w14:paraId="5397C98C" w14:textId="77777777" w:rsidR="00AE7BAD" w:rsidRPr="00F71E26" w:rsidRDefault="00AE7BAD" w:rsidP="00F71E26">
      <w:pPr>
        <w:spacing w:line="360" w:lineRule="auto"/>
        <w:ind w:firstLine="540"/>
        <w:jc w:val="both"/>
        <w:rPr>
          <w:rFonts w:ascii="Arial" w:hAnsi="Arial" w:cs="Arial"/>
          <w:sz w:val="24"/>
          <w:szCs w:val="24"/>
        </w:rPr>
      </w:pPr>
    </w:p>
    <w:p w14:paraId="011BE10C" w14:textId="77777777" w:rsidR="00AE7BAD" w:rsidRPr="00D06843" w:rsidRDefault="00AE7BAD" w:rsidP="00AE7BAD">
      <w:pPr>
        <w:rPr>
          <w:rFonts w:ascii="Arial" w:hAnsi="Arial" w:cs="Arial"/>
          <w:b/>
          <w:sz w:val="24"/>
          <w:szCs w:val="24"/>
          <w:lang w:val="mk-MK"/>
        </w:rPr>
      </w:pPr>
      <w:r>
        <w:rPr>
          <w:rFonts w:ascii="Arial" w:hAnsi="Arial" w:cs="Arial"/>
          <w:b/>
          <w:sz w:val="24"/>
          <w:szCs w:val="24"/>
          <w:lang w:val="mk-MK"/>
        </w:rPr>
        <w:t xml:space="preserve">                         </w:t>
      </w:r>
      <w:r w:rsidRPr="00D06843">
        <w:rPr>
          <w:rFonts w:ascii="Arial" w:hAnsi="Arial" w:cs="Arial"/>
          <w:b/>
          <w:sz w:val="24"/>
          <w:szCs w:val="24"/>
        </w:rPr>
        <w:t xml:space="preserve"> </w:t>
      </w:r>
      <w:r>
        <w:rPr>
          <w:rFonts w:ascii="Arial" w:hAnsi="Arial" w:cs="Arial"/>
          <w:b/>
          <w:sz w:val="24"/>
          <w:szCs w:val="24"/>
          <w:lang w:val="mk-MK"/>
        </w:rPr>
        <w:t xml:space="preserve">      </w:t>
      </w:r>
      <w:r w:rsidRPr="00D06843">
        <w:rPr>
          <w:rFonts w:ascii="Arial" w:hAnsi="Arial" w:cs="Arial"/>
          <w:b/>
          <w:sz w:val="24"/>
          <w:szCs w:val="24"/>
          <w:lang w:val="mk-MK"/>
        </w:rPr>
        <w:t xml:space="preserve">Празници и одбележувања </w:t>
      </w:r>
      <w:r>
        <w:rPr>
          <w:rFonts w:ascii="Arial" w:hAnsi="Arial" w:cs="Arial"/>
          <w:b/>
          <w:sz w:val="24"/>
          <w:szCs w:val="24"/>
        </w:rPr>
        <w:t xml:space="preserve"> </w:t>
      </w:r>
      <w:r w:rsidRPr="00D06843">
        <w:rPr>
          <w:rFonts w:ascii="Arial" w:hAnsi="Arial" w:cs="Arial"/>
          <w:b/>
          <w:sz w:val="24"/>
          <w:szCs w:val="24"/>
          <w:lang w:val="mk-MK"/>
        </w:rPr>
        <w:t>202</w:t>
      </w:r>
      <w:r>
        <w:rPr>
          <w:rFonts w:ascii="Arial" w:hAnsi="Arial" w:cs="Arial"/>
          <w:b/>
          <w:sz w:val="24"/>
          <w:szCs w:val="24"/>
        </w:rPr>
        <w:t>5/</w:t>
      </w:r>
      <w:r w:rsidRPr="00D06843">
        <w:rPr>
          <w:rFonts w:ascii="Arial" w:hAnsi="Arial" w:cs="Arial"/>
          <w:b/>
          <w:sz w:val="24"/>
          <w:szCs w:val="24"/>
          <w:lang w:val="mk-MK"/>
        </w:rPr>
        <w:t>202</w:t>
      </w:r>
      <w:r>
        <w:rPr>
          <w:rFonts w:ascii="Arial" w:hAnsi="Arial" w:cs="Arial"/>
          <w:b/>
          <w:sz w:val="24"/>
          <w:szCs w:val="24"/>
        </w:rPr>
        <w:t>6</w:t>
      </w:r>
      <w:r w:rsidRPr="00D06843">
        <w:rPr>
          <w:rFonts w:ascii="Arial" w:hAnsi="Arial" w:cs="Arial"/>
          <w:b/>
          <w:sz w:val="24"/>
          <w:szCs w:val="24"/>
          <w:lang w:val="mk-MK"/>
        </w:rPr>
        <w:t xml:space="preserve"> год.</w:t>
      </w:r>
    </w:p>
    <w:p w14:paraId="25952D07" w14:textId="77777777" w:rsidR="00AE7BAD" w:rsidRPr="001A07A7" w:rsidRDefault="00AE7BAD" w:rsidP="00AE7BAD">
      <w:pPr>
        <w:rPr>
          <w:rFonts w:ascii="Arial" w:hAnsi="Arial" w:cs="Arial"/>
          <w:b/>
          <w:sz w:val="24"/>
          <w:szCs w:val="24"/>
          <w:u w:val="single"/>
        </w:rPr>
      </w:pPr>
      <w:r w:rsidRPr="00D06843">
        <w:rPr>
          <w:rFonts w:ascii="Arial" w:hAnsi="Arial" w:cs="Arial"/>
          <w:b/>
          <w:sz w:val="24"/>
          <w:szCs w:val="24"/>
          <w:u w:val="single"/>
          <w:lang w:val="mk-MK"/>
        </w:rPr>
        <w:t>СЕПТЕМВРИ</w:t>
      </w:r>
    </w:p>
    <w:p w14:paraId="66ED2AB3" w14:textId="77777777" w:rsidR="00AE7BAD" w:rsidRPr="00445B9A" w:rsidRDefault="00AE7BAD" w:rsidP="00AE7BAD">
      <w:pPr>
        <w:pStyle w:val="ListParagraph"/>
        <w:numPr>
          <w:ilvl w:val="0"/>
          <w:numId w:val="8"/>
        </w:numPr>
        <w:rPr>
          <w:rFonts w:ascii="Arial" w:hAnsi="Arial" w:cs="Arial"/>
          <w:sz w:val="24"/>
          <w:szCs w:val="24"/>
        </w:rPr>
      </w:pPr>
      <w:r w:rsidRPr="00445B9A">
        <w:rPr>
          <w:rFonts w:ascii="Arial" w:hAnsi="Arial" w:cs="Arial"/>
          <w:sz w:val="24"/>
          <w:szCs w:val="24"/>
        </w:rPr>
        <w:t xml:space="preserve">1 </w:t>
      </w:r>
      <w:r w:rsidRPr="00445B9A">
        <w:rPr>
          <w:rFonts w:ascii="Arial" w:hAnsi="Arial" w:cs="Arial"/>
          <w:sz w:val="24"/>
          <w:szCs w:val="24"/>
          <w:lang w:val="mk-MK"/>
        </w:rPr>
        <w:t>септември-„Добредојде в градинка другарче мило“-дочек на новопримените деца</w:t>
      </w:r>
    </w:p>
    <w:p w14:paraId="338C1378" w14:textId="77777777" w:rsidR="00AE7BAD" w:rsidRPr="00445B9A" w:rsidRDefault="00AE7BAD" w:rsidP="00AE7BAD">
      <w:pPr>
        <w:pStyle w:val="ListParagraph"/>
        <w:numPr>
          <w:ilvl w:val="0"/>
          <w:numId w:val="8"/>
        </w:numPr>
        <w:rPr>
          <w:rFonts w:ascii="Arial" w:hAnsi="Arial" w:cs="Arial"/>
          <w:sz w:val="24"/>
          <w:szCs w:val="24"/>
        </w:rPr>
      </w:pPr>
      <w:r w:rsidRPr="00445B9A">
        <w:rPr>
          <w:rFonts w:ascii="Arial" w:hAnsi="Arial" w:cs="Arial"/>
          <w:sz w:val="24"/>
          <w:szCs w:val="24"/>
        </w:rPr>
        <w:t xml:space="preserve">5 </w:t>
      </w:r>
      <w:r w:rsidRPr="00445B9A">
        <w:rPr>
          <w:rFonts w:ascii="Arial" w:hAnsi="Arial" w:cs="Arial"/>
          <w:sz w:val="24"/>
          <w:szCs w:val="24"/>
          <w:lang w:val="mk-MK"/>
        </w:rPr>
        <w:t>септември -„Среќен празник татковино!</w:t>
      </w:r>
      <w:r>
        <w:rPr>
          <w:rFonts w:ascii="Arial" w:hAnsi="Arial" w:cs="Arial"/>
          <w:sz w:val="24"/>
          <w:szCs w:val="24"/>
          <w:lang w:val="mk-MK"/>
        </w:rPr>
        <w:t>“-</w:t>
      </w:r>
      <w:r w:rsidRPr="00445B9A">
        <w:rPr>
          <w:rFonts w:ascii="Arial" w:hAnsi="Arial" w:cs="Arial"/>
          <w:sz w:val="24"/>
          <w:szCs w:val="24"/>
          <w:lang w:val="mk-MK"/>
        </w:rPr>
        <w:t xml:space="preserve"> Д</w:t>
      </w:r>
      <w:r>
        <w:rPr>
          <w:rFonts w:ascii="Arial" w:hAnsi="Arial" w:cs="Arial"/>
          <w:sz w:val="24"/>
          <w:szCs w:val="24"/>
          <w:lang w:val="mk-MK"/>
        </w:rPr>
        <w:t xml:space="preserve">ен на независноста на РСМ - </w:t>
      </w:r>
      <w:r w:rsidRPr="00445B9A">
        <w:rPr>
          <w:rFonts w:ascii="Arial" w:hAnsi="Arial" w:cs="Arial"/>
          <w:sz w:val="24"/>
          <w:szCs w:val="24"/>
          <w:lang w:val="mk-MK"/>
        </w:rPr>
        <w:t>8ми септември</w:t>
      </w:r>
    </w:p>
    <w:p w14:paraId="1FD3BD1C" w14:textId="77777777" w:rsidR="00AE7BAD" w:rsidRPr="00445B9A" w:rsidRDefault="00AE7BAD" w:rsidP="00AE7BAD">
      <w:pPr>
        <w:pStyle w:val="ListParagraph"/>
        <w:numPr>
          <w:ilvl w:val="0"/>
          <w:numId w:val="8"/>
        </w:numPr>
        <w:rPr>
          <w:rFonts w:ascii="Arial" w:hAnsi="Arial" w:cs="Arial"/>
          <w:sz w:val="24"/>
          <w:szCs w:val="24"/>
        </w:rPr>
      </w:pPr>
      <w:r w:rsidRPr="00445B9A">
        <w:rPr>
          <w:rFonts w:ascii="Arial" w:hAnsi="Arial" w:cs="Arial"/>
          <w:sz w:val="24"/>
          <w:szCs w:val="24"/>
        </w:rPr>
        <w:t>09.</w:t>
      </w:r>
      <w:r w:rsidRPr="00445B9A">
        <w:rPr>
          <w:rFonts w:ascii="Arial" w:hAnsi="Arial" w:cs="Arial"/>
          <w:sz w:val="24"/>
          <w:szCs w:val="24"/>
          <w:lang w:val="mk-MK"/>
        </w:rPr>
        <w:t xml:space="preserve"> Септември-„ </w:t>
      </w:r>
      <w:r>
        <w:rPr>
          <w:rFonts w:ascii="Arial" w:hAnsi="Arial" w:cs="Arial"/>
          <w:sz w:val="24"/>
          <w:szCs w:val="24"/>
          <w:lang w:val="mk-MK"/>
        </w:rPr>
        <w:t>Б</w:t>
      </w:r>
      <w:r w:rsidRPr="00445B9A">
        <w:rPr>
          <w:rFonts w:ascii="Arial" w:hAnsi="Arial" w:cs="Arial"/>
          <w:sz w:val="24"/>
          <w:szCs w:val="24"/>
          <w:lang w:val="mk-MK"/>
        </w:rPr>
        <w:t>аба и дедо</w:t>
      </w:r>
      <w:r>
        <w:rPr>
          <w:rFonts w:ascii="Arial" w:hAnsi="Arial" w:cs="Arial"/>
          <w:sz w:val="24"/>
          <w:szCs w:val="24"/>
          <w:lang w:val="mk-MK"/>
        </w:rPr>
        <w:t xml:space="preserve">- Ви благодарам! </w:t>
      </w:r>
      <w:r w:rsidRPr="00445B9A">
        <w:rPr>
          <w:rFonts w:ascii="Arial" w:hAnsi="Arial" w:cs="Arial"/>
          <w:sz w:val="24"/>
          <w:szCs w:val="24"/>
          <w:lang w:val="mk-MK"/>
        </w:rPr>
        <w:t xml:space="preserve">“- </w:t>
      </w:r>
      <w:r>
        <w:rPr>
          <w:rFonts w:ascii="Arial" w:hAnsi="Arial" w:cs="Arial"/>
          <w:sz w:val="24"/>
          <w:szCs w:val="24"/>
          <w:lang w:val="mk-MK"/>
        </w:rPr>
        <w:t xml:space="preserve"> ден </w:t>
      </w:r>
      <w:r w:rsidRPr="00445B9A">
        <w:rPr>
          <w:rFonts w:ascii="Arial" w:hAnsi="Arial" w:cs="Arial"/>
          <w:sz w:val="24"/>
          <w:szCs w:val="24"/>
          <w:lang w:val="mk-MK"/>
        </w:rPr>
        <w:t>на бабите и дедовците</w:t>
      </w:r>
    </w:p>
    <w:p w14:paraId="190A9ED6" w14:textId="77777777" w:rsidR="00AE7BAD" w:rsidRPr="00445B9A" w:rsidRDefault="00AE7BAD" w:rsidP="00AE7BAD">
      <w:pPr>
        <w:pStyle w:val="ListParagraph"/>
        <w:numPr>
          <w:ilvl w:val="0"/>
          <w:numId w:val="8"/>
        </w:numPr>
        <w:rPr>
          <w:rFonts w:ascii="Arial" w:hAnsi="Arial" w:cs="Arial"/>
          <w:sz w:val="24"/>
          <w:szCs w:val="24"/>
        </w:rPr>
      </w:pPr>
      <w:r w:rsidRPr="00445B9A">
        <w:rPr>
          <w:rFonts w:ascii="Arial" w:hAnsi="Arial" w:cs="Arial"/>
          <w:sz w:val="24"/>
          <w:szCs w:val="24"/>
          <w:lang w:val="mk-MK"/>
        </w:rPr>
        <w:t>12</w:t>
      </w:r>
      <w:r>
        <w:rPr>
          <w:rFonts w:ascii="Arial" w:hAnsi="Arial" w:cs="Arial"/>
          <w:sz w:val="24"/>
          <w:szCs w:val="24"/>
          <w:lang w:val="mk-MK"/>
        </w:rPr>
        <w:t xml:space="preserve"> Септември-„Запчињата треба да се здрави“-  ден </w:t>
      </w:r>
      <w:r w:rsidRPr="00445B9A">
        <w:rPr>
          <w:rFonts w:ascii="Arial" w:hAnsi="Arial" w:cs="Arial"/>
          <w:sz w:val="24"/>
          <w:szCs w:val="24"/>
          <w:lang w:val="mk-MK"/>
        </w:rPr>
        <w:t xml:space="preserve"> на забите</w:t>
      </w:r>
    </w:p>
    <w:p w14:paraId="477C2C0B" w14:textId="77777777" w:rsidR="00AE7BAD" w:rsidRPr="00445B9A" w:rsidRDefault="00AE7BAD" w:rsidP="00AE7BAD">
      <w:pPr>
        <w:pStyle w:val="ListParagraph"/>
        <w:numPr>
          <w:ilvl w:val="0"/>
          <w:numId w:val="8"/>
        </w:numPr>
        <w:rPr>
          <w:rFonts w:ascii="Arial" w:hAnsi="Arial" w:cs="Arial"/>
          <w:sz w:val="24"/>
          <w:szCs w:val="24"/>
        </w:rPr>
      </w:pPr>
      <w:r w:rsidRPr="00445B9A">
        <w:rPr>
          <w:rFonts w:ascii="Arial" w:hAnsi="Arial" w:cs="Arial"/>
          <w:sz w:val="24"/>
          <w:szCs w:val="24"/>
          <w:lang w:val="mk-MK"/>
        </w:rPr>
        <w:t>15 Септември-„Тато е мојот херој “-одбележување на денот на таткото-14ти септември</w:t>
      </w:r>
    </w:p>
    <w:p w14:paraId="01B27399" w14:textId="77777777" w:rsidR="00AE7BAD" w:rsidRDefault="00AE7BAD" w:rsidP="00AE7BAD">
      <w:pPr>
        <w:pStyle w:val="ListParagraph"/>
        <w:numPr>
          <w:ilvl w:val="0"/>
          <w:numId w:val="8"/>
        </w:numPr>
        <w:rPr>
          <w:rFonts w:ascii="Arial" w:hAnsi="Arial" w:cs="Arial"/>
          <w:sz w:val="24"/>
          <w:szCs w:val="24"/>
        </w:rPr>
      </w:pPr>
      <w:r w:rsidRPr="00445B9A">
        <w:rPr>
          <w:rFonts w:ascii="Arial" w:hAnsi="Arial" w:cs="Arial"/>
          <w:sz w:val="24"/>
          <w:szCs w:val="24"/>
          <w:lang w:val="mk-MK"/>
        </w:rPr>
        <w:t>19 Септември-одбележува</w:t>
      </w:r>
      <w:r>
        <w:rPr>
          <w:rFonts w:ascii="Arial" w:hAnsi="Arial" w:cs="Arial"/>
          <w:sz w:val="24"/>
          <w:szCs w:val="24"/>
          <w:lang w:val="mk-MK"/>
        </w:rPr>
        <w:t xml:space="preserve">ње на денот на пензионерите </w:t>
      </w:r>
      <w:r w:rsidRPr="00445B9A">
        <w:rPr>
          <w:rFonts w:ascii="Arial" w:hAnsi="Arial" w:cs="Arial"/>
          <w:sz w:val="24"/>
          <w:szCs w:val="24"/>
          <w:lang w:val="mk-MK"/>
        </w:rPr>
        <w:t>-</w:t>
      </w:r>
      <w:r>
        <w:rPr>
          <w:rFonts w:ascii="Arial" w:hAnsi="Arial" w:cs="Arial"/>
          <w:sz w:val="24"/>
          <w:szCs w:val="24"/>
          <w:lang w:val="mk-MK"/>
        </w:rPr>
        <w:t xml:space="preserve"> </w:t>
      </w:r>
      <w:r w:rsidRPr="00445B9A">
        <w:rPr>
          <w:rFonts w:ascii="Arial" w:hAnsi="Arial" w:cs="Arial"/>
          <w:sz w:val="24"/>
          <w:szCs w:val="24"/>
          <w:lang w:val="mk-MK"/>
        </w:rPr>
        <w:t>20ти</w:t>
      </w:r>
    </w:p>
    <w:p w14:paraId="360960A4" w14:textId="77777777" w:rsidR="009C0439" w:rsidRPr="00445B9A" w:rsidRDefault="009C0439" w:rsidP="00AE7BAD">
      <w:pPr>
        <w:pStyle w:val="ListParagraph"/>
        <w:numPr>
          <w:ilvl w:val="0"/>
          <w:numId w:val="8"/>
        </w:numPr>
        <w:rPr>
          <w:rFonts w:ascii="Arial" w:hAnsi="Arial" w:cs="Arial"/>
          <w:sz w:val="24"/>
          <w:szCs w:val="24"/>
        </w:rPr>
      </w:pPr>
      <w:r>
        <w:rPr>
          <w:rFonts w:ascii="Arial" w:hAnsi="Arial" w:cs="Arial"/>
          <w:sz w:val="24"/>
          <w:szCs w:val="24"/>
        </w:rPr>
        <w:t xml:space="preserve">22 </w:t>
      </w:r>
      <w:r>
        <w:rPr>
          <w:rFonts w:ascii="Arial" w:hAnsi="Arial" w:cs="Arial"/>
          <w:sz w:val="24"/>
          <w:szCs w:val="24"/>
          <w:lang w:val="mk-MK"/>
        </w:rPr>
        <w:t>Септември – одбележување на меѓународен ден без автомобили</w:t>
      </w:r>
    </w:p>
    <w:p w14:paraId="20CD45EE" w14:textId="77777777" w:rsidR="00AE7BAD" w:rsidRPr="00445B9A" w:rsidRDefault="00AE7BAD" w:rsidP="00AE7BAD">
      <w:pPr>
        <w:pStyle w:val="ListParagraph"/>
        <w:numPr>
          <w:ilvl w:val="0"/>
          <w:numId w:val="1"/>
        </w:numPr>
        <w:rPr>
          <w:rFonts w:ascii="Arial" w:hAnsi="Arial" w:cs="Arial"/>
          <w:sz w:val="24"/>
          <w:szCs w:val="24"/>
          <w:lang w:val="mk-MK"/>
        </w:rPr>
      </w:pPr>
      <w:r w:rsidRPr="00445B9A">
        <w:rPr>
          <w:rFonts w:ascii="Arial" w:hAnsi="Arial" w:cs="Arial"/>
          <w:sz w:val="24"/>
          <w:szCs w:val="24"/>
          <w:lang w:val="mk-MK"/>
        </w:rPr>
        <w:t>23 Септември-„ Златна есен стаса “- дочек на есента</w:t>
      </w:r>
    </w:p>
    <w:p w14:paraId="7E00777A" w14:textId="77777777" w:rsidR="00AE7BAD" w:rsidRDefault="00AE7BAD" w:rsidP="00AE7BAD">
      <w:pPr>
        <w:pStyle w:val="ListParagraph"/>
        <w:rPr>
          <w:rFonts w:ascii="Arial" w:hAnsi="Arial" w:cs="Arial"/>
          <w:sz w:val="24"/>
          <w:szCs w:val="24"/>
          <w:lang w:val="mk-MK"/>
        </w:rPr>
      </w:pPr>
    </w:p>
    <w:p w14:paraId="72F4701D" w14:textId="77777777" w:rsidR="00AE7BAD" w:rsidRPr="00EA3CE6" w:rsidRDefault="00AE7BAD" w:rsidP="00AE7BAD">
      <w:pPr>
        <w:rPr>
          <w:rFonts w:ascii="Arial" w:hAnsi="Arial" w:cs="Arial"/>
          <w:b/>
          <w:sz w:val="24"/>
          <w:szCs w:val="24"/>
          <w:u w:val="single"/>
          <w:lang w:val="mk-MK"/>
        </w:rPr>
      </w:pPr>
      <w:r w:rsidRPr="001A07A7">
        <w:rPr>
          <w:rFonts w:ascii="Arial" w:hAnsi="Arial" w:cs="Arial"/>
          <w:b/>
          <w:sz w:val="24"/>
          <w:szCs w:val="24"/>
          <w:u w:val="single"/>
          <w:lang w:val="mk-MK"/>
        </w:rPr>
        <w:t>ОКТОМВРИ</w:t>
      </w:r>
    </w:p>
    <w:p w14:paraId="267DFED9" w14:textId="77777777" w:rsidR="00AE7BAD" w:rsidRPr="0021491B" w:rsidRDefault="00AE7BAD" w:rsidP="0021491B">
      <w:pPr>
        <w:pStyle w:val="ListParagraph"/>
        <w:ind w:left="502"/>
        <w:jc w:val="center"/>
        <w:rPr>
          <w:rFonts w:ascii="Arial" w:hAnsi="Arial" w:cs="Arial"/>
          <w:b/>
          <w:sz w:val="24"/>
          <w:szCs w:val="24"/>
          <w:u w:val="single"/>
          <w:lang w:val="mk-MK"/>
        </w:rPr>
      </w:pPr>
      <w:r w:rsidRPr="00EA3CE6">
        <w:rPr>
          <w:rFonts w:ascii="Arial" w:hAnsi="Arial" w:cs="Arial"/>
          <w:b/>
          <w:sz w:val="24"/>
          <w:szCs w:val="24"/>
          <w:u w:val="single"/>
        </w:rPr>
        <w:t>06</w:t>
      </w:r>
      <w:r w:rsidRPr="00EA3CE6">
        <w:rPr>
          <w:rFonts w:ascii="Arial" w:hAnsi="Arial" w:cs="Arial"/>
          <w:b/>
          <w:sz w:val="24"/>
          <w:szCs w:val="24"/>
          <w:u w:val="single"/>
          <w:lang w:val="mk-MK"/>
        </w:rPr>
        <w:t xml:space="preserve">.- </w:t>
      </w:r>
      <w:r w:rsidRPr="00EA3CE6">
        <w:rPr>
          <w:rFonts w:ascii="Arial" w:hAnsi="Arial" w:cs="Arial"/>
          <w:b/>
          <w:sz w:val="24"/>
          <w:szCs w:val="24"/>
          <w:u w:val="single"/>
        </w:rPr>
        <w:t>10</w:t>
      </w:r>
      <w:r w:rsidR="0021491B">
        <w:rPr>
          <w:rFonts w:ascii="Arial" w:hAnsi="Arial" w:cs="Arial"/>
          <w:b/>
          <w:sz w:val="24"/>
          <w:szCs w:val="24"/>
          <w:u w:val="single"/>
          <w:lang w:val="mk-MK"/>
        </w:rPr>
        <w:t>.</w:t>
      </w:r>
      <w:r w:rsidRPr="00EA3CE6">
        <w:rPr>
          <w:rFonts w:ascii="Arial" w:hAnsi="Arial" w:cs="Arial"/>
          <w:b/>
          <w:sz w:val="24"/>
          <w:szCs w:val="24"/>
          <w:u w:val="single"/>
        </w:rPr>
        <w:t xml:space="preserve"> </w:t>
      </w:r>
      <w:r w:rsidRPr="00EA3CE6">
        <w:rPr>
          <w:rFonts w:ascii="Arial" w:hAnsi="Arial" w:cs="Arial"/>
          <w:b/>
          <w:sz w:val="24"/>
          <w:szCs w:val="24"/>
          <w:u w:val="single"/>
          <w:lang w:val="mk-MK"/>
        </w:rPr>
        <w:t>Недела</w:t>
      </w:r>
      <w:r w:rsidRPr="001A07A7">
        <w:rPr>
          <w:rFonts w:ascii="Arial" w:hAnsi="Arial" w:cs="Arial"/>
          <w:b/>
          <w:sz w:val="24"/>
          <w:szCs w:val="24"/>
          <w:u w:val="single"/>
          <w:lang w:val="mk-MK"/>
        </w:rPr>
        <w:t xml:space="preserve"> на детето</w:t>
      </w:r>
    </w:p>
    <w:p w14:paraId="4AA69D7A" w14:textId="0615931E" w:rsidR="00AE7BAD" w:rsidRPr="001A07A7" w:rsidRDefault="00AE7BAD" w:rsidP="00903C1B">
      <w:pPr>
        <w:rPr>
          <w:rFonts w:ascii="Arial" w:hAnsi="Arial" w:cs="Arial"/>
          <w:b/>
          <w:sz w:val="24"/>
          <w:szCs w:val="24"/>
          <w:lang w:val="mk-MK"/>
        </w:rPr>
      </w:pPr>
      <w:r w:rsidRPr="001A07A7">
        <w:rPr>
          <w:rFonts w:ascii="Arial" w:hAnsi="Arial" w:cs="Arial"/>
          <w:sz w:val="24"/>
          <w:szCs w:val="24"/>
        </w:rPr>
        <w:t>06.</w:t>
      </w:r>
      <w:r w:rsidR="00665F3D">
        <w:rPr>
          <w:rFonts w:ascii="Arial" w:hAnsi="Arial" w:cs="Arial"/>
          <w:sz w:val="24"/>
          <w:szCs w:val="24"/>
          <w:lang w:val="mk-MK"/>
        </w:rPr>
        <w:t xml:space="preserve"> Имам право да знам</w:t>
      </w:r>
      <w:r w:rsidRPr="001A07A7">
        <w:rPr>
          <w:rFonts w:ascii="Arial" w:hAnsi="Arial" w:cs="Arial"/>
          <w:sz w:val="24"/>
          <w:szCs w:val="24"/>
          <w:lang w:val="mk-MK"/>
        </w:rPr>
        <w:t>!</w:t>
      </w:r>
      <w:r w:rsidR="00665F3D">
        <w:rPr>
          <w:rFonts w:ascii="Arial" w:hAnsi="Arial" w:cs="Arial"/>
          <w:sz w:val="24"/>
          <w:szCs w:val="24"/>
        </w:rPr>
        <w:t xml:space="preserve"> </w:t>
      </w:r>
      <w:r w:rsidRPr="001A07A7">
        <w:rPr>
          <w:rFonts w:ascii="Arial" w:hAnsi="Arial" w:cs="Arial"/>
          <w:sz w:val="24"/>
          <w:szCs w:val="24"/>
          <w:lang w:val="mk-MK"/>
        </w:rPr>
        <w:t>-</w:t>
      </w:r>
      <w:r w:rsidRPr="001A07A7">
        <w:rPr>
          <w:rFonts w:ascii="Arial" w:hAnsi="Arial" w:cs="Arial"/>
          <w:sz w:val="24"/>
          <w:szCs w:val="24"/>
        </w:rPr>
        <w:t xml:space="preserve"> </w:t>
      </w:r>
      <w:r w:rsidRPr="001A07A7">
        <w:rPr>
          <w:rFonts w:ascii="Arial" w:hAnsi="Arial" w:cs="Arial"/>
          <w:sz w:val="24"/>
          <w:szCs w:val="24"/>
          <w:lang w:val="mk-MK"/>
        </w:rPr>
        <w:t>запознавање со детските права и обврски</w:t>
      </w:r>
    </w:p>
    <w:p w14:paraId="74F43892" w14:textId="790E558D" w:rsidR="00AE7BAD" w:rsidRPr="001A07A7" w:rsidRDefault="00AE7BAD" w:rsidP="00AE7BAD">
      <w:pPr>
        <w:rPr>
          <w:rFonts w:ascii="Arial" w:hAnsi="Arial" w:cs="Arial"/>
          <w:sz w:val="24"/>
          <w:szCs w:val="24"/>
          <w:lang w:val="mk-MK"/>
        </w:rPr>
      </w:pPr>
      <w:r w:rsidRPr="001A07A7">
        <w:rPr>
          <w:rFonts w:ascii="Arial" w:hAnsi="Arial" w:cs="Arial"/>
          <w:sz w:val="24"/>
          <w:szCs w:val="24"/>
        </w:rPr>
        <w:t>07. Куклена</w:t>
      </w:r>
      <w:r w:rsidRPr="001A07A7">
        <w:rPr>
          <w:rFonts w:ascii="Arial" w:hAnsi="Arial" w:cs="Arial"/>
          <w:sz w:val="24"/>
          <w:szCs w:val="24"/>
          <w:lang w:val="mk-MK"/>
        </w:rPr>
        <w:t xml:space="preserve">/театарска </w:t>
      </w:r>
      <w:r w:rsidRPr="001A07A7">
        <w:rPr>
          <w:rFonts w:ascii="Arial" w:hAnsi="Arial" w:cs="Arial"/>
          <w:sz w:val="24"/>
          <w:szCs w:val="24"/>
        </w:rPr>
        <w:t xml:space="preserve"> претстава </w:t>
      </w:r>
    </w:p>
    <w:p w14:paraId="582B1E6A" w14:textId="77777777" w:rsidR="0033485E" w:rsidRDefault="00AE7BAD" w:rsidP="00AE7BAD">
      <w:pPr>
        <w:rPr>
          <w:rFonts w:ascii="Arial" w:hAnsi="Arial" w:cs="Arial"/>
          <w:sz w:val="24"/>
          <w:szCs w:val="24"/>
          <w:lang w:val="mk-MK"/>
        </w:rPr>
      </w:pPr>
      <w:r w:rsidRPr="0005438F">
        <w:rPr>
          <w:rFonts w:ascii="Arial" w:hAnsi="Arial" w:cs="Arial"/>
          <w:sz w:val="24"/>
          <w:szCs w:val="24"/>
        </w:rPr>
        <w:t>08.</w:t>
      </w:r>
      <w:r w:rsidR="00B304F1" w:rsidRPr="0005438F">
        <w:rPr>
          <w:rFonts w:ascii="Arial" w:hAnsi="Arial" w:cs="Arial"/>
          <w:sz w:val="24"/>
          <w:szCs w:val="24"/>
          <w:lang w:val="mk-MK"/>
        </w:rPr>
        <w:t xml:space="preserve"> Детска уметност- ликовна работилница</w:t>
      </w:r>
    </w:p>
    <w:p w14:paraId="093ABF93" w14:textId="77777777" w:rsidR="00AE7BAD" w:rsidRPr="0005438F" w:rsidRDefault="00903C1B" w:rsidP="00AE7BAD">
      <w:pPr>
        <w:rPr>
          <w:rFonts w:ascii="Arial" w:hAnsi="Arial" w:cs="Arial"/>
          <w:sz w:val="24"/>
          <w:szCs w:val="24"/>
          <w:lang w:val="mk-MK"/>
        </w:rPr>
      </w:pPr>
      <w:r w:rsidRPr="0005438F">
        <w:rPr>
          <w:rFonts w:ascii="Arial" w:hAnsi="Arial" w:cs="Arial"/>
          <w:sz w:val="24"/>
          <w:szCs w:val="24"/>
          <w:lang w:val="mk-MK"/>
        </w:rPr>
        <w:t xml:space="preserve"> </w:t>
      </w:r>
      <w:r w:rsidR="00AE7BAD" w:rsidRPr="0005438F">
        <w:rPr>
          <w:rFonts w:ascii="Arial" w:hAnsi="Arial" w:cs="Arial"/>
          <w:sz w:val="24"/>
          <w:szCs w:val="24"/>
        </w:rPr>
        <w:t>09</w:t>
      </w:r>
      <w:r w:rsidR="0005438F" w:rsidRPr="0005438F">
        <w:rPr>
          <w:rFonts w:ascii="Arial" w:hAnsi="Arial" w:cs="Arial"/>
          <w:sz w:val="24"/>
          <w:szCs w:val="24"/>
          <w:lang w:val="mk-MK"/>
        </w:rPr>
        <w:t>. Традиционални игри</w:t>
      </w:r>
    </w:p>
    <w:p w14:paraId="2DD40F91" w14:textId="77777777" w:rsidR="00AE7BAD" w:rsidRPr="001A07A7" w:rsidRDefault="00AE7BAD" w:rsidP="00AE7BAD">
      <w:pPr>
        <w:rPr>
          <w:rFonts w:ascii="Arial" w:hAnsi="Arial" w:cs="Arial"/>
          <w:sz w:val="24"/>
          <w:szCs w:val="24"/>
          <w:lang w:val="mk-MK"/>
        </w:rPr>
      </w:pPr>
      <w:r w:rsidRPr="001A07A7">
        <w:rPr>
          <w:rFonts w:ascii="Arial" w:hAnsi="Arial" w:cs="Arial"/>
          <w:sz w:val="24"/>
          <w:szCs w:val="24"/>
        </w:rPr>
        <w:t>10.</w:t>
      </w:r>
      <w:r w:rsidRPr="001A07A7">
        <w:rPr>
          <w:rFonts w:ascii="Arial" w:hAnsi="Arial" w:cs="Arial"/>
          <w:sz w:val="24"/>
          <w:szCs w:val="24"/>
          <w:lang w:val="mk-MK"/>
        </w:rPr>
        <w:t>Спортуваме-другаруваме!  (забавно-спортски натпревари)</w:t>
      </w:r>
    </w:p>
    <w:p w14:paraId="3B660B1D" w14:textId="77777777" w:rsidR="00AE7BAD" w:rsidRPr="004623D2" w:rsidRDefault="00AE7BAD" w:rsidP="00AE7BAD">
      <w:pPr>
        <w:pStyle w:val="ListParagraph"/>
        <w:numPr>
          <w:ilvl w:val="0"/>
          <w:numId w:val="35"/>
        </w:numPr>
        <w:ind w:left="502"/>
        <w:rPr>
          <w:rFonts w:ascii="Arial" w:hAnsi="Arial" w:cs="Arial"/>
          <w:sz w:val="24"/>
          <w:szCs w:val="24"/>
          <w:lang w:val="mk-MK"/>
        </w:rPr>
      </w:pPr>
      <w:r>
        <w:rPr>
          <w:rFonts w:ascii="Arial" w:hAnsi="Arial" w:cs="Arial"/>
          <w:sz w:val="24"/>
          <w:szCs w:val="24"/>
          <w:lang w:val="mk-MK"/>
        </w:rPr>
        <w:t>10.</w:t>
      </w:r>
      <w:r w:rsidRPr="001A07A7">
        <w:rPr>
          <w:rFonts w:ascii="Arial" w:hAnsi="Arial" w:cs="Arial"/>
          <w:sz w:val="24"/>
          <w:szCs w:val="24"/>
          <w:lang w:val="mk-MK"/>
        </w:rPr>
        <w:t xml:space="preserve"> „Со љубов за татковината“</w:t>
      </w:r>
      <w:r w:rsidRPr="001A07A7">
        <w:rPr>
          <w:rFonts w:ascii="Arial" w:hAnsi="Arial" w:cs="Arial"/>
          <w:sz w:val="24"/>
          <w:szCs w:val="24"/>
        </w:rPr>
        <w:t>-</w:t>
      </w:r>
      <w:r>
        <w:rPr>
          <w:rFonts w:ascii="Arial" w:hAnsi="Arial" w:cs="Arial"/>
          <w:sz w:val="24"/>
          <w:szCs w:val="24"/>
          <w:lang w:val="mk-MK"/>
        </w:rPr>
        <w:t xml:space="preserve">11ти Октомври, ден на востанието </w:t>
      </w:r>
    </w:p>
    <w:p w14:paraId="54C51E6B" w14:textId="77777777" w:rsidR="00AE7BAD" w:rsidRPr="001A07A7" w:rsidRDefault="00AE7BAD" w:rsidP="00AE7BAD">
      <w:pPr>
        <w:pStyle w:val="ListParagraph"/>
        <w:numPr>
          <w:ilvl w:val="0"/>
          <w:numId w:val="35"/>
        </w:numPr>
        <w:ind w:left="502"/>
        <w:rPr>
          <w:rFonts w:ascii="Arial" w:hAnsi="Arial" w:cs="Arial"/>
          <w:sz w:val="24"/>
          <w:szCs w:val="24"/>
          <w:lang w:val="mk-MK"/>
        </w:rPr>
      </w:pPr>
      <w:r>
        <w:rPr>
          <w:rFonts w:ascii="Arial" w:hAnsi="Arial" w:cs="Arial"/>
          <w:sz w:val="24"/>
          <w:szCs w:val="24"/>
        </w:rPr>
        <w:t>16</w:t>
      </w:r>
      <w:r>
        <w:rPr>
          <w:rFonts w:ascii="Arial" w:hAnsi="Arial" w:cs="Arial"/>
          <w:sz w:val="24"/>
          <w:szCs w:val="24"/>
          <w:lang w:val="mk-MK"/>
        </w:rPr>
        <w:t>. „Подари со љубов“-хуманитарна акција</w:t>
      </w:r>
    </w:p>
    <w:p w14:paraId="292CC245" w14:textId="77777777" w:rsidR="00AE7BAD" w:rsidRPr="001A07A7" w:rsidRDefault="00AE7BAD" w:rsidP="00AE7BAD">
      <w:pPr>
        <w:pStyle w:val="ListParagraph"/>
        <w:numPr>
          <w:ilvl w:val="0"/>
          <w:numId w:val="35"/>
        </w:numPr>
        <w:ind w:left="502"/>
        <w:rPr>
          <w:rFonts w:ascii="Arial" w:hAnsi="Arial" w:cs="Arial"/>
          <w:sz w:val="24"/>
          <w:szCs w:val="24"/>
          <w:lang w:val="mk-MK"/>
        </w:rPr>
      </w:pPr>
      <w:r w:rsidRPr="001A07A7">
        <w:rPr>
          <w:rFonts w:ascii="Arial" w:hAnsi="Arial" w:cs="Arial"/>
          <w:sz w:val="24"/>
          <w:szCs w:val="24"/>
          <w:lang w:val="mk-MK"/>
        </w:rPr>
        <w:t>2</w:t>
      </w:r>
      <w:r>
        <w:rPr>
          <w:rFonts w:ascii="Arial" w:hAnsi="Arial" w:cs="Arial"/>
          <w:sz w:val="24"/>
          <w:szCs w:val="24"/>
          <w:lang w:val="mk-MK"/>
        </w:rPr>
        <w:t xml:space="preserve">1.„Едно јаболко на ден-лекар не е потребен“-ден </w:t>
      </w:r>
      <w:r w:rsidRPr="001A07A7">
        <w:rPr>
          <w:rFonts w:ascii="Arial" w:hAnsi="Arial" w:cs="Arial"/>
          <w:sz w:val="24"/>
          <w:szCs w:val="24"/>
          <w:lang w:val="mk-MK"/>
        </w:rPr>
        <w:t>на јаболкото</w:t>
      </w:r>
    </w:p>
    <w:p w14:paraId="35258AE9" w14:textId="77777777" w:rsidR="00AE7BAD" w:rsidRPr="001A07A7" w:rsidRDefault="00AE7BAD" w:rsidP="00AE7BAD">
      <w:pPr>
        <w:pStyle w:val="ListParagraph"/>
        <w:numPr>
          <w:ilvl w:val="0"/>
          <w:numId w:val="35"/>
        </w:numPr>
        <w:ind w:left="502"/>
        <w:rPr>
          <w:rFonts w:ascii="Arial" w:hAnsi="Arial" w:cs="Arial"/>
          <w:sz w:val="24"/>
          <w:szCs w:val="24"/>
          <w:lang w:val="mk-MK"/>
        </w:rPr>
      </w:pPr>
      <w:r w:rsidRPr="001A07A7">
        <w:rPr>
          <w:rFonts w:ascii="Arial" w:hAnsi="Arial" w:cs="Arial"/>
          <w:sz w:val="24"/>
          <w:szCs w:val="24"/>
          <w:lang w:val="mk-MK"/>
        </w:rPr>
        <w:t>2</w:t>
      </w:r>
      <w:r w:rsidRPr="001A07A7">
        <w:rPr>
          <w:rFonts w:ascii="Arial" w:hAnsi="Arial" w:cs="Arial"/>
          <w:sz w:val="24"/>
          <w:szCs w:val="24"/>
        </w:rPr>
        <w:t>7.</w:t>
      </w:r>
      <w:r>
        <w:rPr>
          <w:rFonts w:ascii="Arial" w:hAnsi="Arial" w:cs="Arial"/>
          <w:sz w:val="24"/>
          <w:szCs w:val="24"/>
          <w:lang w:val="mk-MK"/>
        </w:rPr>
        <w:t xml:space="preserve"> </w:t>
      </w:r>
      <w:r w:rsidRPr="001A07A7">
        <w:rPr>
          <w:rFonts w:ascii="Arial" w:hAnsi="Arial" w:cs="Arial"/>
          <w:sz w:val="24"/>
          <w:szCs w:val="24"/>
          <w:lang w:val="mk-MK"/>
        </w:rPr>
        <w:t xml:space="preserve">„Мојот </w:t>
      </w:r>
      <w:r>
        <w:rPr>
          <w:rFonts w:ascii="Arial" w:hAnsi="Arial" w:cs="Arial"/>
          <w:sz w:val="24"/>
          <w:szCs w:val="24"/>
          <w:lang w:val="mk-MK"/>
        </w:rPr>
        <w:t xml:space="preserve">омилен цртан филм“- </w:t>
      </w:r>
      <w:r w:rsidRPr="001A07A7">
        <w:rPr>
          <w:rFonts w:ascii="Arial" w:hAnsi="Arial" w:cs="Arial"/>
          <w:sz w:val="24"/>
          <w:szCs w:val="24"/>
          <w:lang w:val="mk-MK"/>
        </w:rPr>
        <w:t xml:space="preserve"> ден на цртаните филмови</w:t>
      </w:r>
    </w:p>
    <w:p w14:paraId="7C4EEF2C" w14:textId="77777777" w:rsidR="00AE7BAD" w:rsidRPr="001A07A7" w:rsidRDefault="00AE7BAD" w:rsidP="00AE7BAD">
      <w:pPr>
        <w:pStyle w:val="ListParagraph"/>
        <w:numPr>
          <w:ilvl w:val="0"/>
          <w:numId w:val="35"/>
        </w:numPr>
        <w:ind w:left="502"/>
        <w:rPr>
          <w:rFonts w:ascii="Arial" w:hAnsi="Arial" w:cs="Arial"/>
          <w:sz w:val="24"/>
          <w:szCs w:val="24"/>
          <w:lang w:val="mk-MK"/>
        </w:rPr>
      </w:pPr>
      <w:r>
        <w:rPr>
          <w:rFonts w:ascii="Arial" w:hAnsi="Arial" w:cs="Arial"/>
          <w:sz w:val="24"/>
          <w:szCs w:val="24"/>
          <w:lang w:val="mk-MK"/>
        </w:rPr>
        <w:t>31.</w:t>
      </w:r>
      <w:r w:rsidRPr="001A07A7">
        <w:rPr>
          <w:rFonts w:ascii="Arial" w:hAnsi="Arial" w:cs="Arial"/>
          <w:sz w:val="24"/>
          <w:szCs w:val="24"/>
          <w:lang w:val="mk-MK"/>
        </w:rPr>
        <w:t xml:space="preserve"> „Учам да </w:t>
      </w:r>
      <w:r>
        <w:rPr>
          <w:rFonts w:ascii="Arial" w:hAnsi="Arial" w:cs="Arial"/>
          <w:sz w:val="24"/>
          <w:szCs w:val="24"/>
          <w:lang w:val="mk-MK"/>
        </w:rPr>
        <w:t>штедам“-</w:t>
      </w:r>
      <w:r w:rsidRPr="001A07A7">
        <w:rPr>
          <w:rFonts w:ascii="Arial" w:hAnsi="Arial" w:cs="Arial"/>
          <w:sz w:val="24"/>
          <w:szCs w:val="24"/>
          <w:lang w:val="mk-MK"/>
        </w:rPr>
        <w:t xml:space="preserve"> светскиот ден на штедењето</w:t>
      </w:r>
    </w:p>
    <w:p w14:paraId="7B3A65B7" w14:textId="77777777" w:rsidR="00AE7BAD" w:rsidRPr="00AE7BAD" w:rsidRDefault="00AE7BAD" w:rsidP="00AE7BAD">
      <w:pPr>
        <w:tabs>
          <w:tab w:val="left" w:pos="3255"/>
        </w:tabs>
        <w:rPr>
          <w:rFonts w:ascii="Arial" w:hAnsi="Arial" w:cs="Arial"/>
          <w:sz w:val="24"/>
          <w:szCs w:val="24"/>
          <w:lang w:val="mk-MK"/>
        </w:rPr>
      </w:pPr>
    </w:p>
    <w:p w14:paraId="0A5D0BB4" w14:textId="77777777" w:rsidR="00AE7BAD" w:rsidRPr="007D7FD1" w:rsidRDefault="00AE7BAD" w:rsidP="00AE7BAD">
      <w:pPr>
        <w:rPr>
          <w:rFonts w:ascii="Arial" w:hAnsi="Arial" w:cs="Arial"/>
          <w:b/>
          <w:sz w:val="24"/>
          <w:szCs w:val="24"/>
          <w:u w:val="single"/>
          <w:lang w:val="mk-MK"/>
        </w:rPr>
      </w:pPr>
      <w:r w:rsidRPr="007D7FD1">
        <w:rPr>
          <w:rFonts w:ascii="Arial" w:hAnsi="Arial" w:cs="Arial"/>
          <w:b/>
          <w:sz w:val="24"/>
          <w:szCs w:val="24"/>
          <w:u w:val="single"/>
          <w:lang w:val="mk-MK"/>
        </w:rPr>
        <w:t>НОЕМВРИ</w:t>
      </w:r>
      <w:r w:rsidRPr="007D7FD1">
        <w:rPr>
          <w:rFonts w:ascii="Arial" w:hAnsi="Arial" w:cs="Arial"/>
          <w:b/>
          <w:sz w:val="24"/>
          <w:szCs w:val="24"/>
          <w:u w:val="single"/>
          <w:lang w:val="mk-MK"/>
        </w:rPr>
        <w:tab/>
      </w:r>
    </w:p>
    <w:p w14:paraId="2E96B35C" w14:textId="77777777" w:rsidR="00AE7BAD" w:rsidRPr="007D7FD1" w:rsidRDefault="00AE7BAD" w:rsidP="00AE7BAD">
      <w:pPr>
        <w:pStyle w:val="ListParagraph"/>
        <w:numPr>
          <w:ilvl w:val="0"/>
          <w:numId w:val="9"/>
        </w:numPr>
        <w:rPr>
          <w:rFonts w:ascii="Arial" w:hAnsi="Arial" w:cs="Arial"/>
          <w:sz w:val="24"/>
          <w:szCs w:val="24"/>
          <w:lang w:val="mk-MK"/>
        </w:rPr>
      </w:pPr>
      <w:r w:rsidRPr="007D7FD1">
        <w:rPr>
          <w:rFonts w:ascii="Arial" w:hAnsi="Arial" w:cs="Arial"/>
          <w:sz w:val="24"/>
          <w:szCs w:val="24"/>
          <w:lang w:val="mk-MK"/>
        </w:rPr>
        <w:t>04. „Мојот град празнува“-  Ден на ослободување на  градот Битола</w:t>
      </w:r>
    </w:p>
    <w:p w14:paraId="666BA863" w14:textId="77777777" w:rsidR="00AE7BAD" w:rsidRPr="007D7FD1" w:rsidRDefault="00AE7BAD" w:rsidP="00AE7BAD">
      <w:pPr>
        <w:pStyle w:val="ListParagraph"/>
        <w:numPr>
          <w:ilvl w:val="0"/>
          <w:numId w:val="7"/>
        </w:numPr>
        <w:rPr>
          <w:rFonts w:ascii="Arial" w:hAnsi="Arial" w:cs="Arial"/>
          <w:sz w:val="24"/>
          <w:szCs w:val="24"/>
          <w:lang w:val="mk-MK"/>
        </w:rPr>
      </w:pPr>
      <w:r w:rsidRPr="007D7FD1">
        <w:rPr>
          <w:rFonts w:ascii="Arial" w:hAnsi="Arial" w:cs="Arial"/>
          <w:sz w:val="24"/>
          <w:szCs w:val="24"/>
          <w:lang w:val="mk-MK"/>
        </w:rPr>
        <w:t>13</w:t>
      </w:r>
      <w:r>
        <w:rPr>
          <w:rFonts w:ascii="Arial" w:hAnsi="Arial" w:cs="Arial"/>
          <w:sz w:val="24"/>
          <w:szCs w:val="24"/>
          <w:lang w:val="mk-MK"/>
        </w:rPr>
        <w:t>.</w:t>
      </w:r>
      <w:r w:rsidRPr="007D7FD1">
        <w:rPr>
          <w:rFonts w:ascii="Arial" w:hAnsi="Arial" w:cs="Arial"/>
          <w:sz w:val="24"/>
          <w:szCs w:val="24"/>
          <w:lang w:val="mk-MK"/>
        </w:rPr>
        <w:t xml:space="preserve"> Ноември-„ Биди љубезен “-одбележување на светскиот ден на љубезноста  </w:t>
      </w:r>
    </w:p>
    <w:p w14:paraId="4B27C13F" w14:textId="77777777" w:rsidR="00AE7BAD" w:rsidRPr="007D7FD1" w:rsidRDefault="00AE7BAD" w:rsidP="00AE7BAD">
      <w:pPr>
        <w:pStyle w:val="ListParagraph"/>
        <w:numPr>
          <w:ilvl w:val="0"/>
          <w:numId w:val="7"/>
        </w:numPr>
        <w:rPr>
          <w:rFonts w:ascii="Arial" w:hAnsi="Arial" w:cs="Arial"/>
          <w:sz w:val="24"/>
          <w:szCs w:val="24"/>
          <w:lang w:val="mk-MK"/>
        </w:rPr>
      </w:pPr>
      <w:r w:rsidRPr="007D7FD1">
        <w:rPr>
          <w:rFonts w:ascii="Arial" w:hAnsi="Arial" w:cs="Arial"/>
          <w:sz w:val="24"/>
          <w:szCs w:val="24"/>
          <w:lang w:val="mk-MK"/>
        </w:rPr>
        <w:t>20</w:t>
      </w:r>
      <w:r>
        <w:rPr>
          <w:rFonts w:ascii="Arial" w:hAnsi="Arial" w:cs="Arial"/>
          <w:sz w:val="24"/>
          <w:szCs w:val="24"/>
          <w:lang w:val="mk-MK"/>
        </w:rPr>
        <w:t>.</w:t>
      </w:r>
      <w:r w:rsidRPr="007D7FD1">
        <w:rPr>
          <w:rFonts w:ascii="Arial" w:hAnsi="Arial" w:cs="Arial"/>
          <w:sz w:val="24"/>
          <w:szCs w:val="24"/>
          <w:lang w:val="mk-MK"/>
        </w:rPr>
        <w:t xml:space="preserve">  Ноември –„Сите сме исти“-  меѓународниот ден на децата </w:t>
      </w:r>
    </w:p>
    <w:p w14:paraId="4F2D5B36" w14:textId="77777777" w:rsidR="00AE7BAD" w:rsidRPr="007D7FD1" w:rsidRDefault="00AE7BAD" w:rsidP="00AE7BAD">
      <w:pPr>
        <w:pStyle w:val="ListParagraph"/>
        <w:numPr>
          <w:ilvl w:val="0"/>
          <w:numId w:val="7"/>
        </w:numPr>
        <w:rPr>
          <w:rFonts w:ascii="Arial" w:hAnsi="Arial" w:cs="Arial"/>
          <w:sz w:val="24"/>
          <w:szCs w:val="24"/>
          <w:lang w:val="mk-MK"/>
        </w:rPr>
      </w:pPr>
      <w:r w:rsidRPr="007D7FD1">
        <w:rPr>
          <w:rFonts w:ascii="Arial" w:hAnsi="Arial" w:cs="Arial"/>
          <w:sz w:val="24"/>
          <w:szCs w:val="24"/>
          <w:lang w:val="mk-MK"/>
        </w:rPr>
        <w:t>28</w:t>
      </w:r>
      <w:r>
        <w:rPr>
          <w:rFonts w:ascii="Arial" w:hAnsi="Arial" w:cs="Arial"/>
          <w:sz w:val="24"/>
          <w:szCs w:val="24"/>
          <w:lang w:val="mk-MK"/>
        </w:rPr>
        <w:t>.</w:t>
      </w:r>
      <w:r w:rsidRPr="007D7FD1">
        <w:rPr>
          <w:rFonts w:ascii="Arial" w:hAnsi="Arial" w:cs="Arial"/>
          <w:sz w:val="24"/>
          <w:szCs w:val="24"/>
          <w:lang w:val="mk-MK"/>
        </w:rPr>
        <w:t xml:space="preserve"> Ноември-„ Тиквата е здрава храна“- ден на тиквата </w:t>
      </w:r>
    </w:p>
    <w:p w14:paraId="1A1111D8" w14:textId="77777777" w:rsidR="00AE7BAD" w:rsidRPr="007D7FD1" w:rsidRDefault="00AE7BAD" w:rsidP="00AE7BAD">
      <w:pPr>
        <w:pStyle w:val="ListParagraph"/>
        <w:rPr>
          <w:rFonts w:ascii="Arial" w:hAnsi="Arial" w:cs="Arial"/>
          <w:sz w:val="24"/>
          <w:szCs w:val="24"/>
          <w:lang w:val="mk-MK"/>
        </w:rPr>
      </w:pPr>
    </w:p>
    <w:p w14:paraId="1BE63C2D" w14:textId="77777777" w:rsidR="00AE7BAD" w:rsidRPr="007D7FD1" w:rsidRDefault="00AE7BAD" w:rsidP="00AE7BAD">
      <w:pPr>
        <w:jc w:val="both"/>
        <w:rPr>
          <w:rFonts w:ascii="Arial" w:hAnsi="Arial" w:cs="Arial"/>
          <w:b/>
          <w:sz w:val="24"/>
          <w:szCs w:val="24"/>
          <w:u w:val="single"/>
        </w:rPr>
      </w:pPr>
      <w:r w:rsidRPr="007D7FD1">
        <w:rPr>
          <w:rFonts w:ascii="Arial" w:hAnsi="Arial" w:cs="Arial"/>
          <w:b/>
          <w:sz w:val="24"/>
          <w:szCs w:val="24"/>
          <w:u w:val="single"/>
          <w:lang w:val="mk-MK"/>
        </w:rPr>
        <w:t>ДЕКЕМВРИ</w:t>
      </w:r>
    </w:p>
    <w:p w14:paraId="6A9F405E" w14:textId="77777777" w:rsidR="00AE7BAD" w:rsidRPr="007D7FD1" w:rsidRDefault="00AE7BAD" w:rsidP="00AE7BAD">
      <w:pPr>
        <w:pStyle w:val="ListParagraph"/>
        <w:numPr>
          <w:ilvl w:val="0"/>
          <w:numId w:val="2"/>
        </w:numPr>
        <w:rPr>
          <w:rFonts w:ascii="Arial" w:hAnsi="Arial" w:cs="Arial"/>
          <w:sz w:val="24"/>
          <w:szCs w:val="24"/>
          <w:lang w:val="mk-MK"/>
        </w:rPr>
      </w:pPr>
      <w:r w:rsidRPr="007D7FD1">
        <w:rPr>
          <w:rFonts w:ascii="Arial" w:hAnsi="Arial" w:cs="Arial"/>
          <w:sz w:val="24"/>
          <w:szCs w:val="24"/>
          <w:lang w:val="mk-MK"/>
        </w:rPr>
        <w:t>11. „ Планинска убавина “- меѓународниот ден на планината</w:t>
      </w:r>
    </w:p>
    <w:p w14:paraId="7A7554ED" w14:textId="77777777" w:rsidR="00AE7BAD" w:rsidRPr="007D7FD1" w:rsidRDefault="00AE7BAD" w:rsidP="00AE7BAD">
      <w:pPr>
        <w:pStyle w:val="ListParagraph"/>
        <w:numPr>
          <w:ilvl w:val="0"/>
          <w:numId w:val="2"/>
        </w:numPr>
        <w:rPr>
          <w:rFonts w:ascii="Arial" w:hAnsi="Arial" w:cs="Arial"/>
          <w:sz w:val="24"/>
          <w:szCs w:val="24"/>
          <w:lang w:val="mk-MK"/>
        </w:rPr>
      </w:pPr>
      <w:r w:rsidRPr="007D7FD1">
        <w:rPr>
          <w:rFonts w:ascii="Arial" w:hAnsi="Arial" w:cs="Arial"/>
          <w:sz w:val="24"/>
          <w:szCs w:val="24"/>
          <w:lang w:val="mk-MK"/>
        </w:rPr>
        <w:t xml:space="preserve">22. </w:t>
      </w:r>
      <w:r>
        <w:rPr>
          <w:rFonts w:ascii="Arial" w:hAnsi="Arial" w:cs="Arial"/>
          <w:sz w:val="24"/>
          <w:szCs w:val="24"/>
          <w:lang w:val="mk-MK"/>
        </w:rPr>
        <w:t xml:space="preserve"> „</w:t>
      </w:r>
      <w:r w:rsidRPr="007D7FD1">
        <w:rPr>
          <w:rFonts w:ascii="Arial" w:hAnsi="Arial" w:cs="Arial"/>
          <w:sz w:val="24"/>
          <w:szCs w:val="24"/>
          <w:lang w:val="mk-MK"/>
        </w:rPr>
        <w:t>Зима во нашиот крај “- дочек на зимата-21декември</w:t>
      </w:r>
    </w:p>
    <w:p w14:paraId="0247EED4" w14:textId="77777777" w:rsidR="00AE7BAD" w:rsidRDefault="00AE7BAD" w:rsidP="00AE7BAD">
      <w:pPr>
        <w:pStyle w:val="ListParagraph"/>
        <w:numPr>
          <w:ilvl w:val="0"/>
          <w:numId w:val="2"/>
        </w:numPr>
        <w:rPr>
          <w:rFonts w:ascii="Arial" w:hAnsi="Arial" w:cs="Arial"/>
          <w:sz w:val="24"/>
          <w:szCs w:val="24"/>
          <w:lang w:val="mk-MK"/>
        </w:rPr>
      </w:pPr>
      <w:r w:rsidRPr="007D7FD1">
        <w:rPr>
          <w:rFonts w:ascii="Arial" w:hAnsi="Arial" w:cs="Arial"/>
          <w:sz w:val="24"/>
          <w:szCs w:val="24"/>
          <w:lang w:val="mk-MK"/>
        </w:rPr>
        <w:t>29-31. „Новогодишна магија “-одбележување на доаѓањето  на Нова Година</w:t>
      </w:r>
    </w:p>
    <w:p w14:paraId="1CA1EFB1" w14:textId="77777777" w:rsidR="009A4DD7" w:rsidRPr="007D7FD1" w:rsidRDefault="009A4DD7" w:rsidP="00AE7BAD">
      <w:pPr>
        <w:pStyle w:val="ListParagraph"/>
        <w:numPr>
          <w:ilvl w:val="0"/>
          <w:numId w:val="2"/>
        </w:numPr>
        <w:rPr>
          <w:rFonts w:ascii="Arial" w:hAnsi="Arial" w:cs="Arial"/>
          <w:sz w:val="24"/>
          <w:szCs w:val="24"/>
          <w:lang w:val="mk-MK"/>
        </w:rPr>
      </w:pPr>
    </w:p>
    <w:p w14:paraId="0B752762" w14:textId="77777777" w:rsidR="00AE7BAD" w:rsidRPr="00F030C6" w:rsidRDefault="00AE7BAD" w:rsidP="00AE7BAD">
      <w:pPr>
        <w:rPr>
          <w:rFonts w:ascii="Arial" w:hAnsi="Arial" w:cs="Arial"/>
          <w:b/>
          <w:sz w:val="24"/>
          <w:szCs w:val="24"/>
          <w:u w:val="single"/>
          <w:lang w:val="mk-MK"/>
        </w:rPr>
      </w:pPr>
      <w:r w:rsidRPr="00F030C6">
        <w:rPr>
          <w:rFonts w:ascii="Arial" w:hAnsi="Arial" w:cs="Arial"/>
          <w:b/>
          <w:sz w:val="24"/>
          <w:szCs w:val="24"/>
          <w:u w:val="single"/>
          <w:lang w:val="mk-MK"/>
        </w:rPr>
        <w:t>ЈАНУАРИ</w:t>
      </w:r>
    </w:p>
    <w:p w14:paraId="2874890F" w14:textId="77777777" w:rsidR="00AE7BAD" w:rsidRPr="00F030C6" w:rsidRDefault="00AE7BAD" w:rsidP="00AE7BAD">
      <w:pPr>
        <w:pStyle w:val="ListParagraph"/>
        <w:numPr>
          <w:ilvl w:val="0"/>
          <w:numId w:val="3"/>
        </w:numPr>
        <w:rPr>
          <w:rFonts w:ascii="Arial" w:hAnsi="Arial" w:cs="Arial"/>
          <w:sz w:val="24"/>
          <w:szCs w:val="24"/>
          <w:lang w:val="mk-MK"/>
        </w:rPr>
      </w:pPr>
      <w:r w:rsidRPr="00F030C6">
        <w:rPr>
          <w:rFonts w:ascii="Arial" w:hAnsi="Arial" w:cs="Arial"/>
          <w:sz w:val="24"/>
          <w:szCs w:val="24"/>
          <w:lang w:val="mk-MK"/>
        </w:rPr>
        <w:t>0</w:t>
      </w:r>
      <w:r w:rsidRPr="00F030C6">
        <w:rPr>
          <w:rFonts w:ascii="Arial" w:hAnsi="Arial" w:cs="Arial"/>
          <w:sz w:val="24"/>
          <w:szCs w:val="24"/>
        </w:rPr>
        <w:t>5.</w:t>
      </w:r>
      <w:r w:rsidRPr="00F030C6">
        <w:rPr>
          <w:rFonts w:ascii="Arial" w:hAnsi="Arial" w:cs="Arial"/>
          <w:sz w:val="24"/>
          <w:szCs w:val="24"/>
          <w:lang w:val="mk-MK"/>
        </w:rPr>
        <w:t>“Три празника празнуваме“</w:t>
      </w:r>
      <w:r>
        <w:rPr>
          <w:rFonts w:ascii="Arial" w:hAnsi="Arial" w:cs="Arial"/>
          <w:sz w:val="24"/>
          <w:szCs w:val="24"/>
        </w:rPr>
        <w:t>-</w:t>
      </w:r>
      <w:r w:rsidRPr="00F030C6">
        <w:rPr>
          <w:rFonts w:ascii="Arial" w:hAnsi="Arial" w:cs="Arial"/>
          <w:sz w:val="24"/>
          <w:szCs w:val="24"/>
          <w:lang w:val="mk-MK"/>
        </w:rPr>
        <w:t>одбележување на верските празници Коледе,  Бадник и Божиќ</w:t>
      </w:r>
    </w:p>
    <w:p w14:paraId="19BACF9B" w14:textId="77777777" w:rsidR="00AE7BAD" w:rsidRPr="00F030C6" w:rsidRDefault="00AE7BAD" w:rsidP="00AE7BAD">
      <w:pPr>
        <w:pStyle w:val="ListParagraph"/>
        <w:numPr>
          <w:ilvl w:val="0"/>
          <w:numId w:val="3"/>
        </w:numPr>
        <w:rPr>
          <w:rFonts w:ascii="Arial" w:hAnsi="Arial" w:cs="Arial"/>
          <w:sz w:val="24"/>
          <w:szCs w:val="24"/>
          <w:lang w:val="mk-MK"/>
        </w:rPr>
      </w:pPr>
      <w:r w:rsidRPr="00F030C6">
        <w:rPr>
          <w:rFonts w:ascii="Arial" w:hAnsi="Arial" w:cs="Arial"/>
          <w:sz w:val="24"/>
          <w:szCs w:val="24"/>
        </w:rPr>
        <w:t>09.</w:t>
      </w:r>
      <w:r w:rsidRPr="00F030C6">
        <w:rPr>
          <w:rFonts w:ascii="Arial" w:hAnsi="Arial" w:cs="Arial"/>
          <w:sz w:val="24"/>
          <w:szCs w:val="24"/>
          <w:lang w:val="mk-MK"/>
        </w:rPr>
        <w:t>„ Искажи ја твојат</w:t>
      </w:r>
      <w:r>
        <w:rPr>
          <w:rFonts w:ascii="Arial" w:hAnsi="Arial" w:cs="Arial"/>
          <w:sz w:val="24"/>
          <w:szCs w:val="24"/>
          <w:lang w:val="mk-MK"/>
        </w:rPr>
        <w:t>а благодарност“-</w:t>
      </w:r>
      <w:r>
        <w:rPr>
          <w:rFonts w:ascii="Arial" w:hAnsi="Arial" w:cs="Arial"/>
          <w:sz w:val="24"/>
          <w:szCs w:val="24"/>
        </w:rPr>
        <w:t xml:space="preserve"> </w:t>
      </w:r>
      <w:r>
        <w:rPr>
          <w:rFonts w:ascii="Arial" w:hAnsi="Arial" w:cs="Arial"/>
          <w:sz w:val="24"/>
          <w:szCs w:val="24"/>
          <w:lang w:val="mk-MK"/>
        </w:rPr>
        <w:t>ден</w:t>
      </w:r>
      <w:r w:rsidRPr="00F030C6">
        <w:rPr>
          <w:rFonts w:ascii="Arial" w:hAnsi="Arial" w:cs="Arial"/>
          <w:sz w:val="24"/>
          <w:szCs w:val="24"/>
          <w:lang w:val="mk-MK"/>
        </w:rPr>
        <w:t xml:space="preserve"> на благодарноста-11 јануари</w:t>
      </w:r>
    </w:p>
    <w:p w14:paraId="2EBB27E7" w14:textId="77777777" w:rsidR="00AE7BAD" w:rsidRPr="00F030C6" w:rsidRDefault="00AE7BAD" w:rsidP="00AE7BAD">
      <w:pPr>
        <w:pStyle w:val="ListParagraph"/>
        <w:numPr>
          <w:ilvl w:val="0"/>
          <w:numId w:val="3"/>
        </w:numPr>
        <w:rPr>
          <w:rFonts w:ascii="Arial" w:hAnsi="Arial" w:cs="Arial"/>
          <w:sz w:val="24"/>
          <w:szCs w:val="24"/>
          <w:lang w:val="mk-MK"/>
        </w:rPr>
      </w:pPr>
      <w:r w:rsidRPr="00F030C6">
        <w:rPr>
          <w:rFonts w:ascii="Arial" w:hAnsi="Arial" w:cs="Arial"/>
          <w:sz w:val="24"/>
          <w:szCs w:val="24"/>
          <w:lang w:val="mk-MK"/>
        </w:rPr>
        <w:t>14</w:t>
      </w:r>
      <w:r w:rsidRPr="00F030C6">
        <w:rPr>
          <w:rFonts w:ascii="Arial" w:hAnsi="Arial" w:cs="Arial"/>
          <w:sz w:val="24"/>
          <w:szCs w:val="24"/>
        </w:rPr>
        <w:t>.</w:t>
      </w:r>
      <w:r w:rsidRPr="00F030C6">
        <w:rPr>
          <w:rFonts w:ascii="Arial" w:hAnsi="Arial" w:cs="Arial"/>
          <w:sz w:val="24"/>
          <w:szCs w:val="24"/>
          <w:lang w:val="mk-MK"/>
        </w:rPr>
        <w:t xml:space="preserve"> „Каде е паричката“-одбележување на празникот Василица</w:t>
      </w:r>
    </w:p>
    <w:p w14:paraId="5CF6A467" w14:textId="77777777" w:rsidR="00AE7BAD" w:rsidRPr="00F030C6" w:rsidRDefault="00AE7BAD" w:rsidP="00AE7BAD">
      <w:pPr>
        <w:pStyle w:val="ListParagraph"/>
        <w:numPr>
          <w:ilvl w:val="0"/>
          <w:numId w:val="3"/>
        </w:numPr>
        <w:rPr>
          <w:rFonts w:ascii="Arial" w:hAnsi="Arial" w:cs="Arial"/>
          <w:sz w:val="24"/>
          <w:szCs w:val="24"/>
          <w:lang w:val="mk-MK"/>
        </w:rPr>
      </w:pPr>
      <w:r w:rsidRPr="00F030C6">
        <w:rPr>
          <w:rFonts w:ascii="Arial" w:hAnsi="Arial" w:cs="Arial"/>
          <w:sz w:val="24"/>
          <w:szCs w:val="24"/>
        </w:rPr>
        <w:t xml:space="preserve">19. </w:t>
      </w:r>
      <w:r w:rsidRPr="00F030C6">
        <w:rPr>
          <w:rFonts w:ascii="Arial" w:hAnsi="Arial" w:cs="Arial"/>
          <w:sz w:val="24"/>
          <w:szCs w:val="24"/>
          <w:lang w:val="mk-MK"/>
        </w:rPr>
        <w:t>„Нашиот  другар Снешко“</w:t>
      </w:r>
      <w:r w:rsidRPr="00F030C6">
        <w:rPr>
          <w:rFonts w:ascii="Arial" w:hAnsi="Arial" w:cs="Arial"/>
          <w:sz w:val="24"/>
          <w:szCs w:val="24"/>
        </w:rPr>
        <w:t>-</w:t>
      </w:r>
      <w:r w:rsidRPr="00F030C6">
        <w:rPr>
          <w:rFonts w:ascii="Arial" w:hAnsi="Arial" w:cs="Arial"/>
          <w:sz w:val="24"/>
          <w:szCs w:val="24"/>
          <w:lang w:val="mk-MK"/>
        </w:rPr>
        <w:t xml:space="preserve"> светски  ден на Снешкото-18 јануари</w:t>
      </w:r>
    </w:p>
    <w:p w14:paraId="7D0DFB4D" w14:textId="77777777" w:rsidR="00AE7BAD" w:rsidRPr="00F030C6" w:rsidRDefault="00AE7BAD" w:rsidP="00AE7BAD">
      <w:pPr>
        <w:pStyle w:val="ListParagraph"/>
        <w:numPr>
          <w:ilvl w:val="0"/>
          <w:numId w:val="3"/>
        </w:numPr>
        <w:rPr>
          <w:rFonts w:ascii="Arial" w:hAnsi="Arial" w:cs="Arial"/>
          <w:sz w:val="24"/>
          <w:szCs w:val="24"/>
          <w:lang w:val="mk-MK"/>
        </w:rPr>
      </w:pPr>
      <w:r w:rsidRPr="00F030C6">
        <w:rPr>
          <w:rFonts w:ascii="Arial" w:hAnsi="Arial" w:cs="Arial"/>
          <w:sz w:val="24"/>
          <w:szCs w:val="24"/>
          <w:lang w:val="mk-MK"/>
        </w:rPr>
        <w:t>21 Јануари – „ Ајде да се гушнеме“-светски</w:t>
      </w:r>
      <w:r w:rsidRPr="00F030C6">
        <w:rPr>
          <w:rFonts w:ascii="Arial" w:hAnsi="Arial" w:cs="Arial"/>
          <w:sz w:val="24"/>
          <w:szCs w:val="24"/>
        </w:rPr>
        <w:t xml:space="preserve"> </w:t>
      </w:r>
      <w:r w:rsidRPr="00F030C6">
        <w:rPr>
          <w:rFonts w:ascii="Arial" w:hAnsi="Arial" w:cs="Arial"/>
          <w:sz w:val="24"/>
          <w:szCs w:val="24"/>
          <w:lang w:val="mk-MK"/>
        </w:rPr>
        <w:t>ден на гушкањето</w:t>
      </w:r>
    </w:p>
    <w:p w14:paraId="1C6EAACB" w14:textId="77777777" w:rsidR="00AE7BAD" w:rsidRPr="00F030C6" w:rsidRDefault="00AE7BAD" w:rsidP="00AE7BAD">
      <w:pPr>
        <w:pStyle w:val="ListParagraph"/>
        <w:rPr>
          <w:rFonts w:ascii="Arial" w:hAnsi="Arial" w:cs="Arial"/>
          <w:sz w:val="24"/>
          <w:szCs w:val="24"/>
          <w:lang w:val="mk-MK"/>
        </w:rPr>
      </w:pPr>
    </w:p>
    <w:p w14:paraId="5C9ADDEC" w14:textId="77777777" w:rsidR="00AE7BAD" w:rsidRPr="00F030C6" w:rsidRDefault="00AE7BAD" w:rsidP="00AE7BAD">
      <w:pPr>
        <w:rPr>
          <w:rFonts w:ascii="Arial" w:hAnsi="Arial" w:cs="Arial"/>
          <w:b/>
          <w:sz w:val="24"/>
          <w:szCs w:val="24"/>
          <w:u w:val="single"/>
          <w:lang w:val="mk-MK"/>
        </w:rPr>
      </w:pPr>
      <w:r w:rsidRPr="00F030C6">
        <w:rPr>
          <w:rFonts w:ascii="Arial" w:hAnsi="Arial" w:cs="Arial"/>
          <w:b/>
          <w:sz w:val="24"/>
          <w:szCs w:val="24"/>
          <w:u w:val="single"/>
          <w:lang w:val="mk-MK"/>
        </w:rPr>
        <w:t>ФЕВРУАРИ</w:t>
      </w:r>
    </w:p>
    <w:p w14:paraId="3C409F12" w14:textId="77777777" w:rsidR="00AE7BAD" w:rsidRPr="00F030C6" w:rsidRDefault="00AE7BAD" w:rsidP="00AE7BAD">
      <w:pPr>
        <w:pStyle w:val="ListParagraph"/>
        <w:numPr>
          <w:ilvl w:val="0"/>
          <w:numId w:val="4"/>
        </w:numPr>
        <w:rPr>
          <w:rFonts w:ascii="Arial" w:hAnsi="Arial" w:cs="Arial"/>
          <w:sz w:val="24"/>
          <w:szCs w:val="24"/>
          <w:lang w:val="mk-MK"/>
        </w:rPr>
      </w:pPr>
      <w:r w:rsidRPr="00F030C6">
        <w:rPr>
          <w:rFonts w:ascii="Arial" w:hAnsi="Arial" w:cs="Arial"/>
          <w:sz w:val="24"/>
          <w:szCs w:val="24"/>
          <w:lang w:val="mk-MK"/>
        </w:rPr>
        <w:t>11</w:t>
      </w:r>
      <w:r w:rsidRPr="00F030C6">
        <w:rPr>
          <w:rFonts w:ascii="Arial" w:hAnsi="Arial" w:cs="Arial"/>
          <w:sz w:val="24"/>
          <w:szCs w:val="24"/>
        </w:rPr>
        <w:t>.</w:t>
      </w:r>
      <w:r w:rsidRPr="00F030C6">
        <w:rPr>
          <w:rFonts w:ascii="Arial" w:hAnsi="Arial" w:cs="Arial"/>
          <w:sz w:val="24"/>
          <w:szCs w:val="24"/>
          <w:lang w:val="mk-MK"/>
        </w:rPr>
        <w:t>„Сите да се здрави“- ден на болните лица</w:t>
      </w:r>
    </w:p>
    <w:p w14:paraId="16234471" w14:textId="77777777" w:rsidR="00AE7BAD" w:rsidRDefault="00AE7BAD" w:rsidP="00AE7BAD">
      <w:pPr>
        <w:pStyle w:val="ListParagraph"/>
        <w:numPr>
          <w:ilvl w:val="0"/>
          <w:numId w:val="4"/>
        </w:numPr>
        <w:rPr>
          <w:rFonts w:ascii="Arial" w:hAnsi="Arial" w:cs="Arial"/>
          <w:sz w:val="24"/>
          <w:szCs w:val="24"/>
          <w:lang w:val="mk-MK"/>
        </w:rPr>
      </w:pPr>
      <w:r w:rsidRPr="00F030C6">
        <w:rPr>
          <w:rFonts w:ascii="Arial" w:hAnsi="Arial" w:cs="Arial"/>
          <w:sz w:val="24"/>
          <w:szCs w:val="24"/>
          <w:lang w:val="mk-MK"/>
        </w:rPr>
        <w:t>1</w:t>
      </w:r>
      <w:r w:rsidRPr="00F030C6">
        <w:rPr>
          <w:rFonts w:ascii="Arial" w:hAnsi="Arial" w:cs="Arial"/>
          <w:sz w:val="24"/>
          <w:szCs w:val="24"/>
        </w:rPr>
        <w:t>3.</w:t>
      </w:r>
      <w:r w:rsidRPr="00F030C6">
        <w:rPr>
          <w:rFonts w:ascii="Arial" w:hAnsi="Arial" w:cs="Arial"/>
          <w:sz w:val="24"/>
          <w:szCs w:val="24"/>
          <w:lang w:val="mk-MK"/>
        </w:rPr>
        <w:t>„Штеди ја енергијата“</w:t>
      </w:r>
      <w:r w:rsidRPr="00F030C6">
        <w:rPr>
          <w:rFonts w:ascii="Arial" w:hAnsi="Arial" w:cs="Arial"/>
          <w:sz w:val="24"/>
          <w:szCs w:val="24"/>
        </w:rPr>
        <w:t xml:space="preserve">- </w:t>
      </w:r>
      <w:r w:rsidRPr="00F030C6">
        <w:rPr>
          <w:rFonts w:ascii="Arial" w:hAnsi="Arial" w:cs="Arial"/>
          <w:sz w:val="24"/>
          <w:szCs w:val="24"/>
          <w:lang w:val="mk-MK"/>
        </w:rPr>
        <w:t>светски ден за зачувување на енергијата</w:t>
      </w:r>
      <w:r w:rsidRPr="00F030C6">
        <w:rPr>
          <w:rFonts w:ascii="Arial" w:hAnsi="Arial" w:cs="Arial"/>
          <w:sz w:val="24"/>
          <w:szCs w:val="24"/>
        </w:rPr>
        <w:t xml:space="preserve"> </w:t>
      </w:r>
    </w:p>
    <w:p w14:paraId="620560CA" w14:textId="77777777" w:rsidR="00AE7BAD" w:rsidRPr="001D1E39" w:rsidRDefault="00AE7BAD" w:rsidP="00AE7BAD">
      <w:pPr>
        <w:pStyle w:val="ListParagraph"/>
        <w:numPr>
          <w:ilvl w:val="0"/>
          <w:numId w:val="4"/>
        </w:numPr>
        <w:rPr>
          <w:rFonts w:ascii="Arial" w:hAnsi="Arial" w:cs="Arial"/>
          <w:sz w:val="24"/>
          <w:szCs w:val="24"/>
          <w:lang w:val="mk-MK"/>
        </w:rPr>
      </w:pPr>
      <w:r w:rsidRPr="00DA68CB">
        <w:rPr>
          <w:rFonts w:ascii="Arial" w:hAnsi="Arial" w:cs="Arial"/>
          <w:sz w:val="24"/>
          <w:szCs w:val="24"/>
          <w:lang w:val="mk-MK"/>
        </w:rPr>
        <w:t>19. февруари –„ Биди добро дете“-  светски ден на добрината</w:t>
      </w:r>
    </w:p>
    <w:p w14:paraId="035F1900" w14:textId="77777777" w:rsidR="00AE7BAD" w:rsidRPr="00405C06" w:rsidRDefault="00AE7BAD" w:rsidP="00AE7BAD">
      <w:pPr>
        <w:rPr>
          <w:rFonts w:ascii="Arial" w:hAnsi="Arial" w:cs="Arial"/>
          <w:b/>
          <w:sz w:val="24"/>
          <w:szCs w:val="24"/>
          <w:u w:val="single"/>
          <w:lang w:val="mk-MK"/>
        </w:rPr>
      </w:pPr>
      <w:r w:rsidRPr="00405C06">
        <w:rPr>
          <w:rFonts w:ascii="Arial" w:hAnsi="Arial" w:cs="Arial"/>
          <w:b/>
          <w:sz w:val="24"/>
          <w:szCs w:val="24"/>
          <w:u w:val="single"/>
          <w:lang w:val="mk-MK"/>
        </w:rPr>
        <w:t>МАРТ</w:t>
      </w:r>
    </w:p>
    <w:p w14:paraId="724ED2E3" w14:textId="77777777" w:rsidR="00AE7BAD" w:rsidRPr="00405C06" w:rsidRDefault="00AE7BAD" w:rsidP="00AE7BAD">
      <w:pPr>
        <w:pStyle w:val="ListParagraph"/>
        <w:numPr>
          <w:ilvl w:val="0"/>
          <w:numId w:val="10"/>
        </w:numPr>
        <w:rPr>
          <w:rFonts w:ascii="Arial" w:hAnsi="Arial" w:cs="Arial"/>
          <w:sz w:val="24"/>
          <w:szCs w:val="24"/>
          <w:lang w:val="mk-MK"/>
        </w:rPr>
      </w:pPr>
      <w:r w:rsidRPr="00405C06">
        <w:rPr>
          <w:rFonts w:ascii="Arial" w:hAnsi="Arial" w:cs="Arial"/>
          <w:sz w:val="24"/>
          <w:szCs w:val="24"/>
          <w:lang w:val="mk-MK"/>
        </w:rPr>
        <w:t>0</w:t>
      </w:r>
      <w:r w:rsidRPr="00405C06">
        <w:rPr>
          <w:rFonts w:ascii="Arial" w:hAnsi="Arial" w:cs="Arial"/>
          <w:sz w:val="24"/>
          <w:szCs w:val="24"/>
        </w:rPr>
        <w:t>2</w:t>
      </w:r>
      <w:r w:rsidRPr="00405C06">
        <w:rPr>
          <w:rFonts w:ascii="Arial" w:hAnsi="Arial" w:cs="Arial"/>
          <w:sz w:val="24"/>
          <w:szCs w:val="24"/>
          <w:lang w:val="mk-MK"/>
        </w:rPr>
        <w:t>.</w:t>
      </w:r>
      <w:r w:rsidRPr="00405C06">
        <w:rPr>
          <w:rFonts w:ascii="Arial" w:hAnsi="Arial" w:cs="Arial"/>
          <w:sz w:val="24"/>
          <w:szCs w:val="24"/>
        </w:rPr>
        <w:t xml:space="preserve"> </w:t>
      </w:r>
      <w:r w:rsidRPr="00405C06">
        <w:rPr>
          <w:rFonts w:ascii="Arial" w:hAnsi="Arial" w:cs="Arial"/>
          <w:sz w:val="24"/>
          <w:szCs w:val="24"/>
          <w:lang w:val="mk-MK"/>
        </w:rPr>
        <w:t xml:space="preserve">„Книгата,мојот најдобар пријател“-одбележување на светскиот ден на книгата </w:t>
      </w:r>
    </w:p>
    <w:p w14:paraId="54FD5004" w14:textId="77777777" w:rsidR="00AE7BAD" w:rsidRPr="00405C06" w:rsidRDefault="00AE7BAD" w:rsidP="00AE7BAD">
      <w:pPr>
        <w:pStyle w:val="ListParagraph"/>
        <w:numPr>
          <w:ilvl w:val="0"/>
          <w:numId w:val="5"/>
        </w:numPr>
        <w:rPr>
          <w:rFonts w:ascii="Arial" w:hAnsi="Arial" w:cs="Arial"/>
          <w:sz w:val="24"/>
          <w:szCs w:val="24"/>
          <w:lang w:val="mk-MK"/>
        </w:rPr>
      </w:pPr>
      <w:r w:rsidRPr="00405C06">
        <w:rPr>
          <w:rFonts w:ascii="Arial" w:hAnsi="Arial" w:cs="Arial"/>
          <w:sz w:val="24"/>
          <w:szCs w:val="24"/>
        </w:rPr>
        <w:t>06.</w:t>
      </w:r>
      <w:r w:rsidRPr="00405C06">
        <w:rPr>
          <w:rFonts w:ascii="Arial" w:hAnsi="Arial" w:cs="Arial"/>
          <w:sz w:val="24"/>
          <w:szCs w:val="24"/>
          <w:lang w:val="mk-MK"/>
        </w:rPr>
        <w:t xml:space="preserve"> „Честит празник мила мамо“- одбележување на денот  на жената</w:t>
      </w:r>
    </w:p>
    <w:p w14:paraId="14F3858B" w14:textId="77777777" w:rsidR="00AE7BAD" w:rsidRPr="00405C06" w:rsidRDefault="00AE7BAD" w:rsidP="00AE7BAD">
      <w:pPr>
        <w:pStyle w:val="ListParagraph"/>
        <w:numPr>
          <w:ilvl w:val="0"/>
          <w:numId w:val="5"/>
        </w:numPr>
        <w:rPr>
          <w:rFonts w:ascii="Arial" w:hAnsi="Arial" w:cs="Arial"/>
          <w:sz w:val="24"/>
          <w:szCs w:val="24"/>
          <w:lang w:val="mk-MK"/>
        </w:rPr>
      </w:pPr>
      <w:r>
        <w:rPr>
          <w:rFonts w:ascii="Arial" w:hAnsi="Arial" w:cs="Arial"/>
          <w:sz w:val="24"/>
          <w:szCs w:val="24"/>
          <w:lang w:val="mk-MK"/>
        </w:rPr>
        <w:t>18 .</w:t>
      </w:r>
      <w:r w:rsidRPr="00405C06">
        <w:rPr>
          <w:rFonts w:ascii="Arial" w:hAnsi="Arial" w:cs="Arial"/>
          <w:sz w:val="24"/>
          <w:szCs w:val="24"/>
          <w:lang w:val="mk-MK"/>
        </w:rPr>
        <w:t>„Раскажи ми приказна“ -одбележување на светски ден на раскажувањето</w:t>
      </w:r>
    </w:p>
    <w:p w14:paraId="5D56E209" w14:textId="77777777" w:rsidR="00AE7BAD" w:rsidRPr="00405C06" w:rsidRDefault="00AE7BAD" w:rsidP="00AE7BAD">
      <w:pPr>
        <w:pStyle w:val="ListParagraph"/>
        <w:numPr>
          <w:ilvl w:val="0"/>
          <w:numId w:val="5"/>
        </w:numPr>
        <w:rPr>
          <w:rFonts w:ascii="Arial" w:hAnsi="Arial" w:cs="Arial"/>
          <w:sz w:val="24"/>
          <w:szCs w:val="24"/>
          <w:lang w:val="mk-MK"/>
        </w:rPr>
      </w:pPr>
      <w:r>
        <w:rPr>
          <w:rFonts w:ascii="Arial" w:hAnsi="Arial" w:cs="Arial"/>
          <w:sz w:val="24"/>
          <w:szCs w:val="24"/>
          <w:lang w:val="mk-MK"/>
        </w:rPr>
        <w:t xml:space="preserve">20. </w:t>
      </w:r>
      <w:r w:rsidRPr="00405C06">
        <w:rPr>
          <w:rFonts w:ascii="Arial" w:hAnsi="Arial" w:cs="Arial"/>
          <w:sz w:val="24"/>
          <w:szCs w:val="24"/>
          <w:lang w:val="mk-MK"/>
        </w:rPr>
        <w:t>„Јас сум среќно дете“- одбележување на светскиот ден на среќата</w:t>
      </w:r>
      <w:r w:rsidRPr="00405C06">
        <w:rPr>
          <w:rFonts w:ascii="Arial" w:hAnsi="Arial" w:cs="Arial"/>
          <w:sz w:val="24"/>
          <w:szCs w:val="24"/>
        </w:rPr>
        <w:t xml:space="preserve"> / </w:t>
      </w:r>
      <w:r w:rsidRPr="00405C06">
        <w:rPr>
          <w:rFonts w:ascii="Arial" w:hAnsi="Arial" w:cs="Arial"/>
          <w:sz w:val="24"/>
          <w:szCs w:val="24"/>
          <w:lang w:val="mk-MK"/>
        </w:rPr>
        <w:t>„Пролетта ја славиме “-дочек на пролетта</w:t>
      </w:r>
    </w:p>
    <w:p w14:paraId="692A6A7A" w14:textId="77777777" w:rsidR="00AE7BAD" w:rsidRPr="00AE7BAD" w:rsidRDefault="00AE7BAD" w:rsidP="00AE7BAD">
      <w:pPr>
        <w:pStyle w:val="ListParagraph"/>
        <w:numPr>
          <w:ilvl w:val="0"/>
          <w:numId w:val="5"/>
        </w:numPr>
        <w:rPr>
          <w:rFonts w:ascii="Arial" w:hAnsi="Arial" w:cs="Arial"/>
          <w:sz w:val="24"/>
          <w:szCs w:val="24"/>
          <w:lang w:val="mk-MK"/>
        </w:rPr>
      </w:pPr>
      <w:r w:rsidRPr="00405C06">
        <w:rPr>
          <w:rFonts w:ascii="Arial" w:hAnsi="Arial" w:cs="Arial"/>
          <w:sz w:val="24"/>
          <w:szCs w:val="24"/>
          <w:lang w:val="mk-MK"/>
        </w:rPr>
        <w:t>27</w:t>
      </w:r>
      <w:r>
        <w:rPr>
          <w:rFonts w:ascii="Arial" w:hAnsi="Arial" w:cs="Arial"/>
          <w:sz w:val="24"/>
          <w:szCs w:val="24"/>
          <w:lang w:val="mk-MK"/>
        </w:rPr>
        <w:t>.</w:t>
      </w:r>
      <w:r w:rsidRPr="00405C06">
        <w:rPr>
          <w:rFonts w:ascii="Arial" w:hAnsi="Arial" w:cs="Arial"/>
          <w:sz w:val="24"/>
          <w:szCs w:val="24"/>
          <w:lang w:val="mk-MK"/>
        </w:rPr>
        <w:t>„На театар “-</w:t>
      </w:r>
      <w:r w:rsidRPr="00405C06">
        <w:rPr>
          <w:rFonts w:ascii="Arial" w:hAnsi="Arial" w:cs="Arial"/>
          <w:sz w:val="24"/>
          <w:szCs w:val="24"/>
        </w:rPr>
        <w:t xml:space="preserve"> </w:t>
      </w:r>
      <w:r w:rsidRPr="00405C06">
        <w:rPr>
          <w:rFonts w:ascii="Arial" w:hAnsi="Arial" w:cs="Arial"/>
          <w:sz w:val="24"/>
          <w:szCs w:val="24"/>
          <w:lang w:val="mk-MK"/>
        </w:rPr>
        <w:t>одбележување на светскиот ден на театарот</w:t>
      </w:r>
    </w:p>
    <w:p w14:paraId="1B43CA27" w14:textId="77777777" w:rsidR="00AE7BAD" w:rsidRPr="00405C06" w:rsidRDefault="00AE7BAD" w:rsidP="00AE7BAD">
      <w:pPr>
        <w:rPr>
          <w:rFonts w:ascii="Arial" w:hAnsi="Arial" w:cs="Arial"/>
          <w:b/>
          <w:sz w:val="24"/>
          <w:szCs w:val="24"/>
          <w:u w:val="single"/>
          <w:lang w:val="mk-MK"/>
        </w:rPr>
      </w:pPr>
      <w:r w:rsidRPr="00405C06">
        <w:rPr>
          <w:rFonts w:ascii="Arial" w:hAnsi="Arial" w:cs="Arial"/>
          <w:b/>
          <w:sz w:val="24"/>
          <w:szCs w:val="24"/>
          <w:u w:val="single"/>
          <w:lang w:val="mk-MK"/>
        </w:rPr>
        <w:t>АПРИЛ</w:t>
      </w:r>
    </w:p>
    <w:p w14:paraId="12AEE900" w14:textId="77777777" w:rsidR="00AE7BAD" w:rsidRPr="00405C06" w:rsidRDefault="00AE7BAD" w:rsidP="00271F91">
      <w:pPr>
        <w:pStyle w:val="ListParagraph"/>
        <w:numPr>
          <w:ilvl w:val="0"/>
          <w:numId w:val="37"/>
        </w:numPr>
        <w:rPr>
          <w:rFonts w:ascii="Arial" w:hAnsi="Arial" w:cs="Arial"/>
          <w:sz w:val="24"/>
          <w:szCs w:val="24"/>
          <w:lang w:val="mk-MK"/>
        </w:rPr>
      </w:pPr>
      <w:r w:rsidRPr="00405C06">
        <w:rPr>
          <w:rFonts w:ascii="Arial" w:hAnsi="Arial" w:cs="Arial"/>
          <w:sz w:val="24"/>
          <w:szCs w:val="24"/>
          <w:lang w:val="mk-MK"/>
        </w:rPr>
        <w:t>0</w:t>
      </w:r>
      <w:r>
        <w:rPr>
          <w:rFonts w:ascii="Arial" w:hAnsi="Arial" w:cs="Arial"/>
          <w:sz w:val="24"/>
          <w:szCs w:val="24"/>
          <w:lang w:val="mk-MK"/>
        </w:rPr>
        <w:t xml:space="preserve">1. </w:t>
      </w:r>
      <w:r w:rsidRPr="00405C06">
        <w:rPr>
          <w:rFonts w:ascii="Arial" w:hAnsi="Arial" w:cs="Arial"/>
          <w:sz w:val="24"/>
          <w:szCs w:val="24"/>
          <w:lang w:val="mk-MK"/>
        </w:rPr>
        <w:t>„Априли-ли-ли“-маскембал по повод денот на шегата</w:t>
      </w:r>
    </w:p>
    <w:p w14:paraId="5B2D6CA1" w14:textId="77777777" w:rsidR="00AE7BAD" w:rsidRPr="00405C06" w:rsidRDefault="00AE7BAD" w:rsidP="00271F91">
      <w:pPr>
        <w:pStyle w:val="ListParagraph"/>
        <w:numPr>
          <w:ilvl w:val="0"/>
          <w:numId w:val="37"/>
        </w:numPr>
        <w:rPr>
          <w:rFonts w:ascii="Arial" w:hAnsi="Arial" w:cs="Arial"/>
          <w:sz w:val="24"/>
          <w:szCs w:val="24"/>
          <w:lang w:val="mk-MK"/>
        </w:rPr>
      </w:pPr>
      <w:r w:rsidRPr="00405C06">
        <w:rPr>
          <w:rFonts w:ascii="Arial" w:hAnsi="Arial" w:cs="Arial"/>
          <w:sz w:val="24"/>
          <w:szCs w:val="24"/>
          <w:lang w:val="mk-MK"/>
        </w:rPr>
        <w:t xml:space="preserve">02 </w:t>
      </w:r>
      <w:r>
        <w:rPr>
          <w:rFonts w:ascii="Arial" w:hAnsi="Arial" w:cs="Arial"/>
          <w:sz w:val="24"/>
          <w:szCs w:val="24"/>
          <w:lang w:val="mk-MK"/>
        </w:rPr>
        <w:t>. С</w:t>
      </w:r>
      <w:r w:rsidRPr="00405C06">
        <w:rPr>
          <w:rFonts w:ascii="Arial" w:hAnsi="Arial" w:cs="Arial"/>
          <w:sz w:val="24"/>
          <w:szCs w:val="24"/>
          <w:lang w:val="mk-MK"/>
        </w:rPr>
        <w:t>ветскиот ден на литературата за деца</w:t>
      </w:r>
    </w:p>
    <w:p w14:paraId="78AD4F33" w14:textId="77777777" w:rsidR="00AE7BAD" w:rsidRPr="00405C06" w:rsidRDefault="00AE7BAD" w:rsidP="00271F91">
      <w:pPr>
        <w:pStyle w:val="ListParagraph"/>
        <w:numPr>
          <w:ilvl w:val="0"/>
          <w:numId w:val="37"/>
        </w:numPr>
        <w:rPr>
          <w:rFonts w:ascii="Arial" w:hAnsi="Arial" w:cs="Arial"/>
          <w:sz w:val="24"/>
          <w:szCs w:val="24"/>
          <w:lang w:val="mk-MK"/>
        </w:rPr>
      </w:pPr>
      <w:r w:rsidRPr="00405C06">
        <w:rPr>
          <w:rFonts w:ascii="Arial" w:hAnsi="Arial" w:cs="Arial"/>
          <w:sz w:val="24"/>
          <w:szCs w:val="24"/>
          <w:lang w:val="mk-MK"/>
        </w:rPr>
        <w:t>07.„Се грижам за моето здравје“-</w:t>
      </w:r>
      <w:r>
        <w:rPr>
          <w:rFonts w:ascii="Arial" w:hAnsi="Arial" w:cs="Arial"/>
          <w:sz w:val="24"/>
          <w:szCs w:val="24"/>
          <w:lang w:val="mk-MK"/>
        </w:rPr>
        <w:t xml:space="preserve"> светски </w:t>
      </w:r>
      <w:r w:rsidRPr="00405C06">
        <w:rPr>
          <w:rFonts w:ascii="Arial" w:hAnsi="Arial" w:cs="Arial"/>
          <w:sz w:val="24"/>
          <w:szCs w:val="24"/>
          <w:lang w:val="mk-MK"/>
        </w:rPr>
        <w:t xml:space="preserve">ден на здравјето </w:t>
      </w:r>
    </w:p>
    <w:p w14:paraId="2BC45B41" w14:textId="77777777" w:rsidR="00AE7BAD" w:rsidRPr="00DA68CB" w:rsidRDefault="00AE7BAD" w:rsidP="00271F91">
      <w:pPr>
        <w:pStyle w:val="ListParagraph"/>
        <w:numPr>
          <w:ilvl w:val="0"/>
          <w:numId w:val="37"/>
        </w:numPr>
        <w:rPr>
          <w:rFonts w:ascii="Arial" w:hAnsi="Arial" w:cs="Arial"/>
          <w:sz w:val="24"/>
          <w:szCs w:val="24"/>
          <w:lang w:val="mk-MK"/>
        </w:rPr>
      </w:pPr>
      <w:r w:rsidRPr="00DA68CB">
        <w:rPr>
          <w:rFonts w:ascii="Arial" w:hAnsi="Arial" w:cs="Arial"/>
          <w:sz w:val="24"/>
          <w:szCs w:val="24"/>
        </w:rPr>
        <w:t>09.</w:t>
      </w:r>
      <w:r w:rsidRPr="00DA68CB">
        <w:rPr>
          <w:rFonts w:ascii="Arial" w:hAnsi="Arial" w:cs="Arial"/>
          <w:sz w:val="24"/>
          <w:szCs w:val="24"/>
          <w:lang w:val="mk-MK"/>
        </w:rPr>
        <w:t>-</w:t>
      </w:r>
      <w:r>
        <w:rPr>
          <w:rFonts w:ascii="Arial" w:hAnsi="Arial" w:cs="Arial"/>
          <w:sz w:val="24"/>
          <w:szCs w:val="24"/>
          <w:lang w:val="mk-MK"/>
        </w:rPr>
        <w:t xml:space="preserve"> </w:t>
      </w:r>
      <w:r w:rsidRPr="00DA68CB">
        <w:rPr>
          <w:rFonts w:ascii="Arial" w:hAnsi="Arial" w:cs="Arial"/>
          <w:sz w:val="24"/>
          <w:szCs w:val="24"/>
          <w:lang w:val="mk-MK"/>
        </w:rPr>
        <w:t>1</w:t>
      </w:r>
      <w:r w:rsidRPr="00DA68CB">
        <w:rPr>
          <w:rFonts w:ascii="Arial" w:hAnsi="Arial" w:cs="Arial"/>
          <w:sz w:val="24"/>
          <w:szCs w:val="24"/>
        </w:rPr>
        <w:t>2</w:t>
      </w:r>
      <w:r>
        <w:rPr>
          <w:rFonts w:ascii="Arial" w:hAnsi="Arial" w:cs="Arial"/>
          <w:sz w:val="24"/>
          <w:szCs w:val="24"/>
        </w:rPr>
        <w:t>.</w:t>
      </w:r>
      <w:r>
        <w:rPr>
          <w:rFonts w:ascii="Arial" w:hAnsi="Arial" w:cs="Arial"/>
          <w:sz w:val="24"/>
          <w:szCs w:val="24"/>
          <w:lang w:val="mk-MK"/>
        </w:rPr>
        <w:t xml:space="preserve"> </w:t>
      </w:r>
      <w:r w:rsidRPr="00DA68CB">
        <w:rPr>
          <w:rFonts w:ascii="Arial" w:hAnsi="Arial" w:cs="Arial"/>
          <w:sz w:val="24"/>
          <w:szCs w:val="24"/>
          <w:lang w:val="mk-MK"/>
        </w:rPr>
        <w:t>„Велигденски празнувања“</w:t>
      </w:r>
    </w:p>
    <w:p w14:paraId="26ED8CAE" w14:textId="77777777" w:rsidR="00AE7BAD" w:rsidRPr="00405C06" w:rsidRDefault="00AE7BAD" w:rsidP="00271F91">
      <w:pPr>
        <w:pStyle w:val="ListParagraph"/>
        <w:numPr>
          <w:ilvl w:val="0"/>
          <w:numId w:val="37"/>
        </w:numPr>
        <w:rPr>
          <w:rFonts w:ascii="Arial" w:hAnsi="Arial" w:cs="Arial"/>
          <w:sz w:val="24"/>
          <w:szCs w:val="24"/>
          <w:lang w:val="mk-MK"/>
        </w:rPr>
      </w:pPr>
      <w:r w:rsidRPr="00405C06">
        <w:rPr>
          <w:rFonts w:ascii="Arial" w:hAnsi="Arial" w:cs="Arial"/>
          <w:sz w:val="24"/>
          <w:szCs w:val="24"/>
          <w:lang w:val="mk-MK"/>
        </w:rPr>
        <w:t>22</w:t>
      </w:r>
      <w:r>
        <w:rPr>
          <w:rFonts w:ascii="Arial" w:hAnsi="Arial" w:cs="Arial"/>
          <w:sz w:val="24"/>
          <w:szCs w:val="24"/>
          <w:lang w:val="mk-MK"/>
        </w:rPr>
        <w:t xml:space="preserve">. </w:t>
      </w:r>
      <w:r w:rsidRPr="00405C06">
        <w:rPr>
          <w:rFonts w:ascii="Arial" w:hAnsi="Arial" w:cs="Arial"/>
          <w:sz w:val="24"/>
          <w:szCs w:val="24"/>
          <w:lang w:val="mk-MK"/>
        </w:rPr>
        <w:t>„Ја сакам природата и се грижам за неа“-одбележување на Денот на планетата Земја</w:t>
      </w:r>
    </w:p>
    <w:p w14:paraId="023AAE4E" w14:textId="77777777" w:rsidR="00AE7BAD" w:rsidRPr="00AE7BAD" w:rsidRDefault="00AE7BAD" w:rsidP="00271F91">
      <w:pPr>
        <w:pStyle w:val="ListParagraph"/>
        <w:numPr>
          <w:ilvl w:val="0"/>
          <w:numId w:val="37"/>
        </w:numPr>
        <w:rPr>
          <w:rFonts w:ascii="Arial" w:hAnsi="Arial" w:cs="Arial"/>
          <w:sz w:val="24"/>
          <w:szCs w:val="24"/>
          <w:lang w:val="mk-MK"/>
        </w:rPr>
      </w:pPr>
      <w:r>
        <w:rPr>
          <w:rFonts w:ascii="Arial" w:hAnsi="Arial" w:cs="Arial"/>
          <w:sz w:val="24"/>
          <w:szCs w:val="24"/>
          <w:lang w:val="mk-MK"/>
        </w:rPr>
        <w:t>29.</w:t>
      </w:r>
      <w:r w:rsidRPr="00405C06">
        <w:rPr>
          <w:rFonts w:ascii="Arial" w:hAnsi="Arial" w:cs="Arial"/>
          <w:sz w:val="24"/>
          <w:szCs w:val="24"/>
          <w:lang w:val="mk-MK"/>
        </w:rPr>
        <w:t>„Танцувај со мене “- одбележување на денот на танцот</w:t>
      </w:r>
    </w:p>
    <w:p w14:paraId="203D9791" w14:textId="77777777" w:rsidR="00AE7BAD" w:rsidRPr="00F83246" w:rsidRDefault="00AE7BAD" w:rsidP="00AE7BAD">
      <w:pPr>
        <w:rPr>
          <w:rFonts w:ascii="Arial" w:hAnsi="Arial" w:cs="Arial"/>
          <w:b/>
          <w:sz w:val="24"/>
          <w:szCs w:val="24"/>
          <w:u w:val="single"/>
          <w:lang w:val="mk-MK"/>
        </w:rPr>
      </w:pPr>
      <w:r w:rsidRPr="00F83246">
        <w:rPr>
          <w:rFonts w:ascii="Arial" w:hAnsi="Arial" w:cs="Arial"/>
          <w:b/>
          <w:sz w:val="24"/>
          <w:szCs w:val="24"/>
          <w:u w:val="single"/>
          <w:lang w:val="mk-MK"/>
        </w:rPr>
        <w:t>МАЈ</w:t>
      </w:r>
    </w:p>
    <w:p w14:paraId="75EC561D" w14:textId="77777777" w:rsidR="00AE7BAD" w:rsidRPr="00F83246" w:rsidRDefault="00AE7BAD" w:rsidP="00271F91">
      <w:pPr>
        <w:pStyle w:val="ListParagraph"/>
        <w:numPr>
          <w:ilvl w:val="0"/>
          <w:numId w:val="36"/>
        </w:numPr>
        <w:rPr>
          <w:rFonts w:ascii="Arial" w:hAnsi="Arial" w:cs="Arial"/>
          <w:sz w:val="24"/>
          <w:szCs w:val="24"/>
          <w:lang w:val="mk-MK"/>
        </w:rPr>
      </w:pPr>
      <w:r w:rsidRPr="00F83246">
        <w:rPr>
          <w:rFonts w:ascii="Arial" w:hAnsi="Arial" w:cs="Arial"/>
          <w:sz w:val="24"/>
          <w:szCs w:val="24"/>
          <w:lang w:val="mk-MK"/>
        </w:rPr>
        <w:t>06. „Денот на цвеќето““-одбележување на празникот Ѓурѓовден</w:t>
      </w:r>
    </w:p>
    <w:p w14:paraId="06B08F79" w14:textId="77777777" w:rsidR="00AE7BAD" w:rsidRPr="00F83246" w:rsidRDefault="00AE7BAD" w:rsidP="00AE7BAD">
      <w:pPr>
        <w:pStyle w:val="ListParagraph"/>
        <w:numPr>
          <w:ilvl w:val="0"/>
          <w:numId w:val="6"/>
        </w:numPr>
        <w:rPr>
          <w:rFonts w:ascii="Arial" w:hAnsi="Arial" w:cs="Arial"/>
          <w:sz w:val="24"/>
          <w:szCs w:val="24"/>
          <w:lang w:val="mk-MK"/>
        </w:rPr>
      </w:pPr>
      <w:r w:rsidRPr="00F83246">
        <w:rPr>
          <w:rFonts w:ascii="Arial" w:hAnsi="Arial" w:cs="Arial"/>
          <w:sz w:val="24"/>
          <w:szCs w:val="24"/>
          <w:lang w:val="mk-MK"/>
        </w:rPr>
        <w:t>07.„ И јас сакам да бидам полицаец!“-</w:t>
      </w:r>
      <w:r>
        <w:rPr>
          <w:rFonts w:ascii="Arial" w:hAnsi="Arial" w:cs="Arial"/>
          <w:sz w:val="24"/>
          <w:szCs w:val="24"/>
          <w:lang w:val="mk-MK"/>
        </w:rPr>
        <w:t xml:space="preserve"> ден</w:t>
      </w:r>
      <w:r w:rsidRPr="00F83246">
        <w:rPr>
          <w:rFonts w:ascii="Arial" w:hAnsi="Arial" w:cs="Arial"/>
          <w:sz w:val="24"/>
          <w:szCs w:val="24"/>
          <w:lang w:val="mk-MK"/>
        </w:rPr>
        <w:t xml:space="preserve"> на полицијата</w:t>
      </w:r>
    </w:p>
    <w:p w14:paraId="3E7CCF07" w14:textId="77777777" w:rsidR="00AE7BAD" w:rsidRPr="00F83246" w:rsidRDefault="00AE7BAD" w:rsidP="00AE7BAD">
      <w:pPr>
        <w:pStyle w:val="ListParagraph"/>
        <w:numPr>
          <w:ilvl w:val="0"/>
          <w:numId w:val="6"/>
        </w:numPr>
        <w:rPr>
          <w:rFonts w:ascii="Arial" w:hAnsi="Arial" w:cs="Arial"/>
          <w:sz w:val="24"/>
          <w:szCs w:val="24"/>
          <w:lang w:val="mk-MK"/>
        </w:rPr>
      </w:pPr>
      <w:r w:rsidRPr="00F83246">
        <w:rPr>
          <w:rFonts w:ascii="Arial" w:hAnsi="Arial" w:cs="Arial"/>
          <w:sz w:val="24"/>
          <w:szCs w:val="24"/>
          <w:lang w:val="mk-MK"/>
        </w:rPr>
        <w:t>15. „ Ние сме среќно семејство!</w:t>
      </w:r>
      <w:r>
        <w:rPr>
          <w:rFonts w:ascii="Arial" w:hAnsi="Arial" w:cs="Arial"/>
          <w:sz w:val="24"/>
          <w:szCs w:val="24"/>
          <w:lang w:val="mk-MK"/>
        </w:rPr>
        <w:t xml:space="preserve">“- </w:t>
      </w:r>
      <w:r w:rsidRPr="00F83246">
        <w:rPr>
          <w:rFonts w:ascii="Arial" w:hAnsi="Arial" w:cs="Arial"/>
          <w:sz w:val="24"/>
          <w:szCs w:val="24"/>
          <w:lang w:val="mk-MK"/>
        </w:rPr>
        <w:t xml:space="preserve"> </w:t>
      </w:r>
      <w:r>
        <w:rPr>
          <w:rFonts w:ascii="Arial" w:hAnsi="Arial" w:cs="Arial"/>
          <w:sz w:val="24"/>
          <w:szCs w:val="24"/>
          <w:lang w:val="mk-MK"/>
        </w:rPr>
        <w:t>с</w:t>
      </w:r>
      <w:r w:rsidRPr="00F83246">
        <w:rPr>
          <w:rFonts w:ascii="Arial" w:hAnsi="Arial" w:cs="Arial"/>
          <w:sz w:val="24"/>
          <w:szCs w:val="24"/>
          <w:lang w:val="mk-MK"/>
        </w:rPr>
        <w:t>ветски ден на семејството</w:t>
      </w:r>
    </w:p>
    <w:p w14:paraId="551F109D" w14:textId="77777777" w:rsidR="00AE7BAD" w:rsidRPr="00F83246" w:rsidRDefault="00AE7BAD" w:rsidP="00AE7BAD">
      <w:pPr>
        <w:pStyle w:val="ListParagraph"/>
        <w:numPr>
          <w:ilvl w:val="0"/>
          <w:numId w:val="6"/>
        </w:numPr>
        <w:rPr>
          <w:rFonts w:ascii="Arial" w:hAnsi="Arial" w:cs="Arial"/>
          <w:sz w:val="24"/>
          <w:szCs w:val="24"/>
          <w:lang w:val="mk-MK"/>
        </w:rPr>
      </w:pPr>
      <w:r w:rsidRPr="00F83246">
        <w:rPr>
          <w:rFonts w:ascii="Arial" w:hAnsi="Arial" w:cs="Arial"/>
          <w:sz w:val="24"/>
          <w:szCs w:val="24"/>
          <w:lang w:val="mk-MK"/>
        </w:rPr>
        <w:t>20. „ Пожарникарот е храбар човек “-одбележување на денот на пожарникарите</w:t>
      </w:r>
    </w:p>
    <w:p w14:paraId="23CD4568" w14:textId="77777777" w:rsidR="00AE7BAD" w:rsidRPr="00F83246" w:rsidRDefault="00AE7BAD" w:rsidP="00AE7BAD">
      <w:pPr>
        <w:pStyle w:val="ListParagraph"/>
        <w:numPr>
          <w:ilvl w:val="0"/>
          <w:numId w:val="6"/>
        </w:numPr>
        <w:rPr>
          <w:rFonts w:ascii="Arial" w:hAnsi="Arial" w:cs="Arial"/>
          <w:sz w:val="24"/>
          <w:szCs w:val="24"/>
          <w:lang w:val="mk-MK"/>
        </w:rPr>
      </w:pPr>
      <w:r w:rsidRPr="00F83246">
        <w:rPr>
          <w:rFonts w:ascii="Arial" w:hAnsi="Arial" w:cs="Arial"/>
          <w:sz w:val="24"/>
          <w:szCs w:val="24"/>
          <w:lang w:val="mk-MK"/>
        </w:rPr>
        <w:t>26. „Градинке,за тебе пееме !“- Одбележување на патрониот празник на градинката</w:t>
      </w:r>
    </w:p>
    <w:p w14:paraId="14EC6F9D" w14:textId="77777777" w:rsidR="00AE7BAD" w:rsidRPr="00F83246" w:rsidRDefault="00AE7BAD" w:rsidP="00AE7BAD">
      <w:pPr>
        <w:pStyle w:val="ListParagraph"/>
        <w:numPr>
          <w:ilvl w:val="0"/>
          <w:numId w:val="6"/>
        </w:numPr>
        <w:rPr>
          <w:rFonts w:ascii="Arial" w:hAnsi="Arial" w:cs="Arial"/>
          <w:sz w:val="24"/>
          <w:szCs w:val="24"/>
          <w:lang w:val="mk-MK"/>
        </w:rPr>
      </w:pPr>
      <w:r w:rsidRPr="00F83246">
        <w:rPr>
          <w:rFonts w:ascii="Arial" w:hAnsi="Arial" w:cs="Arial"/>
          <w:sz w:val="24"/>
          <w:szCs w:val="24"/>
          <w:lang w:val="mk-MK"/>
        </w:rPr>
        <w:t>29. „ Збогум градинке мила“ - Завршни приредби во сите градинки, по повод заминување на децата од големите групи  во училиште</w:t>
      </w:r>
    </w:p>
    <w:p w14:paraId="4D82A2CA" w14:textId="77777777" w:rsidR="00AE7BAD" w:rsidRPr="00391659" w:rsidRDefault="00AE7BAD" w:rsidP="00AE7BAD">
      <w:pPr>
        <w:rPr>
          <w:rFonts w:ascii="Arial" w:hAnsi="Arial" w:cs="Arial"/>
          <w:b/>
          <w:sz w:val="24"/>
          <w:szCs w:val="24"/>
          <w:u w:val="single"/>
          <w:lang w:val="mk-MK"/>
        </w:rPr>
      </w:pPr>
      <w:r w:rsidRPr="00391659">
        <w:rPr>
          <w:rFonts w:ascii="Arial" w:hAnsi="Arial" w:cs="Arial"/>
          <w:b/>
          <w:sz w:val="24"/>
          <w:szCs w:val="24"/>
          <w:u w:val="single"/>
          <w:lang w:val="mk-MK"/>
        </w:rPr>
        <w:t>ЈУНИ</w:t>
      </w:r>
    </w:p>
    <w:p w14:paraId="27AC0789" w14:textId="77777777" w:rsidR="00AE7BAD" w:rsidRPr="00391659" w:rsidRDefault="00AE7BAD" w:rsidP="00AE7BAD">
      <w:pPr>
        <w:pStyle w:val="ListParagraph"/>
        <w:numPr>
          <w:ilvl w:val="0"/>
          <w:numId w:val="6"/>
        </w:numPr>
        <w:rPr>
          <w:rFonts w:ascii="Arial" w:hAnsi="Arial" w:cs="Arial"/>
          <w:sz w:val="24"/>
          <w:szCs w:val="24"/>
          <w:lang w:val="mk-MK"/>
        </w:rPr>
      </w:pPr>
      <w:r w:rsidRPr="00391659">
        <w:rPr>
          <w:rFonts w:ascii="Arial" w:hAnsi="Arial" w:cs="Arial"/>
          <w:sz w:val="24"/>
          <w:szCs w:val="24"/>
          <w:lang w:val="mk-MK"/>
        </w:rPr>
        <w:t>02 .„Убаво е да си дете</w:t>
      </w:r>
      <w:r>
        <w:rPr>
          <w:rFonts w:ascii="Arial" w:hAnsi="Arial" w:cs="Arial"/>
          <w:sz w:val="24"/>
          <w:szCs w:val="24"/>
          <w:lang w:val="mk-MK"/>
        </w:rPr>
        <w:t>“- меѓународен</w:t>
      </w:r>
      <w:r w:rsidRPr="00391659">
        <w:rPr>
          <w:rFonts w:ascii="Arial" w:hAnsi="Arial" w:cs="Arial"/>
          <w:sz w:val="24"/>
          <w:szCs w:val="24"/>
          <w:lang w:val="mk-MK"/>
        </w:rPr>
        <w:t xml:space="preserve"> ден на </w:t>
      </w:r>
      <w:r w:rsidRPr="00391659">
        <w:rPr>
          <w:rFonts w:ascii="Arial" w:hAnsi="Arial" w:cs="Arial"/>
          <w:b/>
          <w:sz w:val="24"/>
          <w:szCs w:val="24"/>
          <w:lang w:val="mk-MK"/>
        </w:rPr>
        <w:t xml:space="preserve">децата </w:t>
      </w:r>
    </w:p>
    <w:p w14:paraId="0DA9D8AE" w14:textId="77777777" w:rsidR="00AE7BAD" w:rsidRPr="00391659" w:rsidRDefault="00AE7BAD" w:rsidP="00AE7BAD">
      <w:pPr>
        <w:pStyle w:val="ListParagraph"/>
        <w:numPr>
          <w:ilvl w:val="0"/>
          <w:numId w:val="6"/>
        </w:numPr>
        <w:rPr>
          <w:rFonts w:ascii="Arial" w:hAnsi="Arial" w:cs="Arial"/>
          <w:sz w:val="24"/>
          <w:szCs w:val="24"/>
          <w:lang w:val="mk-MK"/>
        </w:rPr>
      </w:pPr>
      <w:r w:rsidRPr="00391659">
        <w:rPr>
          <w:rFonts w:ascii="Arial" w:hAnsi="Arial" w:cs="Arial"/>
          <w:sz w:val="24"/>
          <w:szCs w:val="24"/>
          <w:lang w:val="mk-MK"/>
        </w:rPr>
        <w:t xml:space="preserve">05 .„ </w:t>
      </w:r>
      <w:r>
        <w:rPr>
          <w:rFonts w:ascii="Arial" w:hAnsi="Arial" w:cs="Arial"/>
          <w:sz w:val="24"/>
          <w:szCs w:val="24"/>
          <w:lang w:val="mk-MK"/>
        </w:rPr>
        <w:t xml:space="preserve">Грижи </w:t>
      </w:r>
      <w:r w:rsidRPr="00391659">
        <w:rPr>
          <w:rFonts w:ascii="Arial" w:hAnsi="Arial" w:cs="Arial"/>
          <w:sz w:val="24"/>
          <w:szCs w:val="24"/>
          <w:lang w:val="mk-MK"/>
        </w:rPr>
        <w:t xml:space="preserve">се за природата ! </w:t>
      </w:r>
      <w:r>
        <w:rPr>
          <w:rFonts w:ascii="Arial" w:hAnsi="Arial" w:cs="Arial"/>
          <w:sz w:val="24"/>
          <w:szCs w:val="24"/>
          <w:lang w:val="mk-MK"/>
        </w:rPr>
        <w:t>“- меѓународен</w:t>
      </w:r>
      <w:r w:rsidRPr="00391659">
        <w:rPr>
          <w:rFonts w:ascii="Arial" w:hAnsi="Arial" w:cs="Arial"/>
          <w:sz w:val="24"/>
          <w:szCs w:val="24"/>
          <w:lang w:val="mk-MK"/>
        </w:rPr>
        <w:t xml:space="preserve"> ден  за заштита на  животната средина </w:t>
      </w:r>
    </w:p>
    <w:p w14:paraId="47EA50BF" w14:textId="77777777" w:rsidR="00AE7BAD" w:rsidRPr="00391659" w:rsidRDefault="00AE7BAD" w:rsidP="00AE7BAD">
      <w:pPr>
        <w:pStyle w:val="ListParagraph"/>
        <w:numPr>
          <w:ilvl w:val="0"/>
          <w:numId w:val="6"/>
        </w:numPr>
        <w:rPr>
          <w:rFonts w:ascii="Arial" w:hAnsi="Arial" w:cs="Arial"/>
          <w:sz w:val="24"/>
          <w:szCs w:val="24"/>
          <w:lang w:val="mk-MK"/>
        </w:rPr>
      </w:pPr>
      <w:r w:rsidRPr="00391659">
        <w:rPr>
          <w:rFonts w:ascii="Arial" w:hAnsi="Arial" w:cs="Arial"/>
          <w:sz w:val="24"/>
          <w:szCs w:val="24"/>
          <w:lang w:val="mk-MK"/>
        </w:rPr>
        <w:t xml:space="preserve">22. „ Летни игри и радости “-  дочек  на  летото </w:t>
      </w:r>
    </w:p>
    <w:p w14:paraId="03287872" w14:textId="77777777" w:rsidR="00AE7BAD" w:rsidRPr="00391659" w:rsidRDefault="00AE7BAD" w:rsidP="00AE7BAD">
      <w:pPr>
        <w:pStyle w:val="ListParagraph"/>
        <w:rPr>
          <w:rFonts w:ascii="Arial" w:hAnsi="Arial" w:cs="Arial"/>
          <w:sz w:val="24"/>
          <w:szCs w:val="24"/>
          <w:lang w:val="mk-MK"/>
        </w:rPr>
      </w:pPr>
      <w:r w:rsidRPr="00391659">
        <w:rPr>
          <w:rFonts w:ascii="Arial" w:hAnsi="Arial" w:cs="Arial"/>
          <w:sz w:val="24"/>
          <w:szCs w:val="24"/>
          <w:lang w:val="mk-MK"/>
        </w:rPr>
        <w:t xml:space="preserve">    -  „Музиката ме прави среќен“- светски ден на музиката</w:t>
      </w:r>
    </w:p>
    <w:p w14:paraId="42A164B6" w14:textId="77777777" w:rsidR="00AE7BAD" w:rsidRPr="00391659" w:rsidRDefault="00AE7BAD" w:rsidP="00AE7BAD">
      <w:pPr>
        <w:rPr>
          <w:rFonts w:ascii="Arial" w:hAnsi="Arial" w:cs="Arial"/>
          <w:sz w:val="24"/>
          <w:szCs w:val="24"/>
          <w:lang w:val="mk-MK"/>
        </w:rPr>
      </w:pPr>
    </w:p>
    <w:p w14:paraId="44A175E8" w14:textId="77777777" w:rsidR="00AE7BAD" w:rsidRPr="001D1E39" w:rsidRDefault="00AE7BAD" w:rsidP="00AE7BAD">
      <w:pPr>
        <w:rPr>
          <w:rFonts w:ascii="Arial" w:hAnsi="Arial" w:cs="Arial"/>
          <w:b/>
          <w:sz w:val="24"/>
          <w:szCs w:val="24"/>
          <w:u w:val="single"/>
          <w:lang w:val="mk-MK"/>
        </w:rPr>
      </w:pPr>
      <w:r w:rsidRPr="001D1E39">
        <w:rPr>
          <w:rFonts w:ascii="Arial" w:hAnsi="Arial" w:cs="Arial"/>
          <w:b/>
          <w:sz w:val="24"/>
          <w:szCs w:val="24"/>
          <w:u w:val="single"/>
          <w:lang w:val="mk-MK"/>
        </w:rPr>
        <w:lastRenderedPageBreak/>
        <w:t xml:space="preserve">ЈУЛИ/АВГУСТ   </w:t>
      </w:r>
    </w:p>
    <w:p w14:paraId="01352352" w14:textId="77777777" w:rsidR="00AE7BAD" w:rsidRPr="005E24DF" w:rsidRDefault="00AE7BAD" w:rsidP="00AE7BAD">
      <w:pPr>
        <w:pStyle w:val="ListParagraph"/>
        <w:ind w:left="1050"/>
        <w:rPr>
          <w:rFonts w:ascii="Arial" w:hAnsi="Arial" w:cs="Arial"/>
          <w:color w:val="FF0000"/>
          <w:sz w:val="24"/>
          <w:szCs w:val="24"/>
          <w:lang w:val="mk-MK"/>
        </w:rPr>
      </w:pPr>
    </w:p>
    <w:p w14:paraId="6E98B2B0" w14:textId="77777777" w:rsidR="00AE7BAD" w:rsidRPr="00C30D40" w:rsidRDefault="00AE7BAD" w:rsidP="00AE7BAD">
      <w:pPr>
        <w:pStyle w:val="ListParagraph"/>
        <w:numPr>
          <w:ilvl w:val="0"/>
          <w:numId w:val="34"/>
        </w:numPr>
        <w:rPr>
          <w:rFonts w:ascii="Arial" w:hAnsi="Arial" w:cs="Arial"/>
          <w:sz w:val="24"/>
          <w:szCs w:val="24"/>
          <w:lang w:val="mk-MK"/>
        </w:rPr>
      </w:pPr>
      <w:r w:rsidRPr="001D1E39">
        <w:rPr>
          <w:rFonts w:ascii="Arial" w:hAnsi="Arial" w:cs="Arial"/>
          <w:sz w:val="24"/>
          <w:szCs w:val="24"/>
          <w:lang w:val="mk-MK"/>
        </w:rPr>
        <w:t>20</w:t>
      </w:r>
      <w:r>
        <w:rPr>
          <w:rFonts w:ascii="Arial" w:hAnsi="Arial" w:cs="Arial"/>
          <w:sz w:val="24"/>
          <w:szCs w:val="24"/>
          <w:lang w:val="mk-MK"/>
        </w:rPr>
        <w:t>.јули</w:t>
      </w:r>
      <w:r w:rsidRPr="001D1E39">
        <w:rPr>
          <w:rFonts w:ascii="Arial" w:hAnsi="Arial" w:cs="Arial"/>
          <w:sz w:val="24"/>
          <w:szCs w:val="24"/>
          <w:lang w:val="mk-MK"/>
        </w:rPr>
        <w:t xml:space="preserve"> „ Секое дете сака сладолед“-  ден на сладоледот</w:t>
      </w:r>
    </w:p>
    <w:p w14:paraId="730C0917" w14:textId="77777777" w:rsidR="00AE7BAD" w:rsidRPr="001D1E39" w:rsidRDefault="00AE7BAD" w:rsidP="00AE7BAD">
      <w:pPr>
        <w:pStyle w:val="ListParagraph"/>
        <w:numPr>
          <w:ilvl w:val="0"/>
          <w:numId w:val="34"/>
        </w:numPr>
        <w:rPr>
          <w:rFonts w:ascii="Arial" w:hAnsi="Arial" w:cs="Arial"/>
          <w:sz w:val="24"/>
          <w:szCs w:val="24"/>
          <w:lang w:val="mk-MK"/>
        </w:rPr>
      </w:pPr>
      <w:r w:rsidRPr="001D1E39">
        <w:rPr>
          <w:rFonts w:ascii="Arial" w:hAnsi="Arial" w:cs="Arial"/>
          <w:sz w:val="24"/>
          <w:szCs w:val="24"/>
          <w:lang w:val="mk-MK"/>
        </w:rPr>
        <w:t>13</w:t>
      </w:r>
      <w:r>
        <w:rPr>
          <w:rFonts w:ascii="Arial" w:hAnsi="Arial" w:cs="Arial"/>
          <w:sz w:val="24"/>
          <w:szCs w:val="24"/>
          <w:lang w:val="mk-MK"/>
        </w:rPr>
        <w:t>.</w:t>
      </w:r>
      <w:r w:rsidRPr="001D1E39">
        <w:rPr>
          <w:rFonts w:ascii="Arial" w:hAnsi="Arial" w:cs="Arial"/>
          <w:sz w:val="24"/>
          <w:szCs w:val="24"/>
          <w:lang w:val="mk-MK"/>
        </w:rPr>
        <w:t xml:space="preserve"> август- „Пишувам со лева рака“- светски ден на левораките</w:t>
      </w:r>
    </w:p>
    <w:p w14:paraId="2FC5A62D" w14:textId="77777777" w:rsidR="00AE7BAD" w:rsidRDefault="00AE7BAD" w:rsidP="00FB35B7">
      <w:pPr>
        <w:rPr>
          <w:rFonts w:ascii="Arial" w:hAnsi="Arial" w:cs="Arial"/>
          <w:b/>
          <w:color w:val="FF0000"/>
          <w:sz w:val="24"/>
          <w:szCs w:val="24"/>
          <w:u w:val="single"/>
          <w:lang w:val="mk-MK"/>
        </w:rPr>
      </w:pPr>
    </w:p>
    <w:p w14:paraId="2C6C443E" w14:textId="77777777" w:rsidR="00EB31B0" w:rsidRPr="00EB31B0" w:rsidRDefault="00EB31B0" w:rsidP="00FB35B7">
      <w:pPr>
        <w:rPr>
          <w:rFonts w:ascii="Arial" w:hAnsi="Arial" w:cs="Arial"/>
          <w:b/>
          <w:sz w:val="24"/>
          <w:szCs w:val="24"/>
          <w:u w:val="single"/>
          <w:lang w:val="mk-MK"/>
        </w:rPr>
      </w:pPr>
    </w:p>
    <w:p w14:paraId="5082D60A" w14:textId="77777777" w:rsidR="00432398" w:rsidRPr="009368C2" w:rsidRDefault="009368C2" w:rsidP="006A0D18">
      <w:pPr>
        <w:overflowPunct w:val="0"/>
        <w:autoSpaceDE w:val="0"/>
        <w:autoSpaceDN w:val="0"/>
        <w:adjustRightInd w:val="0"/>
        <w:spacing w:after="0" w:line="360" w:lineRule="auto"/>
        <w:ind w:firstLine="540"/>
        <w:jc w:val="both"/>
        <w:textAlignment w:val="baseline"/>
        <w:rPr>
          <w:rFonts w:ascii="Arial" w:hAnsi="Arial" w:cs="Arial"/>
          <w:b/>
          <w:sz w:val="24"/>
          <w:szCs w:val="24"/>
          <w:lang w:val="mk-MK"/>
        </w:rPr>
      </w:pPr>
      <w:r>
        <w:rPr>
          <w:rFonts w:ascii="Arial" w:hAnsi="Arial" w:cs="Arial"/>
          <w:b/>
          <w:sz w:val="24"/>
          <w:szCs w:val="24"/>
        </w:rPr>
        <w:t>6.3.</w:t>
      </w:r>
      <w:r w:rsidR="00432398" w:rsidRPr="009368C2">
        <w:rPr>
          <w:rFonts w:ascii="Arial" w:hAnsi="Arial" w:cs="Arial"/>
          <w:b/>
          <w:sz w:val="24"/>
          <w:szCs w:val="24"/>
          <w:lang w:val="mk-MK"/>
        </w:rPr>
        <w:t>Соработка со семејството</w:t>
      </w:r>
    </w:p>
    <w:p w14:paraId="465A1D77" w14:textId="77777777" w:rsidR="003508FD" w:rsidRPr="006D0668" w:rsidRDefault="003508FD" w:rsidP="006A0D18">
      <w:pPr>
        <w:pStyle w:val="ListParagraph"/>
        <w:overflowPunct w:val="0"/>
        <w:autoSpaceDE w:val="0"/>
        <w:autoSpaceDN w:val="0"/>
        <w:adjustRightInd w:val="0"/>
        <w:spacing w:after="0" w:line="360" w:lineRule="auto"/>
        <w:ind w:firstLine="540"/>
        <w:jc w:val="both"/>
        <w:textAlignment w:val="baseline"/>
        <w:rPr>
          <w:rFonts w:ascii="Arial" w:hAnsi="Arial" w:cs="Arial"/>
          <w:b/>
          <w:sz w:val="24"/>
          <w:szCs w:val="24"/>
          <w:lang w:val="mk-MK"/>
        </w:rPr>
      </w:pPr>
    </w:p>
    <w:p w14:paraId="0A294449" w14:textId="77777777" w:rsidR="003508FD" w:rsidRDefault="00763B37" w:rsidP="00FE4031">
      <w:pPr>
        <w:ind w:firstLine="540"/>
        <w:jc w:val="both"/>
        <w:rPr>
          <w:rFonts w:ascii="Arial" w:hAnsi="Arial" w:cs="Arial"/>
          <w:sz w:val="24"/>
          <w:szCs w:val="24"/>
          <w:lang w:val="mk-MK"/>
        </w:rPr>
      </w:pPr>
      <w:r>
        <w:rPr>
          <w:rFonts w:ascii="Arial" w:hAnsi="Arial" w:cs="Arial"/>
          <w:sz w:val="24"/>
          <w:szCs w:val="24"/>
        </w:rPr>
        <w:t xml:space="preserve">         </w:t>
      </w:r>
      <w:r w:rsidR="00432398" w:rsidRPr="00E754EA">
        <w:rPr>
          <w:rFonts w:ascii="Arial" w:hAnsi="Arial" w:cs="Arial"/>
          <w:sz w:val="24"/>
          <w:szCs w:val="24"/>
          <w:lang w:val="mk-MK"/>
        </w:rPr>
        <w:t>Отвореноста на градинката кон семејството, како многу важна компонента ќе функ</w:t>
      </w:r>
      <w:r w:rsidR="003508FD">
        <w:rPr>
          <w:rFonts w:ascii="Arial" w:hAnsi="Arial" w:cs="Arial"/>
          <w:sz w:val="24"/>
          <w:szCs w:val="24"/>
          <w:lang w:val="mk-MK"/>
        </w:rPr>
        <w:t xml:space="preserve">ционира според  </w:t>
      </w:r>
      <w:r w:rsidR="00432398" w:rsidRPr="003508FD">
        <w:rPr>
          <w:rFonts w:ascii="Arial" w:hAnsi="Arial" w:cs="Arial"/>
          <w:sz w:val="24"/>
          <w:szCs w:val="24"/>
          <w:lang w:val="mk-MK"/>
        </w:rPr>
        <w:t>Општ</w:t>
      </w:r>
      <w:r w:rsidR="003508FD">
        <w:rPr>
          <w:rFonts w:ascii="Arial" w:hAnsi="Arial" w:cs="Arial"/>
          <w:sz w:val="24"/>
          <w:szCs w:val="24"/>
          <w:lang w:val="mk-MK"/>
        </w:rPr>
        <w:t xml:space="preserve">иот </w:t>
      </w:r>
      <w:r w:rsidR="00432398" w:rsidRPr="003508FD">
        <w:rPr>
          <w:rFonts w:ascii="Arial" w:hAnsi="Arial" w:cs="Arial"/>
          <w:sz w:val="24"/>
          <w:szCs w:val="24"/>
          <w:lang w:val="mk-MK"/>
        </w:rPr>
        <w:t xml:space="preserve"> план за соработка на градинката со семејствата.</w:t>
      </w:r>
      <w:r w:rsidR="00250A49" w:rsidRPr="00250A49">
        <w:rPr>
          <w:rFonts w:ascii="Arial" w:hAnsi="Arial" w:cs="Arial"/>
          <w:sz w:val="24"/>
          <w:szCs w:val="24"/>
          <w:lang w:val="mk-MK"/>
        </w:rPr>
        <w:t xml:space="preserve"> </w:t>
      </w:r>
      <w:r w:rsidR="00250A49">
        <w:rPr>
          <w:rFonts w:ascii="Arial" w:hAnsi="Arial" w:cs="Arial"/>
          <w:sz w:val="24"/>
          <w:szCs w:val="24"/>
          <w:lang w:val="mk-MK"/>
        </w:rPr>
        <w:t>Во текот на оваа учебна година во градинката ќе се реализира и овој план  како составен дел од целокупната програма за работа на градинката.</w:t>
      </w:r>
      <w:r w:rsidR="00432398" w:rsidRPr="00CB55B2">
        <w:rPr>
          <w:rFonts w:ascii="Arial" w:hAnsi="Arial" w:cs="Arial"/>
          <w:sz w:val="24"/>
          <w:szCs w:val="24"/>
          <w:lang w:val="mk-MK"/>
        </w:rPr>
        <w:t>При планирањето и реализирањето на оваа дејност ќе бидат почитувани следните принципи:</w:t>
      </w:r>
    </w:p>
    <w:p w14:paraId="6C2D6721" w14:textId="77777777" w:rsidR="0071710D" w:rsidRPr="0071710D" w:rsidRDefault="00432398" w:rsidP="00271F91">
      <w:pPr>
        <w:pStyle w:val="ListParagraph"/>
        <w:numPr>
          <w:ilvl w:val="0"/>
          <w:numId w:val="46"/>
        </w:numPr>
        <w:spacing w:line="360" w:lineRule="auto"/>
        <w:rPr>
          <w:rFonts w:ascii="Arial" w:hAnsi="Arial" w:cs="Arial"/>
          <w:sz w:val="24"/>
          <w:szCs w:val="24"/>
          <w:lang w:val="mk-MK"/>
        </w:rPr>
      </w:pPr>
      <w:r w:rsidRPr="0071710D">
        <w:rPr>
          <w:rFonts w:ascii="Arial" w:hAnsi="Arial" w:cs="Arial"/>
          <w:sz w:val="24"/>
          <w:szCs w:val="24"/>
          <w:lang w:val="mk-MK"/>
        </w:rPr>
        <w:t>Почитување на семејството како примарен и основен фактор во развојот на децата;</w:t>
      </w:r>
    </w:p>
    <w:p w14:paraId="24DA4930" w14:textId="77777777" w:rsidR="00432398" w:rsidRPr="0071710D" w:rsidRDefault="00432398" w:rsidP="00271F91">
      <w:pPr>
        <w:pStyle w:val="ListParagraph"/>
        <w:numPr>
          <w:ilvl w:val="0"/>
          <w:numId w:val="46"/>
        </w:numPr>
        <w:spacing w:line="360" w:lineRule="auto"/>
        <w:rPr>
          <w:rFonts w:ascii="Arial" w:hAnsi="Arial" w:cs="Arial"/>
          <w:sz w:val="24"/>
          <w:szCs w:val="24"/>
          <w:lang w:val="mk-MK"/>
        </w:rPr>
      </w:pPr>
      <w:r w:rsidRPr="0071710D">
        <w:rPr>
          <w:rFonts w:ascii="Arial" w:hAnsi="Arial" w:cs="Arial"/>
          <w:sz w:val="24"/>
          <w:szCs w:val="24"/>
          <w:lang w:val="mk-MK"/>
        </w:rPr>
        <w:t>Почитување на психолошко педагошките аспекти на одвојување на детето од семејството;</w:t>
      </w:r>
    </w:p>
    <w:p w14:paraId="65367500" w14:textId="77777777" w:rsidR="00432398" w:rsidRPr="0071710D" w:rsidRDefault="00432398" w:rsidP="00271F91">
      <w:pPr>
        <w:pStyle w:val="ListParagraph"/>
        <w:numPr>
          <w:ilvl w:val="0"/>
          <w:numId w:val="46"/>
        </w:numPr>
        <w:overflowPunct w:val="0"/>
        <w:autoSpaceDE w:val="0"/>
        <w:autoSpaceDN w:val="0"/>
        <w:adjustRightInd w:val="0"/>
        <w:spacing w:after="0" w:line="360" w:lineRule="auto"/>
        <w:textAlignment w:val="baseline"/>
        <w:rPr>
          <w:rFonts w:ascii="Arial" w:hAnsi="Arial" w:cs="Arial"/>
          <w:sz w:val="24"/>
          <w:szCs w:val="24"/>
          <w:lang w:val="mk-MK"/>
        </w:rPr>
      </w:pPr>
      <w:r w:rsidRPr="0071710D">
        <w:rPr>
          <w:rFonts w:ascii="Arial" w:hAnsi="Arial" w:cs="Arial"/>
          <w:sz w:val="24"/>
          <w:szCs w:val="24"/>
          <w:lang w:val="mk-MK"/>
        </w:rPr>
        <w:t>Почитување на потребата од педагошка едукација на родителите;</w:t>
      </w:r>
    </w:p>
    <w:p w14:paraId="75337489" w14:textId="77777777" w:rsidR="00432398" w:rsidRPr="0071710D" w:rsidRDefault="00432398" w:rsidP="00271F91">
      <w:pPr>
        <w:pStyle w:val="ListParagraph"/>
        <w:numPr>
          <w:ilvl w:val="0"/>
          <w:numId w:val="46"/>
        </w:numPr>
        <w:overflowPunct w:val="0"/>
        <w:autoSpaceDE w:val="0"/>
        <w:autoSpaceDN w:val="0"/>
        <w:adjustRightInd w:val="0"/>
        <w:spacing w:after="0" w:line="360" w:lineRule="auto"/>
        <w:textAlignment w:val="baseline"/>
        <w:rPr>
          <w:rFonts w:ascii="Arial" w:hAnsi="Arial" w:cs="Arial"/>
          <w:sz w:val="24"/>
          <w:szCs w:val="24"/>
          <w:lang w:val="mk-MK"/>
        </w:rPr>
      </w:pPr>
      <w:r w:rsidRPr="0071710D">
        <w:rPr>
          <w:rFonts w:ascii="Arial" w:hAnsi="Arial" w:cs="Arial"/>
          <w:sz w:val="24"/>
          <w:szCs w:val="24"/>
          <w:lang w:val="mk-MK"/>
        </w:rPr>
        <w:t>Почитување на потребата од усогласување на постапките кај сите воспитно образовни фактори;</w:t>
      </w:r>
    </w:p>
    <w:p w14:paraId="520AAF6B" w14:textId="77777777" w:rsidR="00432398" w:rsidRPr="0071710D" w:rsidRDefault="00432398" w:rsidP="00271F91">
      <w:pPr>
        <w:pStyle w:val="ListParagraph"/>
        <w:numPr>
          <w:ilvl w:val="0"/>
          <w:numId w:val="46"/>
        </w:numPr>
        <w:overflowPunct w:val="0"/>
        <w:autoSpaceDE w:val="0"/>
        <w:autoSpaceDN w:val="0"/>
        <w:adjustRightInd w:val="0"/>
        <w:spacing w:after="0" w:line="360" w:lineRule="auto"/>
        <w:textAlignment w:val="baseline"/>
        <w:rPr>
          <w:rFonts w:ascii="Arial" w:hAnsi="Arial" w:cs="Arial"/>
          <w:sz w:val="24"/>
          <w:szCs w:val="24"/>
          <w:lang w:val="mk-MK"/>
        </w:rPr>
      </w:pPr>
      <w:r w:rsidRPr="0071710D">
        <w:rPr>
          <w:rFonts w:ascii="Arial" w:hAnsi="Arial" w:cs="Arial"/>
          <w:sz w:val="24"/>
          <w:szCs w:val="24"/>
          <w:lang w:val="mk-MK"/>
        </w:rPr>
        <w:t>Почитување на современите воспитно образовни тенденции на градинката;</w:t>
      </w:r>
    </w:p>
    <w:p w14:paraId="7EF87B40" w14:textId="77777777" w:rsidR="00432398" w:rsidRPr="0071710D" w:rsidRDefault="00432398" w:rsidP="00271F91">
      <w:pPr>
        <w:pStyle w:val="ListParagraph"/>
        <w:numPr>
          <w:ilvl w:val="0"/>
          <w:numId w:val="46"/>
        </w:numPr>
        <w:overflowPunct w:val="0"/>
        <w:autoSpaceDE w:val="0"/>
        <w:autoSpaceDN w:val="0"/>
        <w:adjustRightInd w:val="0"/>
        <w:spacing w:after="0" w:line="360" w:lineRule="auto"/>
        <w:textAlignment w:val="baseline"/>
        <w:rPr>
          <w:rFonts w:ascii="Arial" w:hAnsi="Arial" w:cs="Arial"/>
          <w:sz w:val="24"/>
          <w:szCs w:val="24"/>
          <w:lang w:val="mk-MK"/>
        </w:rPr>
      </w:pPr>
      <w:r w:rsidRPr="0071710D">
        <w:rPr>
          <w:rFonts w:ascii="Arial" w:hAnsi="Arial" w:cs="Arial"/>
          <w:sz w:val="24"/>
          <w:szCs w:val="24"/>
          <w:lang w:val="mk-MK"/>
        </w:rPr>
        <w:t>Почитување на индивидуалноста на секое дете;</w:t>
      </w:r>
    </w:p>
    <w:p w14:paraId="1D9D4F39" w14:textId="77777777" w:rsidR="00432398" w:rsidRPr="0071710D" w:rsidRDefault="00432398" w:rsidP="00271F91">
      <w:pPr>
        <w:pStyle w:val="ListParagraph"/>
        <w:numPr>
          <w:ilvl w:val="0"/>
          <w:numId w:val="46"/>
        </w:numPr>
        <w:overflowPunct w:val="0"/>
        <w:autoSpaceDE w:val="0"/>
        <w:autoSpaceDN w:val="0"/>
        <w:adjustRightInd w:val="0"/>
        <w:spacing w:after="0" w:line="360" w:lineRule="auto"/>
        <w:textAlignment w:val="baseline"/>
        <w:rPr>
          <w:rFonts w:ascii="Arial" w:hAnsi="Arial" w:cs="Arial"/>
          <w:sz w:val="24"/>
          <w:szCs w:val="24"/>
          <w:lang w:val="mk-MK"/>
        </w:rPr>
      </w:pPr>
      <w:r w:rsidRPr="0071710D">
        <w:rPr>
          <w:rFonts w:ascii="Arial" w:hAnsi="Arial" w:cs="Arial"/>
          <w:sz w:val="24"/>
          <w:szCs w:val="24"/>
          <w:lang w:val="mk-MK"/>
        </w:rPr>
        <w:t>Почитување на Конвенцијта за правата на детето и сл.</w:t>
      </w:r>
    </w:p>
    <w:p w14:paraId="36F4F2AF" w14:textId="77777777" w:rsidR="002447AC" w:rsidRPr="0071710D" w:rsidRDefault="002447AC" w:rsidP="0071710D">
      <w:pPr>
        <w:overflowPunct w:val="0"/>
        <w:autoSpaceDE w:val="0"/>
        <w:autoSpaceDN w:val="0"/>
        <w:adjustRightInd w:val="0"/>
        <w:spacing w:after="0" w:line="360" w:lineRule="auto"/>
        <w:textAlignment w:val="baseline"/>
        <w:rPr>
          <w:rFonts w:ascii="Arial" w:hAnsi="Arial" w:cs="Arial"/>
          <w:sz w:val="24"/>
          <w:szCs w:val="24"/>
          <w:lang w:val="mk-MK"/>
        </w:rPr>
      </w:pPr>
    </w:p>
    <w:p w14:paraId="6E0EE728" w14:textId="77777777" w:rsidR="00763B37" w:rsidRDefault="003508FD" w:rsidP="00763B37">
      <w:pPr>
        <w:ind w:firstLine="540"/>
        <w:jc w:val="both"/>
        <w:rPr>
          <w:rFonts w:ascii="Arial" w:hAnsi="Arial" w:cs="Arial"/>
          <w:sz w:val="24"/>
          <w:szCs w:val="24"/>
        </w:rPr>
      </w:pPr>
      <w:r w:rsidRPr="00FF597B">
        <w:rPr>
          <w:rFonts w:ascii="Arial" w:hAnsi="Arial" w:cs="Arial"/>
          <w:sz w:val="24"/>
          <w:szCs w:val="24"/>
          <w:lang w:val="mk-MK"/>
        </w:rPr>
        <w:t xml:space="preserve">Соработката </w:t>
      </w:r>
      <w:r>
        <w:rPr>
          <w:rFonts w:ascii="Arial" w:hAnsi="Arial" w:cs="Arial"/>
          <w:sz w:val="24"/>
          <w:szCs w:val="24"/>
          <w:lang w:val="mk-MK"/>
        </w:rPr>
        <w:t xml:space="preserve">ќе </w:t>
      </w:r>
      <w:r w:rsidRPr="00FF597B">
        <w:rPr>
          <w:rFonts w:ascii="Arial" w:hAnsi="Arial" w:cs="Arial"/>
          <w:sz w:val="24"/>
          <w:szCs w:val="24"/>
          <w:lang w:val="mk-MK"/>
        </w:rPr>
        <w:t>се одвива преку овие форми:</w:t>
      </w:r>
    </w:p>
    <w:p w14:paraId="4CC6E397" w14:textId="77777777" w:rsidR="0071710D" w:rsidRPr="00763B37" w:rsidRDefault="0071710D" w:rsidP="00763B37">
      <w:pPr>
        <w:rPr>
          <w:rFonts w:ascii="Arial" w:hAnsi="Arial" w:cs="Arial"/>
          <w:i/>
          <w:sz w:val="24"/>
          <w:szCs w:val="24"/>
          <w:lang w:val="mk-MK"/>
        </w:rPr>
      </w:pPr>
      <w:r w:rsidRPr="00763B37">
        <w:rPr>
          <w:rFonts w:ascii="Arial" w:hAnsi="Arial" w:cs="Arial"/>
          <w:b/>
          <w:i/>
          <w:sz w:val="24"/>
          <w:szCs w:val="24"/>
        </w:rPr>
        <w:t>Формални</w:t>
      </w:r>
      <w:r w:rsidRPr="00763B37">
        <w:rPr>
          <w:rFonts w:ascii="Arial" w:hAnsi="Arial" w:cs="Arial"/>
          <w:b/>
          <w:i/>
          <w:spacing w:val="-6"/>
          <w:sz w:val="24"/>
          <w:szCs w:val="24"/>
        </w:rPr>
        <w:t xml:space="preserve"> </w:t>
      </w:r>
      <w:r w:rsidRPr="00763B37">
        <w:rPr>
          <w:rFonts w:ascii="Arial" w:hAnsi="Arial" w:cs="Arial"/>
          <w:b/>
          <w:i/>
          <w:sz w:val="24"/>
          <w:szCs w:val="24"/>
        </w:rPr>
        <w:t>и</w:t>
      </w:r>
      <w:r w:rsidRPr="00763B37">
        <w:rPr>
          <w:rFonts w:ascii="Arial" w:hAnsi="Arial" w:cs="Arial"/>
          <w:b/>
          <w:i/>
          <w:spacing w:val="-4"/>
          <w:sz w:val="24"/>
          <w:szCs w:val="24"/>
        </w:rPr>
        <w:t xml:space="preserve"> </w:t>
      </w:r>
      <w:r w:rsidRPr="00763B37">
        <w:rPr>
          <w:rFonts w:ascii="Arial" w:hAnsi="Arial" w:cs="Arial"/>
          <w:b/>
          <w:i/>
          <w:sz w:val="24"/>
          <w:szCs w:val="24"/>
        </w:rPr>
        <w:t>неформални</w:t>
      </w:r>
      <w:r w:rsidRPr="00763B37">
        <w:rPr>
          <w:rFonts w:ascii="Arial" w:hAnsi="Arial" w:cs="Arial"/>
          <w:b/>
          <w:i/>
          <w:spacing w:val="-4"/>
          <w:sz w:val="24"/>
          <w:szCs w:val="24"/>
        </w:rPr>
        <w:t xml:space="preserve"> </w:t>
      </w:r>
      <w:r w:rsidRPr="00763B37">
        <w:rPr>
          <w:rFonts w:ascii="Arial" w:hAnsi="Arial" w:cs="Arial"/>
          <w:b/>
          <w:i/>
          <w:sz w:val="24"/>
          <w:szCs w:val="24"/>
        </w:rPr>
        <w:t>консулт</w:t>
      </w:r>
      <w:r w:rsidRPr="00763B37">
        <w:rPr>
          <w:rFonts w:ascii="Arial" w:hAnsi="Arial" w:cs="Arial"/>
          <w:b/>
          <w:i/>
          <w:sz w:val="24"/>
          <w:szCs w:val="24"/>
          <w:lang w:val="mk-MK"/>
        </w:rPr>
        <w:t>а</w:t>
      </w:r>
      <w:r w:rsidRPr="00763B37">
        <w:rPr>
          <w:rFonts w:ascii="Arial" w:hAnsi="Arial" w:cs="Arial"/>
          <w:b/>
          <w:i/>
          <w:sz w:val="24"/>
          <w:szCs w:val="24"/>
        </w:rPr>
        <w:t>ивни</w:t>
      </w:r>
      <w:r w:rsidRPr="00763B37">
        <w:rPr>
          <w:rFonts w:ascii="Arial" w:hAnsi="Arial" w:cs="Arial"/>
          <w:b/>
          <w:i/>
          <w:spacing w:val="-4"/>
          <w:sz w:val="24"/>
          <w:szCs w:val="24"/>
        </w:rPr>
        <w:t xml:space="preserve"> </w:t>
      </w:r>
      <w:r w:rsidRPr="00763B37">
        <w:rPr>
          <w:rFonts w:ascii="Arial" w:hAnsi="Arial" w:cs="Arial"/>
          <w:b/>
          <w:i/>
          <w:spacing w:val="-4"/>
          <w:sz w:val="24"/>
          <w:szCs w:val="24"/>
          <w:lang w:val="mk-MK"/>
        </w:rPr>
        <w:t xml:space="preserve">индивидуални </w:t>
      </w:r>
      <w:r w:rsidRPr="00763B37">
        <w:rPr>
          <w:rFonts w:ascii="Arial" w:hAnsi="Arial" w:cs="Arial"/>
          <w:b/>
          <w:i/>
          <w:sz w:val="24"/>
          <w:szCs w:val="24"/>
        </w:rPr>
        <w:t>средби</w:t>
      </w:r>
      <w:r w:rsidRPr="00763B37">
        <w:rPr>
          <w:rFonts w:ascii="Arial" w:hAnsi="Arial" w:cs="Arial"/>
          <w:b/>
          <w:i/>
          <w:spacing w:val="-4"/>
          <w:sz w:val="24"/>
          <w:szCs w:val="24"/>
        </w:rPr>
        <w:t xml:space="preserve"> </w:t>
      </w:r>
      <w:r w:rsidRPr="00763B37">
        <w:rPr>
          <w:rFonts w:ascii="Arial" w:hAnsi="Arial" w:cs="Arial"/>
          <w:b/>
          <w:i/>
          <w:sz w:val="24"/>
          <w:szCs w:val="24"/>
        </w:rPr>
        <w:t>и</w:t>
      </w:r>
      <w:r w:rsidRPr="00763B37">
        <w:rPr>
          <w:rFonts w:ascii="Arial" w:hAnsi="Arial" w:cs="Arial"/>
          <w:b/>
          <w:i/>
          <w:spacing w:val="-3"/>
          <w:sz w:val="24"/>
          <w:szCs w:val="24"/>
        </w:rPr>
        <w:t xml:space="preserve"> </w:t>
      </w:r>
      <w:r w:rsidRPr="00763B37">
        <w:rPr>
          <w:rFonts w:ascii="Arial" w:hAnsi="Arial" w:cs="Arial"/>
          <w:b/>
          <w:i/>
          <w:spacing w:val="-2"/>
          <w:sz w:val="24"/>
          <w:szCs w:val="24"/>
        </w:rPr>
        <w:t>разговори</w:t>
      </w:r>
      <w:r w:rsidR="00763B37" w:rsidRPr="00763B37">
        <w:rPr>
          <w:rFonts w:ascii="Arial" w:hAnsi="Arial" w:cs="Arial"/>
          <w:b/>
          <w:i/>
          <w:spacing w:val="-2"/>
          <w:sz w:val="24"/>
          <w:szCs w:val="24"/>
        </w:rPr>
        <w:t xml:space="preserve"> </w:t>
      </w:r>
      <w:r w:rsidRPr="00763B37">
        <w:rPr>
          <w:rFonts w:ascii="Arial" w:hAnsi="Arial" w:cs="Arial"/>
          <w:b/>
          <w:i/>
          <w:spacing w:val="-2"/>
          <w:sz w:val="24"/>
          <w:szCs w:val="24"/>
          <w:lang w:val="mk-MK"/>
        </w:rPr>
        <w:t>:</w:t>
      </w:r>
    </w:p>
    <w:p w14:paraId="0515EDA7" w14:textId="77777777" w:rsidR="00763B37" w:rsidRDefault="0071710D" w:rsidP="00763B37">
      <w:pPr>
        <w:jc w:val="both"/>
        <w:rPr>
          <w:rFonts w:ascii="Arial" w:hAnsi="Arial" w:cs="Arial"/>
          <w:sz w:val="24"/>
          <w:szCs w:val="24"/>
        </w:rPr>
      </w:pPr>
      <w:r w:rsidRPr="006646E8">
        <w:rPr>
          <w:rFonts w:ascii="Arial" w:hAnsi="Arial" w:cs="Arial"/>
          <w:color w:val="00B050"/>
          <w:sz w:val="24"/>
          <w:szCs w:val="24"/>
          <w:lang w:val="mk-MK"/>
        </w:rPr>
        <w:t xml:space="preserve"> </w:t>
      </w:r>
      <w:r w:rsidRPr="006646E8">
        <w:rPr>
          <w:rFonts w:ascii="Arial" w:hAnsi="Arial" w:cs="Arial"/>
          <w:sz w:val="24"/>
          <w:szCs w:val="24"/>
          <w:lang w:val="mk-MK"/>
        </w:rPr>
        <w:t>- деца кои заостануваат или напредуваат во развојот</w:t>
      </w:r>
    </w:p>
    <w:p w14:paraId="354AD252" w14:textId="77777777" w:rsidR="00763B37" w:rsidRDefault="0071710D" w:rsidP="00763B37">
      <w:pPr>
        <w:jc w:val="both"/>
        <w:rPr>
          <w:rFonts w:ascii="Arial" w:hAnsi="Arial" w:cs="Arial"/>
          <w:sz w:val="24"/>
          <w:szCs w:val="24"/>
        </w:rPr>
      </w:pPr>
      <w:r w:rsidRPr="006646E8">
        <w:rPr>
          <w:rFonts w:ascii="Arial" w:hAnsi="Arial" w:cs="Arial"/>
          <w:sz w:val="24"/>
          <w:szCs w:val="24"/>
          <w:lang w:val="mk-MK"/>
        </w:rPr>
        <w:t xml:space="preserve"> - деца кои пројавуваат одредени асоцијални однесувања</w:t>
      </w:r>
    </w:p>
    <w:p w14:paraId="1273658A" w14:textId="77777777" w:rsidR="00763B37" w:rsidRDefault="00763B37" w:rsidP="00763B37">
      <w:pPr>
        <w:jc w:val="both"/>
        <w:rPr>
          <w:rFonts w:ascii="Arial" w:hAnsi="Arial" w:cs="Arial"/>
          <w:sz w:val="24"/>
          <w:szCs w:val="24"/>
        </w:rPr>
      </w:pPr>
      <w:r>
        <w:rPr>
          <w:rFonts w:ascii="Arial" w:hAnsi="Arial" w:cs="Arial"/>
          <w:sz w:val="24"/>
          <w:szCs w:val="24"/>
        </w:rPr>
        <w:t xml:space="preserve">  -</w:t>
      </w:r>
      <w:r w:rsidR="0071710D" w:rsidRPr="006646E8">
        <w:rPr>
          <w:rFonts w:ascii="Arial" w:hAnsi="Arial" w:cs="Arial"/>
          <w:sz w:val="24"/>
          <w:szCs w:val="24"/>
          <w:lang w:val="mk-MK"/>
        </w:rPr>
        <w:t>договор за соработка</w:t>
      </w:r>
    </w:p>
    <w:p w14:paraId="700B1920" w14:textId="77777777" w:rsidR="00763B37" w:rsidRDefault="0071710D" w:rsidP="00763B37">
      <w:pPr>
        <w:jc w:val="both"/>
        <w:rPr>
          <w:rFonts w:ascii="Arial" w:hAnsi="Arial" w:cs="Arial"/>
          <w:sz w:val="24"/>
          <w:szCs w:val="24"/>
        </w:rPr>
      </w:pPr>
      <w:r w:rsidRPr="006646E8">
        <w:rPr>
          <w:rFonts w:ascii="Arial" w:hAnsi="Arial" w:cs="Arial"/>
          <w:sz w:val="24"/>
          <w:szCs w:val="24"/>
          <w:lang w:val="mk-MK"/>
        </w:rPr>
        <w:t xml:space="preserve"> -информации од различен вид</w:t>
      </w:r>
    </w:p>
    <w:p w14:paraId="74CFD117" w14:textId="77777777" w:rsidR="0071710D" w:rsidRDefault="0071710D" w:rsidP="00763B37">
      <w:pPr>
        <w:jc w:val="both"/>
        <w:rPr>
          <w:rFonts w:ascii="Arial" w:hAnsi="Arial" w:cs="Arial"/>
          <w:sz w:val="24"/>
          <w:szCs w:val="24"/>
          <w:lang w:val="mk-MK"/>
        </w:rPr>
      </w:pPr>
      <w:r w:rsidRPr="006646E8">
        <w:rPr>
          <w:rFonts w:ascii="Arial" w:hAnsi="Arial" w:cs="Arial"/>
          <w:sz w:val="24"/>
          <w:szCs w:val="24"/>
          <w:lang w:val="mk-MK"/>
        </w:rPr>
        <w:t>-советување при запишување или испишување на дете</w:t>
      </w:r>
    </w:p>
    <w:p w14:paraId="04B993FC" w14:textId="77777777" w:rsidR="00665F3D" w:rsidRPr="00763B37" w:rsidRDefault="00665F3D" w:rsidP="00763B37">
      <w:pPr>
        <w:jc w:val="both"/>
        <w:rPr>
          <w:rFonts w:ascii="Arial" w:hAnsi="Arial" w:cs="Arial"/>
          <w:sz w:val="24"/>
          <w:szCs w:val="24"/>
        </w:rPr>
      </w:pPr>
    </w:p>
    <w:p w14:paraId="639551EB" w14:textId="77777777" w:rsidR="003508FD" w:rsidRPr="00763B37" w:rsidRDefault="003508FD" w:rsidP="00763B37">
      <w:pPr>
        <w:jc w:val="both"/>
        <w:rPr>
          <w:rFonts w:ascii="Arial" w:hAnsi="Arial" w:cs="Arial"/>
          <w:b/>
          <w:i/>
          <w:sz w:val="24"/>
          <w:szCs w:val="24"/>
          <w:lang w:val="mk-MK"/>
        </w:rPr>
      </w:pPr>
      <w:r w:rsidRPr="00763B37">
        <w:rPr>
          <w:rFonts w:ascii="Arial" w:hAnsi="Arial" w:cs="Arial"/>
          <w:b/>
          <w:i/>
          <w:sz w:val="24"/>
          <w:szCs w:val="24"/>
          <w:lang w:val="mk-MK"/>
        </w:rPr>
        <w:lastRenderedPageBreak/>
        <w:t>Родителски состаноци</w:t>
      </w:r>
    </w:p>
    <w:p w14:paraId="72749A3B" w14:textId="77777777" w:rsidR="00763B37" w:rsidRDefault="003508FD" w:rsidP="0071710D">
      <w:pPr>
        <w:jc w:val="both"/>
        <w:rPr>
          <w:rFonts w:ascii="Arial" w:hAnsi="Arial" w:cs="Arial"/>
          <w:sz w:val="24"/>
          <w:szCs w:val="24"/>
        </w:rPr>
      </w:pPr>
      <w:r w:rsidRPr="00D357A9">
        <w:rPr>
          <w:rFonts w:ascii="Arial" w:hAnsi="Arial" w:cs="Arial"/>
          <w:sz w:val="24"/>
          <w:szCs w:val="24"/>
          <w:lang w:val="mk-MK"/>
        </w:rPr>
        <w:t xml:space="preserve">-општи </w:t>
      </w:r>
      <w:r w:rsidR="0071710D">
        <w:rPr>
          <w:rFonts w:ascii="Arial" w:hAnsi="Arial" w:cs="Arial"/>
          <w:sz w:val="24"/>
          <w:szCs w:val="24"/>
          <w:lang w:val="mk-MK"/>
        </w:rPr>
        <w:t xml:space="preserve">и </w:t>
      </w:r>
      <w:r w:rsidR="0071710D" w:rsidRPr="00D357A9">
        <w:rPr>
          <w:rFonts w:ascii="Arial" w:hAnsi="Arial" w:cs="Arial"/>
          <w:sz w:val="24"/>
          <w:szCs w:val="24"/>
          <w:lang w:val="mk-MK"/>
        </w:rPr>
        <w:t xml:space="preserve">групни </w:t>
      </w:r>
      <w:r w:rsidRPr="00D357A9">
        <w:rPr>
          <w:rFonts w:ascii="Arial" w:hAnsi="Arial" w:cs="Arial"/>
          <w:sz w:val="24"/>
          <w:szCs w:val="24"/>
          <w:lang w:val="mk-MK"/>
        </w:rPr>
        <w:t>родителски состаноци на ниво на објект</w:t>
      </w:r>
      <w:r w:rsidR="0071710D">
        <w:rPr>
          <w:rFonts w:ascii="Arial" w:hAnsi="Arial" w:cs="Arial"/>
          <w:sz w:val="24"/>
          <w:szCs w:val="24"/>
          <w:lang w:val="mk-MK"/>
        </w:rPr>
        <w:t xml:space="preserve"> и</w:t>
      </w:r>
      <w:r w:rsidR="0071710D" w:rsidRPr="0071710D">
        <w:rPr>
          <w:rFonts w:ascii="Arial" w:hAnsi="Arial" w:cs="Arial"/>
          <w:sz w:val="24"/>
          <w:szCs w:val="24"/>
          <w:lang w:val="mk-MK"/>
        </w:rPr>
        <w:t xml:space="preserve"> </w:t>
      </w:r>
      <w:r w:rsidR="0071710D" w:rsidRPr="00D357A9">
        <w:rPr>
          <w:rFonts w:ascii="Arial" w:hAnsi="Arial" w:cs="Arial"/>
          <w:sz w:val="24"/>
          <w:szCs w:val="24"/>
          <w:lang w:val="mk-MK"/>
        </w:rPr>
        <w:t>воспитна група</w:t>
      </w:r>
    </w:p>
    <w:p w14:paraId="7E4DBEEB" w14:textId="77777777" w:rsidR="003508FD" w:rsidRPr="00763B37" w:rsidRDefault="0071710D" w:rsidP="0071710D">
      <w:pPr>
        <w:jc w:val="both"/>
        <w:rPr>
          <w:rFonts w:ascii="Arial" w:hAnsi="Arial" w:cs="Arial"/>
          <w:sz w:val="24"/>
          <w:szCs w:val="24"/>
          <w:lang w:val="mk-MK"/>
        </w:rPr>
      </w:pPr>
      <w:r>
        <w:rPr>
          <w:rFonts w:ascii="Arial" w:hAnsi="Arial" w:cs="Arial"/>
          <w:sz w:val="24"/>
          <w:szCs w:val="24"/>
          <w:lang w:val="mk-MK"/>
        </w:rPr>
        <w:t xml:space="preserve">  </w:t>
      </w:r>
      <w:r w:rsidRPr="006646E8">
        <w:rPr>
          <w:rFonts w:ascii="Arial" w:hAnsi="Arial" w:cs="Arial"/>
          <w:sz w:val="24"/>
          <w:szCs w:val="24"/>
          <w:lang w:val="mk-MK"/>
        </w:rPr>
        <w:t>-родителски посети поврзани со приредби и работилници</w:t>
      </w:r>
    </w:p>
    <w:p w14:paraId="07A23662" w14:textId="77777777" w:rsidR="003508FD" w:rsidRPr="00763B37" w:rsidRDefault="003508FD" w:rsidP="00763B37">
      <w:pPr>
        <w:rPr>
          <w:rFonts w:ascii="Arial" w:hAnsi="Arial" w:cs="Arial"/>
          <w:b/>
          <w:i/>
          <w:sz w:val="24"/>
          <w:szCs w:val="24"/>
          <w:lang w:val="mk-MK"/>
        </w:rPr>
      </w:pPr>
      <w:r w:rsidRPr="00763B37">
        <w:rPr>
          <w:rFonts w:ascii="Arial" w:hAnsi="Arial" w:cs="Arial"/>
          <w:b/>
          <w:i/>
          <w:sz w:val="24"/>
          <w:szCs w:val="24"/>
          <w:lang w:val="mk-MK"/>
        </w:rPr>
        <w:t>Вклучување на родители во воспитно-образовен процес преку:</w:t>
      </w:r>
    </w:p>
    <w:p w14:paraId="750D0E90" w14:textId="77777777" w:rsidR="003508FD" w:rsidRPr="00D357A9" w:rsidRDefault="003508FD" w:rsidP="00763B37">
      <w:pPr>
        <w:rPr>
          <w:rFonts w:ascii="Arial" w:hAnsi="Arial" w:cs="Arial"/>
          <w:sz w:val="24"/>
          <w:szCs w:val="24"/>
          <w:lang w:val="mk-MK"/>
        </w:rPr>
      </w:pPr>
      <w:r w:rsidRPr="00F56F62">
        <w:rPr>
          <w:rFonts w:ascii="Arial" w:hAnsi="Arial" w:cs="Arial"/>
          <w:sz w:val="24"/>
          <w:szCs w:val="24"/>
          <w:lang w:val="mk-MK"/>
        </w:rPr>
        <w:t>-</w:t>
      </w:r>
      <w:r w:rsidRPr="00D357A9">
        <w:rPr>
          <w:rFonts w:ascii="Arial" w:hAnsi="Arial" w:cs="Arial"/>
          <w:sz w:val="24"/>
          <w:szCs w:val="24"/>
          <w:lang w:val="mk-MK"/>
        </w:rPr>
        <w:t>раскажување на случки и приказни</w:t>
      </w:r>
    </w:p>
    <w:p w14:paraId="10F496A9" w14:textId="77777777" w:rsidR="003508FD" w:rsidRPr="00D357A9" w:rsidRDefault="003508FD" w:rsidP="00763B37">
      <w:pPr>
        <w:rPr>
          <w:rFonts w:ascii="Arial" w:hAnsi="Arial" w:cs="Arial"/>
          <w:sz w:val="24"/>
          <w:szCs w:val="24"/>
          <w:lang w:val="mk-MK"/>
        </w:rPr>
      </w:pPr>
      <w:r w:rsidRPr="00D357A9">
        <w:rPr>
          <w:rFonts w:ascii="Arial" w:hAnsi="Arial" w:cs="Arial"/>
          <w:sz w:val="24"/>
          <w:szCs w:val="24"/>
          <w:lang w:val="mk-MK"/>
        </w:rPr>
        <w:t xml:space="preserve">-презентација на професии </w:t>
      </w:r>
    </w:p>
    <w:p w14:paraId="12449E0D" w14:textId="77777777" w:rsidR="003508FD" w:rsidRPr="00D357A9" w:rsidRDefault="003508FD" w:rsidP="00763B37">
      <w:pPr>
        <w:rPr>
          <w:rFonts w:ascii="Arial" w:hAnsi="Arial" w:cs="Arial"/>
          <w:sz w:val="24"/>
          <w:szCs w:val="24"/>
          <w:lang w:val="mk-MK"/>
        </w:rPr>
      </w:pPr>
      <w:r w:rsidRPr="00D357A9">
        <w:rPr>
          <w:rFonts w:ascii="Arial" w:hAnsi="Arial" w:cs="Arial"/>
          <w:sz w:val="24"/>
          <w:szCs w:val="24"/>
          <w:lang w:val="mk-MK"/>
        </w:rPr>
        <w:t>-гостување-посета на работно место на родител</w:t>
      </w:r>
    </w:p>
    <w:p w14:paraId="6D70053A" w14:textId="77777777" w:rsidR="00FE4031" w:rsidRDefault="003508FD" w:rsidP="00763B37">
      <w:pPr>
        <w:rPr>
          <w:rFonts w:ascii="Arial" w:hAnsi="Arial" w:cs="Arial"/>
          <w:sz w:val="24"/>
          <w:szCs w:val="24"/>
          <w:lang w:val="mk-MK"/>
        </w:rPr>
      </w:pPr>
      <w:r w:rsidRPr="00D357A9">
        <w:rPr>
          <w:rFonts w:ascii="Arial" w:hAnsi="Arial" w:cs="Arial"/>
          <w:sz w:val="24"/>
          <w:szCs w:val="24"/>
          <w:lang w:val="mk-MK"/>
        </w:rPr>
        <w:t>-учество во подготовка на материјали за  сценариј</w:t>
      </w:r>
      <w:r w:rsidR="00763B37">
        <w:rPr>
          <w:rFonts w:ascii="Arial" w:hAnsi="Arial" w:cs="Arial"/>
          <w:sz w:val="24"/>
          <w:szCs w:val="24"/>
          <w:lang w:val="mk-MK"/>
        </w:rPr>
        <w:t>а за приредби,доколку родителот</w:t>
      </w:r>
      <w:r w:rsidR="0071710D">
        <w:rPr>
          <w:rFonts w:ascii="Arial" w:hAnsi="Arial" w:cs="Arial"/>
          <w:sz w:val="24"/>
          <w:szCs w:val="24"/>
          <w:lang w:val="mk-MK"/>
        </w:rPr>
        <w:t xml:space="preserve"> </w:t>
      </w:r>
      <w:r w:rsidRPr="00D357A9">
        <w:rPr>
          <w:rFonts w:ascii="Arial" w:hAnsi="Arial" w:cs="Arial"/>
          <w:sz w:val="24"/>
          <w:szCs w:val="24"/>
          <w:lang w:val="mk-MK"/>
        </w:rPr>
        <w:t>пројави интерес и има афинитети за тоа</w:t>
      </w:r>
    </w:p>
    <w:p w14:paraId="7D857E39" w14:textId="77777777" w:rsidR="003508FD" w:rsidRDefault="00763B37" w:rsidP="00763B37">
      <w:pPr>
        <w:ind w:firstLine="540"/>
        <w:jc w:val="both"/>
        <w:rPr>
          <w:rFonts w:ascii="Arial" w:hAnsi="Arial" w:cs="Arial"/>
          <w:sz w:val="24"/>
          <w:szCs w:val="24"/>
          <w:lang w:val="mk-MK"/>
        </w:rPr>
      </w:pPr>
      <w:r>
        <w:rPr>
          <w:rFonts w:ascii="Arial" w:hAnsi="Arial" w:cs="Arial"/>
          <w:sz w:val="24"/>
          <w:szCs w:val="24"/>
          <w:lang w:val="mk-MK"/>
        </w:rPr>
        <w:t xml:space="preserve">-приредби и прослави во </w:t>
      </w:r>
      <w:r w:rsidR="003508FD">
        <w:rPr>
          <w:rFonts w:ascii="Arial" w:hAnsi="Arial" w:cs="Arial"/>
          <w:sz w:val="24"/>
          <w:szCs w:val="24"/>
          <w:lang w:val="mk-MK"/>
        </w:rPr>
        <w:t xml:space="preserve">кои </w:t>
      </w:r>
      <w:r>
        <w:rPr>
          <w:rFonts w:ascii="Arial" w:hAnsi="Arial" w:cs="Arial"/>
          <w:sz w:val="24"/>
          <w:szCs w:val="24"/>
          <w:lang w:val="mk-MK"/>
        </w:rPr>
        <w:t>родителите</w:t>
      </w:r>
      <w:r>
        <w:rPr>
          <w:rFonts w:ascii="Arial" w:hAnsi="Arial" w:cs="Arial"/>
          <w:sz w:val="24"/>
          <w:szCs w:val="24"/>
        </w:rPr>
        <w:t xml:space="preserve"> </w:t>
      </w:r>
      <w:r w:rsidR="003508FD" w:rsidRPr="00D357A9">
        <w:rPr>
          <w:rFonts w:ascii="Arial" w:hAnsi="Arial" w:cs="Arial"/>
          <w:sz w:val="24"/>
          <w:szCs w:val="24"/>
          <w:lang w:val="mk-MK"/>
        </w:rPr>
        <w:t>можат да земат учество</w:t>
      </w:r>
    </w:p>
    <w:p w14:paraId="0548502A" w14:textId="77777777" w:rsidR="0071710D" w:rsidRPr="0071710D" w:rsidRDefault="0071710D" w:rsidP="00763B37">
      <w:pPr>
        <w:widowControl w:val="0"/>
        <w:tabs>
          <w:tab w:val="left" w:pos="1279"/>
          <w:tab w:val="left" w:pos="1281"/>
        </w:tabs>
        <w:autoSpaceDE w:val="0"/>
        <w:autoSpaceDN w:val="0"/>
        <w:spacing w:before="77" w:after="0" w:line="360" w:lineRule="auto"/>
        <w:ind w:right="576"/>
        <w:jc w:val="both"/>
        <w:rPr>
          <w:rFonts w:ascii="Arial" w:hAnsi="Arial" w:cs="Arial"/>
          <w:sz w:val="24"/>
          <w:szCs w:val="24"/>
        </w:rPr>
      </w:pPr>
      <w:r>
        <w:rPr>
          <w:rFonts w:ascii="Arial" w:hAnsi="Arial" w:cs="Arial"/>
          <w:sz w:val="24"/>
          <w:szCs w:val="24"/>
          <w:lang w:val="mk-MK"/>
        </w:rPr>
        <w:t xml:space="preserve">        -</w:t>
      </w:r>
      <w:r w:rsidRPr="0071710D">
        <w:rPr>
          <w:rFonts w:ascii="Arial" w:hAnsi="Arial" w:cs="Arial"/>
          <w:sz w:val="24"/>
          <w:szCs w:val="24"/>
        </w:rPr>
        <w:t>учество в</w:t>
      </w:r>
      <w:r w:rsidRPr="0071710D">
        <w:rPr>
          <w:rFonts w:ascii="Arial" w:hAnsi="Arial" w:cs="Arial"/>
          <w:sz w:val="24"/>
          <w:szCs w:val="24"/>
          <w:lang w:val="mk-MK"/>
        </w:rPr>
        <w:t>о еколошки и хуманитарни акции</w:t>
      </w:r>
      <w:r w:rsidRPr="0071710D">
        <w:rPr>
          <w:rFonts w:ascii="Arial" w:hAnsi="Arial" w:cs="Arial"/>
          <w:sz w:val="24"/>
          <w:szCs w:val="24"/>
        </w:rPr>
        <w:t>, учес</w:t>
      </w:r>
      <w:r w:rsidRPr="0071710D">
        <w:rPr>
          <w:rFonts w:ascii="Arial" w:hAnsi="Arial" w:cs="Arial"/>
          <w:sz w:val="24"/>
          <w:szCs w:val="24"/>
          <w:lang w:val="mk-MK"/>
        </w:rPr>
        <w:t>тво</w:t>
      </w:r>
      <w:r w:rsidRPr="0071710D">
        <w:rPr>
          <w:rFonts w:ascii="Arial" w:hAnsi="Arial" w:cs="Arial"/>
          <w:sz w:val="24"/>
          <w:szCs w:val="24"/>
        </w:rPr>
        <w:t xml:space="preserve"> и сл.</w:t>
      </w:r>
    </w:p>
    <w:p w14:paraId="42380DAF" w14:textId="77777777" w:rsidR="0071710D" w:rsidRPr="00D357A9" w:rsidRDefault="0071710D" w:rsidP="00763B37">
      <w:pPr>
        <w:ind w:firstLine="540"/>
        <w:jc w:val="both"/>
        <w:rPr>
          <w:rFonts w:ascii="Arial" w:hAnsi="Arial" w:cs="Arial"/>
          <w:sz w:val="24"/>
          <w:szCs w:val="24"/>
          <w:lang w:val="mk-MK"/>
        </w:rPr>
      </w:pPr>
    </w:p>
    <w:p w14:paraId="7B71D5C7" w14:textId="77777777" w:rsidR="003508FD" w:rsidRDefault="003508FD" w:rsidP="0002549E">
      <w:pPr>
        <w:jc w:val="both"/>
        <w:rPr>
          <w:rFonts w:ascii="Arial" w:hAnsi="Arial" w:cs="Arial"/>
          <w:b/>
          <w:i/>
          <w:sz w:val="24"/>
          <w:szCs w:val="24"/>
        </w:rPr>
      </w:pPr>
      <w:r w:rsidRPr="00763B37">
        <w:rPr>
          <w:rFonts w:ascii="Arial" w:hAnsi="Arial" w:cs="Arial"/>
          <w:b/>
          <w:i/>
          <w:sz w:val="24"/>
          <w:szCs w:val="24"/>
          <w:lang w:val="mk-MK"/>
        </w:rPr>
        <w:t>Во рамките на неформални средби</w:t>
      </w:r>
      <w:r w:rsidR="00763B37">
        <w:rPr>
          <w:rFonts w:ascii="Arial" w:hAnsi="Arial" w:cs="Arial"/>
          <w:sz w:val="24"/>
          <w:szCs w:val="24"/>
        </w:rPr>
        <w:t xml:space="preserve"> </w:t>
      </w:r>
      <w:r w:rsidR="00763B37" w:rsidRPr="00763B37">
        <w:rPr>
          <w:rFonts w:ascii="Arial" w:hAnsi="Arial" w:cs="Arial"/>
          <w:b/>
          <w:i/>
          <w:sz w:val="24"/>
          <w:szCs w:val="24"/>
          <w:lang w:val="mk-MK"/>
        </w:rPr>
        <w:t>ќе бидат застапени два вида</w:t>
      </w:r>
      <w:r w:rsidR="00763B37" w:rsidRPr="00763B37">
        <w:rPr>
          <w:rFonts w:ascii="Arial" w:hAnsi="Arial" w:cs="Arial"/>
          <w:b/>
          <w:i/>
          <w:sz w:val="24"/>
          <w:szCs w:val="24"/>
        </w:rPr>
        <w:t>:</w:t>
      </w:r>
    </w:p>
    <w:p w14:paraId="59232003" w14:textId="77777777" w:rsidR="00763B37" w:rsidRPr="0051432D" w:rsidRDefault="00763B37" w:rsidP="0002549E">
      <w:pPr>
        <w:jc w:val="both"/>
        <w:rPr>
          <w:rFonts w:ascii="Arial" w:hAnsi="Arial" w:cs="Arial"/>
          <w:sz w:val="24"/>
          <w:szCs w:val="24"/>
          <w:lang w:val="mk-MK"/>
        </w:rPr>
      </w:pPr>
      <w:r w:rsidRPr="00763B37">
        <w:rPr>
          <w:rFonts w:ascii="Arial" w:hAnsi="Arial" w:cs="Arial"/>
          <w:sz w:val="24"/>
          <w:szCs w:val="24"/>
        </w:rPr>
        <w:t>-Редовно</w:t>
      </w:r>
      <w:r w:rsidRPr="00763B37">
        <w:rPr>
          <w:rFonts w:ascii="Arial" w:hAnsi="Arial" w:cs="Arial"/>
          <w:spacing w:val="-4"/>
          <w:sz w:val="24"/>
          <w:szCs w:val="24"/>
        </w:rPr>
        <w:t xml:space="preserve"> </w:t>
      </w:r>
      <w:r w:rsidRPr="00763B37">
        <w:rPr>
          <w:rFonts w:ascii="Arial" w:hAnsi="Arial" w:cs="Arial"/>
          <w:sz w:val="24"/>
          <w:szCs w:val="24"/>
        </w:rPr>
        <w:t>информирање</w:t>
      </w:r>
      <w:r w:rsidRPr="00763B37">
        <w:rPr>
          <w:rFonts w:ascii="Arial" w:hAnsi="Arial" w:cs="Arial"/>
          <w:spacing w:val="-8"/>
          <w:sz w:val="24"/>
          <w:szCs w:val="24"/>
        </w:rPr>
        <w:t xml:space="preserve"> </w:t>
      </w:r>
      <w:r w:rsidRPr="00763B37">
        <w:rPr>
          <w:rFonts w:ascii="Arial" w:hAnsi="Arial" w:cs="Arial"/>
          <w:sz w:val="24"/>
          <w:szCs w:val="24"/>
        </w:rPr>
        <w:t>на</w:t>
      </w:r>
      <w:r w:rsidRPr="00763B37">
        <w:rPr>
          <w:rFonts w:ascii="Arial" w:hAnsi="Arial" w:cs="Arial"/>
          <w:spacing w:val="-4"/>
          <w:sz w:val="24"/>
          <w:szCs w:val="24"/>
        </w:rPr>
        <w:t xml:space="preserve"> </w:t>
      </w:r>
      <w:r w:rsidRPr="00763B37">
        <w:rPr>
          <w:rFonts w:ascii="Arial" w:hAnsi="Arial" w:cs="Arial"/>
          <w:sz w:val="24"/>
          <w:szCs w:val="24"/>
        </w:rPr>
        <w:t>родителот</w:t>
      </w:r>
      <w:r w:rsidRPr="00763B37">
        <w:rPr>
          <w:rFonts w:ascii="Arial" w:hAnsi="Arial" w:cs="Arial"/>
          <w:spacing w:val="-4"/>
          <w:sz w:val="24"/>
          <w:szCs w:val="24"/>
        </w:rPr>
        <w:t xml:space="preserve"> </w:t>
      </w:r>
      <w:r w:rsidRPr="00763B37">
        <w:rPr>
          <w:rFonts w:ascii="Arial" w:hAnsi="Arial" w:cs="Arial"/>
          <w:sz w:val="24"/>
          <w:szCs w:val="24"/>
        </w:rPr>
        <w:t>преку</w:t>
      </w:r>
      <w:r w:rsidRPr="00763B37">
        <w:rPr>
          <w:rFonts w:ascii="Arial" w:hAnsi="Arial" w:cs="Arial"/>
          <w:spacing w:val="-9"/>
          <w:sz w:val="24"/>
          <w:szCs w:val="24"/>
        </w:rPr>
        <w:t xml:space="preserve"> </w:t>
      </w:r>
      <w:r w:rsidRPr="00763B37">
        <w:rPr>
          <w:rFonts w:ascii="Arial" w:hAnsi="Arial" w:cs="Arial"/>
          <w:sz w:val="24"/>
          <w:szCs w:val="24"/>
        </w:rPr>
        <w:t>стручни написи</w:t>
      </w:r>
      <w:r w:rsidRPr="00763B37">
        <w:rPr>
          <w:rFonts w:ascii="Arial" w:hAnsi="Arial" w:cs="Arial"/>
          <w:spacing w:val="-4"/>
          <w:sz w:val="24"/>
          <w:szCs w:val="24"/>
        </w:rPr>
        <w:t xml:space="preserve"> </w:t>
      </w:r>
      <w:r w:rsidRPr="00763B37">
        <w:rPr>
          <w:rFonts w:ascii="Arial" w:hAnsi="Arial" w:cs="Arial"/>
          <w:sz w:val="24"/>
          <w:szCs w:val="24"/>
        </w:rPr>
        <w:t>на</w:t>
      </w:r>
      <w:r w:rsidRPr="00763B37">
        <w:rPr>
          <w:rFonts w:ascii="Arial" w:hAnsi="Arial" w:cs="Arial"/>
          <w:spacing w:val="-8"/>
          <w:sz w:val="24"/>
          <w:szCs w:val="24"/>
        </w:rPr>
        <w:t xml:space="preserve"> </w:t>
      </w:r>
      <w:r w:rsidRPr="00763B37">
        <w:rPr>
          <w:rFonts w:ascii="Arial" w:hAnsi="Arial" w:cs="Arial"/>
          <w:sz w:val="24"/>
          <w:szCs w:val="24"/>
        </w:rPr>
        <w:t>влезното</w:t>
      </w:r>
      <w:r w:rsidRPr="00763B37">
        <w:rPr>
          <w:rFonts w:ascii="Arial" w:hAnsi="Arial" w:cs="Arial"/>
          <w:spacing w:val="-3"/>
          <w:sz w:val="24"/>
          <w:szCs w:val="24"/>
        </w:rPr>
        <w:t xml:space="preserve"> </w:t>
      </w:r>
      <w:r w:rsidRPr="00763B37">
        <w:rPr>
          <w:rFonts w:ascii="Arial" w:hAnsi="Arial" w:cs="Arial"/>
          <w:sz w:val="24"/>
          <w:szCs w:val="24"/>
        </w:rPr>
        <w:t>па</w:t>
      </w:r>
      <w:r w:rsidR="00764641">
        <w:rPr>
          <w:rFonts w:ascii="Arial" w:hAnsi="Arial" w:cs="Arial"/>
          <w:sz w:val="24"/>
          <w:szCs w:val="24"/>
          <w:lang w:val="mk-MK"/>
        </w:rPr>
        <w:t>но,</w:t>
      </w:r>
      <w:r w:rsidRPr="00763B37">
        <w:rPr>
          <w:rFonts w:ascii="Arial" w:hAnsi="Arial" w:cs="Arial"/>
          <w:spacing w:val="-4"/>
          <w:sz w:val="24"/>
          <w:szCs w:val="24"/>
        </w:rPr>
        <w:t xml:space="preserve"> </w:t>
      </w:r>
      <w:r w:rsidRPr="00763B37">
        <w:rPr>
          <w:rFonts w:ascii="Arial" w:hAnsi="Arial" w:cs="Arial"/>
          <w:sz w:val="24"/>
          <w:szCs w:val="24"/>
        </w:rPr>
        <w:t>изложби</w:t>
      </w:r>
      <w:r w:rsidRPr="00763B37">
        <w:rPr>
          <w:rFonts w:ascii="Arial" w:hAnsi="Arial" w:cs="Arial"/>
          <w:spacing w:val="-9"/>
          <w:sz w:val="24"/>
          <w:szCs w:val="24"/>
        </w:rPr>
        <w:t xml:space="preserve"> </w:t>
      </w:r>
      <w:r w:rsidRPr="00763B37">
        <w:rPr>
          <w:rFonts w:ascii="Arial" w:hAnsi="Arial" w:cs="Arial"/>
          <w:sz w:val="24"/>
          <w:szCs w:val="24"/>
        </w:rPr>
        <w:t>на</w:t>
      </w:r>
      <w:r w:rsidRPr="00763B37">
        <w:rPr>
          <w:rFonts w:ascii="Arial" w:hAnsi="Arial" w:cs="Arial"/>
          <w:spacing w:val="-8"/>
          <w:sz w:val="24"/>
          <w:szCs w:val="24"/>
        </w:rPr>
        <w:t xml:space="preserve"> </w:t>
      </w:r>
      <w:r w:rsidRPr="00763B37">
        <w:rPr>
          <w:rFonts w:ascii="Arial" w:hAnsi="Arial" w:cs="Arial"/>
          <w:sz w:val="24"/>
          <w:szCs w:val="24"/>
        </w:rPr>
        <w:t>детски</w:t>
      </w:r>
      <w:r w:rsidRPr="00763B37">
        <w:rPr>
          <w:rFonts w:ascii="Arial" w:hAnsi="Arial" w:cs="Arial"/>
          <w:spacing w:val="-4"/>
          <w:sz w:val="24"/>
          <w:szCs w:val="24"/>
        </w:rPr>
        <w:t xml:space="preserve"> </w:t>
      </w:r>
      <w:r w:rsidRPr="00763B37">
        <w:rPr>
          <w:rFonts w:ascii="Arial" w:hAnsi="Arial" w:cs="Arial"/>
          <w:sz w:val="24"/>
          <w:szCs w:val="24"/>
        </w:rPr>
        <w:t>ликовни</w:t>
      </w:r>
      <w:r w:rsidRPr="00763B37">
        <w:rPr>
          <w:rFonts w:ascii="Arial" w:hAnsi="Arial" w:cs="Arial"/>
          <w:spacing w:val="-4"/>
          <w:sz w:val="24"/>
          <w:szCs w:val="24"/>
        </w:rPr>
        <w:t xml:space="preserve"> </w:t>
      </w:r>
      <w:r w:rsidRPr="00763B37">
        <w:rPr>
          <w:rFonts w:ascii="Arial" w:hAnsi="Arial" w:cs="Arial"/>
          <w:sz w:val="24"/>
          <w:szCs w:val="24"/>
        </w:rPr>
        <w:t>творби, истакнување на темите за работа со децата</w:t>
      </w:r>
      <w:r w:rsidR="0051432D">
        <w:rPr>
          <w:rFonts w:ascii="Arial" w:hAnsi="Arial" w:cs="Arial"/>
          <w:sz w:val="24"/>
          <w:szCs w:val="24"/>
          <w:lang w:val="mk-MK"/>
        </w:rPr>
        <w:t>...</w:t>
      </w:r>
    </w:p>
    <w:p w14:paraId="33900282" w14:textId="77777777" w:rsidR="009476EE" w:rsidRPr="009476EE" w:rsidRDefault="009476EE" w:rsidP="0002549E">
      <w:pPr>
        <w:widowControl w:val="0"/>
        <w:tabs>
          <w:tab w:val="left" w:pos="1346"/>
          <w:tab w:val="left" w:pos="1348"/>
        </w:tabs>
        <w:autoSpaceDE w:val="0"/>
        <w:autoSpaceDN w:val="0"/>
        <w:spacing w:before="1" w:after="0" w:line="360" w:lineRule="auto"/>
        <w:ind w:right="813"/>
        <w:jc w:val="both"/>
        <w:rPr>
          <w:rFonts w:ascii="Arial" w:hAnsi="Arial" w:cs="Arial"/>
          <w:sz w:val="24"/>
          <w:szCs w:val="24"/>
          <w:lang w:val="mk-MK"/>
        </w:rPr>
      </w:pPr>
      <w:r>
        <w:rPr>
          <w:rFonts w:ascii="Arial" w:hAnsi="Arial" w:cs="Arial"/>
          <w:sz w:val="24"/>
          <w:szCs w:val="24"/>
        </w:rPr>
        <w:t>-</w:t>
      </w:r>
      <w:r w:rsidRPr="009476EE">
        <w:rPr>
          <w:rFonts w:ascii="Arial" w:hAnsi="Arial" w:cs="Arial"/>
          <w:sz w:val="24"/>
          <w:szCs w:val="24"/>
        </w:rPr>
        <w:t>ВЕБ</w:t>
      </w:r>
      <w:r w:rsidRPr="009476EE">
        <w:rPr>
          <w:rFonts w:ascii="Arial" w:hAnsi="Arial" w:cs="Arial"/>
          <w:spacing w:val="-3"/>
          <w:sz w:val="24"/>
          <w:szCs w:val="24"/>
        </w:rPr>
        <w:t xml:space="preserve"> </w:t>
      </w:r>
      <w:r w:rsidRPr="009476EE">
        <w:rPr>
          <w:rFonts w:ascii="Arial" w:hAnsi="Arial" w:cs="Arial"/>
          <w:sz w:val="24"/>
          <w:szCs w:val="24"/>
        </w:rPr>
        <w:t>страната</w:t>
      </w:r>
      <w:r w:rsidRPr="009476EE">
        <w:rPr>
          <w:rFonts w:ascii="Arial" w:hAnsi="Arial" w:cs="Arial"/>
          <w:spacing w:val="40"/>
          <w:sz w:val="24"/>
          <w:szCs w:val="24"/>
        </w:rPr>
        <w:t xml:space="preserve"> </w:t>
      </w:r>
      <w:r w:rsidRPr="009476EE">
        <w:rPr>
          <w:rFonts w:ascii="Arial" w:hAnsi="Arial" w:cs="Arial"/>
          <w:sz w:val="24"/>
          <w:szCs w:val="24"/>
        </w:rPr>
        <w:t>и</w:t>
      </w:r>
      <w:r w:rsidRPr="009476EE">
        <w:rPr>
          <w:rFonts w:ascii="Arial" w:hAnsi="Arial" w:cs="Arial"/>
          <w:spacing w:val="-3"/>
          <w:sz w:val="24"/>
          <w:szCs w:val="24"/>
        </w:rPr>
        <w:t xml:space="preserve"> </w:t>
      </w:r>
      <w:r w:rsidRPr="009476EE">
        <w:rPr>
          <w:rFonts w:ascii="Arial" w:hAnsi="Arial" w:cs="Arial"/>
          <w:sz w:val="24"/>
          <w:szCs w:val="24"/>
        </w:rPr>
        <w:t>ФБ</w:t>
      </w:r>
      <w:r w:rsidRPr="009476EE">
        <w:rPr>
          <w:rFonts w:ascii="Arial" w:hAnsi="Arial" w:cs="Arial"/>
          <w:spacing w:val="-3"/>
          <w:sz w:val="24"/>
          <w:szCs w:val="24"/>
        </w:rPr>
        <w:t xml:space="preserve"> </w:t>
      </w:r>
      <w:r w:rsidRPr="009476EE">
        <w:rPr>
          <w:rFonts w:ascii="Arial" w:hAnsi="Arial" w:cs="Arial"/>
          <w:sz w:val="24"/>
          <w:szCs w:val="24"/>
        </w:rPr>
        <w:t>групата</w:t>
      </w:r>
      <w:r w:rsidRPr="009476EE">
        <w:rPr>
          <w:rFonts w:ascii="Arial" w:hAnsi="Arial" w:cs="Arial"/>
          <w:spacing w:val="-7"/>
          <w:sz w:val="24"/>
          <w:szCs w:val="24"/>
        </w:rPr>
        <w:t xml:space="preserve"> </w:t>
      </w:r>
      <w:r w:rsidRPr="009476EE">
        <w:rPr>
          <w:rFonts w:ascii="Arial" w:hAnsi="Arial" w:cs="Arial"/>
          <w:sz w:val="24"/>
          <w:szCs w:val="24"/>
        </w:rPr>
        <w:t>на</w:t>
      </w:r>
      <w:r w:rsidRPr="009476EE">
        <w:rPr>
          <w:rFonts w:ascii="Arial" w:hAnsi="Arial" w:cs="Arial"/>
          <w:spacing w:val="-3"/>
          <w:sz w:val="24"/>
          <w:szCs w:val="24"/>
        </w:rPr>
        <w:t xml:space="preserve"> </w:t>
      </w:r>
      <w:r w:rsidRPr="009476EE">
        <w:rPr>
          <w:rFonts w:ascii="Arial" w:hAnsi="Arial" w:cs="Arial"/>
          <w:sz w:val="24"/>
          <w:szCs w:val="24"/>
        </w:rPr>
        <w:t>градинката</w:t>
      </w:r>
      <w:r w:rsidRPr="009476EE">
        <w:rPr>
          <w:rFonts w:ascii="Arial" w:hAnsi="Arial" w:cs="Arial"/>
          <w:spacing w:val="-7"/>
          <w:sz w:val="24"/>
          <w:szCs w:val="24"/>
        </w:rPr>
        <w:t xml:space="preserve"> </w:t>
      </w:r>
      <w:r w:rsidRPr="009476EE">
        <w:rPr>
          <w:rFonts w:ascii="Arial" w:hAnsi="Arial" w:cs="Arial"/>
          <w:sz w:val="24"/>
          <w:szCs w:val="24"/>
        </w:rPr>
        <w:t>како</w:t>
      </w:r>
      <w:r w:rsidRPr="009476EE">
        <w:rPr>
          <w:rFonts w:ascii="Arial" w:hAnsi="Arial" w:cs="Arial"/>
          <w:spacing w:val="-2"/>
          <w:sz w:val="24"/>
          <w:szCs w:val="24"/>
        </w:rPr>
        <w:t xml:space="preserve"> </w:t>
      </w:r>
      <w:r w:rsidRPr="009476EE">
        <w:rPr>
          <w:rFonts w:ascii="Arial" w:hAnsi="Arial" w:cs="Arial"/>
          <w:sz w:val="24"/>
          <w:szCs w:val="24"/>
        </w:rPr>
        <w:t>средство</w:t>
      </w:r>
      <w:r w:rsidRPr="009476EE">
        <w:rPr>
          <w:rFonts w:ascii="Arial" w:hAnsi="Arial" w:cs="Arial"/>
          <w:spacing w:val="-3"/>
          <w:sz w:val="24"/>
          <w:szCs w:val="24"/>
        </w:rPr>
        <w:t xml:space="preserve"> </w:t>
      </w:r>
      <w:r w:rsidRPr="009476EE">
        <w:rPr>
          <w:rFonts w:ascii="Arial" w:hAnsi="Arial" w:cs="Arial"/>
          <w:sz w:val="24"/>
          <w:szCs w:val="24"/>
        </w:rPr>
        <w:t>за</w:t>
      </w:r>
      <w:r>
        <w:rPr>
          <w:rFonts w:ascii="Arial" w:hAnsi="Arial" w:cs="Arial"/>
          <w:sz w:val="24"/>
          <w:szCs w:val="24"/>
        </w:rPr>
        <w:t xml:space="preserve"> </w:t>
      </w:r>
      <w:r>
        <w:rPr>
          <w:rFonts w:ascii="Arial" w:hAnsi="Arial" w:cs="Arial"/>
          <w:sz w:val="24"/>
          <w:szCs w:val="24"/>
          <w:lang w:val="mk-MK"/>
        </w:rPr>
        <w:t>информирање</w:t>
      </w:r>
    </w:p>
    <w:p w14:paraId="36BD12E3" w14:textId="77777777" w:rsidR="00763B37" w:rsidRPr="00763B37" w:rsidRDefault="00763B37" w:rsidP="0002549E">
      <w:pPr>
        <w:jc w:val="both"/>
        <w:rPr>
          <w:rFonts w:ascii="Arial" w:hAnsi="Arial" w:cs="Arial"/>
          <w:sz w:val="24"/>
          <w:szCs w:val="24"/>
          <w:lang w:val="mk-MK"/>
        </w:rPr>
      </w:pPr>
    </w:p>
    <w:p w14:paraId="0E8A6A41" w14:textId="77777777" w:rsidR="0002549E" w:rsidRPr="00994EA9" w:rsidRDefault="003508FD" w:rsidP="00665F3D">
      <w:pPr>
        <w:ind w:firstLine="720"/>
        <w:jc w:val="both"/>
        <w:rPr>
          <w:rFonts w:ascii="Arial" w:hAnsi="Arial" w:cs="Arial"/>
          <w:sz w:val="24"/>
          <w:szCs w:val="24"/>
        </w:rPr>
      </w:pPr>
      <w:r w:rsidRPr="00994EA9">
        <w:rPr>
          <w:rFonts w:ascii="Arial" w:hAnsi="Arial" w:cs="Arial"/>
          <w:b/>
          <w:i/>
          <w:sz w:val="24"/>
          <w:szCs w:val="24"/>
          <w:lang w:val="mk-MK"/>
        </w:rPr>
        <w:t>Советот на родители</w:t>
      </w:r>
      <w:r w:rsidRPr="00994EA9">
        <w:rPr>
          <w:rFonts w:ascii="Arial" w:hAnsi="Arial" w:cs="Arial"/>
          <w:i/>
          <w:sz w:val="24"/>
          <w:szCs w:val="24"/>
          <w:lang w:val="mk-MK"/>
        </w:rPr>
        <w:t xml:space="preserve"> </w:t>
      </w:r>
      <w:r w:rsidRPr="00994EA9">
        <w:rPr>
          <w:rFonts w:ascii="Arial" w:hAnsi="Arial" w:cs="Arial"/>
          <w:sz w:val="24"/>
          <w:szCs w:val="24"/>
          <w:lang w:val="mk-MK"/>
        </w:rPr>
        <w:t>го сочинуваат претставници на родителите корисници на услугите на детската градинка .Советот на родители работи согласно Законот за заштита на дец</w:t>
      </w:r>
      <w:r w:rsidR="0002549E" w:rsidRPr="00994EA9">
        <w:rPr>
          <w:rFonts w:ascii="Arial" w:hAnsi="Arial" w:cs="Arial"/>
          <w:sz w:val="24"/>
          <w:szCs w:val="24"/>
          <w:lang w:val="mk-MK"/>
        </w:rPr>
        <w:t xml:space="preserve">а,Статутот на детската градинка, </w:t>
      </w:r>
      <w:r w:rsidRPr="00994EA9">
        <w:rPr>
          <w:rFonts w:ascii="Arial" w:hAnsi="Arial" w:cs="Arial"/>
          <w:sz w:val="24"/>
          <w:szCs w:val="24"/>
          <w:lang w:val="mk-MK"/>
        </w:rPr>
        <w:t>Програмата за работа и други акти на детската градинка кои се од</w:t>
      </w:r>
      <w:r w:rsidR="0002549E" w:rsidRPr="00994EA9">
        <w:rPr>
          <w:rFonts w:ascii="Arial" w:hAnsi="Arial" w:cs="Arial"/>
          <w:sz w:val="24"/>
          <w:szCs w:val="24"/>
          <w:lang w:val="mk-MK"/>
        </w:rPr>
        <w:t xml:space="preserve"> големо</w:t>
      </w:r>
      <w:r w:rsidRPr="00994EA9">
        <w:rPr>
          <w:rFonts w:ascii="Arial" w:hAnsi="Arial" w:cs="Arial"/>
          <w:sz w:val="24"/>
          <w:szCs w:val="24"/>
          <w:lang w:val="mk-MK"/>
        </w:rPr>
        <w:t xml:space="preserve"> значење за реализација на дејноста на детската градинка.</w:t>
      </w:r>
      <w:r w:rsidR="0002549E" w:rsidRPr="00994EA9">
        <w:rPr>
          <w:rFonts w:ascii="Arial" w:hAnsi="Arial" w:cs="Arial"/>
          <w:sz w:val="24"/>
          <w:szCs w:val="24"/>
          <w:lang w:val="mk-MK"/>
        </w:rPr>
        <w:t xml:space="preserve"> </w:t>
      </w:r>
      <w:r w:rsidRPr="00994EA9">
        <w:rPr>
          <w:rFonts w:ascii="Arial" w:hAnsi="Arial" w:cs="Arial"/>
          <w:sz w:val="24"/>
          <w:szCs w:val="24"/>
          <w:lang w:val="mk-MK"/>
        </w:rPr>
        <w:t xml:space="preserve">Советот на родители разгледува прашања </w:t>
      </w:r>
      <w:r w:rsidR="0002549E" w:rsidRPr="00994EA9">
        <w:rPr>
          <w:rFonts w:ascii="Arial" w:hAnsi="Arial" w:cs="Arial"/>
          <w:sz w:val="24"/>
          <w:szCs w:val="24"/>
          <w:lang w:val="mk-MK"/>
        </w:rPr>
        <w:t xml:space="preserve">кои се </w:t>
      </w:r>
      <w:r w:rsidRPr="00994EA9">
        <w:rPr>
          <w:rFonts w:ascii="Arial" w:hAnsi="Arial" w:cs="Arial"/>
          <w:sz w:val="24"/>
          <w:szCs w:val="24"/>
          <w:lang w:val="mk-MK"/>
        </w:rPr>
        <w:t>од заеднички интерес</w:t>
      </w:r>
      <w:r w:rsidR="0002549E" w:rsidRPr="00994EA9">
        <w:rPr>
          <w:rFonts w:ascii="Arial" w:hAnsi="Arial" w:cs="Arial"/>
          <w:sz w:val="24"/>
          <w:szCs w:val="24"/>
        </w:rPr>
        <w:t xml:space="preserve">: </w:t>
      </w:r>
      <w:r w:rsidRPr="00994EA9">
        <w:rPr>
          <w:rFonts w:ascii="Arial" w:hAnsi="Arial" w:cs="Arial"/>
          <w:sz w:val="24"/>
          <w:szCs w:val="24"/>
          <w:lang w:val="mk-MK"/>
        </w:rPr>
        <w:t>во однос на работата на градинката и децата кои се згрижени во неа,</w:t>
      </w:r>
      <w:r w:rsidR="0002549E" w:rsidRPr="00994EA9">
        <w:rPr>
          <w:rFonts w:ascii="Arial" w:hAnsi="Arial" w:cs="Arial"/>
          <w:sz w:val="24"/>
          <w:szCs w:val="24"/>
        </w:rPr>
        <w:t xml:space="preserve"> унапредување на воспитно-образовниот процес, унапредување на соработка со семејството, популазирање на дејноста на градинаката преку јавни настапи, креирање на идеи за подобрување на условите </w:t>
      </w:r>
      <w:r w:rsidR="0002549E" w:rsidRPr="00994EA9">
        <w:rPr>
          <w:rFonts w:ascii="Arial" w:hAnsi="Arial" w:cs="Arial"/>
          <w:sz w:val="24"/>
          <w:szCs w:val="24"/>
          <w:lang w:val="mk-MK"/>
        </w:rPr>
        <w:t xml:space="preserve">за работа и престој </w:t>
      </w:r>
      <w:r w:rsidR="0002549E" w:rsidRPr="00994EA9">
        <w:rPr>
          <w:rFonts w:ascii="Arial" w:hAnsi="Arial" w:cs="Arial"/>
          <w:sz w:val="24"/>
          <w:szCs w:val="24"/>
        </w:rPr>
        <w:t>во градинката и сл.</w:t>
      </w:r>
    </w:p>
    <w:p w14:paraId="6F1B06A5" w14:textId="77777777" w:rsidR="006646E8" w:rsidRDefault="006646E8" w:rsidP="0002549E">
      <w:pPr>
        <w:jc w:val="both"/>
        <w:rPr>
          <w:rFonts w:ascii="Arial" w:hAnsi="Arial" w:cs="Arial"/>
          <w:sz w:val="24"/>
          <w:szCs w:val="24"/>
          <w:lang w:val="mk-MK"/>
        </w:rPr>
      </w:pPr>
    </w:p>
    <w:p w14:paraId="5E6ED2DB" w14:textId="77777777" w:rsidR="00665F3D" w:rsidRDefault="00665F3D" w:rsidP="0002549E">
      <w:pPr>
        <w:jc w:val="both"/>
        <w:rPr>
          <w:rFonts w:ascii="Arial" w:hAnsi="Arial" w:cs="Arial"/>
          <w:sz w:val="24"/>
          <w:szCs w:val="24"/>
          <w:lang w:val="mk-MK"/>
        </w:rPr>
      </w:pPr>
    </w:p>
    <w:p w14:paraId="5C9C111F" w14:textId="77777777" w:rsidR="00665F3D" w:rsidRDefault="00665F3D" w:rsidP="0002549E">
      <w:pPr>
        <w:jc w:val="both"/>
        <w:rPr>
          <w:rFonts w:ascii="Arial" w:hAnsi="Arial" w:cs="Arial"/>
          <w:sz w:val="24"/>
          <w:szCs w:val="24"/>
          <w:lang w:val="mk-MK"/>
        </w:rPr>
      </w:pPr>
    </w:p>
    <w:p w14:paraId="6A49ABE0" w14:textId="77777777" w:rsidR="00665F3D" w:rsidRPr="00763B37" w:rsidRDefault="00665F3D" w:rsidP="0002549E">
      <w:pPr>
        <w:jc w:val="both"/>
        <w:rPr>
          <w:rFonts w:ascii="Arial" w:hAnsi="Arial" w:cs="Arial"/>
          <w:sz w:val="24"/>
          <w:szCs w:val="24"/>
          <w:lang w:val="mk-MK"/>
        </w:rPr>
      </w:pPr>
    </w:p>
    <w:p w14:paraId="7ADAC945" w14:textId="77777777" w:rsidR="003508FD" w:rsidRPr="0002549E" w:rsidRDefault="003508FD" w:rsidP="0002549E">
      <w:pPr>
        <w:spacing w:after="0" w:line="240" w:lineRule="auto"/>
        <w:jc w:val="both"/>
        <w:rPr>
          <w:rFonts w:ascii="Arial" w:hAnsi="Arial" w:cs="Arial"/>
          <w:b/>
          <w:sz w:val="24"/>
          <w:szCs w:val="24"/>
          <w:u w:val="single"/>
          <w:lang w:val="mk-MK"/>
        </w:rPr>
      </w:pPr>
    </w:p>
    <w:p w14:paraId="36685A79" w14:textId="77777777" w:rsidR="002A7761" w:rsidRDefault="002A7761" w:rsidP="006A0D18">
      <w:pPr>
        <w:spacing w:after="0" w:line="240" w:lineRule="auto"/>
        <w:ind w:firstLine="540"/>
        <w:jc w:val="both"/>
        <w:rPr>
          <w:rFonts w:ascii="Arial" w:hAnsi="Arial" w:cs="Arial"/>
          <w:b/>
          <w:sz w:val="24"/>
          <w:szCs w:val="24"/>
          <w:u w:val="single"/>
          <w:lang w:val="mk-MK"/>
        </w:rPr>
      </w:pPr>
    </w:p>
    <w:p w14:paraId="5C6397EA" w14:textId="77777777" w:rsidR="00B77CAC" w:rsidRDefault="00B77CAC" w:rsidP="0002549E">
      <w:pPr>
        <w:spacing w:after="0" w:line="240" w:lineRule="auto"/>
        <w:jc w:val="both"/>
        <w:rPr>
          <w:rFonts w:ascii="Arial" w:hAnsi="Arial" w:cs="Arial"/>
          <w:b/>
          <w:sz w:val="24"/>
          <w:szCs w:val="24"/>
          <w:lang w:val="mk-MK"/>
        </w:rPr>
      </w:pPr>
      <w:r w:rsidRPr="00B77CAC">
        <w:rPr>
          <w:rFonts w:ascii="Arial" w:hAnsi="Arial" w:cs="Arial"/>
          <w:b/>
          <w:sz w:val="24"/>
          <w:szCs w:val="24"/>
          <w:lang w:val="mk-MK"/>
        </w:rPr>
        <w:lastRenderedPageBreak/>
        <w:t>6.4. Со</w:t>
      </w:r>
      <w:r w:rsidR="00D54CCF">
        <w:rPr>
          <w:rFonts w:ascii="Arial" w:hAnsi="Arial" w:cs="Arial"/>
          <w:b/>
          <w:sz w:val="24"/>
          <w:szCs w:val="24"/>
          <w:lang w:val="mk-MK"/>
        </w:rPr>
        <w:t>работка со училишта, други градинки и установи</w:t>
      </w:r>
    </w:p>
    <w:p w14:paraId="73C7E28B" w14:textId="77777777" w:rsidR="00B77CAC" w:rsidRDefault="00B77CAC" w:rsidP="006A0D18">
      <w:pPr>
        <w:ind w:firstLine="540"/>
        <w:jc w:val="both"/>
        <w:rPr>
          <w:rFonts w:ascii="Arial" w:hAnsi="Arial" w:cs="Arial"/>
          <w:b/>
          <w:sz w:val="24"/>
          <w:szCs w:val="24"/>
          <w:lang w:val="mk-MK"/>
        </w:rPr>
      </w:pPr>
    </w:p>
    <w:p w14:paraId="564AD5F9" w14:textId="77777777" w:rsidR="00994EA9" w:rsidRDefault="00B77CAC" w:rsidP="00994EA9">
      <w:pPr>
        <w:jc w:val="both"/>
        <w:rPr>
          <w:rFonts w:ascii="Arial" w:hAnsi="Arial" w:cs="Arial"/>
          <w:sz w:val="24"/>
          <w:szCs w:val="24"/>
        </w:rPr>
      </w:pPr>
      <w:r w:rsidRPr="00F56F62">
        <w:rPr>
          <w:rFonts w:ascii="Arial" w:hAnsi="Arial" w:cs="Arial"/>
          <w:sz w:val="24"/>
          <w:szCs w:val="24"/>
          <w:lang w:val="mk-MK"/>
        </w:rPr>
        <w:t>Во рамките на оваа дејност ќе се реализираат следниве активности:</w:t>
      </w:r>
    </w:p>
    <w:p w14:paraId="0FFF8574" w14:textId="77777777" w:rsidR="00994EA9" w:rsidRPr="001E143E" w:rsidRDefault="00994EA9" w:rsidP="00994EA9">
      <w:pPr>
        <w:jc w:val="both"/>
        <w:rPr>
          <w:rFonts w:ascii="Arial" w:hAnsi="Arial" w:cs="Arial"/>
          <w:sz w:val="24"/>
          <w:szCs w:val="24"/>
        </w:rPr>
      </w:pPr>
      <w:r w:rsidRPr="001E143E">
        <w:rPr>
          <w:rFonts w:ascii="Arial" w:hAnsi="Arial" w:cs="Arial"/>
          <w:sz w:val="24"/>
          <w:szCs w:val="24"/>
          <w:lang w:val="mk-MK"/>
        </w:rPr>
        <w:t>-</w:t>
      </w:r>
      <w:r w:rsidR="001F2046" w:rsidRPr="001E143E">
        <w:rPr>
          <w:rFonts w:ascii="Arial" w:hAnsi="Arial" w:cs="Arial"/>
          <w:sz w:val="24"/>
          <w:szCs w:val="24"/>
        </w:rPr>
        <w:t xml:space="preserve"> </w:t>
      </w:r>
      <w:r w:rsidRPr="001E143E">
        <w:rPr>
          <w:rFonts w:ascii="Arial" w:hAnsi="Arial" w:cs="Arial"/>
          <w:sz w:val="24"/>
          <w:szCs w:val="24"/>
        </w:rPr>
        <w:t>соработка со други предучилишни установи преку  меѓусебно информирањe за воспитно-образовните програми, формите и методите за работа, како и континуирано јакнење на меѓусебниот процес на колегијална поддршка</w:t>
      </w:r>
    </w:p>
    <w:p w14:paraId="58AF7E5E" w14:textId="77777777" w:rsidR="00994EA9" w:rsidRPr="00340090" w:rsidRDefault="00994EA9" w:rsidP="00340090">
      <w:pPr>
        <w:rPr>
          <w:rFonts w:ascii="Arial" w:hAnsi="Arial" w:cs="Arial"/>
          <w:sz w:val="24"/>
          <w:szCs w:val="24"/>
          <w:lang w:val="mk-MK"/>
        </w:rPr>
      </w:pPr>
      <w:r w:rsidRPr="001E143E">
        <w:rPr>
          <w:rFonts w:ascii="Arial" w:hAnsi="Arial" w:cs="Arial"/>
          <w:sz w:val="24"/>
          <w:szCs w:val="24"/>
          <w:lang w:val="mk-MK"/>
        </w:rPr>
        <w:t xml:space="preserve"> </w:t>
      </w:r>
      <w:r w:rsidR="001F2046" w:rsidRPr="001E143E">
        <w:rPr>
          <w:rFonts w:ascii="Arial" w:hAnsi="Arial" w:cs="Arial"/>
          <w:sz w:val="24"/>
          <w:szCs w:val="24"/>
        </w:rPr>
        <w:t xml:space="preserve">- </w:t>
      </w:r>
      <w:r w:rsidRPr="001E143E">
        <w:rPr>
          <w:rFonts w:ascii="Arial" w:hAnsi="Arial" w:cs="Arial"/>
          <w:sz w:val="24"/>
          <w:szCs w:val="24"/>
        </w:rPr>
        <w:t>соработка со училиш</w:t>
      </w:r>
      <w:r w:rsidR="001F2046" w:rsidRPr="001E143E">
        <w:rPr>
          <w:rFonts w:ascii="Arial" w:hAnsi="Arial" w:cs="Arial"/>
          <w:sz w:val="24"/>
          <w:szCs w:val="24"/>
        </w:rPr>
        <w:t>та од општината прe</w:t>
      </w:r>
      <w:r w:rsidR="001E143E" w:rsidRPr="001E143E">
        <w:rPr>
          <w:rFonts w:ascii="Arial" w:hAnsi="Arial" w:cs="Arial"/>
          <w:sz w:val="24"/>
          <w:szCs w:val="24"/>
          <w:lang w:val="mk-MK"/>
        </w:rPr>
        <w:t xml:space="preserve">ку </w:t>
      </w:r>
      <w:r w:rsidRPr="001E143E">
        <w:rPr>
          <w:rFonts w:ascii="Arial" w:hAnsi="Arial" w:cs="Arial"/>
          <w:sz w:val="24"/>
          <w:szCs w:val="24"/>
        </w:rPr>
        <w:t>информирање за постигнувањата на поедини деца кои ќе го посетуваат конкретното училиште, запознав</w:t>
      </w:r>
      <w:r w:rsidR="001E143E" w:rsidRPr="001E143E">
        <w:rPr>
          <w:rFonts w:ascii="Arial" w:hAnsi="Arial" w:cs="Arial"/>
          <w:sz w:val="24"/>
          <w:szCs w:val="24"/>
        </w:rPr>
        <w:t>ање на децата од градинката с</w:t>
      </w:r>
      <w:r w:rsidR="001E143E" w:rsidRPr="001E143E">
        <w:rPr>
          <w:rFonts w:ascii="Arial" w:hAnsi="Arial" w:cs="Arial"/>
          <w:sz w:val="24"/>
          <w:szCs w:val="24"/>
          <w:lang w:val="mk-MK"/>
        </w:rPr>
        <w:t xml:space="preserve">о </w:t>
      </w:r>
      <w:r w:rsidRPr="001E143E">
        <w:rPr>
          <w:rFonts w:ascii="Arial" w:hAnsi="Arial" w:cs="Arial"/>
          <w:sz w:val="24"/>
          <w:szCs w:val="24"/>
        </w:rPr>
        <w:t>училиштето како институција;</w:t>
      </w:r>
    </w:p>
    <w:p w14:paraId="5F8FC413" w14:textId="77777777" w:rsidR="00B77CAC" w:rsidRPr="00FF597B" w:rsidRDefault="00B77CAC" w:rsidP="001E143E">
      <w:pPr>
        <w:jc w:val="both"/>
        <w:rPr>
          <w:rFonts w:ascii="Arial" w:hAnsi="Arial" w:cs="Arial"/>
          <w:sz w:val="24"/>
          <w:szCs w:val="24"/>
          <w:lang w:val="mk-MK"/>
        </w:rPr>
      </w:pPr>
      <w:r w:rsidRPr="00FF597B">
        <w:rPr>
          <w:rFonts w:ascii="Arial" w:hAnsi="Arial" w:cs="Arial"/>
          <w:sz w:val="24"/>
          <w:szCs w:val="24"/>
          <w:lang w:val="mk-MK"/>
        </w:rPr>
        <w:t>-соработка со општина Битола  која ја опфаќа реализацијата на договорените програми и обврски од истата, финансово работење, спроведување на законската регулатива, финансова дисц</w:t>
      </w:r>
      <w:r w:rsidR="001E143E">
        <w:rPr>
          <w:rFonts w:ascii="Arial" w:hAnsi="Arial" w:cs="Arial"/>
          <w:sz w:val="24"/>
          <w:szCs w:val="24"/>
          <w:lang w:val="mk-MK"/>
        </w:rPr>
        <w:t xml:space="preserve">иплина, спонзорства, </w:t>
      </w:r>
      <w:r w:rsidRPr="00FF597B">
        <w:rPr>
          <w:rFonts w:ascii="Arial" w:hAnsi="Arial" w:cs="Arial"/>
          <w:sz w:val="24"/>
          <w:szCs w:val="24"/>
          <w:lang w:val="mk-MK"/>
        </w:rPr>
        <w:t>донации;</w:t>
      </w:r>
    </w:p>
    <w:p w14:paraId="2961E445" w14:textId="77777777" w:rsidR="001E143E" w:rsidRPr="001E143E" w:rsidRDefault="00B77CAC" w:rsidP="001E143E">
      <w:pPr>
        <w:spacing w:line="360" w:lineRule="auto"/>
        <w:jc w:val="both"/>
        <w:rPr>
          <w:rFonts w:ascii="Arial" w:hAnsi="Arial" w:cs="Arial"/>
          <w:sz w:val="24"/>
          <w:szCs w:val="24"/>
          <w:lang w:val="mk-MK"/>
        </w:rPr>
      </w:pPr>
      <w:r w:rsidRPr="00FF597B">
        <w:rPr>
          <w:rFonts w:ascii="Arial" w:hAnsi="Arial" w:cs="Arial"/>
          <w:sz w:val="24"/>
          <w:szCs w:val="24"/>
          <w:lang w:val="mk-MK"/>
        </w:rPr>
        <w:t xml:space="preserve">-соработка со </w:t>
      </w:r>
      <w:r w:rsidR="0043285F">
        <w:rPr>
          <w:rFonts w:ascii="Arial" w:hAnsi="Arial" w:cs="Arial"/>
          <w:sz w:val="24"/>
          <w:szCs w:val="24"/>
          <w:lang w:val="mk-MK"/>
        </w:rPr>
        <w:t xml:space="preserve">Министерство за социјална политика, демографија и млади </w:t>
      </w:r>
      <w:r w:rsidRPr="00FF597B">
        <w:rPr>
          <w:rFonts w:ascii="Arial" w:hAnsi="Arial" w:cs="Arial"/>
          <w:sz w:val="24"/>
          <w:szCs w:val="24"/>
          <w:lang w:val="mk-MK"/>
        </w:rPr>
        <w:t>во врска со реализација на договорените програми, финансово работење и финансова дисциплина, тековно и инве</w:t>
      </w:r>
      <w:r w:rsidR="001E143E">
        <w:rPr>
          <w:rFonts w:ascii="Arial" w:hAnsi="Arial" w:cs="Arial"/>
          <w:sz w:val="24"/>
          <w:szCs w:val="24"/>
          <w:lang w:val="mk-MK"/>
        </w:rPr>
        <w:t>стиционо одржување на објектите</w:t>
      </w:r>
      <w:r w:rsidR="001E143E" w:rsidRPr="001E143E">
        <w:rPr>
          <w:sz w:val="24"/>
          <w:szCs w:val="24"/>
          <w:lang w:val="mk-MK"/>
        </w:rPr>
        <w:t xml:space="preserve"> </w:t>
      </w:r>
      <w:r w:rsidR="001E143E" w:rsidRPr="00EA068B">
        <w:rPr>
          <w:sz w:val="24"/>
          <w:szCs w:val="24"/>
          <w:lang w:val="mk-MK"/>
        </w:rPr>
        <w:t xml:space="preserve"> </w:t>
      </w:r>
      <w:r w:rsidR="001E143E" w:rsidRPr="001E143E">
        <w:rPr>
          <w:rFonts w:ascii="Arial" w:hAnsi="Arial" w:cs="Arial"/>
          <w:sz w:val="24"/>
          <w:szCs w:val="24"/>
          <w:lang w:val="mk-MK"/>
        </w:rPr>
        <w:t>креирање на политики за поддршака на раниот детски развој;</w:t>
      </w:r>
    </w:p>
    <w:p w14:paraId="2B7EFCF7" w14:textId="77777777" w:rsidR="00B77CAC" w:rsidRPr="00FF597B" w:rsidRDefault="00B77CAC" w:rsidP="001E143E">
      <w:pPr>
        <w:jc w:val="both"/>
        <w:rPr>
          <w:rFonts w:ascii="Arial" w:hAnsi="Arial" w:cs="Arial"/>
          <w:sz w:val="24"/>
          <w:szCs w:val="24"/>
          <w:lang w:val="mk-MK"/>
        </w:rPr>
      </w:pPr>
      <w:r w:rsidRPr="00FF597B">
        <w:rPr>
          <w:rFonts w:ascii="Arial" w:hAnsi="Arial" w:cs="Arial"/>
          <w:sz w:val="24"/>
          <w:szCs w:val="24"/>
          <w:lang w:val="mk-MK"/>
        </w:rPr>
        <w:t>-соработка со невладини организации;</w:t>
      </w:r>
    </w:p>
    <w:p w14:paraId="41BB57A9" w14:textId="77777777" w:rsidR="00B77CAC" w:rsidRPr="00FF597B" w:rsidRDefault="00B77CAC" w:rsidP="001E143E">
      <w:pPr>
        <w:jc w:val="both"/>
        <w:rPr>
          <w:rFonts w:ascii="Arial" w:hAnsi="Arial" w:cs="Arial"/>
          <w:sz w:val="24"/>
          <w:szCs w:val="24"/>
          <w:lang w:val="mk-MK"/>
        </w:rPr>
      </w:pPr>
      <w:r w:rsidRPr="00FF597B">
        <w:rPr>
          <w:rFonts w:ascii="Arial" w:hAnsi="Arial" w:cs="Arial"/>
          <w:sz w:val="24"/>
          <w:szCs w:val="24"/>
          <w:lang w:val="mk-MK"/>
        </w:rPr>
        <w:t>-соработка со институции од локалната заедница;</w:t>
      </w:r>
    </w:p>
    <w:p w14:paraId="4B1ED69F" w14:textId="77777777" w:rsidR="00B77CAC" w:rsidRPr="00FF597B" w:rsidRDefault="00B77CAC" w:rsidP="001E143E">
      <w:pPr>
        <w:jc w:val="both"/>
        <w:rPr>
          <w:rFonts w:ascii="Arial" w:hAnsi="Arial" w:cs="Arial"/>
          <w:sz w:val="24"/>
          <w:szCs w:val="24"/>
          <w:lang w:val="mk-MK"/>
        </w:rPr>
      </w:pPr>
      <w:r w:rsidRPr="00FF597B">
        <w:rPr>
          <w:rFonts w:ascii="Arial" w:hAnsi="Arial" w:cs="Arial"/>
          <w:sz w:val="24"/>
          <w:szCs w:val="24"/>
          <w:lang w:val="mk-MK"/>
        </w:rPr>
        <w:t>-соработка со Педагошкиот факултет од Битола;</w:t>
      </w:r>
    </w:p>
    <w:p w14:paraId="791C5EA3" w14:textId="77777777" w:rsidR="00B77CAC" w:rsidRPr="001E143E" w:rsidRDefault="00B77CAC" w:rsidP="001E143E">
      <w:pPr>
        <w:jc w:val="both"/>
        <w:rPr>
          <w:rFonts w:ascii="Arial" w:hAnsi="Arial" w:cs="Arial"/>
          <w:sz w:val="24"/>
          <w:szCs w:val="24"/>
          <w:lang w:val="mk-MK"/>
        </w:rPr>
      </w:pPr>
      <w:r w:rsidRPr="00FF597B">
        <w:rPr>
          <w:rFonts w:ascii="Arial" w:hAnsi="Arial" w:cs="Arial"/>
          <w:sz w:val="24"/>
          <w:szCs w:val="24"/>
          <w:lang w:val="mk-MK"/>
        </w:rPr>
        <w:t>-соработка со Бирото за развој на образо</w:t>
      </w:r>
      <w:r w:rsidR="0002549E">
        <w:rPr>
          <w:rFonts w:ascii="Arial" w:hAnsi="Arial" w:cs="Arial"/>
          <w:sz w:val="24"/>
          <w:szCs w:val="24"/>
          <w:lang w:val="mk-MK"/>
        </w:rPr>
        <w:t>ванието</w:t>
      </w:r>
    </w:p>
    <w:p w14:paraId="50677AFD" w14:textId="77777777" w:rsidR="00B77CAC" w:rsidRPr="00FF597B" w:rsidRDefault="00B77CAC" w:rsidP="001E143E">
      <w:pPr>
        <w:jc w:val="both"/>
        <w:rPr>
          <w:rFonts w:ascii="Arial" w:hAnsi="Arial" w:cs="Arial"/>
          <w:sz w:val="24"/>
          <w:szCs w:val="24"/>
          <w:lang w:val="mk-MK"/>
        </w:rPr>
      </w:pPr>
      <w:r w:rsidRPr="00FF597B">
        <w:rPr>
          <w:rFonts w:ascii="Arial" w:hAnsi="Arial" w:cs="Arial"/>
          <w:sz w:val="24"/>
          <w:szCs w:val="24"/>
          <w:lang w:val="mk-MK"/>
        </w:rPr>
        <w:t>-соработка со МВР Битола</w:t>
      </w:r>
    </w:p>
    <w:p w14:paraId="2CE62BC8" w14:textId="77777777" w:rsidR="00B77CAC" w:rsidRPr="00FF597B" w:rsidRDefault="00B77CAC" w:rsidP="001E143E">
      <w:pPr>
        <w:jc w:val="both"/>
        <w:rPr>
          <w:rFonts w:ascii="Arial" w:hAnsi="Arial" w:cs="Arial"/>
          <w:sz w:val="24"/>
          <w:szCs w:val="24"/>
          <w:lang w:val="mk-MK"/>
        </w:rPr>
      </w:pPr>
      <w:r w:rsidRPr="00FF597B">
        <w:rPr>
          <w:rFonts w:ascii="Arial" w:hAnsi="Arial" w:cs="Arial"/>
          <w:sz w:val="24"/>
          <w:szCs w:val="24"/>
          <w:lang w:val="mk-MK"/>
        </w:rPr>
        <w:t>-соработка со Министерсвото за здравство (соработка со стоматолошки тимови од ЈЗУ Здравствен дом)</w:t>
      </w:r>
    </w:p>
    <w:p w14:paraId="152A5267" w14:textId="77777777" w:rsidR="00B77CAC" w:rsidRPr="00DE1F85" w:rsidRDefault="00E10FF2" w:rsidP="00E10FF2">
      <w:pPr>
        <w:jc w:val="both"/>
        <w:rPr>
          <w:rFonts w:ascii="Arial" w:hAnsi="Arial" w:cs="Arial"/>
          <w:sz w:val="24"/>
          <w:szCs w:val="24"/>
          <w:lang w:val="mk-MK"/>
        </w:rPr>
      </w:pPr>
      <w:r>
        <w:rPr>
          <w:rFonts w:ascii="Arial" w:hAnsi="Arial" w:cs="Arial"/>
          <w:sz w:val="24"/>
          <w:szCs w:val="24"/>
          <w:lang w:val="mk-MK"/>
        </w:rPr>
        <w:t xml:space="preserve"> </w:t>
      </w:r>
      <w:r w:rsidR="00B77CAC">
        <w:rPr>
          <w:rFonts w:ascii="Arial" w:hAnsi="Arial" w:cs="Arial"/>
          <w:sz w:val="24"/>
          <w:szCs w:val="24"/>
          <w:lang w:val="mk-MK"/>
        </w:rPr>
        <w:t xml:space="preserve">- соработка со </w:t>
      </w:r>
      <w:r w:rsidR="00B77CAC" w:rsidRPr="00123970">
        <w:rPr>
          <w:rFonts w:ascii="Arial" w:hAnsi="Arial" w:cs="Arial"/>
          <w:sz w:val="24"/>
          <w:szCs w:val="24"/>
          <w:lang w:val="mk-MK"/>
        </w:rPr>
        <w:t xml:space="preserve"> Центарот за социјални работи Битола.</w:t>
      </w:r>
    </w:p>
    <w:p w14:paraId="13A7FC7B" w14:textId="77777777" w:rsidR="00B77CAC" w:rsidRPr="00DE1F85" w:rsidRDefault="00B77CAC" w:rsidP="006A0D18">
      <w:pPr>
        <w:ind w:firstLine="540"/>
        <w:jc w:val="both"/>
        <w:rPr>
          <w:rFonts w:ascii="Arial" w:hAnsi="Arial" w:cs="Arial"/>
          <w:b/>
          <w:lang w:val="mk-MK"/>
        </w:rPr>
      </w:pPr>
    </w:p>
    <w:p w14:paraId="2E8DC3F7" w14:textId="77777777" w:rsidR="00256EC5" w:rsidRPr="00B77CAC" w:rsidRDefault="00256EC5" w:rsidP="006A0D18">
      <w:pPr>
        <w:autoSpaceDE w:val="0"/>
        <w:autoSpaceDN w:val="0"/>
        <w:adjustRightInd w:val="0"/>
        <w:spacing w:after="0" w:line="240" w:lineRule="auto"/>
        <w:ind w:firstLine="540"/>
        <w:jc w:val="both"/>
        <w:rPr>
          <w:rFonts w:ascii="Arial" w:eastAsia="Calibri" w:hAnsi="Arial" w:cs="Arial"/>
          <w:b/>
          <w:sz w:val="24"/>
          <w:szCs w:val="24"/>
          <w:u w:val="single"/>
          <w:lang w:val="mk-MK"/>
        </w:rPr>
      </w:pPr>
    </w:p>
    <w:p w14:paraId="0FA3A6F0" w14:textId="77777777" w:rsidR="00F5076B" w:rsidRDefault="00F5076B" w:rsidP="008B3B51">
      <w:pPr>
        <w:overflowPunct w:val="0"/>
        <w:autoSpaceDE w:val="0"/>
        <w:autoSpaceDN w:val="0"/>
        <w:adjustRightInd w:val="0"/>
        <w:spacing w:after="0" w:line="360" w:lineRule="auto"/>
        <w:textAlignment w:val="baseline"/>
        <w:rPr>
          <w:rFonts w:ascii="Arial" w:hAnsi="Arial" w:cs="Arial"/>
          <w:b/>
          <w:sz w:val="24"/>
          <w:szCs w:val="24"/>
          <w:lang w:val="mk-MK"/>
        </w:rPr>
      </w:pPr>
      <w:r w:rsidRPr="00F5076B">
        <w:rPr>
          <w:rFonts w:ascii="Arial" w:eastAsia="Calibri" w:hAnsi="Arial" w:cs="Arial"/>
          <w:b/>
          <w:sz w:val="24"/>
          <w:szCs w:val="24"/>
          <w:lang w:val="mk-MK"/>
        </w:rPr>
        <w:t>6.5.</w:t>
      </w:r>
      <w:r>
        <w:rPr>
          <w:rFonts w:ascii="Arial" w:hAnsi="Arial" w:cs="Arial"/>
          <w:b/>
          <w:sz w:val="24"/>
          <w:szCs w:val="24"/>
          <w:lang w:val="mk-MK"/>
        </w:rPr>
        <w:t xml:space="preserve"> </w:t>
      </w:r>
      <w:r w:rsidR="008B3B51">
        <w:rPr>
          <w:rFonts w:ascii="Arial" w:hAnsi="Arial" w:cs="Arial"/>
          <w:b/>
          <w:sz w:val="24"/>
          <w:szCs w:val="24"/>
          <w:lang w:val="mk-MK"/>
        </w:rPr>
        <w:t xml:space="preserve">Стручно усовршување </w:t>
      </w:r>
      <w:r>
        <w:rPr>
          <w:rFonts w:ascii="Arial" w:hAnsi="Arial" w:cs="Arial"/>
          <w:b/>
          <w:sz w:val="24"/>
          <w:szCs w:val="24"/>
          <w:lang w:val="mk-MK"/>
        </w:rPr>
        <w:t>и пр</w:t>
      </w:r>
      <w:r w:rsidR="008B3B51">
        <w:rPr>
          <w:rFonts w:ascii="Arial" w:hAnsi="Arial" w:cs="Arial"/>
          <w:b/>
          <w:sz w:val="24"/>
          <w:szCs w:val="24"/>
          <w:lang w:val="mk-MK"/>
        </w:rPr>
        <w:t xml:space="preserve">офесионален развој  на воспитно згрижувачкиот кадар </w:t>
      </w:r>
    </w:p>
    <w:p w14:paraId="1447EE40" w14:textId="77777777" w:rsidR="00143CB3" w:rsidRDefault="00143CB3" w:rsidP="008B3B51">
      <w:pPr>
        <w:overflowPunct w:val="0"/>
        <w:autoSpaceDE w:val="0"/>
        <w:autoSpaceDN w:val="0"/>
        <w:adjustRightInd w:val="0"/>
        <w:spacing w:after="0" w:line="360" w:lineRule="auto"/>
        <w:textAlignment w:val="baseline"/>
        <w:rPr>
          <w:rFonts w:ascii="Arial" w:hAnsi="Arial" w:cs="Arial"/>
          <w:b/>
          <w:sz w:val="24"/>
          <w:szCs w:val="24"/>
          <w:lang w:val="mk-MK"/>
        </w:rPr>
      </w:pPr>
    </w:p>
    <w:p w14:paraId="268BD568" w14:textId="77777777" w:rsidR="00582CBB" w:rsidRPr="00582CBB" w:rsidRDefault="0051432D" w:rsidP="00582CBB">
      <w:pPr>
        <w:pStyle w:val="Standard"/>
        <w:ind w:firstLine="360"/>
        <w:jc w:val="both"/>
        <w:rPr>
          <w:rFonts w:ascii="Arial" w:hAnsi="Arial" w:cs="Arial"/>
        </w:rPr>
      </w:pPr>
      <w:r>
        <w:rPr>
          <w:rFonts w:ascii="Arial" w:hAnsi="Arial" w:cs="Arial"/>
          <w:sz w:val="24"/>
          <w:szCs w:val="24"/>
          <w:lang w:val="ru-RU"/>
        </w:rPr>
        <w:t xml:space="preserve">       </w:t>
      </w:r>
      <w:r w:rsidR="00582CBB" w:rsidRPr="00582CBB">
        <w:rPr>
          <w:rFonts w:ascii="Arial" w:hAnsi="Arial" w:cs="Arial"/>
          <w:sz w:val="24"/>
          <w:szCs w:val="24"/>
          <w:lang w:val="ru-RU"/>
        </w:rPr>
        <w:t>Стручното усовршување, како предуслов за професионално и квалитетно остварување на воспитно-образовна</w:t>
      </w:r>
      <w:r w:rsidR="00C245AF">
        <w:rPr>
          <w:rFonts w:ascii="Arial" w:hAnsi="Arial" w:cs="Arial"/>
          <w:sz w:val="24"/>
          <w:szCs w:val="24"/>
          <w:lang w:val="ru-RU"/>
        </w:rPr>
        <w:t>та дејност во детската градинка</w:t>
      </w:r>
      <w:r w:rsidR="00582CBB" w:rsidRPr="00582CBB">
        <w:rPr>
          <w:rFonts w:ascii="Arial" w:hAnsi="Arial" w:cs="Arial"/>
          <w:sz w:val="24"/>
          <w:szCs w:val="24"/>
          <w:lang w:val="ru-RU"/>
        </w:rPr>
        <w:t xml:space="preserve"> и во иднина ќе се остварува под раководство на Директорот, стручната служба  која работи и дејствува во градинката, а во </w:t>
      </w:r>
      <w:r w:rsidR="00582CBB" w:rsidRPr="00582CBB">
        <w:rPr>
          <w:rFonts w:ascii="Arial" w:hAnsi="Arial" w:cs="Arial"/>
          <w:sz w:val="24"/>
          <w:szCs w:val="24"/>
          <w:lang w:val="ru-RU"/>
        </w:rPr>
        <w:lastRenderedPageBreak/>
        <w:t>соработка со Бирото за развој на образованието, Канцеларијата на УНИЦЕФ во Скопје, стручните институци</w:t>
      </w:r>
      <w:r w:rsidR="00C245AF">
        <w:rPr>
          <w:rFonts w:ascii="Arial" w:hAnsi="Arial" w:cs="Arial"/>
          <w:sz w:val="24"/>
          <w:szCs w:val="24"/>
          <w:lang w:val="ru-RU"/>
        </w:rPr>
        <w:t xml:space="preserve">и, надлежните министерства </w:t>
      </w:r>
      <w:r w:rsidR="00582CBB" w:rsidRPr="00582CBB">
        <w:rPr>
          <w:rFonts w:ascii="Arial" w:hAnsi="Arial" w:cs="Arial"/>
          <w:sz w:val="24"/>
          <w:szCs w:val="24"/>
          <w:lang w:val="ru-RU"/>
        </w:rPr>
        <w:t xml:space="preserve"> и др.</w:t>
      </w:r>
    </w:p>
    <w:p w14:paraId="5D86CD8C" w14:textId="77777777" w:rsidR="00C245AF" w:rsidRPr="00F56F62" w:rsidRDefault="00582CBB" w:rsidP="00C245AF">
      <w:pPr>
        <w:tabs>
          <w:tab w:val="left" w:pos="2025"/>
        </w:tabs>
        <w:ind w:firstLine="540"/>
        <w:jc w:val="both"/>
        <w:rPr>
          <w:rFonts w:ascii="Arial" w:hAnsi="Arial" w:cs="Arial"/>
          <w:sz w:val="24"/>
          <w:szCs w:val="24"/>
          <w:lang w:val="mk-MK"/>
        </w:rPr>
      </w:pPr>
      <w:r w:rsidRPr="00582CBB">
        <w:rPr>
          <w:rFonts w:ascii="Arial" w:hAnsi="Arial" w:cs="Arial"/>
          <w:sz w:val="24"/>
          <w:szCs w:val="24"/>
          <w:lang w:val="ru-RU"/>
        </w:rPr>
        <w:t>Во таа насока, не само што ќе се следат трендовите во поглед на темите и содржините заради остварување на стручното усовршување, туку ќе се почитуваат интересите и потребите на вработените, кои директно ќе имаат можност да ги предлагаат  содржините на своето  стручно усовршување.</w:t>
      </w:r>
      <w:r w:rsidR="00C245AF" w:rsidRPr="00C245AF">
        <w:rPr>
          <w:rFonts w:ascii="Arial" w:hAnsi="Arial" w:cs="Arial"/>
          <w:sz w:val="24"/>
          <w:szCs w:val="24"/>
          <w:lang w:val="mk-MK"/>
        </w:rPr>
        <w:t xml:space="preserve"> </w:t>
      </w:r>
      <w:r w:rsidR="00C245AF">
        <w:rPr>
          <w:rFonts w:ascii="Arial" w:hAnsi="Arial" w:cs="Arial"/>
          <w:sz w:val="24"/>
          <w:szCs w:val="24"/>
          <w:lang w:val="mk-MK"/>
        </w:rPr>
        <w:t xml:space="preserve"> За таа цел нашата установа и оваа година ќе изготви План за професионален развој на вработените.</w:t>
      </w:r>
    </w:p>
    <w:p w14:paraId="17885ABD" w14:textId="77777777" w:rsidR="00582CBB" w:rsidRPr="00582CBB" w:rsidRDefault="00582CBB" w:rsidP="00F733C5">
      <w:pPr>
        <w:pStyle w:val="Standard"/>
        <w:jc w:val="both"/>
        <w:rPr>
          <w:rFonts w:ascii="Arial" w:hAnsi="Arial" w:cs="Arial"/>
        </w:rPr>
      </w:pPr>
    </w:p>
    <w:p w14:paraId="650DC732" w14:textId="77777777" w:rsidR="00582CBB" w:rsidRPr="00582CBB" w:rsidRDefault="00582CBB" w:rsidP="00F733C5">
      <w:pPr>
        <w:pStyle w:val="Standard"/>
        <w:jc w:val="both"/>
        <w:rPr>
          <w:rFonts w:ascii="Arial" w:hAnsi="Arial" w:cs="Arial"/>
        </w:rPr>
      </w:pPr>
      <w:r w:rsidRPr="00582CBB">
        <w:rPr>
          <w:rFonts w:ascii="Arial" w:hAnsi="Arial" w:cs="Arial"/>
          <w:sz w:val="24"/>
          <w:szCs w:val="24"/>
          <w:lang w:val="ru-RU"/>
        </w:rPr>
        <w:t>Стручното усовршување на воспитниот и негователскиот кадар во Градинката ќе се реализира низ не</w:t>
      </w:r>
      <w:r w:rsidR="00F733C5">
        <w:rPr>
          <w:rFonts w:ascii="Arial" w:hAnsi="Arial" w:cs="Arial"/>
          <w:sz w:val="24"/>
          <w:szCs w:val="24"/>
          <w:lang w:val="ru-RU"/>
        </w:rPr>
        <w:t xml:space="preserve">колкуте стандардни форми </w:t>
      </w:r>
      <w:r w:rsidRPr="00582CBB">
        <w:rPr>
          <w:rFonts w:ascii="Arial" w:hAnsi="Arial" w:cs="Arial"/>
          <w:sz w:val="24"/>
          <w:szCs w:val="24"/>
          <w:lang w:val="ru-RU"/>
        </w:rPr>
        <w:t>и тоа</w:t>
      </w:r>
      <w:r w:rsidR="00F733C5">
        <w:rPr>
          <w:rFonts w:ascii="Arial" w:hAnsi="Arial" w:cs="Arial"/>
          <w:sz w:val="24"/>
          <w:szCs w:val="24"/>
          <w:lang w:val="ru-RU"/>
        </w:rPr>
        <w:t xml:space="preserve"> </w:t>
      </w:r>
      <w:r w:rsidRPr="00582CBB">
        <w:rPr>
          <w:rFonts w:ascii="Arial" w:hAnsi="Arial" w:cs="Arial"/>
          <w:sz w:val="24"/>
          <w:szCs w:val="24"/>
          <w:lang w:val="ru-RU"/>
        </w:rPr>
        <w:t>:</w:t>
      </w:r>
    </w:p>
    <w:p w14:paraId="5C9FAE64" w14:textId="77777777" w:rsidR="00582CBB" w:rsidRPr="00582CBB" w:rsidRDefault="00582CBB" w:rsidP="00271F91">
      <w:pPr>
        <w:pStyle w:val="ListParagraph"/>
        <w:numPr>
          <w:ilvl w:val="0"/>
          <w:numId w:val="56"/>
        </w:numPr>
        <w:suppressAutoHyphens/>
        <w:autoSpaceDN w:val="0"/>
        <w:spacing w:after="0"/>
        <w:contextualSpacing w:val="0"/>
        <w:jc w:val="both"/>
        <w:textAlignment w:val="baseline"/>
        <w:rPr>
          <w:rFonts w:ascii="Arial" w:hAnsi="Arial" w:cs="Arial"/>
        </w:rPr>
      </w:pPr>
      <w:r w:rsidRPr="00582CBB">
        <w:rPr>
          <w:rFonts w:ascii="Arial" w:hAnsi="Arial" w:cs="Arial"/>
          <w:sz w:val="24"/>
          <w:szCs w:val="24"/>
          <w:lang w:val="ru-RU"/>
        </w:rPr>
        <w:t xml:space="preserve">Стручно усовршување на ниво на Градинка  </w:t>
      </w:r>
    </w:p>
    <w:p w14:paraId="74F21B60" w14:textId="77777777" w:rsidR="00582CBB" w:rsidRPr="00F733C5" w:rsidRDefault="00582CBB" w:rsidP="00271F91">
      <w:pPr>
        <w:pStyle w:val="ListParagraph"/>
        <w:numPr>
          <w:ilvl w:val="0"/>
          <w:numId w:val="56"/>
        </w:numPr>
        <w:suppressAutoHyphens/>
        <w:autoSpaceDN w:val="0"/>
        <w:spacing w:after="0"/>
        <w:textAlignment w:val="baseline"/>
        <w:rPr>
          <w:rFonts w:ascii="Arial" w:hAnsi="Arial" w:cs="Arial"/>
        </w:rPr>
      </w:pPr>
      <w:r w:rsidRPr="00F733C5">
        <w:rPr>
          <w:rFonts w:ascii="Arial" w:hAnsi="Arial" w:cs="Arial"/>
          <w:sz w:val="24"/>
          <w:szCs w:val="24"/>
          <w:lang w:val="ru-RU"/>
        </w:rPr>
        <w:t>Стручно усовршување надвор од градинката ( организирано и под раководство на  Министерството за социјална политика, демографија и млади, на Министерството за образование, како и  други стручни и акредитирани  институции)</w:t>
      </w:r>
    </w:p>
    <w:p w14:paraId="0711250B" w14:textId="77777777" w:rsidR="00582CBB" w:rsidRPr="00C245AF" w:rsidRDefault="00582CBB" w:rsidP="00271F91">
      <w:pPr>
        <w:pStyle w:val="ListParagraph"/>
        <w:numPr>
          <w:ilvl w:val="0"/>
          <w:numId w:val="56"/>
        </w:numPr>
        <w:suppressAutoHyphens/>
        <w:autoSpaceDN w:val="0"/>
        <w:spacing w:after="0"/>
        <w:contextualSpacing w:val="0"/>
        <w:jc w:val="both"/>
        <w:textAlignment w:val="baseline"/>
        <w:rPr>
          <w:rFonts w:ascii="Arial" w:hAnsi="Arial" w:cs="Arial"/>
        </w:rPr>
      </w:pPr>
      <w:r w:rsidRPr="00582CBB">
        <w:rPr>
          <w:rFonts w:ascii="Arial" w:hAnsi="Arial" w:cs="Arial"/>
          <w:sz w:val="24"/>
          <w:szCs w:val="24"/>
          <w:lang w:val="ru-RU"/>
        </w:rPr>
        <w:t>Индивидуално стручно усовршување.</w:t>
      </w:r>
    </w:p>
    <w:p w14:paraId="37C6D184" w14:textId="77777777" w:rsidR="00C245AF" w:rsidRDefault="00C245AF" w:rsidP="00C245AF">
      <w:pPr>
        <w:suppressAutoHyphens/>
        <w:autoSpaceDN w:val="0"/>
        <w:spacing w:after="0"/>
        <w:jc w:val="both"/>
        <w:textAlignment w:val="baseline"/>
        <w:rPr>
          <w:rFonts w:ascii="Arial" w:hAnsi="Arial" w:cs="Arial"/>
          <w:lang w:val="mk-MK"/>
        </w:rPr>
      </w:pPr>
    </w:p>
    <w:p w14:paraId="61608978" w14:textId="77777777" w:rsidR="00C245AF" w:rsidRDefault="00C245AF" w:rsidP="00C245AF">
      <w:pPr>
        <w:suppressAutoHyphens/>
        <w:autoSpaceDN w:val="0"/>
        <w:spacing w:after="0"/>
        <w:jc w:val="both"/>
        <w:textAlignment w:val="baseline"/>
        <w:rPr>
          <w:rFonts w:ascii="Arial" w:hAnsi="Arial" w:cs="Arial"/>
          <w:lang w:val="mk-MK"/>
        </w:rPr>
      </w:pPr>
    </w:p>
    <w:p w14:paraId="4F86BC99" w14:textId="77777777" w:rsidR="00C245AF" w:rsidRDefault="00C245AF" w:rsidP="00665F3D">
      <w:pPr>
        <w:pStyle w:val="Standard"/>
        <w:ind w:firstLine="360"/>
        <w:jc w:val="both"/>
        <w:rPr>
          <w:rFonts w:ascii="Arial" w:eastAsia="Times New Roman" w:hAnsi="Arial" w:cs="Arial"/>
          <w:sz w:val="24"/>
          <w:szCs w:val="24"/>
          <w:lang w:val="mk-MK"/>
        </w:rPr>
      </w:pPr>
      <w:r w:rsidRPr="00C245AF">
        <w:rPr>
          <w:rFonts w:ascii="Arial" w:eastAsia="Times New Roman" w:hAnsi="Arial" w:cs="Arial"/>
          <w:sz w:val="24"/>
          <w:szCs w:val="24"/>
          <w:lang w:val="mk-MK"/>
        </w:rPr>
        <w:t>Темите и активностите кои ќе се планираат во рамките на стручното усовршување на воспитниот и негователскиот кадар сакаме да бидат во функција на воспитно-образовната работа на деца, во функција на обединување на практичните и теоретските сознанија од педагошката, психолошката и истанатата теорија и пракса, во функција на проектите што ги реализираме во градинка, а пред се во ф</w:t>
      </w:r>
      <w:r>
        <w:rPr>
          <w:rFonts w:ascii="Arial" w:eastAsia="Times New Roman" w:hAnsi="Arial" w:cs="Arial"/>
          <w:sz w:val="24"/>
          <w:szCs w:val="24"/>
          <w:lang w:val="mk-MK"/>
        </w:rPr>
        <w:t>ункција на правилниот детски ра</w:t>
      </w:r>
      <w:r w:rsidRPr="00C245AF">
        <w:rPr>
          <w:rFonts w:ascii="Arial" w:eastAsia="Times New Roman" w:hAnsi="Arial" w:cs="Arial"/>
          <w:sz w:val="24"/>
          <w:szCs w:val="24"/>
          <w:lang w:val="mk-MK"/>
        </w:rPr>
        <w:t>с</w:t>
      </w:r>
      <w:r>
        <w:rPr>
          <w:rFonts w:ascii="Arial" w:eastAsia="Times New Roman" w:hAnsi="Arial" w:cs="Arial"/>
          <w:sz w:val="24"/>
          <w:szCs w:val="24"/>
          <w:lang w:val="mk-MK"/>
        </w:rPr>
        <w:t>т</w:t>
      </w:r>
      <w:r w:rsidRPr="00C245AF">
        <w:rPr>
          <w:rFonts w:ascii="Arial" w:eastAsia="Times New Roman" w:hAnsi="Arial" w:cs="Arial"/>
          <w:sz w:val="24"/>
          <w:szCs w:val="24"/>
          <w:lang w:val="mk-MK"/>
        </w:rPr>
        <w:t xml:space="preserve"> и развој.</w:t>
      </w:r>
    </w:p>
    <w:p w14:paraId="7EFE2B05" w14:textId="77777777" w:rsidR="00BB2030" w:rsidRPr="00BB2030" w:rsidRDefault="00BB2030" w:rsidP="00665F3D">
      <w:pPr>
        <w:pStyle w:val="Standard"/>
        <w:ind w:firstLine="360"/>
        <w:jc w:val="both"/>
        <w:rPr>
          <w:rFonts w:ascii="Arial" w:hAnsi="Arial" w:cs="Arial"/>
        </w:rPr>
      </w:pPr>
      <w:r w:rsidRPr="00BB2030">
        <w:rPr>
          <w:rFonts w:ascii="Arial" w:eastAsia="Times New Roman" w:hAnsi="Arial" w:cs="Arial"/>
          <w:sz w:val="24"/>
          <w:szCs w:val="24"/>
          <w:lang w:val="mk-MK"/>
        </w:rPr>
        <w:t>Индивидуалното професионално и стручно усовршување ќе биде обврска и одговорност на секој воспитувач, неговател, на стручните работници и соработници како и на директорот, кое најчесто се остварува со следење и разработка на стручна литература, стручна периодика, со изготвување и презентирање на:</w:t>
      </w:r>
      <w:r>
        <w:rPr>
          <w:rFonts w:ascii="Arial" w:hAnsi="Arial" w:cs="Arial"/>
          <w:lang w:val="mk-MK"/>
        </w:rPr>
        <w:t xml:space="preserve"> </w:t>
      </w:r>
      <w:r>
        <w:rPr>
          <w:rFonts w:ascii="Arial" w:eastAsia="Times New Roman" w:hAnsi="Arial" w:cs="Arial"/>
          <w:sz w:val="24"/>
          <w:szCs w:val="24"/>
          <w:lang w:val="mk-MK"/>
        </w:rPr>
        <w:t>т</w:t>
      </w:r>
      <w:r w:rsidRPr="00BB2030">
        <w:rPr>
          <w:rFonts w:ascii="Arial" w:eastAsia="Times New Roman" w:hAnsi="Arial" w:cs="Arial"/>
          <w:sz w:val="24"/>
          <w:szCs w:val="24"/>
          <w:lang w:val="mk-MK"/>
        </w:rPr>
        <w:t>еоретски и</w:t>
      </w:r>
      <w:r>
        <w:rPr>
          <w:rFonts w:ascii="Arial" w:eastAsia="Times New Roman" w:hAnsi="Arial" w:cs="Arial"/>
          <w:sz w:val="24"/>
          <w:szCs w:val="24"/>
          <w:lang w:val="mk-MK"/>
        </w:rPr>
        <w:t>ли практични соопштенија,</w:t>
      </w:r>
      <w:r w:rsidRPr="00BB2030">
        <w:rPr>
          <w:rFonts w:ascii="Arial" w:eastAsia="Times New Roman" w:hAnsi="Arial" w:cs="Arial"/>
          <w:sz w:val="24"/>
          <w:szCs w:val="24"/>
          <w:lang w:val="mk-MK"/>
        </w:rPr>
        <w:t xml:space="preserve"> со учество на стручни средби, </w:t>
      </w:r>
      <w:r w:rsidR="002019FC">
        <w:rPr>
          <w:rFonts w:ascii="Arial" w:eastAsia="Times New Roman" w:hAnsi="Arial" w:cs="Arial"/>
          <w:sz w:val="24"/>
          <w:szCs w:val="24"/>
          <w:lang w:val="mk-MK"/>
        </w:rPr>
        <w:t xml:space="preserve">собири, </w:t>
      </w:r>
      <w:r w:rsidRPr="00BB2030">
        <w:rPr>
          <w:rFonts w:ascii="Arial" w:eastAsia="Times New Roman" w:hAnsi="Arial" w:cs="Arial"/>
          <w:sz w:val="24"/>
          <w:szCs w:val="24"/>
          <w:lang w:val="mk-MK"/>
        </w:rPr>
        <w:t>советувања, семина</w:t>
      </w:r>
      <w:r w:rsidR="002019FC">
        <w:rPr>
          <w:rFonts w:ascii="Arial" w:eastAsia="Times New Roman" w:hAnsi="Arial" w:cs="Arial"/>
          <w:sz w:val="24"/>
          <w:szCs w:val="24"/>
          <w:lang w:val="mk-MK"/>
        </w:rPr>
        <w:t xml:space="preserve">ри, обуки, </w:t>
      </w:r>
      <w:r w:rsidRPr="00BB2030">
        <w:rPr>
          <w:rFonts w:ascii="Arial" w:eastAsia="Times New Roman" w:hAnsi="Arial" w:cs="Arial"/>
          <w:sz w:val="24"/>
          <w:szCs w:val="24"/>
          <w:lang w:val="mk-MK"/>
        </w:rPr>
        <w:t>итн.</w:t>
      </w:r>
    </w:p>
    <w:p w14:paraId="77C55F2A" w14:textId="77777777" w:rsidR="00955E16" w:rsidRPr="00FF2C49" w:rsidRDefault="00FF2C49" w:rsidP="00FF2C49">
      <w:pPr>
        <w:pStyle w:val="Standard"/>
        <w:jc w:val="both"/>
        <w:rPr>
          <w:rFonts w:ascii="Arial" w:hAnsi="Arial" w:cs="Arial"/>
          <w:sz w:val="24"/>
          <w:szCs w:val="24"/>
          <w:lang w:val="ru-RU"/>
        </w:rPr>
      </w:pPr>
      <w:r>
        <w:rPr>
          <w:rFonts w:ascii="Arial" w:hAnsi="Arial" w:cs="Arial"/>
          <w:sz w:val="24"/>
          <w:szCs w:val="24"/>
          <w:lang w:val="ru-RU"/>
        </w:rPr>
        <w:t xml:space="preserve">                  </w:t>
      </w:r>
    </w:p>
    <w:p w14:paraId="69E0D44D" w14:textId="77777777" w:rsidR="003B4354" w:rsidRDefault="003B4354" w:rsidP="006A0D18">
      <w:pPr>
        <w:ind w:firstLine="540"/>
        <w:jc w:val="both"/>
        <w:rPr>
          <w:rFonts w:ascii="Arial" w:hAnsi="Arial" w:cs="Arial"/>
          <w:sz w:val="24"/>
          <w:szCs w:val="24"/>
          <w:lang w:val="mk-MK"/>
        </w:rPr>
      </w:pPr>
    </w:p>
    <w:p w14:paraId="713D8C86" w14:textId="77777777" w:rsidR="0051432D" w:rsidRPr="0051432D" w:rsidRDefault="0051432D" w:rsidP="006A0D18">
      <w:pPr>
        <w:ind w:firstLine="540"/>
        <w:jc w:val="both"/>
        <w:rPr>
          <w:rFonts w:ascii="Arial" w:hAnsi="Arial" w:cs="Arial"/>
          <w:sz w:val="24"/>
          <w:szCs w:val="24"/>
          <w:lang w:val="mk-MK"/>
        </w:rPr>
      </w:pPr>
    </w:p>
    <w:p w14:paraId="6144E8DD" w14:textId="77777777" w:rsidR="003B275E" w:rsidRPr="000E01B8" w:rsidRDefault="003B275E" w:rsidP="00F852A5">
      <w:pPr>
        <w:spacing w:line="360" w:lineRule="auto"/>
        <w:jc w:val="center"/>
        <w:rPr>
          <w:rFonts w:ascii="Arial" w:hAnsi="Arial" w:cs="Arial"/>
          <w:b/>
          <w:sz w:val="24"/>
          <w:szCs w:val="24"/>
          <w:lang w:val="mk-MK"/>
        </w:rPr>
      </w:pPr>
      <w:r w:rsidRPr="000E01B8">
        <w:rPr>
          <w:rFonts w:ascii="Arial" w:hAnsi="Arial" w:cs="Arial"/>
          <w:b/>
          <w:sz w:val="24"/>
          <w:szCs w:val="24"/>
          <w:lang w:val="mk-MK"/>
        </w:rPr>
        <w:t>6.6.</w:t>
      </w:r>
      <w:r w:rsidRPr="000E01B8">
        <w:rPr>
          <w:rFonts w:ascii="Arial" w:hAnsi="Arial" w:cs="Arial"/>
          <w:b/>
          <w:sz w:val="24"/>
          <w:szCs w:val="24"/>
        </w:rPr>
        <w:t xml:space="preserve"> Работа на правно-струч</w:t>
      </w:r>
      <w:r w:rsidR="00F852A5" w:rsidRPr="000E01B8">
        <w:rPr>
          <w:rFonts w:ascii="Arial" w:hAnsi="Arial" w:cs="Arial"/>
          <w:b/>
          <w:sz w:val="24"/>
          <w:szCs w:val="24"/>
        </w:rPr>
        <w:t>ни,</w:t>
      </w:r>
      <w:r w:rsidR="00F852A5" w:rsidRPr="000E01B8">
        <w:rPr>
          <w:rFonts w:ascii="Arial" w:hAnsi="Arial" w:cs="Arial"/>
          <w:b/>
          <w:sz w:val="24"/>
          <w:szCs w:val="24"/>
          <w:lang w:val="mk-MK"/>
        </w:rPr>
        <w:t xml:space="preserve"> </w:t>
      </w:r>
      <w:r w:rsidR="00F852A5" w:rsidRPr="000E01B8">
        <w:rPr>
          <w:rFonts w:ascii="Arial" w:hAnsi="Arial" w:cs="Arial"/>
          <w:b/>
          <w:sz w:val="24"/>
          <w:szCs w:val="24"/>
        </w:rPr>
        <w:t>административно,финансиск</w:t>
      </w:r>
      <w:r w:rsidR="00F852A5" w:rsidRPr="000E01B8">
        <w:rPr>
          <w:rFonts w:ascii="Arial" w:hAnsi="Arial" w:cs="Arial"/>
          <w:b/>
          <w:sz w:val="24"/>
          <w:szCs w:val="24"/>
          <w:lang w:val="mk-MK"/>
        </w:rPr>
        <w:t xml:space="preserve">о  </w:t>
      </w:r>
      <w:r w:rsidRPr="000E01B8">
        <w:rPr>
          <w:rFonts w:ascii="Arial" w:hAnsi="Arial" w:cs="Arial"/>
          <w:b/>
          <w:sz w:val="24"/>
          <w:szCs w:val="24"/>
        </w:rPr>
        <w:t>сметководствено  и техничкиот кадар</w:t>
      </w:r>
      <w:r w:rsidR="00474530" w:rsidRPr="000E01B8">
        <w:rPr>
          <w:rFonts w:ascii="Arial" w:hAnsi="Arial" w:cs="Arial"/>
          <w:b/>
          <w:sz w:val="24"/>
          <w:szCs w:val="24"/>
          <w:lang w:val="mk-MK"/>
        </w:rPr>
        <w:t xml:space="preserve">  </w:t>
      </w:r>
    </w:p>
    <w:p w14:paraId="2BA64D9D" w14:textId="77777777" w:rsidR="003B275E" w:rsidRPr="00852C39" w:rsidRDefault="003B275E" w:rsidP="006A0D18">
      <w:pPr>
        <w:ind w:firstLine="540"/>
        <w:jc w:val="both"/>
        <w:rPr>
          <w:rFonts w:ascii="Arial" w:hAnsi="Arial" w:cs="Arial"/>
          <w:sz w:val="24"/>
          <w:szCs w:val="24"/>
        </w:rPr>
      </w:pPr>
      <w:r w:rsidRPr="00852C39">
        <w:rPr>
          <w:rFonts w:ascii="Arial" w:hAnsi="Arial" w:cs="Arial"/>
          <w:sz w:val="24"/>
          <w:szCs w:val="24"/>
        </w:rPr>
        <w:t xml:space="preserve">Во текот на оваа година, правно-стручниот и административен кадар ќе се грижи за извршување на следните задачи: </w:t>
      </w:r>
    </w:p>
    <w:p w14:paraId="25FC4605" w14:textId="77777777" w:rsidR="003B275E" w:rsidRDefault="003B275E" w:rsidP="006A0D18">
      <w:pPr>
        <w:ind w:firstLine="540"/>
        <w:jc w:val="both"/>
        <w:rPr>
          <w:rFonts w:ascii="Arial" w:hAnsi="Arial" w:cs="Arial"/>
          <w:sz w:val="24"/>
          <w:szCs w:val="24"/>
        </w:rPr>
      </w:pPr>
      <w:r>
        <w:rPr>
          <w:rFonts w:ascii="Arial" w:hAnsi="Arial" w:cs="Arial"/>
          <w:sz w:val="24"/>
          <w:szCs w:val="24"/>
        </w:rPr>
        <w:t>-</w:t>
      </w:r>
      <w:r>
        <w:rPr>
          <w:rFonts w:ascii="Arial" w:hAnsi="Arial" w:cs="Arial"/>
          <w:sz w:val="24"/>
          <w:szCs w:val="24"/>
          <w:lang w:val="mk-MK"/>
        </w:rPr>
        <w:t xml:space="preserve"> </w:t>
      </w:r>
      <w:r w:rsidRPr="00852C39">
        <w:rPr>
          <w:rFonts w:ascii="Arial" w:hAnsi="Arial" w:cs="Arial"/>
          <w:sz w:val="24"/>
          <w:szCs w:val="24"/>
        </w:rPr>
        <w:t>редовно ќе ги следи и и</w:t>
      </w:r>
      <w:r>
        <w:rPr>
          <w:rFonts w:ascii="Arial" w:hAnsi="Arial" w:cs="Arial"/>
          <w:sz w:val="24"/>
          <w:szCs w:val="24"/>
        </w:rPr>
        <w:t>мплементира законските прописи;</w:t>
      </w:r>
    </w:p>
    <w:p w14:paraId="5A16FA51" w14:textId="77777777" w:rsidR="003B275E" w:rsidRPr="00852C39" w:rsidRDefault="003B275E" w:rsidP="006A0D18">
      <w:pPr>
        <w:ind w:firstLine="540"/>
        <w:jc w:val="both"/>
        <w:rPr>
          <w:rFonts w:ascii="Arial" w:hAnsi="Arial" w:cs="Arial"/>
          <w:sz w:val="24"/>
          <w:szCs w:val="24"/>
        </w:rPr>
      </w:pPr>
      <w:r>
        <w:rPr>
          <w:rFonts w:ascii="Arial" w:hAnsi="Arial" w:cs="Arial"/>
          <w:sz w:val="24"/>
          <w:szCs w:val="24"/>
          <w:lang w:val="mk-MK"/>
        </w:rPr>
        <w:lastRenderedPageBreak/>
        <w:t xml:space="preserve">- </w:t>
      </w:r>
      <w:r w:rsidRPr="00852C39">
        <w:rPr>
          <w:rFonts w:ascii="Arial" w:hAnsi="Arial" w:cs="Arial"/>
          <w:sz w:val="24"/>
          <w:szCs w:val="24"/>
        </w:rPr>
        <w:t>ќе работи на своето стручно усовршување преку следење на семинари, обуки, работилници итн.;</w:t>
      </w:r>
    </w:p>
    <w:p w14:paraId="3E8DE0B9" w14:textId="77777777" w:rsidR="008F184B" w:rsidRPr="008F184B" w:rsidRDefault="003B275E" w:rsidP="008F184B">
      <w:pPr>
        <w:ind w:firstLine="540"/>
        <w:jc w:val="both"/>
        <w:rPr>
          <w:rFonts w:ascii="Arial" w:hAnsi="Arial" w:cs="Arial"/>
          <w:sz w:val="24"/>
          <w:szCs w:val="24"/>
          <w:lang w:val="mk-MK"/>
        </w:rPr>
      </w:pPr>
      <w:r>
        <w:rPr>
          <w:rFonts w:ascii="Arial" w:hAnsi="Arial" w:cs="Arial"/>
          <w:sz w:val="24"/>
          <w:szCs w:val="24"/>
        </w:rPr>
        <w:t>-</w:t>
      </w:r>
      <w:r>
        <w:rPr>
          <w:rFonts w:ascii="Arial" w:hAnsi="Arial" w:cs="Arial"/>
          <w:sz w:val="24"/>
          <w:szCs w:val="24"/>
          <w:lang w:val="mk-MK"/>
        </w:rPr>
        <w:t xml:space="preserve"> </w:t>
      </w:r>
      <w:r w:rsidRPr="00852C39">
        <w:rPr>
          <w:rFonts w:ascii="Arial" w:hAnsi="Arial" w:cs="Arial"/>
          <w:sz w:val="24"/>
          <w:szCs w:val="24"/>
        </w:rPr>
        <w:t>ќе се подготвуваат материјали за седниците на Управниот одбор;</w:t>
      </w:r>
    </w:p>
    <w:p w14:paraId="63F2F73D" w14:textId="77777777" w:rsidR="003B275E" w:rsidRPr="00852C39" w:rsidRDefault="003B275E" w:rsidP="006A0D18">
      <w:pPr>
        <w:ind w:firstLine="540"/>
        <w:jc w:val="both"/>
        <w:rPr>
          <w:rFonts w:ascii="Arial" w:hAnsi="Arial" w:cs="Arial"/>
          <w:sz w:val="24"/>
          <w:szCs w:val="24"/>
        </w:rPr>
      </w:pPr>
      <w:r>
        <w:rPr>
          <w:rFonts w:ascii="Arial" w:hAnsi="Arial" w:cs="Arial"/>
          <w:sz w:val="24"/>
          <w:szCs w:val="24"/>
        </w:rPr>
        <w:t>-</w:t>
      </w:r>
      <w:r>
        <w:rPr>
          <w:rFonts w:ascii="Arial" w:hAnsi="Arial" w:cs="Arial"/>
          <w:sz w:val="24"/>
          <w:szCs w:val="24"/>
          <w:lang w:val="mk-MK"/>
        </w:rPr>
        <w:t xml:space="preserve"> </w:t>
      </w:r>
      <w:r w:rsidRPr="00852C39">
        <w:rPr>
          <w:rFonts w:ascii="Arial" w:hAnsi="Arial" w:cs="Arial"/>
          <w:sz w:val="24"/>
          <w:szCs w:val="24"/>
        </w:rPr>
        <w:t>ќе изготвува правилници и други акти;</w:t>
      </w:r>
    </w:p>
    <w:p w14:paraId="7B03DDC9" w14:textId="77777777" w:rsidR="003B275E" w:rsidRPr="00852C39" w:rsidRDefault="003B275E" w:rsidP="006A0D18">
      <w:pPr>
        <w:ind w:firstLine="540"/>
        <w:jc w:val="both"/>
        <w:rPr>
          <w:rFonts w:ascii="Arial" w:hAnsi="Arial" w:cs="Arial"/>
          <w:sz w:val="24"/>
          <w:szCs w:val="24"/>
        </w:rPr>
      </w:pPr>
      <w:r>
        <w:rPr>
          <w:rFonts w:ascii="Arial" w:hAnsi="Arial" w:cs="Arial"/>
          <w:sz w:val="24"/>
          <w:szCs w:val="24"/>
        </w:rPr>
        <w:t>-</w:t>
      </w:r>
      <w:r>
        <w:rPr>
          <w:rFonts w:ascii="Arial" w:hAnsi="Arial" w:cs="Arial"/>
          <w:sz w:val="24"/>
          <w:szCs w:val="24"/>
          <w:lang w:val="mk-MK"/>
        </w:rPr>
        <w:t xml:space="preserve"> </w:t>
      </w:r>
      <w:r w:rsidRPr="00852C39">
        <w:rPr>
          <w:rFonts w:ascii="Arial" w:hAnsi="Arial" w:cs="Arial"/>
          <w:sz w:val="24"/>
          <w:szCs w:val="24"/>
        </w:rPr>
        <w:t>уредно ќе ја води кадровската и персоналната документација, архивата, водење на коресподенцијата со надлежни служби, изготвување статистички извештаи и др.</w:t>
      </w:r>
    </w:p>
    <w:p w14:paraId="5E60672C" w14:textId="77777777" w:rsidR="003B275E" w:rsidRPr="00852C39" w:rsidRDefault="003B275E" w:rsidP="006A0D18">
      <w:pPr>
        <w:ind w:firstLine="540"/>
        <w:jc w:val="both"/>
        <w:rPr>
          <w:rFonts w:ascii="Arial" w:hAnsi="Arial" w:cs="Arial"/>
          <w:sz w:val="24"/>
          <w:szCs w:val="24"/>
        </w:rPr>
      </w:pPr>
      <w:r>
        <w:rPr>
          <w:rFonts w:ascii="Arial" w:hAnsi="Arial" w:cs="Arial"/>
          <w:sz w:val="24"/>
          <w:szCs w:val="24"/>
        </w:rPr>
        <w:t>-</w:t>
      </w:r>
      <w:r>
        <w:rPr>
          <w:rFonts w:ascii="Arial" w:hAnsi="Arial" w:cs="Arial"/>
          <w:sz w:val="24"/>
          <w:szCs w:val="24"/>
          <w:lang w:val="mk-MK"/>
        </w:rPr>
        <w:t xml:space="preserve"> у</w:t>
      </w:r>
      <w:r w:rsidRPr="00852C39">
        <w:rPr>
          <w:rFonts w:ascii="Arial" w:hAnsi="Arial" w:cs="Arial"/>
          <w:sz w:val="24"/>
          <w:szCs w:val="24"/>
        </w:rPr>
        <w:t>чество во планирање на буџет на установата и Планот за јавни набавки и следење на реализација н</w:t>
      </w:r>
      <w:r>
        <w:rPr>
          <w:rFonts w:ascii="Arial" w:hAnsi="Arial" w:cs="Arial"/>
          <w:sz w:val="24"/>
          <w:szCs w:val="24"/>
        </w:rPr>
        <w:t>а договори за јавни набавки как</w:t>
      </w:r>
      <w:r>
        <w:rPr>
          <w:rFonts w:ascii="Arial" w:hAnsi="Arial" w:cs="Arial"/>
          <w:sz w:val="24"/>
          <w:szCs w:val="24"/>
          <w:lang w:val="mk-MK"/>
        </w:rPr>
        <w:t>о и</w:t>
      </w:r>
      <w:r>
        <w:rPr>
          <w:rFonts w:ascii="Arial" w:hAnsi="Arial" w:cs="Arial"/>
          <w:sz w:val="24"/>
          <w:szCs w:val="24"/>
        </w:rPr>
        <w:t xml:space="preserve">  нивно </w:t>
      </w:r>
      <w:r w:rsidRPr="00852C39">
        <w:rPr>
          <w:rFonts w:ascii="Arial" w:hAnsi="Arial" w:cs="Arial"/>
          <w:sz w:val="24"/>
          <w:szCs w:val="24"/>
        </w:rPr>
        <w:t xml:space="preserve"> исцрпување;</w:t>
      </w:r>
    </w:p>
    <w:p w14:paraId="3362E644" w14:textId="77777777" w:rsidR="003B275E" w:rsidRPr="00852C39" w:rsidRDefault="003B275E" w:rsidP="006A0D18">
      <w:pPr>
        <w:ind w:firstLine="540"/>
        <w:jc w:val="both"/>
        <w:rPr>
          <w:rFonts w:ascii="Arial" w:hAnsi="Arial" w:cs="Arial"/>
          <w:sz w:val="24"/>
          <w:szCs w:val="24"/>
        </w:rPr>
      </w:pPr>
      <w:r>
        <w:rPr>
          <w:rFonts w:ascii="Arial" w:hAnsi="Arial" w:cs="Arial"/>
          <w:sz w:val="24"/>
          <w:szCs w:val="24"/>
          <w:lang w:val="mk-MK"/>
        </w:rPr>
        <w:t xml:space="preserve">- </w:t>
      </w:r>
      <w:r>
        <w:rPr>
          <w:rFonts w:ascii="Arial" w:hAnsi="Arial" w:cs="Arial"/>
          <w:sz w:val="24"/>
          <w:szCs w:val="24"/>
        </w:rPr>
        <w:t>е</w:t>
      </w:r>
      <w:r w:rsidRPr="00852C39">
        <w:rPr>
          <w:rFonts w:ascii="Arial" w:hAnsi="Arial" w:cs="Arial"/>
          <w:sz w:val="24"/>
          <w:szCs w:val="24"/>
        </w:rPr>
        <w:t>лектронско ќе спроведува постапки на јавни набавки;</w:t>
      </w:r>
    </w:p>
    <w:p w14:paraId="74288C07" w14:textId="77777777" w:rsidR="003B275E" w:rsidRPr="00852C39" w:rsidRDefault="003B275E" w:rsidP="006A0D18">
      <w:pPr>
        <w:ind w:firstLine="540"/>
        <w:jc w:val="both"/>
        <w:rPr>
          <w:rFonts w:ascii="Arial" w:hAnsi="Arial" w:cs="Arial"/>
          <w:sz w:val="24"/>
          <w:szCs w:val="24"/>
        </w:rPr>
      </w:pPr>
      <w:r>
        <w:rPr>
          <w:rFonts w:ascii="Arial" w:hAnsi="Arial" w:cs="Arial"/>
          <w:sz w:val="24"/>
          <w:szCs w:val="24"/>
        </w:rPr>
        <w:t>-</w:t>
      </w:r>
      <w:r w:rsidR="00E14B35">
        <w:rPr>
          <w:rFonts w:ascii="Arial" w:hAnsi="Arial" w:cs="Arial"/>
          <w:sz w:val="24"/>
          <w:szCs w:val="24"/>
          <w:lang w:val="mk-MK"/>
        </w:rPr>
        <w:t xml:space="preserve"> </w:t>
      </w:r>
      <w:r>
        <w:rPr>
          <w:rFonts w:ascii="Arial" w:hAnsi="Arial" w:cs="Arial"/>
          <w:sz w:val="24"/>
          <w:szCs w:val="24"/>
          <w:lang w:val="mk-MK"/>
        </w:rPr>
        <w:t>внесување на податоци</w:t>
      </w:r>
      <w:r w:rsidR="00E14B35">
        <w:rPr>
          <w:rFonts w:ascii="Arial" w:hAnsi="Arial" w:cs="Arial"/>
          <w:sz w:val="24"/>
          <w:szCs w:val="24"/>
          <w:lang w:val="mk-MK"/>
        </w:rPr>
        <w:t xml:space="preserve"> во</w:t>
      </w:r>
      <w:r w:rsidRPr="00852C39">
        <w:rPr>
          <w:rFonts w:ascii="Arial" w:hAnsi="Arial" w:cs="Arial"/>
          <w:sz w:val="24"/>
          <w:szCs w:val="24"/>
        </w:rPr>
        <w:t xml:space="preserve"> софтвер</w:t>
      </w:r>
      <w:r>
        <w:rPr>
          <w:rFonts w:ascii="Arial" w:hAnsi="Arial" w:cs="Arial"/>
          <w:sz w:val="24"/>
          <w:szCs w:val="24"/>
          <w:lang w:val="mk-MK"/>
        </w:rPr>
        <w:t>от</w:t>
      </w:r>
      <w:r w:rsidRPr="00852C39">
        <w:rPr>
          <w:rFonts w:ascii="Arial" w:hAnsi="Arial" w:cs="Arial"/>
          <w:sz w:val="24"/>
          <w:szCs w:val="24"/>
        </w:rPr>
        <w:t xml:space="preserve"> во МИОА согласно Законот за јавен сектор;</w:t>
      </w:r>
    </w:p>
    <w:p w14:paraId="5290D3C4" w14:textId="77777777" w:rsidR="003B275E" w:rsidRPr="00852C39" w:rsidRDefault="003B275E" w:rsidP="006A0D18">
      <w:pPr>
        <w:ind w:firstLine="540"/>
        <w:jc w:val="both"/>
        <w:rPr>
          <w:rFonts w:ascii="Arial" w:hAnsi="Arial" w:cs="Arial"/>
          <w:sz w:val="24"/>
          <w:szCs w:val="24"/>
        </w:rPr>
      </w:pPr>
      <w:r>
        <w:rPr>
          <w:rFonts w:ascii="Arial" w:hAnsi="Arial" w:cs="Arial"/>
          <w:sz w:val="24"/>
          <w:szCs w:val="24"/>
        </w:rPr>
        <w:t>-</w:t>
      </w:r>
      <w:r>
        <w:rPr>
          <w:rFonts w:ascii="Arial" w:hAnsi="Arial" w:cs="Arial"/>
          <w:sz w:val="24"/>
          <w:szCs w:val="24"/>
          <w:lang w:val="mk-MK"/>
        </w:rPr>
        <w:t xml:space="preserve"> </w:t>
      </w:r>
      <w:r>
        <w:rPr>
          <w:rFonts w:ascii="Arial" w:hAnsi="Arial" w:cs="Arial"/>
          <w:sz w:val="24"/>
          <w:szCs w:val="24"/>
        </w:rPr>
        <w:t xml:space="preserve">пополнување на </w:t>
      </w:r>
      <w:r w:rsidRPr="00852C39">
        <w:rPr>
          <w:rFonts w:ascii="Arial" w:hAnsi="Arial" w:cs="Arial"/>
          <w:sz w:val="24"/>
          <w:szCs w:val="24"/>
        </w:rPr>
        <w:t>софтвер</w:t>
      </w:r>
      <w:r>
        <w:rPr>
          <w:rFonts w:ascii="Arial" w:hAnsi="Arial" w:cs="Arial"/>
          <w:sz w:val="24"/>
          <w:szCs w:val="24"/>
          <w:lang w:val="mk-MK"/>
        </w:rPr>
        <w:t>от</w:t>
      </w:r>
      <w:r w:rsidRPr="00852C39">
        <w:rPr>
          <w:rFonts w:ascii="Arial" w:hAnsi="Arial" w:cs="Arial"/>
          <w:sz w:val="24"/>
          <w:szCs w:val="24"/>
        </w:rPr>
        <w:t xml:space="preserve"> во </w:t>
      </w:r>
      <w:r w:rsidR="001A338B" w:rsidRPr="001A338B">
        <w:rPr>
          <w:rFonts w:ascii="Arial" w:hAnsi="Arial" w:cs="Arial"/>
          <w:sz w:val="24"/>
          <w:szCs w:val="24"/>
        </w:rPr>
        <w:t>Министерство за социјална политика, демографија и млади</w:t>
      </w:r>
      <w:r w:rsidRPr="00852C39">
        <w:rPr>
          <w:rFonts w:ascii="Arial" w:hAnsi="Arial" w:cs="Arial"/>
          <w:sz w:val="24"/>
          <w:szCs w:val="24"/>
        </w:rPr>
        <w:t xml:space="preserve"> на РМ во делот кадровска евиденција;</w:t>
      </w:r>
    </w:p>
    <w:p w14:paraId="1918DD59" w14:textId="77777777" w:rsidR="003B275E" w:rsidRPr="00852C39" w:rsidRDefault="003B275E" w:rsidP="006A0D18">
      <w:pPr>
        <w:ind w:firstLine="540"/>
        <w:jc w:val="both"/>
        <w:rPr>
          <w:rFonts w:ascii="Arial" w:hAnsi="Arial" w:cs="Arial"/>
          <w:sz w:val="24"/>
          <w:szCs w:val="24"/>
        </w:rPr>
      </w:pPr>
      <w:r>
        <w:rPr>
          <w:rFonts w:ascii="Arial" w:hAnsi="Arial" w:cs="Arial"/>
          <w:sz w:val="24"/>
          <w:szCs w:val="24"/>
        </w:rPr>
        <w:t>-</w:t>
      </w:r>
      <w:r>
        <w:rPr>
          <w:rFonts w:ascii="Arial" w:hAnsi="Arial" w:cs="Arial"/>
          <w:sz w:val="24"/>
          <w:szCs w:val="24"/>
          <w:lang w:val="mk-MK"/>
        </w:rPr>
        <w:t xml:space="preserve"> </w:t>
      </w:r>
      <w:r>
        <w:rPr>
          <w:rFonts w:ascii="Arial" w:hAnsi="Arial" w:cs="Arial"/>
          <w:sz w:val="24"/>
          <w:szCs w:val="24"/>
        </w:rPr>
        <w:t>софтверско при</w:t>
      </w:r>
      <w:r>
        <w:rPr>
          <w:rFonts w:ascii="Arial" w:hAnsi="Arial" w:cs="Arial"/>
          <w:sz w:val="24"/>
          <w:szCs w:val="24"/>
          <w:lang w:val="mk-MK"/>
        </w:rPr>
        <w:t>ја</w:t>
      </w:r>
      <w:r w:rsidRPr="00852C39">
        <w:rPr>
          <w:rFonts w:ascii="Arial" w:hAnsi="Arial" w:cs="Arial"/>
          <w:sz w:val="24"/>
          <w:szCs w:val="24"/>
        </w:rPr>
        <w:t>вување и одјавување во АВРМ и ФЗОМ;</w:t>
      </w:r>
    </w:p>
    <w:p w14:paraId="69F05C52" w14:textId="77777777" w:rsidR="003B275E" w:rsidRPr="00852C39" w:rsidRDefault="003B275E" w:rsidP="006A0D18">
      <w:pPr>
        <w:ind w:firstLine="540"/>
        <w:jc w:val="both"/>
        <w:rPr>
          <w:rFonts w:ascii="Arial" w:hAnsi="Arial" w:cs="Arial"/>
          <w:sz w:val="24"/>
          <w:szCs w:val="24"/>
        </w:rPr>
      </w:pPr>
      <w:r>
        <w:rPr>
          <w:rFonts w:ascii="Arial" w:hAnsi="Arial" w:cs="Arial"/>
          <w:sz w:val="24"/>
          <w:szCs w:val="24"/>
        </w:rPr>
        <w:t>-</w:t>
      </w:r>
      <w:r>
        <w:rPr>
          <w:rFonts w:ascii="Arial" w:hAnsi="Arial" w:cs="Arial"/>
          <w:sz w:val="24"/>
          <w:szCs w:val="24"/>
          <w:lang w:val="mk-MK"/>
        </w:rPr>
        <w:t xml:space="preserve"> </w:t>
      </w:r>
      <w:r>
        <w:rPr>
          <w:rFonts w:ascii="Arial" w:hAnsi="Arial" w:cs="Arial"/>
          <w:sz w:val="24"/>
          <w:szCs w:val="24"/>
        </w:rPr>
        <w:t>д</w:t>
      </w:r>
      <w:r w:rsidRPr="00852C39">
        <w:rPr>
          <w:rFonts w:ascii="Arial" w:hAnsi="Arial" w:cs="Arial"/>
          <w:sz w:val="24"/>
          <w:szCs w:val="24"/>
        </w:rPr>
        <w:t>авање инструкции и вршење контрола на в</w:t>
      </w:r>
      <w:r>
        <w:rPr>
          <w:rFonts w:ascii="Arial" w:hAnsi="Arial" w:cs="Arial"/>
          <w:sz w:val="24"/>
          <w:szCs w:val="24"/>
        </w:rPr>
        <w:t>одење на ев</w:t>
      </w:r>
      <w:r>
        <w:rPr>
          <w:rFonts w:ascii="Arial" w:hAnsi="Arial" w:cs="Arial"/>
          <w:sz w:val="24"/>
          <w:szCs w:val="24"/>
          <w:lang w:val="mk-MK"/>
        </w:rPr>
        <w:t>и</w:t>
      </w:r>
      <w:r>
        <w:rPr>
          <w:rFonts w:ascii="Arial" w:hAnsi="Arial" w:cs="Arial"/>
          <w:sz w:val="24"/>
          <w:szCs w:val="24"/>
        </w:rPr>
        <w:t xml:space="preserve">денцијата согласно </w:t>
      </w:r>
      <w:r>
        <w:rPr>
          <w:rFonts w:ascii="Arial" w:hAnsi="Arial" w:cs="Arial"/>
          <w:sz w:val="24"/>
          <w:szCs w:val="24"/>
          <w:lang w:val="mk-MK"/>
        </w:rPr>
        <w:t>Н</w:t>
      </w:r>
      <w:r w:rsidRPr="00852C39">
        <w:rPr>
          <w:rFonts w:ascii="Arial" w:hAnsi="Arial" w:cs="Arial"/>
          <w:sz w:val="24"/>
          <w:szCs w:val="24"/>
        </w:rPr>
        <w:t>АССР стандардите;</w:t>
      </w:r>
    </w:p>
    <w:p w14:paraId="4512B072" w14:textId="77777777" w:rsidR="003B275E" w:rsidRPr="00852C39" w:rsidRDefault="003B275E" w:rsidP="006A0D18">
      <w:pPr>
        <w:ind w:firstLine="540"/>
        <w:jc w:val="both"/>
        <w:rPr>
          <w:rFonts w:ascii="Arial" w:hAnsi="Arial" w:cs="Arial"/>
          <w:sz w:val="24"/>
          <w:szCs w:val="24"/>
        </w:rPr>
      </w:pPr>
      <w:r>
        <w:rPr>
          <w:rFonts w:ascii="Arial" w:hAnsi="Arial" w:cs="Arial"/>
          <w:sz w:val="24"/>
          <w:szCs w:val="24"/>
        </w:rPr>
        <w:t>-</w:t>
      </w:r>
      <w:r>
        <w:rPr>
          <w:rFonts w:ascii="Arial" w:hAnsi="Arial" w:cs="Arial"/>
          <w:sz w:val="24"/>
          <w:szCs w:val="24"/>
          <w:lang w:val="mk-MK"/>
        </w:rPr>
        <w:t xml:space="preserve"> </w:t>
      </w:r>
      <w:r w:rsidRPr="00852C39">
        <w:rPr>
          <w:rFonts w:ascii="Arial" w:hAnsi="Arial" w:cs="Arial"/>
          <w:sz w:val="24"/>
          <w:szCs w:val="24"/>
        </w:rPr>
        <w:t>ќе води потребни аналитики  во интерес на рентабилно  работење на установата;</w:t>
      </w:r>
    </w:p>
    <w:p w14:paraId="7907EC83" w14:textId="77777777" w:rsidR="003B275E" w:rsidRPr="00852C39" w:rsidRDefault="003B275E" w:rsidP="006A0D18">
      <w:pPr>
        <w:ind w:firstLine="540"/>
        <w:jc w:val="both"/>
        <w:rPr>
          <w:rFonts w:ascii="Arial" w:hAnsi="Arial" w:cs="Arial"/>
          <w:sz w:val="24"/>
          <w:szCs w:val="24"/>
        </w:rPr>
      </w:pPr>
      <w:r w:rsidRPr="00852C39">
        <w:rPr>
          <w:rFonts w:ascii="Arial" w:hAnsi="Arial" w:cs="Arial"/>
          <w:sz w:val="24"/>
          <w:szCs w:val="24"/>
        </w:rPr>
        <w:t xml:space="preserve">Извршителите  на финансиско-сметководственото работење ќе се грижат за  реализирање и остварување на  : </w:t>
      </w:r>
    </w:p>
    <w:p w14:paraId="40095B65" w14:textId="77777777" w:rsidR="003B275E" w:rsidRPr="00852C39" w:rsidRDefault="003B275E" w:rsidP="006A0D18">
      <w:pPr>
        <w:ind w:firstLine="540"/>
        <w:jc w:val="both"/>
        <w:rPr>
          <w:rFonts w:ascii="Arial" w:hAnsi="Arial" w:cs="Arial"/>
          <w:sz w:val="24"/>
          <w:szCs w:val="24"/>
        </w:rPr>
      </w:pPr>
      <w:r>
        <w:rPr>
          <w:rFonts w:ascii="Arial" w:hAnsi="Arial" w:cs="Arial"/>
          <w:sz w:val="24"/>
          <w:szCs w:val="24"/>
        </w:rPr>
        <w:t>•</w:t>
      </w:r>
      <w:r w:rsidRPr="00852C39">
        <w:rPr>
          <w:rFonts w:ascii="Arial" w:hAnsi="Arial" w:cs="Arial"/>
          <w:sz w:val="24"/>
          <w:szCs w:val="24"/>
        </w:rPr>
        <w:t>подготовка и изработка на финансов план;</w:t>
      </w:r>
    </w:p>
    <w:p w14:paraId="42040AA2" w14:textId="77777777" w:rsidR="003B275E" w:rsidRPr="00852C39" w:rsidRDefault="003B275E" w:rsidP="006A0D18">
      <w:pPr>
        <w:ind w:firstLine="540"/>
        <w:jc w:val="both"/>
        <w:rPr>
          <w:rFonts w:ascii="Arial" w:hAnsi="Arial" w:cs="Arial"/>
          <w:sz w:val="24"/>
          <w:szCs w:val="24"/>
        </w:rPr>
      </w:pPr>
      <w:r>
        <w:rPr>
          <w:rFonts w:ascii="Arial" w:hAnsi="Arial" w:cs="Arial"/>
          <w:sz w:val="24"/>
          <w:szCs w:val="24"/>
        </w:rPr>
        <w:t>•</w:t>
      </w:r>
      <w:r w:rsidRPr="00852C39">
        <w:rPr>
          <w:rFonts w:ascii="Arial" w:hAnsi="Arial" w:cs="Arial"/>
          <w:sz w:val="24"/>
          <w:szCs w:val="24"/>
        </w:rPr>
        <w:t>евидентирање  на  сите книговодствени работи;</w:t>
      </w:r>
    </w:p>
    <w:p w14:paraId="3018B3A2" w14:textId="77777777" w:rsidR="003B275E" w:rsidRPr="00852C39" w:rsidRDefault="003B275E" w:rsidP="006A0D18">
      <w:pPr>
        <w:ind w:firstLine="540"/>
        <w:jc w:val="both"/>
        <w:rPr>
          <w:rFonts w:ascii="Arial" w:hAnsi="Arial" w:cs="Arial"/>
          <w:sz w:val="24"/>
          <w:szCs w:val="24"/>
        </w:rPr>
      </w:pPr>
      <w:r>
        <w:rPr>
          <w:rFonts w:ascii="Arial" w:hAnsi="Arial" w:cs="Arial"/>
          <w:sz w:val="24"/>
          <w:szCs w:val="24"/>
        </w:rPr>
        <w:t>•</w:t>
      </w:r>
      <w:r w:rsidRPr="00852C39">
        <w:rPr>
          <w:rFonts w:ascii="Arial" w:hAnsi="Arial" w:cs="Arial"/>
          <w:sz w:val="24"/>
          <w:szCs w:val="24"/>
        </w:rPr>
        <w:t>евиденција на сите уплати-исплати и присутни  деца;</w:t>
      </w:r>
    </w:p>
    <w:p w14:paraId="3EB00BF8" w14:textId="77777777" w:rsidR="003B275E" w:rsidRPr="00852C39" w:rsidRDefault="003B275E" w:rsidP="006A0D18">
      <w:pPr>
        <w:ind w:firstLine="540"/>
        <w:jc w:val="both"/>
        <w:rPr>
          <w:rFonts w:ascii="Arial" w:hAnsi="Arial" w:cs="Arial"/>
          <w:sz w:val="24"/>
          <w:szCs w:val="24"/>
        </w:rPr>
      </w:pPr>
      <w:r>
        <w:rPr>
          <w:rFonts w:ascii="Arial" w:hAnsi="Arial" w:cs="Arial"/>
          <w:sz w:val="24"/>
          <w:szCs w:val="24"/>
        </w:rPr>
        <w:t>•</w:t>
      </w:r>
      <w:r w:rsidRPr="00852C39">
        <w:rPr>
          <w:rFonts w:ascii="Arial" w:hAnsi="Arial" w:cs="Arial"/>
          <w:sz w:val="24"/>
          <w:szCs w:val="24"/>
        </w:rPr>
        <w:t>изготвување на платни списоци на вработените;</w:t>
      </w:r>
    </w:p>
    <w:p w14:paraId="02C7F2D4" w14:textId="77777777" w:rsidR="003B275E" w:rsidRPr="00900992" w:rsidRDefault="003B275E" w:rsidP="006A0D18">
      <w:pPr>
        <w:ind w:firstLine="540"/>
        <w:jc w:val="both"/>
        <w:rPr>
          <w:rFonts w:ascii="Arial" w:hAnsi="Arial" w:cs="Arial"/>
          <w:sz w:val="24"/>
          <w:szCs w:val="24"/>
          <w:lang w:val="mk-MK"/>
        </w:rPr>
      </w:pPr>
      <w:r>
        <w:rPr>
          <w:rFonts w:ascii="Arial" w:hAnsi="Arial" w:cs="Arial"/>
          <w:sz w:val="24"/>
          <w:szCs w:val="24"/>
        </w:rPr>
        <w:t>•</w:t>
      </w:r>
      <w:r w:rsidRPr="00852C39">
        <w:rPr>
          <w:rFonts w:ascii="Arial" w:hAnsi="Arial" w:cs="Arial"/>
          <w:sz w:val="24"/>
          <w:szCs w:val="24"/>
        </w:rPr>
        <w:t>изготвување на платни списоци за лицата ангажирани преку АПВ;</w:t>
      </w:r>
    </w:p>
    <w:p w14:paraId="4BBB584D" w14:textId="77777777" w:rsidR="003B275E" w:rsidRPr="00852C39" w:rsidRDefault="003B275E" w:rsidP="006A0D18">
      <w:pPr>
        <w:ind w:firstLine="540"/>
        <w:jc w:val="both"/>
        <w:rPr>
          <w:rFonts w:ascii="Arial" w:hAnsi="Arial" w:cs="Arial"/>
          <w:sz w:val="24"/>
          <w:szCs w:val="24"/>
        </w:rPr>
      </w:pPr>
      <w:r>
        <w:rPr>
          <w:rFonts w:ascii="Arial" w:hAnsi="Arial" w:cs="Arial"/>
          <w:sz w:val="24"/>
          <w:szCs w:val="24"/>
        </w:rPr>
        <w:t>•</w:t>
      </w:r>
      <w:r w:rsidRPr="00852C39">
        <w:rPr>
          <w:rFonts w:ascii="Arial" w:hAnsi="Arial" w:cs="Arial"/>
          <w:sz w:val="24"/>
          <w:szCs w:val="24"/>
        </w:rPr>
        <w:t>следење на состојбата на наплата на обврски на родителите кон градинката за престо</w:t>
      </w:r>
      <w:r>
        <w:rPr>
          <w:rFonts w:ascii="Arial" w:hAnsi="Arial" w:cs="Arial"/>
          <w:sz w:val="24"/>
          <w:szCs w:val="24"/>
        </w:rPr>
        <w:t>j</w:t>
      </w:r>
      <w:r w:rsidRPr="00852C39">
        <w:rPr>
          <w:rFonts w:ascii="Arial" w:hAnsi="Arial" w:cs="Arial"/>
          <w:sz w:val="24"/>
          <w:szCs w:val="24"/>
        </w:rPr>
        <w:t xml:space="preserve"> во градинка;</w:t>
      </w:r>
    </w:p>
    <w:p w14:paraId="6D375F09" w14:textId="77777777" w:rsidR="003B275E" w:rsidRDefault="003B275E" w:rsidP="006A0D18">
      <w:pPr>
        <w:ind w:firstLine="540"/>
        <w:jc w:val="both"/>
        <w:rPr>
          <w:rFonts w:ascii="Arial" w:hAnsi="Arial" w:cs="Arial"/>
          <w:sz w:val="24"/>
          <w:szCs w:val="24"/>
          <w:lang w:val="mk-MK"/>
        </w:rPr>
      </w:pPr>
      <w:r>
        <w:rPr>
          <w:rFonts w:ascii="Arial" w:hAnsi="Arial" w:cs="Arial"/>
          <w:sz w:val="24"/>
          <w:szCs w:val="24"/>
        </w:rPr>
        <w:t>•</w:t>
      </w:r>
      <w:r w:rsidRPr="00852C39">
        <w:rPr>
          <w:rFonts w:ascii="Arial" w:hAnsi="Arial" w:cs="Arial"/>
          <w:sz w:val="24"/>
          <w:szCs w:val="24"/>
        </w:rPr>
        <w:t>изготвување извешта</w:t>
      </w:r>
      <w:r>
        <w:rPr>
          <w:rFonts w:ascii="Arial" w:hAnsi="Arial" w:cs="Arial"/>
          <w:sz w:val="24"/>
          <w:szCs w:val="24"/>
        </w:rPr>
        <w:t>и  и слично</w:t>
      </w:r>
      <w:r>
        <w:rPr>
          <w:rFonts w:ascii="Arial" w:hAnsi="Arial" w:cs="Arial"/>
          <w:sz w:val="24"/>
          <w:szCs w:val="24"/>
          <w:lang w:val="mk-MK"/>
        </w:rPr>
        <w:t>.</w:t>
      </w:r>
    </w:p>
    <w:p w14:paraId="0045BDAE" w14:textId="77777777" w:rsidR="003B275E" w:rsidRPr="003B275E" w:rsidRDefault="003B275E" w:rsidP="006A0D18">
      <w:pPr>
        <w:ind w:firstLine="540"/>
        <w:jc w:val="both"/>
        <w:rPr>
          <w:rFonts w:ascii="Arial" w:hAnsi="Arial" w:cs="Arial"/>
          <w:sz w:val="24"/>
          <w:szCs w:val="24"/>
          <w:lang w:val="mk-MK"/>
        </w:rPr>
      </w:pPr>
      <w:r w:rsidRPr="00852C39">
        <w:rPr>
          <w:rFonts w:ascii="Arial" w:hAnsi="Arial" w:cs="Arial"/>
          <w:sz w:val="24"/>
          <w:szCs w:val="24"/>
        </w:rPr>
        <w:t>Извршителите  за подгот</w:t>
      </w:r>
      <w:r>
        <w:rPr>
          <w:rFonts w:ascii="Arial" w:hAnsi="Arial" w:cs="Arial"/>
          <w:sz w:val="24"/>
          <w:szCs w:val="24"/>
        </w:rPr>
        <w:t xml:space="preserve">вување на храната како и </w:t>
      </w:r>
      <w:r>
        <w:rPr>
          <w:rFonts w:ascii="Arial" w:hAnsi="Arial" w:cs="Arial"/>
          <w:sz w:val="24"/>
          <w:szCs w:val="24"/>
          <w:lang w:val="mk-MK"/>
        </w:rPr>
        <w:t xml:space="preserve">испорака </w:t>
      </w:r>
      <w:r w:rsidRPr="00852C39">
        <w:rPr>
          <w:rFonts w:ascii="Arial" w:hAnsi="Arial" w:cs="Arial"/>
          <w:sz w:val="24"/>
          <w:szCs w:val="24"/>
        </w:rPr>
        <w:t xml:space="preserve"> на храната (готва</w:t>
      </w:r>
      <w:r>
        <w:rPr>
          <w:rFonts w:ascii="Arial" w:hAnsi="Arial" w:cs="Arial"/>
          <w:sz w:val="24"/>
          <w:szCs w:val="24"/>
        </w:rPr>
        <w:t>чи, пом.-готвачи,</w:t>
      </w:r>
      <w:r w:rsidRPr="00852C39">
        <w:rPr>
          <w:rFonts w:ascii="Arial" w:hAnsi="Arial" w:cs="Arial"/>
          <w:sz w:val="24"/>
          <w:szCs w:val="24"/>
        </w:rPr>
        <w:t xml:space="preserve"> садомијачките и помошниот персонал на сите објекти) ќе се грижат за:</w:t>
      </w:r>
    </w:p>
    <w:p w14:paraId="0E8A74C9" w14:textId="77777777" w:rsidR="003B275E" w:rsidRPr="00852C39" w:rsidRDefault="003B275E" w:rsidP="006A0D18">
      <w:pPr>
        <w:ind w:firstLine="540"/>
        <w:jc w:val="both"/>
        <w:rPr>
          <w:rFonts w:ascii="Arial" w:hAnsi="Arial" w:cs="Arial"/>
          <w:sz w:val="24"/>
          <w:szCs w:val="24"/>
        </w:rPr>
      </w:pPr>
      <w:r>
        <w:rPr>
          <w:rFonts w:ascii="Arial" w:hAnsi="Arial" w:cs="Arial"/>
          <w:sz w:val="24"/>
          <w:szCs w:val="24"/>
        </w:rPr>
        <w:t>•</w:t>
      </w:r>
      <w:r w:rsidRPr="00852C39">
        <w:rPr>
          <w:rFonts w:ascii="Arial" w:hAnsi="Arial" w:cs="Arial"/>
          <w:sz w:val="24"/>
          <w:szCs w:val="24"/>
        </w:rPr>
        <w:t>поквалитетно снабдување и подготвување на храната  за  децата,  запазувајќи  ги  нормативите   и стандардите за исхрана на деца;</w:t>
      </w:r>
    </w:p>
    <w:p w14:paraId="70AEFBD0" w14:textId="77777777" w:rsidR="003B275E" w:rsidRPr="00852C39" w:rsidRDefault="003B275E" w:rsidP="006A0D18">
      <w:pPr>
        <w:ind w:firstLine="540"/>
        <w:jc w:val="both"/>
        <w:rPr>
          <w:rFonts w:ascii="Arial" w:hAnsi="Arial" w:cs="Arial"/>
          <w:sz w:val="24"/>
          <w:szCs w:val="24"/>
        </w:rPr>
      </w:pPr>
      <w:r>
        <w:rPr>
          <w:rFonts w:ascii="Arial" w:hAnsi="Arial" w:cs="Arial"/>
          <w:sz w:val="24"/>
          <w:szCs w:val="24"/>
        </w:rPr>
        <w:lastRenderedPageBreak/>
        <w:t>•</w:t>
      </w:r>
      <w:r w:rsidRPr="00852C39">
        <w:rPr>
          <w:rFonts w:ascii="Arial" w:hAnsi="Arial" w:cs="Arial"/>
          <w:sz w:val="24"/>
          <w:szCs w:val="24"/>
        </w:rPr>
        <w:t>ќе се придржуваат на пропишаната листа на јадења;</w:t>
      </w:r>
    </w:p>
    <w:p w14:paraId="03FF5CFF" w14:textId="77777777" w:rsidR="003B275E" w:rsidRPr="00852C39" w:rsidRDefault="003B275E" w:rsidP="006A0D18">
      <w:pPr>
        <w:ind w:firstLine="540"/>
        <w:jc w:val="both"/>
        <w:rPr>
          <w:rFonts w:ascii="Arial" w:hAnsi="Arial" w:cs="Arial"/>
          <w:sz w:val="24"/>
          <w:szCs w:val="24"/>
        </w:rPr>
      </w:pPr>
      <w:r>
        <w:rPr>
          <w:rFonts w:ascii="Arial" w:hAnsi="Arial" w:cs="Arial"/>
          <w:sz w:val="24"/>
          <w:szCs w:val="24"/>
        </w:rPr>
        <w:t>•</w:t>
      </w:r>
      <w:r w:rsidRPr="00852C39">
        <w:rPr>
          <w:rFonts w:ascii="Arial" w:hAnsi="Arial" w:cs="Arial"/>
          <w:sz w:val="24"/>
          <w:szCs w:val="24"/>
        </w:rPr>
        <w:t>ќе водат сметка за  ест</w:t>
      </w:r>
      <w:r>
        <w:rPr>
          <w:rFonts w:ascii="Arial" w:hAnsi="Arial" w:cs="Arial"/>
          <w:sz w:val="24"/>
          <w:szCs w:val="24"/>
        </w:rPr>
        <w:t>етската и хигиенската состојба</w:t>
      </w:r>
      <w:r w:rsidRPr="00852C39">
        <w:rPr>
          <w:rFonts w:ascii="Arial" w:hAnsi="Arial" w:cs="Arial"/>
          <w:sz w:val="24"/>
          <w:szCs w:val="24"/>
        </w:rPr>
        <w:t xml:space="preserve"> на кујната.</w:t>
      </w:r>
    </w:p>
    <w:p w14:paraId="769F670B" w14:textId="77777777" w:rsidR="003B275E" w:rsidRPr="00852C39" w:rsidRDefault="003B275E" w:rsidP="006A0D18">
      <w:pPr>
        <w:ind w:firstLine="540"/>
        <w:jc w:val="both"/>
        <w:rPr>
          <w:rFonts w:ascii="Arial" w:hAnsi="Arial" w:cs="Arial"/>
          <w:sz w:val="24"/>
          <w:szCs w:val="24"/>
        </w:rPr>
      </w:pPr>
      <w:r>
        <w:rPr>
          <w:rFonts w:ascii="Arial" w:hAnsi="Arial" w:cs="Arial"/>
          <w:sz w:val="24"/>
          <w:szCs w:val="24"/>
        </w:rPr>
        <w:t>•</w:t>
      </w:r>
      <w:r w:rsidRPr="00852C39">
        <w:rPr>
          <w:rFonts w:ascii="Arial" w:hAnsi="Arial" w:cs="Arial"/>
          <w:sz w:val="24"/>
          <w:szCs w:val="24"/>
        </w:rPr>
        <w:t>ќе настојуваат во голема мерка да придонесат и во континуитет да ги реализираат потребните постапки за имплементираниот   НАССР стандард.</w:t>
      </w:r>
    </w:p>
    <w:p w14:paraId="5C410AFA" w14:textId="77777777" w:rsidR="003B275E" w:rsidRPr="00852C39" w:rsidRDefault="003B275E" w:rsidP="006A0D18">
      <w:pPr>
        <w:ind w:firstLine="540"/>
        <w:jc w:val="both"/>
        <w:rPr>
          <w:rFonts w:ascii="Arial" w:hAnsi="Arial" w:cs="Arial"/>
          <w:sz w:val="24"/>
          <w:szCs w:val="24"/>
        </w:rPr>
      </w:pPr>
      <w:r w:rsidRPr="00852C39">
        <w:rPr>
          <w:rFonts w:ascii="Arial" w:hAnsi="Arial" w:cs="Arial"/>
          <w:sz w:val="24"/>
          <w:szCs w:val="24"/>
        </w:rPr>
        <w:t>Работниците   за  одржување  на хигиената на просториите, редовно и уредно   ќе  ги запазуваат  максималните хигиенски услови,  а особено внимание ќе посветат на одржување на хигиената во кујните и другите простории каде што престојуваат децата. Ќе вршат редовна дезинфекција на санитарните јазли,</w:t>
      </w:r>
      <w:r>
        <w:rPr>
          <w:rFonts w:ascii="Arial" w:hAnsi="Arial" w:cs="Arial"/>
          <w:sz w:val="24"/>
          <w:szCs w:val="24"/>
          <w:lang w:val="mk-MK"/>
        </w:rPr>
        <w:t xml:space="preserve"> </w:t>
      </w:r>
      <w:r w:rsidRPr="00852C39">
        <w:rPr>
          <w:rFonts w:ascii="Arial" w:hAnsi="Arial" w:cs="Arial"/>
          <w:sz w:val="24"/>
          <w:szCs w:val="24"/>
        </w:rPr>
        <w:t xml:space="preserve">инвентарот и </w:t>
      </w:r>
      <w:r>
        <w:rPr>
          <w:rFonts w:ascii="Arial" w:hAnsi="Arial" w:cs="Arial"/>
          <w:sz w:val="24"/>
          <w:szCs w:val="24"/>
        </w:rPr>
        <w:t xml:space="preserve">останатата опрема во установата, </w:t>
      </w:r>
      <w:r w:rsidRPr="00852C39">
        <w:rPr>
          <w:rFonts w:ascii="Arial" w:hAnsi="Arial" w:cs="Arial"/>
          <w:sz w:val="24"/>
          <w:szCs w:val="24"/>
        </w:rPr>
        <w:t>а нај</w:t>
      </w:r>
      <w:r>
        <w:rPr>
          <w:rFonts w:ascii="Arial" w:hAnsi="Arial" w:cs="Arial"/>
          <w:sz w:val="24"/>
          <w:szCs w:val="24"/>
        </w:rPr>
        <w:t xml:space="preserve">малку </w:t>
      </w:r>
      <w:r w:rsidRPr="00950806">
        <w:rPr>
          <w:rFonts w:ascii="Arial" w:hAnsi="Arial" w:cs="Arial"/>
          <w:sz w:val="24"/>
          <w:szCs w:val="24"/>
        </w:rPr>
        <w:t>два пати месечно ќе</w:t>
      </w:r>
      <w:r>
        <w:rPr>
          <w:rFonts w:ascii="Arial" w:hAnsi="Arial" w:cs="Arial"/>
          <w:sz w:val="24"/>
          <w:szCs w:val="24"/>
        </w:rPr>
        <w:t xml:space="preserve"> вршат </w:t>
      </w:r>
      <w:r w:rsidRPr="00852C39">
        <w:rPr>
          <w:rFonts w:ascii="Arial" w:hAnsi="Arial" w:cs="Arial"/>
          <w:sz w:val="24"/>
          <w:szCs w:val="24"/>
        </w:rPr>
        <w:t>генерално чистење на објектите.</w:t>
      </w:r>
    </w:p>
    <w:p w14:paraId="464F0DEF" w14:textId="77777777" w:rsidR="00256EC5" w:rsidRPr="00507839" w:rsidRDefault="003B275E" w:rsidP="006A0D18">
      <w:pPr>
        <w:ind w:firstLine="540"/>
        <w:jc w:val="both"/>
        <w:rPr>
          <w:rFonts w:ascii="Arial" w:hAnsi="Arial" w:cs="Arial"/>
          <w:sz w:val="24"/>
          <w:szCs w:val="24"/>
        </w:rPr>
      </w:pPr>
      <w:r>
        <w:rPr>
          <w:rFonts w:ascii="Arial" w:hAnsi="Arial" w:cs="Arial"/>
          <w:sz w:val="24"/>
          <w:szCs w:val="24"/>
        </w:rPr>
        <w:t>Градинарот ќе се грижи</w:t>
      </w:r>
      <w:r w:rsidRPr="00852C39">
        <w:rPr>
          <w:rFonts w:ascii="Arial" w:hAnsi="Arial" w:cs="Arial"/>
          <w:sz w:val="24"/>
          <w:szCs w:val="24"/>
        </w:rPr>
        <w:t xml:space="preserve"> за одржување на дворовите и нивното хорт</w:t>
      </w:r>
      <w:r>
        <w:rPr>
          <w:rFonts w:ascii="Arial" w:hAnsi="Arial" w:cs="Arial"/>
          <w:sz w:val="24"/>
          <w:szCs w:val="24"/>
        </w:rPr>
        <w:t>и-културно уредување.</w:t>
      </w:r>
      <w:r w:rsidR="0043285F">
        <w:rPr>
          <w:rFonts w:ascii="Arial" w:hAnsi="Arial" w:cs="Arial"/>
          <w:sz w:val="24"/>
          <w:szCs w:val="24"/>
          <w:lang w:val="mk-MK"/>
        </w:rPr>
        <w:t xml:space="preserve"> </w:t>
      </w:r>
      <w:r>
        <w:rPr>
          <w:rFonts w:ascii="Arial" w:hAnsi="Arial" w:cs="Arial"/>
          <w:sz w:val="24"/>
          <w:szCs w:val="24"/>
        </w:rPr>
        <w:t>Воедно негов</w:t>
      </w:r>
      <w:r w:rsidRPr="00852C39">
        <w:rPr>
          <w:rFonts w:ascii="Arial" w:hAnsi="Arial" w:cs="Arial"/>
          <w:sz w:val="24"/>
          <w:szCs w:val="24"/>
        </w:rPr>
        <w:t>ата р</w:t>
      </w:r>
      <w:r>
        <w:rPr>
          <w:rFonts w:ascii="Arial" w:hAnsi="Arial" w:cs="Arial"/>
          <w:sz w:val="24"/>
          <w:szCs w:val="24"/>
          <w:lang w:val="mk-MK"/>
        </w:rPr>
        <w:t>а</w:t>
      </w:r>
      <w:r w:rsidRPr="00852C39">
        <w:rPr>
          <w:rFonts w:ascii="Arial" w:hAnsi="Arial" w:cs="Arial"/>
          <w:sz w:val="24"/>
          <w:szCs w:val="24"/>
        </w:rPr>
        <w:t xml:space="preserve">бота ќе биде насочена и кон одржување на површината на покривите, чистење на олуците, како и навреме собирање на сувите лисја се со цел истите да не бидат причина за запушување на </w:t>
      </w:r>
      <w:r w:rsidR="00507839">
        <w:rPr>
          <w:rFonts w:ascii="Arial" w:hAnsi="Arial" w:cs="Arial"/>
          <w:sz w:val="24"/>
          <w:szCs w:val="24"/>
        </w:rPr>
        <w:t>одводот на водата од покривите</w:t>
      </w:r>
      <w:r w:rsidR="003927FD">
        <w:rPr>
          <w:rFonts w:ascii="Arial" w:hAnsi="Arial" w:cs="Arial"/>
          <w:sz w:val="24"/>
          <w:szCs w:val="24"/>
        </w:rPr>
        <w:t>.</w:t>
      </w:r>
    </w:p>
    <w:p w14:paraId="61D65FFD" w14:textId="77777777" w:rsidR="00F852A5" w:rsidRDefault="00F852A5" w:rsidP="00F852A5">
      <w:pPr>
        <w:spacing w:after="0" w:line="480" w:lineRule="auto"/>
        <w:outlineLvl w:val="0"/>
        <w:rPr>
          <w:rFonts w:ascii="Arial" w:eastAsia="Calibri" w:hAnsi="Arial" w:cs="Arial"/>
          <w:b/>
          <w:sz w:val="24"/>
          <w:szCs w:val="24"/>
          <w:u w:val="single"/>
          <w:lang w:val="mk-MK"/>
        </w:rPr>
      </w:pPr>
    </w:p>
    <w:p w14:paraId="782D68C3" w14:textId="77777777" w:rsidR="00000EBB" w:rsidRDefault="000205D8" w:rsidP="00F852A5">
      <w:pPr>
        <w:spacing w:after="0" w:line="480" w:lineRule="auto"/>
        <w:jc w:val="center"/>
        <w:outlineLvl w:val="0"/>
        <w:rPr>
          <w:rFonts w:ascii="Arial" w:eastAsia="Times New Roman" w:hAnsi="Arial" w:cs="Arial"/>
          <w:b/>
          <w:sz w:val="24"/>
          <w:szCs w:val="24"/>
          <w:lang w:val="mk-MK" w:eastAsia="en-GB"/>
        </w:rPr>
      </w:pPr>
      <w:r w:rsidRPr="009A2C03">
        <w:rPr>
          <w:rFonts w:ascii="Arial" w:eastAsia="Times New Roman" w:hAnsi="Arial" w:cs="Arial"/>
          <w:b/>
          <w:sz w:val="24"/>
          <w:szCs w:val="24"/>
          <w:lang w:val="mk-MK" w:eastAsia="en-GB"/>
        </w:rPr>
        <w:t>7.СЛЕДЕЊЕ И УНАПР</w:t>
      </w:r>
      <w:r>
        <w:rPr>
          <w:rFonts w:ascii="Arial" w:eastAsia="Times New Roman" w:hAnsi="Arial" w:cs="Arial"/>
          <w:b/>
          <w:sz w:val="24"/>
          <w:szCs w:val="24"/>
          <w:lang w:val="mk-MK" w:eastAsia="en-GB"/>
        </w:rPr>
        <w:t xml:space="preserve">ЕДУВАЊЕ НА </w:t>
      </w:r>
      <w:r w:rsidR="00E47C4D">
        <w:rPr>
          <w:rFonts w:ascii="Arial" w:eastAsia="Times New Roman" w:hAnsi="Arial" w:cs="Arial"/>
          <w:b/>
          <w:sz w:val="24"/>
          <w:szCs w:val="24"/>
          <w:lang w:eastAsia="en-GB"/>
        </w:rPr>
        <w:t xml:space="preserve"> </w:t>
      </w:r>
      <w:r>
        <w:rPr>
          <w:rFonts w:ascii="Arial" w:eastAsia="Times New Roman" w:hAnsi="Arial" w:cs="Arial"/>
          <w:b/>
          <w:sz w:val="24"/>
          <w:szCs w:val="24"/>
          <w:lang w:val="mk-MK" w:eastAsia="en-GB"/>
        </w:rPr>
        <w:t>ЗГРИЖУВАЧКО ВОСПИТНО</w:t>
      </w:r>
      <w:r w:rsidR="004B48A7">
        <w:rPr>
          <w:rFonts w:ascii="Arial" w:eastAsia="Times New Roman" w:hAnsi="Arial" w:cs="Arial"/>
          <w:b/>
          <w:sz w:val="24"/>
          <w:szCs w:val="24"/>
          <w:lang w:val="mk-MK" w:eastAsia="en-GB"/>
        </w:rPr>
        <w:t>-</w:t>
      </w:r>
      <w:r>
        <w:rPr>
          <w:rFonts w:ascii="Arial" w:eastAsia="Times New Roman" w:hAnsi="Arial" w:cs="Arial"/>
          <w:b/>
          <w:sz w:val="24"/>
          <w:szCs w:val="24"/>
          <w:lang w:val="mk-MK" w:eastAsia="en-GB"/>
        </w:rPr>
        <w:t xml:space="preserve"> </w:t>
      </w:r>
      <w:r w:rsidR="00F852A5">
        <w:rPr>
          <w:rFonts w:ascii="Arial" w:eastAsia="Times New Roman" w:hAnsi="Arial" w:cs="Arial"/>
          <w:b/>
          <w:sz w:val="24"/>
          <w:szCs w:val="24"/>
          <w:lang w:val="mk-MK" w:eastAsia="en-GB"/>
        </w:rPr>
        <w:t xml:space="preserve">   </w:t>
      </w:r>
      <w:r w:rsidRPr="009A2C03">
        <w:rPr>
          <w:rFonts w:ascii="Arial" w:eastAsia="Times New Roman" w:hAnsi="Arial" w:cs="Arial"/>
          <w:b/>
          <w:sz w:val="24"/>
          <w:szCs w:val="24"/>
          <w:lang w:val="mk-MK" w:eastAsia="en-GB"/>
        </w:rPr>
        <w:t>О</w:t>
      </w:r>
      <w:r>
        <w:rPr>
          <w:rFonts w:ascii="Arial" w:eastAsia="Times New Roman" w:hAnsi="Arial" w:cs="Arial"/>
          <w:b/>
          <w:sz w:val="24"/>
          <w:szCs w:val="24"/>
          <w:lang w:val="mk-MK" w:eastAsia="en-GB"/>
        </w:rPr>
        <w:t>БРАЗОВНАТА РАБОТА</w:t>
      </w:r>
    </w:p>
    <w:p w14:paraId="01190AB6" w14:textId="7F9AF77F" w:rsidR="004B48A7" w:rsidRPr="00D32D08" w:rsidRDefault="004B48A7" w:rsidP="00534C4E">
      <w:pPr>
        <w:ind w:firstLine="720"/>
        <w:jc w:val="both"/>
        <w:rPr>
          <w:rFonts w:ascii="Arial" w:hAnsi="Arial" w:cs="Arial"/>
          <w:sz w:val="24"/>
          <w:szCs w:val="24"/>
          <w:lang w:val="mk-MK"/>
        </w:rPr>
      </w:pPr>
      <w:r w:rsidRPr="00D32D08">
        <w:rPr>
          <w:rFonts w:ascii="Arial" w:hAnsi="Arial" w:cs="Arial"/>
          <w:sz w:val="24"/>
          <w:szCs w:val="24"/>
        </w:rPr>
        <w:t>Унапредувањето и следењето на згрижувачката и воспитно-образов</w:t>
      </w:r>
      <w:r>
        <w:rPr>
          <w:rFonts w:ascii="Arial" w:hAnsi="Arial" w:cs="Arial"/>
          <w:sz w:val="24"/>
          <w:szCs w:val="24"/>
        </w:rPr>
        <w:t xml:space="preserve">ната работа во </w:t>
      </w:r>
      <w:r>
        <w:rPr>
          <w:rFonts w:ascii="Arial" w:hAnsi="Arial" w:cs="Arial"/>
          <w:sz w:val="24"/>
          <w:szCs w:val="24"/>
          <w:lang w:val="mk-MK"/>
        </w:rPr>
        <w:t xml:space="preserve">ЈОУДГ </w:t>
      </w:r>
      <w:r w:rsidRPr="00D32D08">
        <w:rPr>
          <w:rFonts w:ascii="Arial" w:hAnsi="Arial" w:cs="Arial"/>
          <w:sz w:val="24"/>
          <w:szCs w:val="24"/>
        </w:rPr>
        <w:t>„</w:t>
      </w:r>
      <w:r>
        <w:rPr>
          <w:rFonts w:ascii="Arial" w:hAnsi="Arial" w:cs="Arial"/>
          <w:sz w:val="24"/>
          <w:szCs w:val="24"/>
          <w:lang w:val="mk-MK"/>
        </w:rPr>
        <w:t>Мајски Цвет</w:t>
      </w:r>
      <w:r w:rsidRPr="00D32D08">
        <w:rPr>
          <w:rFonts w:ascii="Arial" w:hAnsi="Arial" w:cs="Arial"/>
          <w:sz w:val="24"/>
          <w:szCs w:val="24"/>
        </w:rPr>
        <w:t xml:space="preserve">“ </w:t>
      </w:r>
      <w:r w:rsidR="00534C4E">
        <w:rPr>
          <w:rFonts w:ascii="Arial" w:hAnsi="Arial" w:cs="Arial"/>
          <w:sz w:val="24"/>
          <w:szCs w:val="24"/>
        </w:rPr>
        <w:t xml:space="preserve"> </w:t>
      </w:r>
      <w:r w:rsidRPr="00D32D08">
        <w:rPr>
          <w:rFonts w:ascii="Arial" w:hAnsi="Arial" w:cs="Arial"/>
          <w:sz w:val="24"/>
          <w:szCs w:val="24"/>
        </w:rPr>
        <w:t>ќе се реализ</w:t>
      </w:r>
      <w:r w:rsidR="000D430D">
        <w:rPr>
          <w:rFonts w:ascii="Arial" w:hAnsi="Arial" w:cs="Arial"/>
          <w:sz w:val="24"/>
          <w:szCs w:val="24"/>
        </w:rPr>
        <w:t>ира преку</w:t>
      </w:r>
      <w:r w:rsidRPr="00D32D08">
        <w:rPr>
          <w:rFonts w:ascii="Arial" w:hAnsi="Arial" w:cs="Arial"/>
          <w:sz w:val="24"/>
          <w:szCs w:val="24"/>
        </w:rPr>
        <w:t xml:space="preserve"> работа</w:t>
      </w:r>
      <w:r w:rsidR="000D430D">
        <w:rPr>
          <w:rFonts w:ascii="Arial" w:hAnsi="Arial" w:cs="Arial"/>
          <w:sz w:val="24"/>
          <w:szCs w:val="24"/>
          <w:lang w:val="mk-MK"/>
        </w:rPr>
        <w:t>та</w:t>
      </w:r>
      <w:r w:rsidRPr="00D32D08">
        <w:rPr>
          <w:rFonts w:ascii="Arial" w:hAnsi="Arial" w:cs="Arial"/>
          <w:sz w:val="24"/>
          <w:szCs w:val="24"/>
        </w:rPr>
        <w:t xml:space="preserve"> на: </w:t>
      </w:r>
    </w:p>
    <w:p w14:paraId="38BCA3FC" w14:textId="77777777" w:rsidR="004B48A7" w:rsidRPr="008377D6" w:rsidRDefault="004B48A7" w:rsidP="008377D6">
      <w:pPr>
        <w:rPr>
          <w:rFonts w:ascii="Arial" w:hAnsi="Arial" w:cs="Arial"/>
          <w:sz w:val="24"/>
          <w:szCs w:val="24"/>
          <w:lang w:val="mk-MK"/>
        </w:rPr>
      </w:pPr>
      <w:r w:rsidRPr="008377D6">
        <w:rPr>
          <w:rFonts w:ascii="Arial" w:hAnsi="Arial" w:cs="Arial"/>
          <w:sz w:val="24"/>
          <w:szCs w:val="24"/>
          <w:lang w:val="mk-MK"/>
        </w:rPr>
        <w:t xml:space="preserve">- </w:t>
      </w:r>
      <w:r w:rsidRPr="008377D6">
        <w:rPr>
          <w:rFonts w:ascii="Arial" w:hAnsi="Arial" w:cs="Arial"/>
          <w:sz w:val="24"/>
          <w:szCs w:val="24"/>
        </w:rPr>
        <w:t>Стручeн совет</w:t>
      </w:r>
    </w:p>
    <w:p w14:paraId="37EBD968" w14:textId="77777777" w:rsidR="004B48A7" w:rsidRPr="008377D6" w:rsidRDefault="004B48A7" w:rsidP="008377D6">
      <w:pPr>
        <w:rPr>
          <w:rFonts w:ascii="Arial" w:hAnsi="Arial" w:cs="Arial"/>
          <w:sz w:val="24"/>
          <w:szCs w:val="24"/>
          <w:lang w:val="mk-MK"/>
        </w:rPr>
      </w:pPr>
      <w:r w:rsidRPr="008377D6">
        <w:rPr>
          <w:rFonts w:ascii="Arial" w:hAnsi="Arial" w:cs="Arial"/>
          <w:sz w:val="24"/>
          <w:szCs w:val="24"/>
          <w:lang w:val="mk-MK"/>
        </w:rPr>
        <w:t xml:space="preserve">- </w:t>
      </w:r>
      <w:r w:rsidRPr="008377D6">
        <w:rPr>
          <w:rFonts w:ascii="Arial" w:hAnsi="Arial" w:cs="Arial"/>
          <w:sz w:val="24"/>
          <w:szCs w:val="24"/>
        </w:rPr>
        <w:t>Совет на воспитувачки</w:t>
      </w:r>
    </w:p>
    <w:p w14:paraId="6E004E6F" w14:textId="77777777" w:rsidR="004B48A7" w:rsidRPr="008377D6" w:rsidRDefault="004B48A7" w:rsidP="008377D6">
      <w:pPr>
        <w:rPr>
          <w:rFonts w:ascii="Arial" w:hAnsi="Arial" w:cs="Arial"/>
          <w:sz w:val="24"/>
          <w:szCs w:val="24"/>
          <w:lang w:val="mk-MK"/>
        </w:rPr>
      </w:pPr>
      <w:r w:rsidRPr="008377D6">
        <w:rPr>
          <w:rFonts w:ascii="Arial" w:hAnsi="Arial" w:cs="Arial"/>
          <w:sz w:val="24"/>
          <w:szCs w:val="24"/>
          <w:lang w:val="mk-MK"/>
        </w:rPr>
        <w:t xml:space="preserve">- </w:t>
      </w:r>
      <w:r w:rsidRPr="008377D6">
        <w:rPr>
          <w:rFonts w:ascii="Arial" w:hAnsi="Arial" w:cs="Arial"/>
          <w:sz w:val="24"/>
          <w:szCs w:val="24"/>
        </w:rPr>
        <w:t>Совет на негувателки</w:t>
      </w:r>
    </w:p>
    <w:p w14:paraId="1CCDE87F" w14:textId="77777777" w:rsidR="004B48A7" w:rsidRPr="008377D6" w:rsidRDefault="004B48A7" w:rsidP="008377D6">
      <w:pPr>
        <w:rPr>
          <w:rFonts w:ascii="Arial" w:hAnsi="Arial" w:cs="Arial"/>
          <w:sz w:val="24"/>
          <w:szCs w:val="24"/>
          <w:lang w:val="mk-MK"/>
        </w:rPr>
      </w:pPr>
      <w:r w:rsidRPr="008377D6">
        <w:rPr>
          <w:rFonts w:ascii="Arial" w:hAnsi="Arial" w:cs="Arial"/>
          <w:sz w:val="24"/>
          <w:szCs w:val="24"/>
          <w:lang w:val="mk-MK"/>
        </w:rPr>
        <w:t xml:space="preserve">- </w:t>
      </w:r>
      <w:r w:rsidRPr="008377D6">
        <w:rPr>
          <w:rFonts w:ascii="Arial" w:hAnsi="Arial" w:cs="Arial"/>
          <w:sz w:val="24"/>
          <w:szCs w:val="24"/>
        </w:rPr>
        <w:t>Директор</w:t>
      </w:r>
      <w:r w:rsidRPr="008377D6">
        <w:rPr>
          <w:rFonts w:ascii="Arial" w:hAnsi="Arial" w:cs="Arial"/>
          <w:sz w:val="24"/>
          <w:szCs w:val="24"/>
        </w:rPr>
        <w:tab/>
      </w:r>
    </w:p>
    <w:p w14:paraId="225D0078" w14:textId="77777777" w:rsidR="004B48A7" w:rsidRPr="008377D6" w:rsidRDefault="004B48A7" w:rsidP="008377D6">
      <w:pPr>
        <w:rPr>
          <w:rFonts w:ascii="Arial" w:hAnsi="Arial" w:cs="Arial"/>
          <w:sz w:val="24"/>
          <w:szCs w:val="24"/>
          <w:lang w:val="mk-MK"/>
        </w:rPr>
      </w:pPr>
      <w:r w:rsidRPr="008377D6">
        <w:rPr>
          <w:rFonts w:ascii="Arial" w:hAnsi="Arial" w:cs="Arial"/>
          <w:sz w:val="24"/>
          <w:szCs w:val="24"/>
          <w:lang w:val="mk-MK"/>
        </w:rPr>
        <w:t>- Стручните работници</w:t>
      </w:r>
    </w:p>
    <w:p w14:paraId="64E7B523" w14:textId="77777777" w:rsidR="00E11A5F" w:rsidRDefault="004B48A7" w:rsidP="008377D6">
      <w:pPr>
        <w:rPr>
          <w:rFonts w:ascii="Arial" w:hAnsi="Arial" w:cs="Arial"/>
          <w:sz w:val="24"/>
          <w:szCs w:val="24"/>
          <w:lang w:val="mk-MK"/>
        </w:rPr>
      </w:pPr>
      <w:r w:rsidRPr="008377D6">
        <w:rPr>
          <w:rFonts w:ascii="Arial" w:hAnsi="Arial" w:cs="Arial"/>
          <w:sz w:val="24"/>
          <w:szCs w:val="24"/>
          <w:lang w:val="mk-MK"/>
        </w:rPr>
        <w:t>- Стручните соработнци</w:t>
      </w:r>
    </w:p>
    <w:p w14:paraId="281CECBD" w14:textId="77777777" w:rsidR="00343F7E" w:rsidRDefault="00343F7E" w:rsidP="008377D6">
      <w:pPr>
        <w:rPr>
          <w:rFonts w:ascii="Arial" w:hAnsi="Arial" w:cs="Arial"/>
          <w:sz w:val="24"/>
          <w:szCs w:val="24"/>
          <w:lang w:val="mk-MK"/>
        </w:rPr>
      </w:pPr>
    </w:p>
    <w:p w14:paraId="7715BFD0" w14:textId="77777777" w:rsidR="00534C4E" w:rsidRDefault="00534C4E" w:rsidP="008377D6">
      <w:pPr>
        <w:rPr>
          <w:rFonts w:ascii="Arial" w:hAnsi="Arial" w:cs="Arial"/>
          <w:sz w:val="24"/>
          <w:szCs w:val="24"/>
          <w:lang w:val="mk-MK"/>
        </w:rPr>
      </w:pPr>
    </w:p>
    <w:p w14:paraId="186C985C" w14:textId="77777777" w:rsidR="00534C4E" w:rsidRDefault="00534C4E" w:rsidP="008377D6">
      <w:pPr>
        <w:rPr>
          <w:rFonts w:ascii="Arial" w:hAnsi="Arial" w:cs="Arial"/>
          <w:sz w:val="24"/>
          <w:szCs w:val="24"/>
          <w:lang w:val="mk-MK"/>
        </w:rPr>
      </w:pPr>
    </w:p>
    <w:p w14:paraId="191DB666" w14:textId="77777777" w:rsidR="00534C4E" w:rsidRDefault="00534C4E" w:rsidP="008377D6">
      <w:pPr>
        <w:rPr>
          <w:rFonts w:ascii="Arial" w:hAnsi="Arial" w:cs="Arial"/>
          <w:sz w:val="24"/>
          <w:szCs w:val="24"/>
          <w:lang w:val="mk-MK"/>
        </w:rPr>
      </w:pPr>
    </w:p>
    <w:p w14:paraId="78B2CD26" w14:textId="77777777" w:rsidR="00642193" w:rsidRDefault="00642193" w:rsidP="00F852A5">
      <w:pPr>
        <w:jc w:val="both"/>
        <w:rPr>
          <w:rFonts w:ascii="Arial" w:hAnsi="Arial" w:cs="Arial"/>
          <w:sz w:val="24"/>
          <w:szCs w:val="24"/>
          <w:lang w:val="mk-MK"/>
        </w:rPr>
      </w:pPr>
    </w:p>
    <w:p w14:paraId="7E75175F" w14:textId="77777777" w:rsidR="00FF2C49" w:rsidRDefault="004B48A7" w:rsidP="00765B66">
      <w:pPr>
        <w:ind w:firstLine="540"/>
        <w:jc w:val="both"/>
        <w:rPr>
          <w:rFonts w:ascii="Arial" w:hAnsi="Arial" w:cs="Arial"/>
          <w:b/>
          <w:sz w:val="24"/>
          <w:szCs w:val="24"/>
          <w:lang w:val="mk-MK"/>
        </w:rPr>
      </w:pPr>
      <w:r>
        <w:rPr>
          <w:rFonts w:ascii="Arial" w:hAnsi="Arial" w:cs="Arial"/>
          <w:b/>
          <w:sz w:val="24"/>
          <w:szCs w:val="24"/>
          <w:lang w:val="mk-MK"/>
        </w:rPr>
        <w:lastRenderedPageBreak/>
        <w:t>7</w:t>
      </w:r>
      <w:r w:rsidR="006B6F4F" w:rsidRPr="009B2A99">
        <w:rPr>
          <w:rFonts w:ascii="Arial" w:hAnsi="Arial" w:cs="Arial"/>
          <w:b/>
          <w:sz w:val="24"/>
          <w:szCs w:val="24"/>
          <w:lang w:val="mk-MK"/>
        </w:rPr>
        <w:t>.</w:t>
      </w:r>
      <w:r>
        <w:rPr>
          <w:rFonts w:ascii="Arial" w:hAnsi="Arial" w:cs="Arial"/>
          <w:b/>
          <w:sz w:val="24"/>
          <w:szCs w:val="24"/>
          <w:lang w:val="mk-MK"/>
        </w:rPr>
        <w:t>1</w:t>
      </w:r>
      <w:r w:rsidR="006B6F4F" w:rsidRPr="009B2A99">
        <w:rPr>
          <w:rFonts w:ascii="Arial" w:hAnsi="Arial" w:cs="Arial"/>
          <w:b/>
          <w:sz w:val="24"/>
          <w:szCs w:val="24"/>
          <w:lang w:val="mk-MK"/>
        </w:rPr>
        <w:t xml:space="preserve"> </w:t>
      </w:r>
      <w:r w:rsidR="00BE7F28" w:rsidRPr="009B2A99">
        <w:rPr>
          <w:rFonts w:ascii="Arial" w:hAnsi="Arial" w:cs="Arial"/>
          <w:b/>
          <w:sz w:val="24"/>
          <w:szCs w:val="24"/>
          <w:lang w:val="mk-MK"/>
        </w:rPr>
        <w:t xml:space="preserve">СТРУЧЕН СОВЕТ </w:t>
      </w:r>
      <w:r w:rsidR="00507839">
        <w:rPr>
          <w:rFonts w:ascii="Arial" w:hAnsi="Arial" w:cs="Arial"/>
          <w:b/>
          <w:sz w:val="24"/>
          <w:szCs w:val="24"/>
          <w:lang w:val="mk-MK"/>
        </w:rPr>
        <w:t xml:space="preserve"> </w:t>
      </w:r>
    </w:p>
    <w:p w14:paraId="6D0E9F5B" w14:textId="77777777" w:rsidR="000264C0" w:rsidRDefault="000264C0" w:rsidP="00765B66">
      <w:pPr>
        <w:ind w:firstLine="540"/>
        <w:jc w:val="both"/>
        <w:rPr>
          <w:rFonts w:ascii="Arial" w:hAnsi="Arial" w:cs="Arial"/>
          <w:b/>
          <w:sz w:val="24"/>
          <w:szCs w:val="24"/>
          <w:lang w:val="mk-MK"/>
        </w:rPr>
      </w:pPr>
    </w:p>
    <w:p w14:paraId="65044C09" w14:textId="77777777" w:rsidR="00FF2C49" w:rsidRPr="003D360D" w:rsidRDefault="00F95470" w:rsidP="00F95470">
      <w:pPr>
        <w:pStyle w:val="Standard"/>
        <w:jc w:val="both"/>
        <w:rPr>
          <w:rFonts w:ascii="Arial" w:hAnsi="Arial" w:cs="Arial"/>
        </w:rPr>
      </w:pPr>
      <w:r>
        <w:rPr>
          <w:rFonts w:ascii="Arial" w:hAnsi="Arial" w:cs="Arial"/>
          <w:sz w:val="24"/>
          <w:szCs w:val="24"/>
          <w:lang w:val="ru-RU"/>
        </w:rPr>
        <w:t xml:space="preserve">             </w:t>
      </w:r>
      <w:r w:rsidR="00FF2C49" w:rsidRPr="003D360D">
        <w:rPr>
          <w:rFonts w:ascii="Arial" w:hAnsi="Arial" w:cs="Arial"/>
          <w:sz w:val="24"/>
          <w:szCs w:val="24"/>
          <w:lang w:val="ru-RU"/>
        </w:rPr>
        <w:t>Согласно Законот за заштита на деца, Стручниот совет како посебен стручен орган во работењето на Градинката,  го сочинуваат вработени</w:t>
      </w:r>
      <w:r>
        <w:rPr>
          <w:rFonts w:ascii="Arial" w:hAnsi="Arial" w:cs="Arial"/>
          <w:sz w:val="24"/>
          <w:szCs w:val="24"/>
          <w:lang w:val="ru-RU"/>
        </w:rPr>
        <w:t>те</w:t>
      </w:r>
      <w:r w:rsidR="00FF2C49" w:rsidRPr="003D360D">
        <w:rPr>
          <w:rFonts w:ascii="Arial" w:hAnsi="Arial" w:cs="Arial"/>
          <w:sz w:val="24"/>
          <w:szCs w:val="24"/>
          <w:lang w:val="ru-RU"/>
        </w:rPr>
        <w:t xml:space="preserve"> кои вршат стручна работа и ја остваруваат дејноста во устано</w:t>
      </w:r>
      <w:r w:rsidR="0086017E">
        <w:rPr>
          <w:rFonts w:ascii="Arial" w:hAnsi="Arial" w:cs="Arial"/>
          <w:sz w:val="24"/>
          <w:szCs w:val="24"/>
          <w:lang w:val="ru-RU"/>
        </w:rPr>
        <w:t>вата.</w:t>
      </w:r>
      <w:r w:rsidR="00FF2C49" w:rsidRPr="003D360D">
        <w:rPr>
          <w:rFonts w:ascii="Arial" w:hAnsi="Arial" w:cs="Arial"/>
          <w:sz w:val="24"/>
          <w:szCs w:val="24"/>
          <w:lang w:val="ru-RU"/>
        </w:rPr>
        <w:t xml:space="preserve"> Со Стручниот совет раководи Директорот на Градинката.</w:t>
      </w:r>
    </w:p>
    <w:p w14:paraId="70E5D759" w14:textId="77777777" w:rsidR="00FF2C49" w:rsidRPr="00343F7E" w:rsidRDefault="00343F7E" w:rsidP="00343F7E">
      <w:pPr>
        <w:pStyle w:val="Standard"/>
        <w:jc w:val="both"/>
        <w:rPr>
          <w:rFonts w:ascii="Arial" w:hAnsi="Arial" w:cs="Arial"/>
        </w:rPr>
      </w:pPr>
      <w:r>
        <w:rPr>
          <w:rFonts w:ascii="Arial" w:hAnsi="Arial" w:cs="Arial"/>
          <w:sz w:val="24"/>
          <w:szCs w:val="24"/>
          <w:lang w:val="ru-RU"/>
        </w:rPr>
        <w:t xml:space="preserve"> </w:t>
      </w:r>
      <w:r w:rsidR="00FF2C49" w:rsidRPr="003D360D">
        <w:rPr>
          <w:rFonts w:ascii="Arial" w:hAnsi="Arial" w:cs="Arial"/>
          <w:sz w:val="24"/>
          <w:szCs w:val="24"/>
          <w:lang w:val="ru-RU"/>
        </w:rPr>
        <w:t>Во наредниот период, содржина на работењето на Стручниот совет на градинката ќе бидат следните прашања и активности:</w:t>
      </w:r>
    </w:p>
    <w:p w14:paraId="3C83689E" w14:textId="77777777" w:rsidR="00FF2C49" w:rsidRDefault="000264C0" w:rsidP="000264C0">
      <w:pPr>
        <w:suppressAutoHyphens/>
        <w:autoSpaceDN w:val="0"/>
        <w:spacing w:after="0"/>
        <w:textAlignment w:val="baseline"/>
        <w:rPr>
          <w:rFonts w:ascii="Arial" w:hAnsi="Arial" w:cs="Arial"/>
          <w:sz w:val="24"/>
          <w:szCs w:val="24"/>
          <w:lang w:val="mk-MK"/>
        </w:rPr>
      </w:pPr>
      <w:r>
        <w:rPr>
          <w:rFonts w:ascii="Arial" w:hAnsi="Arial" w:cs="Arial"/>
          <w:sz w:val="24"/>
          <w:szCs w:val="24"/>
        </w:rPr>
        <w:t xml:space="preserve">- </w:t>
      </w:r>
      <w:r>
        <w:rPr>
          <w:rFonts w:ascii="Arial" w:hAnsi="Arial" w:cs="Arial"/>
          <w:sz w:val="24"/>
          <w:szCs w:val="24"/>
          <w:lang w:val="mk-MK"/>
        </w:rPr>
        <w:t>У</w:t>
      </w:r>
      <w:r w:rsidRPr="000264C0">
        <w:rPr>
          <w:rFonts w:ascii="Arial" w:hAnsi="Arial" w:cs="Arial"/>
          <w:sz w:val="24"/>
          <w:szCs w:val="24"/>
        </w:rPr>
        <w:t>тврдува стручни основи за оства</w:t>
      </w:r>
      <w:r>
        <w:rPr>
          <w:rFonts w:ascii="Arial" w:hAnsi="Arial" w:cs="Arial"/>
          <w:sz w:val="24"/>
          <w:szCs w:val="24"/>
        </w:rPr>
        <w:t>рување на програмата за работа,</w:t>
      </w:r>
    </w:p>
    <w:p w14:paraId="185155D5" w14:textId="77777777" w:rsidR="000264C0" w:rsidRPr="000264C0" w:rsidRDefault="000264C0" w:rsidP="000264C0">
      <w:pPr>
        <w:suppressAutoHyphens/>
        <w:autoSpaceDN w:val="0"/>
        <w:spacing w:after="0"/>
        <w:textAlignment w:val="baseline"/>
        <w:rPr>
          <w:rFonts w:ascii="Arial" w:hAnsi="Arial" w:cs="Arial"/>
          <w:sz w:val="24"/>
          <w:szCs w:val="24"/>
          <w:lang w:val="mk-MK"/>
        </w:rPr>
      </w:pPr>
    </w:p>
    <w:p w14:paraId="03569D75" w14:textId="77777777" w:rsidR="00FF2C49" w:rsidRDefault="00343F7E" w:rsidP="00343F7E">
      <w:pPr>
        <w:suppressAutoHyphens/>
        <w:autoSpaceDN w:val="0"/>
        <w:spacing w:after="0"/>
        <w:jc w:val="both"/>
        <w:textAlignment w:val="baseline"/>
        <w:rPr>
          <w:rFonts w:ascii="Arial" w:hAnsi="Arial" w:cs="Arial"/>
          <w:sz w:val="24"/>
          <w:szCs w:val="24"/>
          <w:lang w:val="ru-RU"/>
        </w:rPr>
      </w:pPr>
      <w:r>
        <w:rPr>
          <w:rFonts w:ascii="Arial" w:hAnsi="Arial" w:cs="Arial"/>
          <w:sz w:val="24"/>
          <w:szCs w:val="24"/>
          <w:lang w:val="ru-RU"/>
        </w:rPr>
        <w:t>-</w:t>
      </w:r>
      <w:r w:rsidR="00FF2C49" w:rsidRPr="00343F7E">
        <w:rPr>
          <w:rFonts w:ascii="Arial" w:hAnsi="Arial" w:cs="Arial"/>
          <w:sz w:val="24"/>
          <w:szCs w:val="24"/>
          <w:lang w:val="ru-RU"/>
        </w:rPr>
        <w:t>Давање мислења и предлози до директорот во поглед на организацијата за работа во објектите  и за условите за работа</w:t>
      </w:r>
    </w:p>
    <w:p w14:paraId="2CE33326" w14:textId="77777777" w:rsidR="00343F7E" w:rsidRPr="00343F7E" w:rsidRDefault="00343F7E" w:rsidP="00343F7E">
      <w:pPr>
        <w:suppressAutoHyphens/>
        <w:autoSpaceDN w:val="0"/>
        <w:spacing w:after="0"/>
        <w:jc w:val="both"/>
        <w:textAlignment w:val="baseline"/>
        <w:rPr>
          <w:rFonts w:ascii="Arial" w:hAnsi="Arial" w:cs="Arial"/>
        </w:rPr>
      </w:pPr>
    </w:p>
    <w:p w14:paraId="232E01A3" w14:textId="1393B161" w:rsidR="00FF2C49" w:rsidRDefault="00343F7E" w:rsidP="00343F7E">
      <w:pPr>
        <w:suppressAutoHyphens/>
        <w:autoSpaceDN w:val="0"/>
        <w:spacing w:after="0"/>
        <w:jc w:val="both"/>
        <w:textAlignment w:val="baseline"/>
        <w:rPr>
          <w:rFonts w:ascii="Arial" w:hAnsi="Arial" w:cs="Arial"/>
          <w:sz w:val="24"/>
          <w:szCs w:val="24"/>
          <w:lang w:val="ru-RU"/>
        </w:rPr>
      </w:pPr>
      <w:r>
        <w:rPr>
          <w:rFonts w:ascii="Arial" w:hAnsi="Arial" w:cs="Arial"/>
          <w:sz w:val="24"/>
          <w:szCs w:val="24"/>
          <w:lang w:val="ru-RU"/>
        </w:rPr>
        <w:t>-</w:t>
      </w:r>
      <w:r w:rsidR="00FF2C49" w:rsidRPr="00343F7E">
        <w:rPr>
          <w:rFonts w:ascii="Arial" w:hAnsi="Arial" w:cs="Arial"/>
          <w:sz w:val="24"/>
          <w:szCs w:val="24"/>
          <w:lang w:val="ru-RU"/>
        </w:rPr>
        <w:t>Договор  и давање предлози за распределба на кадарот по работни места</w:t>
      </w:r>
      <w:r w:rsidR="006B7094">
        <w:rPr>
          <w:rFonts w:ascii="Arial" w:hAnsi="Arial" w:cs="Arial"/>
          <w:sz w:val="24"/>
          <w:szCs w:val="24"/>
          <w:lang w:val="ru-RU"/>
        </w:rPr>
        <w:t xml:space="preserve">, </w:t>
      </w:r>
      <w:r w:rsidR="00FF2C49" w:rsidRPr="00343F7E">
        <w:rPr>
          <w:rFonts w:ascii="Arial" w:hAnsi="Arial" w:cs="Arial"/>
          <w:sz w:val="24"/>
          <w:szCs w:val="24"/>
          <w:lang w:val="ru-RU"/>
        </w:rPr>
        <w:t>со цел ефективно и ефикасно реализирање на дејноста на градинката</w:t>
      </w:r>
    </w:p>
    <w:p w14:paraId="370192F9" w14:textId="77777777" w:rsidR="00343F7E" w:rsidRPr="00343F7E" w:rsidRDefault="00343F7E" w:rsidP="00343F7E">
      <w:pPr>
        <w:suppressAutoHyphens/>
        <w:autoSpaceDN w:val="0"/>
        <w:spacing w:after="0"/>
        <w:jc w:val="both"/>
        <w:textAlignment w:val="baseline"/>
        <w:rPr>
          <w:rFonts w:ascii="Arial" w:hAnsi="Arial" w:cs="Arial"/>
        </w:rPr>
      </w:pPr>
    </w:p>
    <w:p w14:paraId="52701C3E" w14:textId="77777777" w:rsidR="00FF2C49" w:rsidRDefault="00343F7E" w:rsidP="00343F7E">
      <w:pPr>
        <w:suppressAutoHyphens/>
        <w:autoSpaceDN w:val="0"/>
        <w:spacing w:after="0"/>
        <w:jc w:val="both"/>
        <w:textAlignment w:val="baseline"/>
        <w:rPr>
          <w:rFonts w:ascii="Arial" w:hAnsi="Arial" w:cs="Arial"/>
          <w:sz w:val="24"/>
          <w:szCs w:val="24"/>
          <w:lang w:val="ru-RU"/>
        </w:rPr>
      </w:pPr>
      <w:r>
        <w:rPr>
          <w:rFonts w:ascii="Arial" w:hAnsi="Arial" w:cs="Arial"/>
          <w:sz w:val="24"/>
          <w:szCs w:val="24"/>
          <w:lang w:val="ru-RU"/>
        </w:rPr>
        <w:t>-</w:t>
      </w:r>
      <w:r w:rsidR="00FF2C49" w:rsidRPr="00343F7E">
        <w:rPr>
          <w:rFonts w:ascii="Arial" w:hAnsi="Arial" w:cs="Arial"/>
          <w:sz w:val="24"/>
          <w:szCs w:val="24"/>
          <w:lang w:val="ru-RU"/>
        </w:rPr>
        <w:t>Давање предлог за именување и разрешување претставник во Управниот одбор  од редот на вработените,кои вршат стручни работи во градинката</w:t>
      </w:r>
    </w:p>
    <w:p w14:paraId="31F862CC" w14:textId="77777777" w:rsidR="00343F7E" w:rsidRPr="00343F7E" w:rsidRDefault="00343F7E" w:rsidP="00343F7E">
      <w:pPr>
        <w:suppressAutoHyphens/>
        <w:autoSpaceDN w:val="0"/>
        <w:spacing w:after="0"/>
        <w:jc w:val="both"/>
        <w:textAlignment w:val="baseline"/>
        <w:rPr>
          <w:rFonts w:ascii="Arial" w:hAnsi="Arial" w:cs="Arial"/>
        </w:rPr>
      </w:pPr>
    </w:p>
    <w:p w14:paraId="20F2F1A5" w14:textId="77777777" w:rsidR="00FF2C49" w:rsidRDefault="00343F7E" w:rsidP="00343F7E">
      <w:pPr>
        <w:suppressAutoHyphens/>
        <w:autoSpaceDN w:val="0"/>
        <w:spacing w:after="0"/>
        <w:jc w:val="both"/>
        <w:textAlignment w:val="baseline"/>
        <w:rPr>
          <w:rFonts w:ascii="Arial" w:hAnsi="Arial" w:cs="Arial"/>
          <w:sz w:val="24"/>
          <w:szCs w:val="24"/>
          <w:lang w:val="ru-RU"/>
        </w:rPr>
      </w:pPr>
      <w:r>
        <w:rPr>
          <w:rFonts w:ascii="Arial" w:hAnsi="Arial" w:cs="Arial"/>
          <w:sz w:val="24"/>
          <w:szCs w:val="24"/>
          <w:lang w:val="ru-RU"/>
        </w:rPr>
        <w:t>-</w:t>
      </w:r>
      <w:r w:rsidR="00FF2C49" w:rsidRPr="00343F7E">
        <w:rPr>
          <w:rFonts w:ascii="Arial" w:hAnsi="Arial" w:cs="Arial"/>
          <w:sz w:val="24"/>
          <w:szCs w:val="24"/>
          <w:lang w:val="ru-RU"/>
        </w:rPr>
        <w:t>Давање предлози за реализирање на јавната и културната дејност на градинката,соработката со родители и со пошироката општествена средина</w:t>
      </w:r>
    </w:p>
    <w:p w14:paraId="232D1000" w14:textId="77777777" w:rsidR="00343F7E" w:rsidRPr="00343F7E" w:rsidRDefault="00343F7E" w:rsidP="00343F7E">
      <w:pPr>
        <w:suppressAutoHyphens/>
        <w:autoSpaceDN w:val="0"/>
        <w:spacing w:after="0"/>
        <w:jc w:val="both"/>
        <w:textAlignment w:val="baseline"/>
        <w:rPr>
          <w:rFonts w:ascii="Arial" w:hAnsi="Arial" w:cs="Arial"/>
        </w:rPr>
      </w:pPr>
    </w:p>
    <w:p w14:paraId="12CB874D" w14:textId="77777777" w:rsidR="00FF2C49" w:rsidRDefault="00343F7E" w:rsidP="00343F7E">
      <w:pPr>
        <w:suppressAutoHyphens/>
        <w:autoSpaceDN w:val="0"/>
        <w:spacing w:after="0"/>
        <w:jc w:val="both"/>
        <w:textAlignment w:val="baseline"/>
        <w:rPr>
          <w:rFonts w:ascii="Arial" w:hAnsi="Arial" w:cs="Arial"/>
          <w:sz w:val="24"/>
          <w:szCs w:val="24"/>
          <w:lang w:val="ru-RU"/>
        </w:rPr>
      </w:pPr>
      <w:r>
        <w:rPr>
          <w:rFonts w:ascii="Arial" w:hAnsi="Arial" w:cs="Arial"/>
          <w:sz w:val="24"/>
          <w:szCs w:val="24"/>
          <w:lang w:val="ru-RU"/>
        </w:rPr>
        <w:t>-</w:t>
      </w:r>
      <w:r w:rsidR="00FF2C49" w:rsidRPr="00343F7E">
        <w:rPr>
          <w:rFonts w:ascii="Arial" w:hAnsi="Arial" w:cs="Arial"/>
          <w:sz w:val="24"/>
          <w:szCs w:val="24"/>
          <w:lang w:val="ru-RU"/>
        </w:rPr>
        <w:t>Давање предлози и иницијативи за набавка на игровен и дидактички матерјал за потребите на воспитните групи и Градинката</w:t>
      </w:r>
    </w:p>
    <w:p w14:paraId="25124A66" w14:textId="77777777" w:rsidR="00343F7E" w:rsidRPr="00343F7E" w:rsidRDefault="00343F7E" w:rsidP="00343F7E">
      <w:pPr>
        <w:suppressAutoHyphens/>
        <w:autoSpaceDN w:val="0"/>
        <w:spacing w:after="0"/>
        <w:jc w:val="both"/>
        <w:textAlignment w:val="baseline"/>
        <w:rPr>
          <w:rFonts w:ascii="Arial" w:hAnsi="Arial" w:cs="Arial"/>
        </w:rPr>
      </w:pPr>
    </w:p>
    <w:p w14:paraId="49BCF216" w14:textId="77777777" w:rsidR="00FF2C49" w:rsidRPr="00343F7E" w:rsidRDefault="00343F7E" w:rsidP="00343F7E">
      <w:pPr>
        <w:suppressAutoHyphens/>
        <w:autoSpaceDN w:val="0"/>
        <w:spacing w:after="0"/>
        <w:jc w:val="both"/>
        <w:textAlignment w:val="baseline"/>
        <w:rPr>
          <w:rFonts w:ascii="Arial" w:hAnsi="Arial" w:cs="Arial"/>
          <w:sz w:val="24"/>
          <w:szCs w:val="24"/>
          <w:lang w:val="ru-RU"/>
        </w:rPr>
      </w:pPr>
      <w:r>
        <w:rPr>
          <w:rFonts w:ascii="Arial" w:hAnsi="Arial" w:cs="Arial"/>
          <w:sz w:val="24"/>
          <w:szCs w:val="24"/>
          <w:lang w:val="ru-RU"/>
        </w:rPr>
        <w:t>-</w:t>
      </w:r>
      <w:r w:rsidR="00FF2C49" w:rsidRPr="00343F7E">
        <w:rPr>
          <w:rFonts w:ascii="Arial" w:hAnsi="Arial" w:cs="Arial"/>
          <w:sz w:val="24"/>
          <w:szCs w:val="24"/>
          <w:lang w:val="ru-RU"/>
        </w:rPr>
        <w:t>Давање предлози и иницијативи за внесување на иновации во целокупното работење на Градинкат</w:t>
      </w:r>
      <w:r>
        <w:rPr>
          <w:rFonts w:ascii="Arial" w:hAnsi="Arial" w:cs="Arial"/>
          <w:sz w:val="24"/>
          <w:szCs w:val="24"/>
          <w:lang w:val="ru-RU"/>
        </w:rPr>
        <w:t>а</w:t>
      </w:r>
    </w:p>
    <w:p w14:paraId="70A01752" w14:textId="77777777" w:rsidR="00343F7E" w:rsidRPr="00343F7E" w:rsidRDefault="00343F7E" w:rsidP="00343F7E">
      <w:pPr>
        <w:suppressAutoHyphens/>
        <w:autoSpaceDN w:val="0"/>
        <w:spacing w:after="0"/>
        <w:jc w:val="both"/>
        <w:textAlignment w:val="baseline"/>
        <w:rPr>
          <w:rFonts w:ascii="Arial" w:hAnsi="Arial" w:cs="Arial"/>
        </w:rPr>
      </w:pPr>
    </w:p>
    <w:p w14:paraId="48ABA31E" w14:textId="77777777" w:rsidR="00950806" w:rsidRPr="00343F7E" w:rsidRDefault="00343F7E" w:rsidP="00343F7E">
      <w:pPr>
        <w:suppressAutoHyphens/>
        <w:autoSpaceDN w:val="0"/>
        <w:spacing w:after="0"/>
        <w:jc w:val="both"/>
        <w:textAlignment w:val="baseline"/>
        <w:rPr>
          <w:rFonts w:ascii="Arial" w:hAnsi="Arial" w:cs="Arial"/>
        </w:rPr>
      </w:pPr>
      <w:r>
        <w:rPr>
          <w:rFonts w:ascii="Arial" w:hAnsi="Arial" w:cs="Arial"/>
          <w:sz w:val="24"/>
          <w:szCs w:val="24"/>
          <w:lang w:val="mk-MK"/>
        </w:rPr>
        <w:t>-</w:t>
      </w:r>
      <w:r w:rsidR="00950806" w:rsidRPr="00343F7E">
        <w:rPr>
          <w:rFonts w:ascii="Arial" w:hAnsi="Arial" w:cs="Arial"/>
          <w:sz w:val="24"/>
          <w:szCs w:val="24"/>
          <w:lang w:val="mk-MK"/>
        </w:rPr>
        <w:t>Решава  прашања од витално значење за градинката и сл.</w:t>
      </w:r>
    </w:p>
    <w:p w14:paraId="7B9D9953" w14:textId="77777777" w:rsidR="00950806" w:rsidRPr="003D360D" w:rsidRDefault="00950806" w:rsidP="00950806">
      <w:pPr>
        <w:pStyle w:val="NoSpacing"/>
        <w:ind w:left="720"/>
        <w:rPr>
          <w:rFonts w:ascii="Arial" w:hAnsi="Arial" w:cs="Arial"/>
          <w:sz w:val="24"/>
          <w:szCs w:val="24"/>
          <w:lang w:val="mk-MK"/>
        </w:rPr>
      </w:pPr>
    </w:p>
    <w:p w14:paraId="681006C7" w14:textId="77777777" w:rsidR="00950806" w:rsidRPr="003D360D" w:rsidRDefault="00950806" w:rsidP="00950806">
      <w:pPr>
        <w:pStyle w:val="NoSpacing"/>
        <w:ind w:left="720"/>
        <w:rPr>
          <w:rFonts w:ascii="Arial" w:hAnsi="Arial" w:cs="Arial"/>
          <w:sz w:val="24"/>
          <w:szCs w:val="24"/>
          <w:lang w:val="mk-MK"/>
        </w:rPr>
      </w:pPr>
    </w:p>
    <w:p w14:paraId="49E0E36C" w14:textId="77777777" w:rsidR="00FF2C49" w:rsidRPr="00950806" w:rsidRDefault="00FF2C49" w:rsidP="00FF2C49">
      <w:pPr>
        <w:pStyle w:val="Standard"/>
        <w:jc w:val="both"/>
        <w:rPr>
          <w:rFonts w:ascii="Arial" w:hAnsi="Arial" w:cs="Arial"/>
        </w:rPr>
      </w:pPr>
      <w:r w:rsidRPr="00950806">
        <w:rPr>
          <w:rFonts w:ascii="Arial" w:hAnsi="Arial" w:cs="Arial"/>
          <w:sz w:val="24"/>
          <w:szCs w:val="24"/>
          <w:lang w:val="ru-RU"/>
        </w:rPr>
        <w:t>Покрај споменатите задачи и активности, Стручниот совет во Градинката ќе врши и други работи утврдени со Статутот на Градинката.</w:t>
      </w:r>
    </w:p>
    <w:p w14:paraId="53818BFC" w14:textId="77777777" w:rsidR="00950806" w:rsidRPr="007C18EE" w:rsidRDefault="00507839" w:rsidP="007C18EE">
      <w:pPr>
        <w:ind w:firstLine="540"/>
        <w:jc w:val="both"/>
        <w:rPr>
          <w:rFonts w:ascii="Arial" w:hAnsi="Arial" w:cs="Arial"/>
          <w:b/>
          <w:sz w:val="24"/>
          <w:szCs w:val="24"/>
          <w:lang w:val="mk-MK"/>
        </w:rPr>
      </w:pPr>
      <w:r w:rsidRPr="00950806">
        <w:rPr>
          <w:rFonts w:ascii="Arial" w:hAnsi="Arial" w:cs="Arial"/>
          <w:b/>
          <w:sz w:val="24"/>
          <w:szCs w:val="24"/>
          <w:lang w:val="mk-MK"/>
        </w:rPr>
        <w:t xml:space="preserve">    </w:t>
      </w:r>
    </w:p>
    <w:p w14:paraId="2BE43603" w14:textId="77777777" w:rsidR="00F852A5" w:rsidRDefault="004B48A7" w:rsidP="00F852A5">
      <w:pPr>
        <w:ind w:firstLine="540"/>
        <w:jc w:val="both"/>
        <w:rPr>
          <w:rFonts w:ascii="Arial" w:hAnsi="Arial" w:cs="Arial"/>
          <w:b/>
          <w:bCs/>
          <w:sz w:val="24"/>
          <w:szCs w:val="24"/>
          <w:lang w:val="mk-MK"/>
        </w:rPr>
      </w:pPr>
      <w:r>
        <w:rPr>
          <w:rFonts w:ascii="Arial" w:hAnsi="Arial" w:cs="Arial"/>
          <w:b/>
          <w:bCs/>
          <w:sz w:val="24"/>
          <w:szCs w:val="24"/>
          <w:lang w:val="mk-MK"/>
        </w:rPr>
        <w:t>7.2</w:t>
      </w:r>
      <w:r w:rsidR="006B6F4F">
        <w:rPr>
          <w:rFonts w:ascii="Arial" w:hAnsi="Arial" w:cs="Arial"/>
          <w:b/>
          <w:bCs/>
          <w:sz w:val="24"/>
          <w:szCs w:val="24"/>
          <w:lang w:val="mk-MK"/>
        </w:rPr>
        <w:t xml:space="preserve"> </w:t>
      </w:r>
      <w:r>
        <w:rPr>
          <w:rFonts w:ascii="Arial" w:hAnsi="Arial" w:cs="Arial"/>
          <w:b/>
          <w:bCs/>
          <w:sz w:val="24"/>
          <w:szCs w:val="24"/>
          <w:lang w:val="mk-MK"/>
        </w:rPr>
        <w:t xml:space="preserve">РАБОТА НА </w:t>
      </w:r>
      <w:r w:rsidR="00BE7F28" w:rsidRPr="00D357A9">
        <w:rPr>
          <w:rFonts w:ascii="Arial" w:hAnsi="Arial" w:cs="Arial"/>
          <w:b/>
          <w:bCs/>
          <w:sz w:val="24"/>
          <w:szCs w:val="24"/>
          <w:lang w:val="mk-MK"/>
        </w:rPr>
        <w:t xml:space="preserve"> СОВЕТОТ НА ВОСПИТУВАЧИ</w:t>
      </w:r>
    </w:p>
    <w:p w14:paraId="6CF8E768" w14:textId="77777777" w:rsidR="00765B66" w:rsidRDefault="000F5F98" w:rsidP="00765B66">
      <w:pPr>
        <w:pStyle w:val="Standard"/>
        <w:rPr>
          <w:rFonts w:ascii="Arial" w:hAnsi="Arial" w:cs="Arial"/>
          <w:sz w:val="24"/>
          <w:szCs w:val="24"/>
          <w:lang w:val="mk-MK"/>
        </w:rPr>
      </w:pPr>
      <w:r w:rsidRPr="008D7BB1">
        <w:rPr>
          <w:rFonts w:ascii="Arial" w:hAnsi="Arial" w:cs="Arial"/>
          <w:sz w:val="24"/>
          <w:szCs w:val="24"/>
        </w:rPr>
        <w:t xml:space="preserve">Советот на воспитувачи го сочинуваат воспитувачите на </w:t>
      </w:r>
      <w:r w:rsidRPr="008D7BB1">
        <w:rPr>
          <w:rFonts w:ascii="Arial" w:hAnsi="Arial" w:cs="Arial"/>
          <w:sz w:val="24"/>
          <w:szCs w:val="24"/>
          <w:lang w:val="mk-MK"/>
        </w:rPr>
        <w:t>установата</w:t>
      </w:r>
      <w:r w:rsidR="0020299A">
        <w:rPr>
          <w:rFonts w:ascii="Arial" w:hAnsi="Arial" w:cs="Arial"/>
          <w:sz w:val="24"/>
          <w:szCs w:val="24"/>
        </w:rPr>
        <w:t>.</w:t>
      </w:r>
      <w:r w:rsidR="0043285F">
        <w:rPr>
          <w:rFonts w:ascii="Arial" w:hAnsi="Arial" w:cs="Arial"/>
          <w:sz w:val="24"/>
          <w:szCs w:val="24"/>
          <w:lang w:val="mk-MK"/>
        </w:rPr>
        <w:t xml:space="preserve"> </w:t>
      </w:r>
      <w:r w:rsidRPr="008D7BB1">
        <w:rPr>
          <w:rFonts w:ascii="Arial" w:hAnsi="Arial" w:cs="Arial"/>
          <w:sz w:val="24"/>
          <w:szCs w:val="24"/>
        </w:rPr>
        <w:t>Со советот на воспитувачи рак</w:t>
      </w:r>
      <w:r w:rsidR="00765B66">
        <w:rPr>
          <w:rFonts w:ascii="Arial" w:hAnsi="Arial" w:cs="Arial"/>
          <w:sz w:val="24"/>
          <w:szCs w:val="24"/>
        </w:rPr>
        <w:t>оводи и го свикува директорот.</w:t>
      </w:r>
    </w:p>
    <w:p w14:paraId="23D26437" w14:textId="77777777" w:rsidR="002B3BEB" w:rsidRPr="008C129E" w:rsidRDefault="000F5F98" w:rsidP="006F13F8">
      <w:pPr>
        <w:pStyle w:val="Standard"/>
        <w:rPr>
          <w:rFonts w:ascii="Arial" w:hAnsi="Arial" w:cs="Arial"/>
          <w:sz w:val="24"/>
          <w:szCs w:val="24"/>
          <w:lang w:val="mk-MK"/>
        </w:rPr>
      </w:pPr>
      <w:r w:rsidRPr="008C129E">
        <w:rPr>
          <w:rFonts w:ascii="Arial" w:hAnsi="Arial" w:cs="Arial"/>
          <w:sz w:val="24"/>
          <w:szCs w:val="24"/>
        </w:rPr>
        <w:t xml:space="preserve">Советот </w:t>
      </w:r>
      <w:r w:rsidR="002B3BEB" w:rsidRPr="008C129E">
        <w:rPr>
          <w:rFonts w:ascii="Arial" w:hAnsi="Arial" w:cs="Arial"/>
          <w:sz w:val="24"/>
          <w:szCs w:val="24"/>
        </w:rPr>
        <w:t>на воспитувачи  ќе расправа по следните прашања:</w:t>
      </w:r>
    </w:p>
    <w:p w14:paraId="595B46F4" w14:textId="77777777" w:rsidR="002B3BEB" w:rsidRDefault="008C129E" w:rsidP="006F13F8">
      <w:pPr>
        <w:suppressAutoHyphens/>
        <w:autoSpaceDN w:val="0"/>
        <w:spacing w:after="0"/>
        <w:textAlignment w:val="baseline"/>
        <w:rPr>
          <w:rFonts w:ascii="Arial" w:hAnsi="Arial" w:cs="Arial"/>
          <w:sz w:val="24"/>
          <w:szCs w:val="24"/>
          <w:lang w:val="ru-RU"/>
        </w:rPr>
      </w:pPr>
      <w:r>
        <w:rPr>
          <w:rFonts w:ascii="Arial" w:hAnsi="Arial" w:cs="Arial"/>
          <w:sz w:val="24"/>
          <w:szCs w:val="24"/>
          <w:lang w:val="ru-RU"/>
        </w:rPr>
        <w:lastRenderedPageBreak/>
        <w:t>-</w:t>
      </w:r>
      <w:r w:rsidR="006F13F8">
        <w:rPr>
          <w:rFonts w:ascii="Arial" w:hAnsi="Arial" w:cs="Arial"/>
          <w:sz w:val="24"/>
          <w:szCs w:val="24"/>
          <w:lang w:val="ru-RU"/>
        </w:rPr>
        <w:t xml:space="preserve"> </w:t>
      </w:r>
      <w:r w:rsidR="002B3BEB" w:rsidRPr="008C129E">
        <w:rPr>
          <w:rFonts w:ascii="Arial" w:hAnsi="Arial" w:cs="Arial"/>
          <w:sz w:val="24"/>
          <w:szCs w:val="24"/>
          <w:lang w:val="ru-RU"/>
        </w:rPr>
        <w:t xml:space="preserve">Прашања и теми  од воспитно-образовната работа со децата, заради нејзино поквалитетно реализирање </w:t>
      </w:r>
    </w:p>
    <w:p w14:paraId="1DBDE897" w14:textId="77777777" w:rsidR="006F13F8" w:rsidRPr="008C129E" w:rsidRDefault="006F13F8" w:rsidP="006F13F8">
      <w:pPr>
        <w:suppressAutoHyphens/>
        <w:autoSpaceDN w:val="0"/>
        <w:spacing w:after="0"/>
        <w:textAlignment w:val="baseline"/>
        <w:rPr>
          <w:rFonts w:ascii="Arial" w:hAnsi="Arial" w:cs="Arial"/>
        </w:rPr>
      </w:pPr>
    </w:p>
    <w:p w14:paraId="1990BC8E" w14:textId="77777777" w:rsidR="002B3BEB" w:rsidRDefault="008C129E" w:rsidP="008C129E">
      <w:pPr>
        <w:suppressAutoHyphens/>
        <w:autoSpaceDN w:val="0"/>
        <w:spacing w:after="0"/>
        <w:jc w:val="both"/>
        <w:textAlignment w:val="baseline"/>
        <w:rPr>
          <w:rFonts w:ascii="Arial" w:hAnsi="Arial" w:cs="Arial"/>
          <w:sz w:val="24"/>
          <w:szCs w:val="24"/>
          <w:lang w:val="ru-RU"/>
        </w:rPr>
      </w:pPr>
      <w:r>
        <w:rPr>
          <w:rFonts w:ascii="Arial" w:hAnsi="Arial" w:cs="Arial"/>
          <w:sz w:val="24"/>
          <w:szCs w:val="24"/>
          <w:lang w:val="ru-RU"/>
        </w:rPr>
        <w:t>-</w:t>
      </w:r>
      <w:r w:rsidR="006F13F8">
        <w:rPr>
          <w:rFonts w:ascii="Arial" w:hAnsi="Arial" w:cs="Arial"/>
          <w:sz w:val="24"/>
          <w:szCs w:val="24"/>
          <w:lang w:val="ru-RU"/>
        </w:rPr>
        <w:t xml:space="preserve"> </w:t>
      </w:r>
      <w:r w:rsidR="002B3BEB" w:rsidRPr="008C129E">
        <w:rPr>
          <w:rFonts w:ascii="Arial" w:hAnsi="Arial" w:cs="Arial"/>
          <w:sz w:val="24"/>
          <w:szCs w:val="24"/>
          <w:lang w:val="ru-RU"/>
        </w:rPr>
        <w:t>Реализирање на стручни предавања, работилници и други активности поврзани со професионал</w:t>
      </w:r>
      <w:r w:rsidR="006F13F8">
        <w:rPr>
          <w:rFonts w:ascii="Arial" w:hAnsi="Arial" w:cs="Arial"/>
          <w:sz w:val="24"/>
          <w:szCs w:val="24"/>
          <w:lang w:val="ru-RU"/>
        </w:rPr>
        <w:t>ниот развој на воспитниот кадар</w:t>
      </w:r>
    </w:p>
    <w:p w14:paraId="609E42F0" w14:textId="77777777" w:rsidR="006F13F8" w:rsidRPr="008C129E" w:rsidRDefault="006F13F8" w:rsidP="008C129E">
      <w:pPr>
        <w:suppressAutoHyphens/>
        <w:autoSpaceDN w:val="0"/>
        <w:spacing w:after="0"/>
        <w:jc w:val="both"/>
        <w:textAlignment w:val="baseline"/>
        <w:rPr>
          <w:rFonts w:ascii="Arial" w:hAnsi="Arial" w:cs="Arial"/>
        </w:rPr>
      </w:pPr>
    </w:p>
    <w:p w14:paraId="327AE999" w14:textId="2158D0DC" w:rsidR="002B3BEB" w:rsidRDefault="008C129E" w:rsidP="006F13F8">
      <w:pPr>
        <w:suppressAutoHyphens/>
        <w:autoSpaceDN w:val="0"/>
        <w:spacing w:after="0"/>
        <w:textAlignment w:val="baseline"/>
        <w:rPr>
          <w:rFonts w:ascii="Arial" w:hAnsi="Arial" w:cs="Arial"/>
          <w:sz w:val="24"/>
          <w:szCs w:val="24"/>
          <w:lang w:val="ru-RU"/>
        </w:rPr>
      </w:pPr>
      <w:r>
        <w:rPr>
          <w:rFonts w:ascii="Arial" w:hAnsi="Arial" w:cs="Arial"/>
          <w:sz w:val="24"/>
          <w:szCs w:val="24"/>
          <w:lang w:val="ru-RU"/>
        </w:rPr>
        <w:t>-</w:t>
      </w:r>
      <w:r w:rsidR="006F13F8">
        <w:rPr>
          <w:rFonts w:ascii="Arial" w:hAnsi="Arial" w:cs="Arial"/>
          <w:sz w:val="24"/>
          <w:szCs w:val="24"/>
          <w:lang w:val="ru-RU"/>
        </w:rPr>
        <w:t xml:space="preserve"> </w:t>
      </w:r>
      <w:r w:rsidR="002B3BEB" w:rsidRPr="008C129E">
        <w:rPr>
          <w:rFonts w:ascii="Arial" w:hAnsi="Arial" w:cs="Arial"/>
          <w:sz w:val="24"/>
          <w:szCs w:val="24"/>
          <w:lang w:val="ru-RU"/>
        </w:rPr>
        <w:t>Ќе ги осмислува, подготвува и реализира  активностите од доменот Јавни манифестации</w:t>
      </w:r>
      <w:r w:rsidRPr="008C129E">
        <w:rPr>
          <w:rFonts w:ascii="Arial" w:hAnsi="Arial" w:cs="Arial"/>
          <w:sz w:val="24"/>
          <w:szCs w:val="24"/>
          <w:lang w:val="ru-RU"/>
        </w:rPr>
        <w:t xml:space="preserve"> </w:t>
      </w:r>
      <w:r w:rsidR="002B3BEB" w:rsidRPr="008C129E">
        <w:rPr>
          <w:rFonts w:ascii="Arial" w:hAnsi="Arial" w:cs="Arial"/>
          <w:sz w:val="24"/>
          <w:szCs w:val="24"/>
          <w:lang w:val="ru-RU"/>
        </w:rPr>
        <w:t>( работилници, приредби</w:t>
      </w:r>
      <w:r w:rsidR="006B7094">
        <w:rPr>
          <w:rFonts w:ascii="Arial" w:hAnsi="Arial" w:cs="Arial"/>
          <w:sz w:val="24"/>
          <w:szCs w:val="24"/>
          <w:lang w:val="ru-RU"/>
        </w:rPr>
        <w:t xml:space="preserve">, </w:t>
      </w:r>
      <w:r w:rsidR="002B3BEB" w:rsidRPr="008C129E">
        <w:rPr>
          <w:rFonts w:ascii="Arial" w:hAnsi="Arial" w:cs="Arial"/>
          <w:sz w:val="24"/>
          <w:szCs w:val="24"/>
          <w:lang w:val="ru-RU"/>
        </w:rPr>
        <w:t xml:space="preserve"> одбел</w:t>
      </w:r>
      <w:r w:rsidRPr="008C129E">
        <w:rPr>
          <w:rFonts w:ascii="Arial" w:hAnsi="Arial" w:cs="Arial"/>
          <w:sz w:val="24"/>
          <w:szCs w:val="24"/>
          <w:lang w:val="ru-RU"/>
        </w:rPr>
        <w:t>ежување на празници</w:t>
      </w:r>
      <w:r w:rsidR="006B7094">
        <w:rPr>
          <w:rFonts w:ascii="Arial" w:hAnsi="Arial" w:cs="Arial"/>
          <w:sz w:val="24"/>
          <w:szCs w:val="24"/>
          <w:lang w:val="ru-RU"/>
        </w:rPr>
        <w:t xml:space="preserve">, </w:t>
      </w:r>
      <w:r w:rsidR="002B3BEB" w:rsidRPr="008C129E">
        <w:rPr>
          <w:rFonts w:ascii="Arial" w:hAnsi="Arial" w:cs="Arial"/>
          <w:sz w:val="24"/>
          <w:szCs w:val="24"/>
          <w:lang w:val="ru-RU"/>
        </w:rPr>
        <w:t>театарски претстави,</w:t>
      </w:r>
      <w:r w:rsidRPr="008C129E">
        <w:rPr>
          <w:rFonts w:ascii="Arial" w:hAnsi="Arial" w:cs="Arial"/>
          <w:sz w:val="24"/>
          <w:szCs w:val="24"/>
          <w:lang w:val="ru-RU"/>
        </w:rPr>
        <w:t xml:space="preserve"> настани во градот </w:t>
      </w:r>
      <w:r w:rsidR="002B3BEB" w:rsidRPr="008C129E">
        <w:rPr>
          <w:rFonts w:ascii="Arial" w:hAnsi="Arial" w:cs="Arial"/>
          <w:sz w:val="24"/>
          <w:szCs w:val="24"/>
          <w:lang w:val="ru-RU"/>
        </w:rPr>
        <w:t>)</w:t>
      </w:r>
    </w:p>
    <w:p w14:paraId="3E2628BE" w14:textId="77777777" w:rsidR="00A410B7" w:rsidRPr="008C129E" w:rsidRDefault="00A410B7" w:rsidP="006F13F8">
      <w:pPr>
        <w:suppressAutoHyphens/>
        <w:autoSpaceDN w:val="0"/>
        <w:spacing w:after="0"/>
        <w:textAlignment w:val="baseline"/>
        <w:rPr>
          <w:rFonts w:ascii="Arial" w:hAnsi="Arial" w:cs="Arial"/>
        </w:rPr>
      </w:pPr>
    </w:p>
    <w:p w14:paraId="30606873" w14:textId="35EFC0BB" w:rsidR="002B3BEB" w:rsidRDefault="006F13F8" w:rsidP="006F13F8">
      <w:pPr>
        <w:suppressAutoHyphens/>
        <w:autoSpaceDN w:val="0"/>
        <w:spacing w:after="0"/>
        <w:jc w:val="both"/>
        <w:textAlignment w:val="baseline"/>
        <w:rPr>
          <w:rFonts w:ascii="Arial" w:hAnsi="Arial" w:cs="Arial"/>
          <w:sz w:val="24"/>
          <w:szCs w:val="24"/>
          <w:lang w:val="ru-RU"/>
        </w:rPr>
      </w:pPr>
      <w:r>
        <w:rPr>
          <w:rFonts w:ascii="Arial" w:hAnsi="Arial" w:cs="Arial"/>
          <w:lang w:val="mk-MK"/>
        </w:rPr>
        <w:t>-</w:t>
      </w:r>
      <w:r w:rsidR="002B3BEB" w:rsidRPr="006F13F8">
        <w:rPr>
          <w:rFonts w:ascii="Arial" w:hAnsi="Arial" w:cs="Arial"/>
          <w:sz w:val="24"/>
          <w:szCs w:val="24"/>
          <w:lang w:val="ru-RU"/>
        </w:rPr>
        <w:t>Ќе расправа за прашања поврзани со потребата од играчки</w:t>
      </w:r>
      <w:r w:rsidR="006B7094">
        <w:rPr>
          <w:rFonts w:ascii="Arial" w:hAnsi="Arial" w:cs="Arial"/>
          <w:sz w:val="24"/>
          <w:szCs w:val="24"/>
          <w:lang w:val="ru-RU"/>
        </w:rPr>
        <w:t xml:space="preserve">, </w:t>
      </w:r>
      <w:r w:rsidR="002B3BEB" w:rsidRPr="006F13F8">
        <w:rPr>
          <w:rFonts w:ascii="Arial" w:hAnsi="Arial" w:cs="Arial"/>
          <w:sz w:val="24"/>
          <w:szCs w:val="24"/>
          <w:lang w:val="ru-RU"/>
        </w:rPr>
        <w:t>нагледни средства, дидактички матерјали, списанија, сликовници,</w:t>
      </w:r>
      <w:r>
        <w:rPr>
          <w:rFonts w:ascii="Arial" w:hAnsi="Arial" w:cs="Arial"/>
          <w:sz w:val="24"/>
          <w:szCs w:val="24"/>
          <w:lang w:val="ru-RU"/>
        </w:rPr>
        <w:t xml:space="preserve"> </w:t>
      </w:r>
      <w:r w:rsidR="002B3BEB" w:rsidRPr="006F13F8">
        <w:rPr>
          <w:rFonts w:ascii="Arial" w:hAnsi="Arial" w:cs="Arial"/>
          <w:sz w:val="24"/>
          <w:szCs w:val="24"/>
          <w:lang w:val="ru-RU"/>
        </w:rPr>
        <w:t>книги, аудиовизуелни средства и сл.</w:t>
      </w:r>
    </w:p>
    <w:p w14:paraId="7D93E3C2" w14:textId="77777777" w:rsidR="006F13F8" w:rsidRPr="006F13F8" w:rsidRDefault="006F13F8" w:rsidP="006F13F8">
      <w:pPr>
        <w:suppressAutoHyphens/>
        <w:autoSpaceDN w:val="0"/>
        <w:spacing w:after="0"/>
        <w:jc w:val="both"/>
        <w:textAlignment w:val="baseline"/>
        <w:rPr>
          <w:rFonts w:ascii="Arial" w:hAnsi="Arial" w:cs="Arial"/>
        </w:rPr>
      </w:pPr>
    </w:p>
    <w:p w14:paraId="2D957D78" w14:textId="58F5CA01" w:rsidR="002B3BEB" w:rsidRDefault="006F13F8" w:rsidP="006F13F8">
      <w:pPr>
        <w:suppressAutoHyphens/>
        <w:autoSpaceDN w:val="0"/>
        <w:spacing w:after="0"/>
        <w:jc w:val="both"/>
        <w:textAlignment w:val="baseline"/>
        <w:rPr>
          <w:rFonts w:ascii="Arial" w:hAnsi="Arial" w:cs="Arial"/>
          <w:sz w:val="24"/>
          <w:szCs w:val="24"/>
          <w:lang w:val="ru-RU"/>
        </w:rPr>
      </w:pPr>
      <w:r>
        <w:rPr>
          <w:rFonts w:ascii="Arial" w:hAnsi="Arial" w:cs="Arial"/>
          <w:sz w:val="24"/>
          <w:szCs w:val="24"/>
          <w:lang w:val="ru-RU"/>
        </w:rPr>
        <w:t>-</w:t>
      </w:r>
      <w:r w:rsidR="002B3BEB" w:rsidRPr="006F13F8">
        <w:rPr>
          <w:rFonts w:ascii="Arial" w:hAnsi="Arial" w:cs="Arial"/>
          <w:sz w:val="24"/>
          <w:szCs w:val="24"/>
          <w:lang w:val="ru-RU"/>
        </w:rPr>
        <w:t>Ќе разменува искуства за Досието на детето  и содржините во него и др.</w:t>
      </w:r>
    </w:p>
    <w:p w14:paraId="68535F0E" w14:textId="77777777" w:rsidR="00A410B7" w:rsidRPr="006F13F8" w:rsidRDefault="00A410B7" w:rsidP="006F13F8">
      <w:pPr>
        <w:suppressAutoHyphens/>
        <w:autoSpaceDN w:val="0"/>
        <w:spacing w:after="0"/>
        <w:jc w:val="both"/>
        <w:textAlignment w:val="baseline"/>
        <w:rPr>
          <w:rFonts w:ascii="Arial" w:hAnsi="Arial" w:cs="Arial"/>
        </w:rPr>
      </w:pPr>
    </w:p>
    <w:p w14:paraId="5AFB1EF6" w14:textId="77777777" w:rsidR="006F13F8" w:rsidRDefault="006F13F8" w:rsidP="00F852A5">
      <w:pPr>
        <w:rPr>
          <w:rFonts w:ascii="Arial" w:hAnsi="Arial" w:cs="Arial"/>
          <w:sz w:val="24"/>
          <w:szCs w:val="24"/>
          <w:lang w:val="mk-MK"/>
        </w:rPr>
      </w:pPr>
      <w:r>
        <w:rPr>
          <w:rFonts w:ascii="Arial" w:eastAsia="Arial Unicode MS" w:hAnsi="Arial" w:cs="Arial"/>
          <w:kern w:val="3"/>
          <w:sz w:val="24"/>
          <w:szCs w:val="24"/>
          <w:lang w:val="ru-RU"/>
        </w:rPr>
        <w:t>-</w:t>
      </w:r>
      <w:r w:rsidR="002324F0" w:rsidRPr="008C129E">
        <w:rPr>
          <w:rFonts w:ascii="Arial" w:hAnsi="Arial" w:cs="Arial"/>
          <w:sz w:val="24"/>
          <w:szCs w:val="24"/>
          <w:lang w:val="mk-MK"/>
        </w:rPr>
        <w:t>учество во планирање на содржини во рамките на тематското планирањ</w:t>
      </w:r>
      <w:r>
        <w:rPr>
          <w:rFonts w:ascii="Arial" w:hAnsi="Arial" w:cs="Arial"/>
          <w:sz w:val="24"/>
          <w:szCs w:val="24"/>
          <w:lang w:val="mk-MK"/>
        </w:rPr>
        <w:t>е</w:t>
      </w:r>
    </w:p>
    <w:p w14:paraId="6EDFB04F" w14:textId="77777777" w:rsidR="008D4429" w:rsidRPr="008C129E" w:rsidRDefault="006F13F8" w:rsidP="00F852A5">
      <w:pPr>
        <w:rPr>
          <w:rFonts w:ascii="Arial" w:hAnsi="Arial" w:cs="Arial"/>
          <w:sz w:val="24"/>
          <w:szCs w:val="24"/>
          <w:lang w:val="mk-MK"/>
        </w:rPr>
      </w:pPr>
      <w:r>
        <w:rPr>
          <w:rFonts w:ascii="Arial" w:hAnsi="Arial" w:cs="Arial"/>
          <w:sz w:val="24"/>
          <w:szCs w:val="24"/>
          <w:lang w:val="mk-MK"/>
        </w:rPr>
        <w:t>-</w:t>
      </w:r>
      <w:r w:rsidR="00972724" w:rsidRPr="008C129E">
        <w:rPr>
          <w:rFonts w:ascii="Arial" w:hAnsi="Arial" w:cs="Arial"/>
          <w:sz w:val="24"/>
          <w:szCs w:val="24"/>
          <w:lang w:val="mk-MK"/>
        </w:rPr>
        <w:t xml:space="preserve">оплеменување на ентериерот </w:t>
      </w:r>
      <w:r>
        <w:rPr>
          <w:rFonts w:ascii="Arial" w:hAnsi="Arial" w:cs="Arial"/>
          <w:sz w:val="24"/>
          <w:szCs w:val="24"/>
          <w:lang w:val="mk-MK"/>
        </w:rPr>
        <w:t>и екстериерот на градинката</w:t>
      </w:r>
      <w:r w:rsidR="00507839" w:rsidRPr="008C129E">
        <w:rPr>
          <w:rFonts w:ascii="Arial" w:hAnsi="Arial" w:cs="Arial"/>
          <w:sz w:val="24"/>
          <w:szCs w:val="24"/>
          <w:lang w:val="mk-MK"/>
        </w:rPr>
        <w:t xml:space="preserve">   </w:t>
      </w:r>
    </w:p>
    <w:p w14:paraId="167BCAF3" w14:textId="77777777" w:rsidR="00972724" w:rsidRPr="008C129E" w:rsidRDefault="004058ED" w:rsidP="00F852A5">
      <w:pPr>
        <w:rPr>
          <w:rFonts w:ascii="Arial" w:hAnsi="Arial" w:cs="Arial"/>
          <w:sz w:val="24"/>
          <w:szCs w:val="24"/>
          <w:lang w:val="mk-MK"/>
        </w:rPr>
      </w:pPr>
      <w:r w:rsidRPr="008C129E">
        <w:rPr>
          <w:rFonts w:ascii="Arial" w:hAnsi="Arial" w:cs="Arial"/>
          <w:sz w:val="24"/>
          <w:szCs w:val="24"/>
          <w:lang w:val="mk-MK"/>
        </w:rPr>
        <w:t>-</w:t>
      </w:r>
      <w:r w:rsidR="00F34B8F" w:rsidRPr="008C129E">
        <w:rPr>
          <w:rFonts w:ascii="Arial" w:hAnsi="Arial" w:cs="Arial"/>
          <w:sz w:val="24"/>
          <w:szCs w:val="24"/>
          <w:lang w:val="mk-MK"/>
        </w:rPr>
        <w:t xml:space="preserve"> </w:t>
      </w:r>
      <w:r w:rsidRPr="008C129E">
        <w:rPr>
          <w:rFonts w:ascii="Arial" w:hAnsi="Arial" w:cs="Arial"/>
          <w:sz w:val="24"/>
          <w:szCs w:val="24"/>
          <w:lang w:val="mk-MK"/>
        </w:rPr>
        <w:t xml:space="preserve">планирање </w:t>
      </w:r>
      <w:r w:rsidR="00972724" w:rsidRPr="008C129E">
        <w:rPr>
          <w:rFonts w:ascii="Arial" w:hAnsi="Arial" w:cs="Arial"/>
          <w:sz w:val="24"/>
          <w:szCs w:val="24"/>
          <w:lang w:val="mk-MK"/>
        </w:rPr>
        <w:t xml:space="preserve"> на учествата во јавни и културни </w:t>
      </w:r>
      <w:r w:rsidR="00666EDB" w:rsidRPr="008C129E">
        <w:rPr>
          <w:rFonts w:ascii="Arial" w:hAnsi="Arial" w:cs="Arial"/>
          <w:sz w:val="24"/>
          <w:szCs w:val="24"/>
          <w:lang w:val="mk-MK"/>
        </w:rPr>
        <w:t>манифестации</w:t>
      </w:r>
    </w:p>
    <w:p w14:paraId="262596AF" w14:textId="77777777" w:rsidR="00663CA4" w:rsidRPr="008C129E" w:rsidRDefault="00663CA4" w:rsidP="00F852A5">
      <w:pPr>
        <w:rPr>
          <w:rFonts w:ascii="Arial" w:hAnsi="Arial" w:cs="Arial"/>
          <w:sz w:val="24"/>
          <w:szCs w:val="24"/>
          <w:lang w:val="mk-MK"/>
        </w:rPr>
      </w:pPr>
      <w:r w:rsidRPr="008C129E">
        <w:rPr>
          <w:rFonts w:ascii="Arial" w:hAnsi="Arial" w:cs="Arial"/>
          <w:sz w:val="24"/>
          <w:szCs w:val="24"/>
          <w:lang w:val="mk-MK"/>
        </w:rPr>
        <w:t xml:space="preserve"> -</w:t>
      </w:r>
      <w:r w:rsidR="00F34B8F" w:rsidRPr="008C129E">
        <w:rPr>
          <w:rFonts w:ascii="Arial" w:hAnsi="Arial" w:cs="Arial"/>
          <w:sz w:val="24"/>
          <w:szCs w:val="24"/>
          <w:lang w:val="mk-MK"/>
        </w:rPr>
        <w:t xml:space="preserve"> </w:t>
      </w:r>
      <w:r w:rsidRPr="008C129E">
        <w:rPr>
          <w:rFonts w:ascii="Arial" w:hAnsi="Arial" w:cs="Arial"/>
          <w:sz w:val="24"/>
          <w:szCs w:val="24"/>
          <w:lang w:val="mk-MK"/>
        </w:rPr>
        <w:t>планирање на соработка со родителите,со цел воспоставување на континуитет меѓу семејството и институц</w:t>
      </w:r>
      <w:r w:rsidR="006F13F8">
        <w:rPr>
          <w:rFonts w:ascii="Arial" w:hAnsi="Arial" w:cs="Arial"/>
          <w:sz w:val="24"/>
          <w:szCs w:val="24"/>
          <w:lang w:val="mk-MK"/>
        </w:rPr>
        <w:t>ионалното воспитување на детето</w:t>
      </w:r>
    </w:p>
    <w:p w14:paraId="0B127937" w14:textId="77777777" w:rsidR="00507839" w:rsidRPr="008C129E" w:rsidRDefault="00507839" w:rsidP="00F852A5">
      <w:pPr>
        <w:rPr>
          <w:rFonts w:ascii="Arial" w:hAnsi="Arial" w:cs="Arial"/>
          <w:sz w:val="24"/>
          <w:szCs w:val="24"/>
          <w:lang w:val="mk-MK"/>
        </w:rPr>
      </w:pPr>
      <w:r w:rsidRPr="008C129E">
        <w:rPr>
          <w:rFonts w:ascii="Arial" w:hAnsi="Arial" w:cs="Arial"/>
          <w:sz w:val="24"/>
          <w:szCs w:val="24"/>
          <w:lang w:val="mk-MK"/>
        </w:rPr>
        <w:t xml:space="preserve"> </w:t>
      </w:r>
      <w:r w:rsidR="00663CA4" w:rsidRPr="008C129E">
        <w:rPr>
          <w:rFonts w:ascii="Arial" w:hAnsi="Arial" w:cs="Arial"/>
          <w:sz w:val="24"/>
          <w:szCs w:val="24"/>
          <w:lang w:val="mk-MK"/>
        </w:rPr>
        <w:t>-</w:t>
      </w:r>
      <w:r w:rsidR="00F34B8F" w:rsidRPr="008C129E">
        <w:rPr>
          <w:rFonts w:ascii="Arial" w:hAnsi="Arial" w:cs="Arial"/>
          <w:sz w:val="24"/>
          <w:szCs w:val="24"/>
          <w:lang w:val="mk-MK"/>
        </w:rPr>
        <w:t xml:space="preserve"> </w:t>
      </w:r>
      <w:r w:rsidR="00663CA4" w:rsidRPr="008C129E">
        <w:rPr>
          <w:rFonts w:ascii="Arial" w:hAnsi="Arial" w:cs="Arial"/>
          <w:sz w:val="24"/>
          <w:szCs w:val="24"/>
          <w:lang w:val="mk-MK"/>
        </w:rPr>
        <w:t>планирање на соработка со пошироката општествена средина</w:t>
      </w:r>
    </w:p>
    <w:p w14:paraId="5EC0EAF3" w14:textId="77777777" w:rsidR="00972724" w:rsidRPr="008C129E" w:rsidRDefault="00FF188A" w:rsidP="00F852A5">
      <w:pPr>
        <w:rPr>
          <w:rFonts w:ascii="Arial" w:hAnsi="Arial" w:cs="Arial"/>
          <w:sz w:val="24"/>
          <w:szCs w:val="24"/>
          <w:lang w:val="mk-MK"/>
        </w:rPr>
      </w:pPr>
      <w:r w:rsidRPr="008C129E">
        <w:rPr>
          <w:rFonts w:ascii="Arial" w:hAnsi="Arial" w:cs="Arial"/>
          <w:sz w:val="24"/>
          <w:szCs w:val="24"/>
          <w:lang w:val="mk-MK"/>
        </w:rPr>
        <w:t>-</w:t>
      </w:r>
      <w:r w:rsidR="00F34B8F" w:rsidRPr="008C129E">
        <w:rPr>
          <w:rFonts w:ascii="Arial" w:hAnsi="Arial" w:cs="Arial"/>
          <w:sz w:val="24"/>
          <w:szCs w:val="24"/>
          <w:lang w:val="mk-MK"/>
        </w:rPr>
        <w:t xml:space="preserve"> </w:t>
      </w:r>
      <w:r w:rsidR="00972724" w:rsidRPr="008C129E">
        <w:rPr>
          <w:rFonts w:ascii="Arial" w:hAnsi="Arial" w:cs="Arial"/>
          <w:sz w:val="24"/>
          <w:szCs w:val="24"/>
          <w:lang w:val="mk-MK"/>
        </w:rPr>
        <w:t>пренесување искуства о</w:t>
      </w:r>
      <w:r w:rsidR="006F13F8">
        <w:rPr>
          <w:rFonts w:ascii="Arial" w:hAnsi="Arial" w:cs="Arial"/>
          <w:sz w:val="24"/>
          <w:szCs w:val="24"/>
          <w:lang w:val="mk-MK"/>
        </w:rPr>
        <w:t>д непосредната работа со децата</w:t>
      </w:r>
    </w:p>
    <w:p w14:paraId="2A02606B" w14:textId="77777777" w:rsidR="0084488E" w:rsidRPr="008C129E" w:rsidRDefault="0084488E" w:rsidP="0084488E">
      <w:pPr>
        <w:pStyle w:val="NoSpacing"/>
        <w:rPr>
          <w:rFonts w:ascii="Arial" w:hAnsi="Arial" w:cs="Arial"/>
          <w:sz w:val="24"/>
          <w:szCs w:val="24"/>
          <w:lang w:val="mk-MK"/>
        </w:rPr>
      </w:pPr>
    </w:p>
    <w:p w14:paraId="3839B12D" w14:textId="77777777" w:rsidR="00607A99" w:rsidRPr="008C129E" w:rsidRDefault="00972724" w:rsidP="006F13F8">
      <w:pPr>
        <w:jc w:val="both"/>
        <w:rPr>
          <w:rFonts w:ascii="Arial" w:hAnsi="Arial" w:cs="Arial"/>
          <w:sz w:val="24"/>
          <w:szCs w:val="24"/>
          <w:lang w:val="mk-MK"/>
        </w:rPr>
      </w:pPr>
      <w:r w:rsidRPr="008C129E">
        <w:rPr>
          <w:rFonts w:ascii="Arial" w:hAnsi="Arial" w:cs="Arial"/>
          <w:sz w:val="24"/>
          <w:szCs w:val="24"/>
        </w:rPr>
        <w:t>Во текот  на својата работа членовите н</w:t>
      </w:r>
      <w:r w:rsidR="006F13F8">
        <w:rPr>
          <w:rFonts w:ascii="Arial" w:hAnsi="Arial" w:cs="Arial"/>
          <w:sz w:val="24"/>
          <w:szCs w:val="24"/>
        </w:rPr>
        <w:t xml:space="preserve">а Советот ќе </w:t>
      </w:r>
      <w:r w:rsidR="006F13F8">
        <w:rPr>
          <w:rFonts w:ascii="Arial" w:hAnsi="Arial" w:cs="Arial"/>
          <w:sz w:val="24"/>
          <w:szCs w:val="24"/>
          <w:lang w:val="mk-MK"/>
        </w:rPr>
        <w:t xml:space="preserve">бидат </w:t>
      </w:r>
      <w:r w:rsidRPr="008C129E">
        <w:rPr>
          <w:rFonts w:ascii="Arial" w:hAnsi="Arial" w:cs="Arial"/>
          <w:sz w:val="24"/>
          <w:szCs w:val="24"/>
        </w:rPr>
        <w:t>практично ангажирани  во решавање на ситуации од различен тип.</w:t>
      </w:r>
      <w:r w:rsidR="008C129E" w:rsidRPr="008C129E">
        <w:rPr>
          <w:rFonts w:ascii="Arial" w:hAnsi="Arial" w:cs="Arial"/>
          <w:sz w:val="24"/>
          <w:szCs w:val="24"/>
          <w:lang w:val="mk-MK"/>
        </w:rPr>
        <w:t xml:space="preserve"> </w:t>
      </w:r>
      <w:r w:rsidR="00CE4F42" w:rsidRPr="008C129E">
        <w:rPr>
          <w:rFonts w:ascii="Arial" w:hAnsi="Arial" w:cs="Arial"/>
          <w:sz w:val="24"/>
          <w:szCs w:val="24"/>
          <w:lang w:val="mk-MK"/>
        </w:rPr>
        <w:t>Советот на воспитувачи ќе  се состанува неколку пати во годината,</w:t>
      </w:r>
      <w:r w:rsidR="008C129E" w:rsidRPr="008C129E">
        <w:rPr>
          <w:rFonts w:ascii="Arial" w:hAnsi="Arial" w:cs="Arial"/>
          <w:sz w:val="24"/>
          <w:szCs w:val="24"/>
          <w:lang w:val="mk-MK"/>
        </w:rPr>
        <w:t xml:space="preserve"> </w:t>
      </w:r>
      <w:r w:rsidR="00CE4F42" w:rsidRPr="008C129E">
        <w:rPr>
          <w:rFonts w:ascii="Arial" w:hAnsi="Arial" w:cs="Arial"/>
          <w:sz w:val="24"/>
          <w:szCs w:val="24"/>
          <w:lang w:val="mk-MK"/>
        </w:rPr>
        <w:t>консултативно по објекти,а по потреба и почесто.</w:t>
      </w:r>
    </w:p>
    <w:p w14:paraId="184EF00E" w14:textId="77777777" w:rsidR="00E11A5F" w:rsidRPr="0020299A" w:rsidRDefault="00E11A5F" w:rsidP="0020299A">
      <w:pPr>
        <w:ind w:firstLine="540"/>
        <w:jc w:val="both"/>
        <w:rPr>
          <w:rFonts w:ascii="Arial" w:hAnsi="Arial" w:cs="Arial"/>
          <w:sz w:val="24"/>
          <w:szCs w:val="24"/>
        </w:rPr>
      </w:pPr>
    </w:p>
    <w:p w14:paraId="275C015C" w14:textId="77777777" w:rsidR="003D360D" w:rsidRPr="007C18EE" w:rsidRDefault="00EC0A79" w:rsidP="007C18EE">
      <w:pPr>
        <w:ind w:firstLine="540"/>
        <w:jc w:val="both"/>
        <w:rPr>
          <w:rFonts w:ascii="Arial" w:hAnsi="Arial" w:cs="Arial"/>
          <w:b/>
          <w:bCs/>
          <w:sz w:val="24"/>
          <w:szCs w:val="24"/>
          <w:lang w:val="mk-MK"/>
        </w:rPr>
      </w:pPr>
      <w:r>
        <w:rPr>
          <w:rFonts w:ascii="Arial" w:hAnsi="Arial" w:cs="Arial"/>
          <w:b/>
          <w:bCs/>
          <w:sz w:val="24"/>
          <w:szCs w:val="24"/>
          <w:lang w:val="mk-MK"/>
        </w:rPr>
        <w:t xml:space="preserve">7.3 </w:t>
      </w:r>
      <w:r w:rsidR="004B48A7">
        <w:rPr>
          <w:rFonts w:ascii="Arial" w:hAnsi="Arial" w:cs="Arial"/>
          <w:b/>
          <w:bCs/>
          <w:sz w:val="24"/>
          <w:szCs w:val="24"/>
          <w:lang w:val="mk-MK"/>
        </w:rPr>
        <w:t xml:space="preserve">РАБОТА НА </w:t>
      </w:r>
      <w:r w:rsidR="00BE7F28" w:rsidRPr="00D357A9">
        <w:rPr>
          <w:rFonts w:ascii="Arial" w:hAnsi="Arial" w:cs="Arial"/>
          <w:b/>
          <w:bCs/>
          <w:sz w:val="24"/>
          <w:szCs w:val="24"/>
          <w:lang w:val="mk-MK"/>
        </w:rPr>
        <w:t>СОВЕТОТ НА НЕГОВАТЕЛИ</w:t>
      </w:r>
    </w:p>
    <w:p w14:paraId="0FACE9B6" w14:textId="77777777" w:rsidR="0084488E" w:rsidRDefault="00AB62DD" w:rsidP="0084488E">
      <w:pPr>
        <w:pStyle w:val="Standard"/>
        <w:rPr>
          <w:rFonts w:ascii="Arial" w:hAnsi="Arial" w:cs="Arial"/>
          <w:sz w:val="24"/>
          <w:szCs w:val="24"/>
          <w:lang w:val="mk-MK"/>
        </w:rPr>
      </w:pPr>
      <w:r w:rsidRPr="00AB62DD">
        <w:rPr>
          <w:rFonts w:ascii="Arial" w:hAnsi="Arial" w:cs="Arial"/>
          <w:sz w:val="24"/>
          <w:szCs w:val="24"/>
        </w:rPr>
        <w:t>Советот на нег</w:t>
      </w:r>
      <w:r w:rsidRPr="00AB62DD">
        <w:rPr>
          <w:rFonts w:ascii="Arial" w:hAnsi="Arial" w:cs="Arial"/>
          <w:sz w:val="24"/>
          <w:szCs w:val="24"/>
          <w:lang w:val="mk-MK"/>
        </w:rPr>
        <w:t>у</w:t>
      </w:r>
      <w:r w:rsidRPr="00AB62DD">
        <w:rPr>
          <w:rFonts w:ascii="Arial" w:hAnsi="Arial" w:cs="Arial"/>
          <w:sz w:val="24"/>
          <w:szCs w:val="24"/>
        </w:rPr>
        <w:t>ватели го сочинуваат нег</w:t>
      </w:r>
      <w:r w:rsidRPr="00AB62DD">
        <w:rPr>
          <w:rFonts w:ascii="Arial" w:hAnsi="Arial" w:cs="Arial"/>
          <w:sz w:val="24"/>
          <w:szCs w:val="24"/>
          <w:lang w:val="mk-MK"/>
        </w:rPr>
        <w:t>у</w:t>
      </w:r>
      <w:r w:rsidRPr="00AB62DD">
        <w:rPr>
          <w:rFonts w:ascii="Arial" w:hAnsi="Arial" w:cs="Arial"/>
          <w:sz w:val="24"/>
          <w:szCs w:val="24"/>
        </w:rPr>
        <w:t xml:space="preserve">вателите на </w:t>
      </w:r>
      <w:r w:rsidRPr="00AB62DD">
        <w:rPr>
          <w:rFonts w:ascii="Arial" w:hAnsi="Arial" w:cs="Arial"/>
          <w:sz w:val="24"/>
          <w:szCs w:val="24"/>
          <w:lang w:val="mk-MK"/>
        </w:rPr>
        <w:t>установата</w:t>
      </w:r>
      <w:r w:rsidR="0084488E">
        <w:rPr>
          <w:rFonts w:ascii="Arial" w:hAnsi="Arial" w:cs="Arial"/>
          <w:sz w:val="24"/>
          <w:szCs w:val="24"/>
        </w:rPr>
        <w:t>.</w:t>
      </w:r>
      <w:r w:rsidR="0043285F">
        <w:rPr>
          <w:rFonts w:ascii="Arial" w:hAnsi="Arial" w:cs="Arial"/>
          <w:sz w:val="24"/>
          <w:szCs w:val="24"/>
          <w:lang w:val="mk-MK"/>
        </w:rPr>
        <w:t xml:space="preserve"> </w:t>
      </w:r>
      <w:r w:rsidRPr="00AB62DD">
        <w:rPr>
          <w:rFonts w:ascii="Arial" w:hAnsi="Arial" w:cs="Arial"/>
          <w:sz w:val="24"/>
          <w:szCs w:val="24"/>
        </w:rPr>
        <w:t xml:space="preserve">Со </w:t>
      </w:r>
      <w:r w:rsidRPr="00AB62DD">
        <w:rPr>
          <w:rFonts w:ascii="Arial" w:hAnsi="Arial" w:cs="Arial"/>
          <w:sz w:val="24"/>
          <w:szCs w:val="24"/>
          <w:lang w:val="mk-MK"/>
        </w:rPr>
        <w:t>С</w:t>
      </w:r>
      <w:r w:rsidRPr="00AB62DD">
        <w:rPr>
          <w:rFonts w:ascii="Arial" w:hAnsi="Arial" w:cs="Arial"/>
          <w:sz w:val="24"/>
          <w:szCs w:val="24"/>
        </w:rPr>
        <w:t xml:space="preserve">оветот раководи </w:t>
      </w:r>
      <w:r w:rsidRPr="00AB62DD">
        <w:rPr>
          <w:rFonts w:ascii="Arial" w:hAnsi="Arial" w:cs="Arial"/>
          <w:sz w:val="24"/>
          <w:szCs w:val="24"/>
          <w:lang w:val="mk-MK"/>
        </w:rPr>
        <w:t>Д</w:t>
      </w:r>
      <w:r w:rsidRPr="00AB62DD">
        <w:rPr>
          <w:rFonts w:ascii="Arial" w:hAnsi="Arial" w:cs="Arial"/>
          <w:sz w:val="24"/>
          <w:szCs w:val="24"/>
        </w:rPr>
        <w:t>иректорот.</w:t>
      </w:r>
      <w:r w:rsidRPr="00AB62DD">
        <w:rPr>
          <w:rFonts w:ascii="Arial" w:hAnsi="Arial" w:cs="Arial"/>
          <w:sz w:val="24"/>
          <w:szCs w:val="24"/>
        </w:rPr>
        <w:br/>
        <w:t>Советот на нег</w:t>
      </w:r>
      <w:r w:rsidRPr="00AB62DD">
        <w:rPr>
          <w:rFonts w:ascii="Arial" w:hAnsi="Arial" w:cs="Arial"/>
          <w:sz w:val="24"/>
          <w:szCs w:val="24"/>
          <w:lang w:val="mk-MK"/>
        </w:rPr>
        <w:t>у</w:t>
      </w:r>
      <w:r w:rsidRPr="00AB62DD">
        <w:rPr>
          <w:rFonts w:ascii="Arial" w:hAnsi="Arial" w:cs="Arial"/>
          <w:sz w:val="24"/>
          <w:szCs w:val="24"/>
        </w:rPr>
        <w:t>ватели</w:t>
      </w:r>
      <w:r w:rsidRPr="00AB62DD">
        <w:rPr>
          <w:rFonts w:ascii="Arial" w:hAnsi="Arial" w:cs="Arial"/>
          <w:sz w:val="24"/>
          <w:szCs w:val="24"/>
          <w:lang w:val="mk-MK"/>
        </w:rPr>
        <w:t xml:space="preserve"> </w:t>
      </w:r>
      <w:r w:rsidRPr="00AB62DD">
        <w:rPr>
          <w:rFonts w:ascii="Arial" w:hAnsi="Arial" w:cs="Arial"/>
          <w:sz w:val="24"/>
          <w:szCs w:val="24"/>
        </w:rPr>
        <w:t xml:space="preserve">ги врши следните </w:t>
      </w:r>
      <w:r w:rsidRPr="00AB62DD">
        <w:rPr>
          <w:rFonts w:ascii="Arial" w:hAnsi="Arial" w:cs="Arial"/>
          <w:sz w:val="24"/>
          <w:szCs w:val="24"/>
          <w:lang w:val="mk-MK"/>
        </w:rPr>
        <w:t>задачи</w:t>
      </w:r>
      <w:r w:rsidRPr="00AB62DD">
        <w:rPr>
          <w:rFonts w:ascii="Arial" w:hAnsi="Arial" w:cs="Arial"/>
          <w:sz w:val="24"/>
          <w:szCs w:val="24"/>
        </w:rPr>
        <w:t>:</w:t>
      </w:r>
    </w:p>
    <w:p w14:paraId="778EA2F0" w14:textId="77777777" w:rsidR="006F13F8" w:rsidRDefault="00AB62DD" w:rsidP="006E5E88">
      <w:pPr>
        <w:pStyle w:val="NoSpacing"/>
        <w:rPr>
          <w:rFonts w:ascii="Arial" w:hAnsi="Arial" w:cs="Arial"/>
          <w:sz w:val="24"/>
          <w:szCs w:val="24"/>
          <w:lang w:val="mk-MK"/>
        </w:rPr>
      </w:pPr>
      <w:r w:rsidRPr="006E5E88">
        <w:rPr>
          <w:rFonts w:ascii="Arial" w:hAnsi="Arial" w:cs="Arial"/>
          <w:sz w:val="24"/>
          <w:szCs w:val="24"/>
        </w:rPr>
        <w:t>- го усогласува работењето на нег</w:t>
      </w:r>
      <w:r w:rsidRPr="006E5E88">
        <w:rPr>
          <w:rFonts w:ascii="Arial" w:hAnsi="Arial" w:cs="Arial"/>
          <w:sz w:val="24"/>
          <w:szCs w:val="24"/>
          <w:lang w:val="mk-MK"/>
        </w:rPr>
        <w:t>у</w:t>
      </w:r>
      <w:r w:rsidR="006E5E88" w:rsidRPr="006E5E88">
        <w:rPr>
          <w:rFonts w:ascii="Arial" w:hAnsi="Arial" w:cs="Arial"/>
          <w:sz w:val="24"/>
          <w:szCs w:val="24"/>
        </w:rPr>
        <w:t>вателите во градинката</w:t>
      </w:r>
    </w:p>
    <w:p w14:paraId="360DB764" w14:textId="77777777" w:rsidR="006E5E88" w:rsidRDefault="00AB62DD" w:rsidP="006E5E88">
      <w:pPr>
        <w:pStyle w:val="NoSpacing"/>
        <w:rPr>
          <w:rFonts w:ascii="Arial" w:hAnsi="Arial" w:cs="Arial"/>
          <w:sz w:val="24"/>
          <w:szCs w:val="24"/>
          <w:lang w:val="mk-MK"/>
        </w:rPr>
      </w:pPr>
      <w:r w:rsidRPr="006E5E88">
        <w:rPr>
          <w:rFonts w:ascii="Arial" w:hAnsi="Arial" w:cs="Arial"/>
          <w:sz w:val="24"/>
          <w:szCs w:val="24"/>
        </w:rPr>
        <w:br/>
        <w:t>- ја разгледува програмата за стручно усовршување на нег</w:t>
      </w:r>
      <w:r w:rsidRPr="006E5E88">
        <w:rPr>
          <w:rFonts w:ascii="Arial" w:hAnsi="Arial" w:cs="Arial"/>
          <w:sz w:val="24"/>
          <w:szCs w:val="24"/>
          <w:lang w:val="mk-MK"/>
        </w:rPr>
        <w:t>у</w:t>
      </w:r>
      <w:r w:rsidR="006E5E88" w:rsidRPr="006E5E88">
        <w:rPr>
          <w:rFonts w:ascii="Arial" w:hAnsi="Arial" w:cs="Arial"/>
          <w:sz w:val="24"/>
          <w:szCs w:val="24"/>
        </w:rPr>
        <w:t>вателите во градинката</w:t>
      </w:r>
    </w:p>
    <w:p w14:paraId="474147E0" w14:textId="77777777" w:rsidR="006F13F8" w:rsidRDefault="006F13F8" w:rsidP="006E5E88">
      <w:pPr>
        <w:pStyle w:val="NoSpacing"/>
        <w:rPr>
          <w:rFonts w:ascii="Arial" w:hAnsi="Arial" w:cs="Arial"/>
          <w:sz w:val="24"/>
          <w:szCs w:val="24"/>
          <w:lang w:val="mk-MK"/>
        </w:rPr>
      </w:pPr>
    </w:p>
    <w:p w14:paraId="2E6F4055" w14:textId="77777777" w:rsidR="00BE7F28" w:rsidRDefault="00BE7F28" w:rsidP="006E5E88">
      <w:pPr>
        <w:pStyle w:val="NoSpacing"/>
        <w:rPr>
          <w:rFonts w:ascii="Arial" w:hAnsi="Arial" w:cs="Arial"/>
          <w:sz w:val="24"/>
          <w:szCs w:val="24"/>
          <w:lang w:val="mk-MK"/>
        </w:rPr>
      </w:pPr>
      <w:r w:rsidRPr="006E5E88">
        <w:rPr>
          <w:rFonts w:ascii="Arial" w:hAnsi="Arial" w:cs="Arial"/>
          <w:sz w:val="24"/>
          <w:szCs w:val="24"/>
          <w:lang w:val="mk-MK"/>
        </w:rPr>
        <w:t>-</w:t>
      </w:r>
      <w:r w:rsidR="00507839" w:rsidRPr="006E5E88">
        <w:rPr>
          <w:rFonts w:ascii="Arial" w:hAnsi="Arial" w:cs="Arial"/>
          <w:sz w:val="24"/>
          <w:szCs w:val="24"/>
          <w:lang w:val="mk-MK"/>
        </w:rPr>
        <w:t>работи на</w:t>
      </w:r>
      <w:r w:rsidRPr="006E5E88">
        <w:rPr>
          <w:rFonts w:ascii="Arial" w:hAnsi="Arial" w:cs="Arial"/>
          <w:sz w:val="24"/>
          <w:szCs w:val="24"/>
          <w:lang w:val="mk-MK"/>
        </w:rPr>
        <w:t xml:space="preserve"> унапредување на з</w:t>
      </w:r>
      <w:r w:rsidR="006E5E88" w:rsidRPr="006E5E88">
        <w:rPr>
          <w:rFonts w:ascii="Arial" w:hAnsi="Arial" w:cs="Arial"/>
          <w:sz w:val="24"/>
          <w:szCs w:val="24"/>
          <w:lang w:val="mk-MK"/>
        </w:rPr>
        <w:t>грижувачко - воспитната дејност</w:t>
      </w:r>
    </w:p>
    <w:p w14:paraId="7D03BC31" w14:textId="77777777" w:rsidR="006F13F8" w:rsidRPr="006E5E88" w:rsidRDefault="006F13F8" w:rsidP="006E5E88">
      <w:pPr>
        <w:pStyle w:val="NoSpacing"/>
        <w:rPr>
          <w:rFonts w:ascii="Arial" w:hAnsi="Arial" w:cs="Arial"/>
          <w:sz w:val="24"/>
          <w:szCs w:val="24"/>
        </w:rPr>
      </w:pPr>
    </w:p>
    <w:p w14:paraId="1357904D" w14:textId="77777777" w:rsidR="00972724" w:rsidRDefault="00366EF9" w:rsidP="006E5E88">
      <w:pPr>
        <w:pStyle w:val="NoSpacing"/>
        <w:rPr>
          <w:rFonts w:ascii="Arial" w:hAnsi="Arial" w:cs="Arial"/>
          <w:sz w:val="24"/>
          <w:szCs w:val="24"/>
          <w:lang w:val="mk-MK"/>
        </w:rPr>
      </w:pPr>
      <w:r>
        <w:rPr>
          <w:rFonts w:ascii="Arial" w:hAnsi="Arial" w:cs="Arial"/>
          <w:sz w:val="24"/>
          <w:szCs w:val="24"/>
          <w:lang w:val="mk-MK"/>
        </w:rPr>
        <w:t>-</w:t>
      </w:r>
      <w:r w:rsidR="00507839" w:rsidRPr="006E5E88">
        <w:rPr>
          <w:rFonts w:ascii="Arial" w:hAnsi="Arial" w:cs="Arial"/>
          <w:sz w:val="24"/>
          <w:szCs w:val="24"/>
          <w:lang w:val="mk-MK"/>
        </w:rPr>
        <w:t>се грижи</w:t>
      </w:r>
      <w:r w:rsidR="00972724" w:rsidRPr="006E5E88">
        <w:rPr>
          <w:rFonts w:ascii="Arial" w:hAnsi="Arial" w:cs="Arial"/>
          <w:sz w:val="24"/>
          <w:szCs w:val="24"/>
          <w:lang w:val="mk-MK"/>
        </w:rPr>
        <w:t xml:space="preserve"> околу условите за прием</w:t>
      </w:r>
      <w:r w:rsidR="006E5E88" w:rsidRPr="006E5E88">
        <w:rPr>
          <w:rFonts w:ascii="Arial" w:hAnsi="Arial" w:cs="Arial"/>
          <w:sz w:val="24"/>
          <w:szCs w:val="24"/>
          <w:lang w:val="mk-MK"/>
        </w:rPr>
        <w:t>, престој и испраќање на децата</w:t>
      </w:r>
    </w:p>
    <w:p w14:paraId="21478E0D" w14:textId="77777777" w:rsidR="006F13F8" w:rsidRPr="006E5E88" w:rsidRDefault="006F13F8" w:rsidP="006E5E88">
      <w:pPr>
        <w:pStyle w:val="NoSpacing"/>
        <w:rPr>
          <w:rFonts w:ascii="Arial" w:hAnsi="Arial" w:cs="Arial"/>
          <w:sz w:val="24"/>
          <w:szCs w:val="24"/>
          <w:lang w:val="mk-MK"/>
        </w:rPr>
      </w:pPr>
    </w:p>
    <w:p w14:paraId="5121456A" w14:textId="77777777" w:rsidR="00972724" w:rsidRDefault="00972724" w:rsidP="006E5E88">
      <w:pPr>
        <w:pStyle w:val="NoSpacing"/>
        <w:rPr>
          <w:rFonts w:ascii="Arial" w:hAnsi="Arial" w:cs="Arial"/>
          <w:sz w:val="24"/>
          <w:szCs w:val="24"/>
          <w:lang w:val="mk-MK"/>
        </w:rPr>
      </w:pPr>
      <w:r w:rsidRPr="006E5E88">
        <w:rPr>
          <w:rFonts w:ascii="Arial" w:hAnsi="Arial" w:cs="Arial"/>
          <w:sz w:val="24"/>
          <w:szCs w:val="24"/>
          <w:lang w:val="mk-MK"/>
        </w:rPr>
        <w:lastRenderedPageBreak/>
        <w:t>-грижа околу превентивно</w:t>
      </w:r>
      <w:r w:rsidR="0084488E" w:rsidRPr="006E5E88">
        <w:rPr>
          <w:rFonts w:ascii="Arial" w:hAnsi="Arial" w:cs="Arial"/>
          <w:sz w:val="24"/>
          <w:szCs w:val="24"/>
          <w:lang w:val="mk-MK"/>
        </w:rPr>
        <w:t>-</w:t>
      </w:r>
      <w:r w:rsidRPr="006E5E88">
        <w:rPr>
          <w:rFonts w:ascii="Arial" w:hAnsi="Arial" w:cs="Arial"/>
          <w:sz w:val="24"/>
          <w:szCs w:val="24"/>
          <w:lang w:val="mk-MK"/>
        </w:rPr>
        <w:t xml:space="preserve">здравствените </w:t>
      </w:r>
      <w:r w:rsidR="0084488E" w:rsidRPr="006E5E88">
        <w:rPr>
          <w:rFonts w:ascii="Arial" w:hAnsi="Arial" w:cs="Arial"/>
          <w:sz w:val="24"/>
          <w:szCs w:val="24"/>
          <w:lang w:val="mk-MK"/>
        </w:rPr>
        <w:t>мерки за развојот на децата</w:t>
      </w:r>
    </w:p>
    <w:p w14:paraId="0470D24C" w14:textId="77777777" w:rsidR="006F13F8" w:rsidRPr="006E5E88" w:rsidRDefault="006F13F8" w:rsidP="006E5E88">
      <w:pPr>
        <w:pStyle w:val="NoSpacing"/>
        <w:rPr>
          <w:rFonts w:ascii="Arial" w:hAnsi="Arial" w:cs="Arial"/>
          <w:sz w:val="24"/>
          <w:szCs w:val="24"/>
          <w:lang w:val="mk-MK"/>
        </w:rPr>
      </w:pPr>
    </w:p>
    <w:p w14:paraId="77405877" w14:textId="77777777" w:rsidR="00972724" w:rsidRDefault="00366EF9" w:rsidP="006E5E88">
      <w:pPr>
        <w:pStyle w:val="NoSpacing"/>
        <w:rPr>
          <w:rFonts w:ascii="Arial" w:hAnsi="Arial" w:cs="Arial"/>
          <w:sz w:val="24"/>
          <w:szCs w:val="24"/>
          <w:lang w:val="mk-MK"/>
        </w:rPr>
      </w:pPr>
      <w:r>
        <w:rPr>
          <w:rFonts w:ascii="Arial" w:hAnsi="Arial" w:cs="Arial"/>
          <w:sz w:val="24"/>
          <w:szCs w:val="24"/>
          <w:lang w:val="mk-MK"/>
        </w:rPr>
        <w:t>-</w:t>
      </w:r>
      <w:r w:rsidR="00972724" w:rsidRPr="006E5E88">
        <w:rPr>
          <w:rFonts w:ascii="Arial" w:hAnsi="Arial" w:cs="Arial"/>
          <w:sz w:val="24"/>
          <w:szCs w:val="24"/>
          <w:lang w:val="mk-MK"/>
        </w:rPr>
        <w:t>усов</w:t>
      </w:r>
      <w:r w:rsidR="0084488E" w:rsidRPr="006E5E88">
        <w:rPr>
          <w:rFonts w:ascii="Arial" w:hAnsi="Arial" w:cs="Arial"/>
          <w:sz w:val="24"/>
          <w:szCs w:val="24"/>
          <w:lang w:val="mk-MK"/>
        </w:rPr>
        <w:t>ршување на работата во јаслите</w:t>
      </w:r>
    </w:p>
    <w:p w14:paraId="7A8EC989" w14:textId="77777777" w:rsidR="006F13F8" w:rsidRPr="006E5E88" w:rsidRDefault="006F13F8" w:rsidP="006E5E88">
      <w:pPr>
        <w:pStyle w:val="NoSpacing"/>
        <w:rPr>
          <w:rFonts w:ascii="Arial" w:hAnsi="Arial" w:cs="Arial"/>
          <w:sz w:val="24"/>
          <w:szCs w:val="24"/>
          <w:lang w:val="mk-MK"/>
        </w:rPr>
      </w:pPr>
    </w:p>
    <w:p w14:paraId="52D673CC" w14:textId="77777777" w:rsidR="00972724" w:rsidRDefault="00366EF9" w:rsidP="006E5E88">
      <w:pPr>
        <w:pStyle w:val="NoSpacing"/>
        <w:rPr>
          <w:rFonts w:ascii="Arial" w:hAnsi="Arial" w:cs="Arial"/>
          <w:sz w:val="24"/>
          <w:szCs w:val="24"/>
          <w:lang w:val="mk-MK"/>
        </w:rPr>
      </w:pPr>
      <w:r>
        <w:rPr>
          <w:rFonts w:ascii="Arial" w:hAnsi="Arial" w:cs="Arial"/>
          <w:sz w:val="24"/>
          <w:szCs w:val="24"/>
          <w:lang w:val="mk-MK"/>
        </w:rPr>
        <w:t>-</w:t>
      </w:r>
      <w:r w:rsidR="006E5E88" w:rsidRPr="006E5E88">
        <w:rPr>
          <w:rFonts w:ascii="Arial" w:hAnsi="Arial" w:cs="Arial"/>
          <w:sz w:val="24"/>
          <w:szCs w:val="24"/>
          <w:lang w:val="mk-MK"/>
        </w:rPr>
        <w:t>решавање на актуелни прашања</w:t>
      </w:r>
    </w:p>
    <w:p w14:paraId="082529A9" w14:textId="77777777" w:rsidR="006F13F8" w:rsidRPr="006E5E88" w:rsidRDefault="006F13F8" w:rsidP="006E5E88">
      <w:pPr>
        <w:pStyle w:val="NoSpacing"/>
        <w:rPr>
          <w:rFonts w:ascii="Arial" w:hAnsi="Arial" w:cs="Arial"/>
          <w:sz w:val="24"/>
          <w:szCs w:val="24"/>
          <w:lang w:val="mk-MK"/>
        </w:rPr>
      </w:pPr>
    </w:p>
    <w:p w14:paraId="14BBF5FD" w14:textId="77777777" w:rsidR="00972724" w:rsidRDefault="00366EF9" w:rsidP="006E5E88">
      <w:pPr>
        <w:pStyle w:val="NoSpacing"/>
        <w:rPr>
          <w:rFonts w:ascii="Arial" w:hAnsi="Arial" w:cs="Arial"/>
          <w:sz w:val="24"/>
          <w:szCs w:val="24"/>
          <w:lang w:val="mk-MK"/>
        </w:rPr>
      </w:pPr>
      <w:r>
        <w:rPr>
          <w:rFonts w:ascii="Arial" w:hAnsi="Arial" w:cs="Arial"/>
          <w:sz w:val="24"/>
          <w:szCs w:val="24"/>
          <w:lang w:val="mk-MK"/>
        </w:rPr>
        <w:t>-</w:t>
      </w:r>
      <w:r w:rsidR="00972724" w:rsidRPr="006E5E88">
        <w:rPr>
          <w:rFonts w:ascii="Arial" w:hAnsi="Arial" w:cs="Arial"/>
          <w:sz w:val="24"/>
          <w:szCs w:val="24"/>
          <w:lang w:val="mk-MK"/>
        </w:rPr>
        <w:t>јакнење и подобрување</w:t>
      </w:r>
      <w:r w:rsidR="006E5E88" w:rsidRPr="006E5E88">
        <w:rPr>
          <w:rFonts w:ascii="Arial" w:hAnsi="Arial" w:cs="Arial"/>
          <w:sz w:val="24"/>
          <w:szCs w:val="24"/>
          <w:lang w:val="mk-MK"/>
        </w:rPr>
        <w:t xml:space="preserve"> на комуникацијата со децата</w:t>
      </w:r>
    </w:p>
    <w:p w14:paraId="09D8AA3A" w14:textId="77777777" w:rsidR="006E5E88" w:rsidRPr="006E5E88" w:rsidRDefault="006E5E88" w:rsidP="006E5E88">
      <w:pPr>
        <w:pStyle w:val="NoSpacing"/>
        <w:rPr>
          <w:rFonts w:ascii="Arial" w:hAnsi="Arial" w:cs="Arial"/>
          <w:sz w:val="24"/>
          <w:szCs w:val="24"/>
          <w:lang w:val="mk-MK"/>
        </w:rPr>
      </w:pPr>
    </w:p>
    <w:p w14:paraId="58073934" w14:textId="77777777" w:rsidR="00721AF4" w:rsidRDefault="00972724" w:rsidP="006F13F8">
      <w:pPr>
        <w:rPr>
          <w:rFonts w:ascii="Arial" w:hAnsi="Arial" w:cs="Arial"/>
          <w:sz w:val="24"/>
          <w:szCs w:val="24"/>
          <w:lang w:val="mk-MK"/>
        </w:rPr>
      </w:pPr>
      <w:r w:rsidRPr="00DE1F85">
        <w:rPr>
          <w:rFonts w:ascii="Arial" w:hAnsi="Arial" w:cs="Arial"/>
          <w:sz w:val="24"/>
          <w:szCs w:val="24"/>
          <w:lang w:val="mk-MK"/>
        </w:rPr>
        <w:t>Советот на негова</w:t>
      </w:r>
      <w:r w:rsidR="00675608" w:rsidRPr="00DE1F85">
        <w:rPr>
          <w:rFonts w:ascii="Arial" w:hAnsi="Arial" w:cs="Arial"/>
          <w:sz w:val="24"/>
          <w:szCs w:val="24"/>
          <w:lang w:val="mk-MK"/>
        </w:rPr>
        <w:t xml:space="preserve">телки </w:t>
      </w:r>
      <w:r w:rsidR="00675608">
        <w:rPr>
          <w:rFonts w:ascii="Arial" w:hAnsi="Arial" w:cs="Arial"/>
          <w:sz w:val="24"/>
          <w:szCs w:val="24"/>
          <w:lang w:val="mk-MK"/>
        </w:rPr>
        <w:t xml:space="preserve">ќе се состанува неколку </w:t>
      </w:r>
      <w:r w:rsidR="006F13F8">
        <w:rPr>
          <w:rFonts w:ascii="Arial" w:hAnsi="Arial" w:cs="Arial"/>
          <w:sz w:val="24"/>
          <w:szCs w:val="24"/>
          <w:lang w:val="mk-MK"/>
        </w:rPr>
        <w:t xml:space="preserve">пати во годината според </w:t>
      </w:r>
      <w:r w:rsidR="00675608">
        <w:rPr>
          <w:rFonts w:ascii="Arial" w:hAnsi="Arial" w:cs="Arial"/>
          <w:sz w:val="24"/>
          <w:szCs w:val="24"/>
          <w:lang w:val="mk-MK"/>
        </w:rPr>
        <w:t>интересите на воспитно-образовната дејност.</w:t>
      </w:r>
    </w:p>
    <w:p w14:paraId="6169814D" w14:textId="77777777" w:rsidR="00DC0307" w:rsidRDefault="00DC0307" w:rsidP="006C058D">
      <w:pPr>
        <w:spacing w:line="360" w:lineRule="auto"/>
        <w:jc w:val="both"/>
        <w:rPr>
          <w:rFonts w:ascii="Arial" w:hAnsi="Arial" w:cs="Arial"/>
          <w:sz w:val="24"/>
          <w:szCs w:val="24"/>
          <w:lang w:val="mk-MK"/>
        </w:rPr>
      </w:pPr>
    </w:p>
    <w:p w14:paraId="7BD82B91" w14:textId="413D22B6" w:rsidR="006C058D" w:rsidRPr="00627A54" w:rsidRDefault="00D802A4" w:rsidP="006C058D">
      <w:pPr>
        <w:spacing w:line="360" w:lineRule="auto"/>
        <w:jc w:val="both"/>
        <w:rPr>
          <w:rFonts w:ascii="Arial" w:hAnsi="Arial" w:cs="Arial"/>
          <w:sz w:val="24"/>
          <w:szCs w:val="24"/>
          <w:lang w:val="mk-MK"/>
        </w:rPr>
      </w:pPr>
      <w:r>
        <w:rPr>
          <w:rFonts w:ascii="Arial" w:hAnsi="Arial" w:cs="Arial"/>
          <w:sz w:val="24"/>
          <w:szCs w:val="24"/>
          <w:lang w:val="mk-MK"/>
        </w:rPr>
        <w:t>В</w:t>
      </w:r>
      <w:r w:rsidR="006C058D" w:rsidRPr="00627A54">
        <w:rPr>
          <w:rFonts w:ascii="Arial" w:hAnsi="Arial" w:cs="Arial"/>
          <w:sz w:val="24"/>
          <w:szCs w:val="24"/>
          <w:lang w:val="mk-MK"/>
        </w:rPr>
        <w:t xml:space="preserve">о продолжение ќе бидат презентирани </w:t>
      </w:r>
      <w:r w:rsidR="00A455BE">
        <w:rPr>
          <w:rFonts w:ascii="Arial" w:hAnsi="Arial" w:cs="Arial"/>
          <w:sz w:val="24"/>
          <w:szCs w:val="24"/>
          <w:lang w:val="mk-MK"/>
        </w:rPr>
        <w:t xml:space="preserve">и </w:t>
      </w:r>
      <w:r w:rsidR="006C058D" w:rsidRPr="00627A54">
        <w:rPr>
          <w:rFonts w:ascii="Arial" w:hAnsi="Arial" w:cs="Arial"/>
          <w:sz w:val="24"/>
          <w:szCs w:val="24"/>
          <w:lang w:val="mk-MK"/>
        </w:rPr>
        <w:t>програмите за работа од страна на:</w:t>
      </w:r>
    </w:p>
    <w:p w14:paraId="2F0C5ED3" w14:textId="77777777" w:rsidR="006C058D" w:rsidRPr="00627A54" w:rsidRDefault="006C058D" w:rsidP="00271F91">
      <w:pPr>
        <w:numPr>
          <w:ilvl w:val="0"/>
          <w:numId w:val="42"/>
        </w:numPr>
        <w:overflowPunct w:val="0"/>
        <w:autoSpaceDE w:val="0"/>
        <w:autoSpaceDN w:val="0"/>
        <w:adjustRightInd w:val="0"/>
        <w:spacing w:after="0" w:line="360" w:lineRule="auto"/>
        <w:contextualSpacing/>
        <w:jc w:val="both"/>
        <w:textAlignment w:val="baseline"/>
        <w:rPr>
          <w:rFonts w:ascii="Arial" w:hAnsi="Arial" w:cs="Arial"/>
          <w:sz w:val="24"/>
          <w:szCs w:val="24"/>
          <w:lang w:val="mk-MK"/>
        </w:rPr>
      </w:pPr>
      <w:r w:rsidRPr="00627A54">
        <w:rPr>
          <w:rFonts w:ascii="Arial" w:hAnsi="Arial" w:cs="Arial"/>
          <w:sz w:val="24"/>
          <w:szCs w:val="24"/>
          <w:lang w:val="mk-MK"/>
        </w:rPr>
        <w:t>Директор</w:t>
      </w:r>
    </w:p>
    <w:p w14:paraId="089E95F4" w14:textId="77777777" w:rsidR="006C058D" w:rsidRPr="00627A54" w:rsidRDefault="006C058D" w:rsidP="00271F91">
      <w:pPr>
        <w:numPr>
          <w:ilvl w:val="0"/>
          <w:numId w:val="42"/>
        </w:numPr>
        <w:overflowPunct w:val="0"/>
        <w:autoSpaceDE w:val="0"/>
        <w:autoSpaceDN w:val="0"/>
        <w:adjustRightInd w:val="0"/>
        <w:spacing w:after="0" w:line="360" w:lineRule="auto"/>
        <w:contextualSpacing/>
        <w:jc w:val="both"/>
        <w:textAlignment w:val="baseline"/>
        <w:rPr>
          <w:rFonts w:ascii="Arial" w:hAnsi="Arial" w:cs="Arial"/>
          <w:sz w:val="24"/>
          <w:szCs w:val="24"/>
          <w:lang w:val="mk-MK"/>
        </w:rPr>
      </w:pPr>
      <w:r w:rsidRPr="00627A54">
        <w:rPr>
          <w:rFonts w:ascii="Arial" w:hAnsi="Arial" w:cs="Arial"/>
          <w:sz w:val="24"/>
          <w:szCs w:val="24"/>
          <w:lang w:val="mk-MK"/>
        </w:rPr>
        <w:t>Педагог</w:t>
      </w:r>
    </w:p>
    <w:p w14:paraId="46EB6830" w14:textId="77777777" w:rsidR="006C058D" w:rsidRDefault="006C058D" w:rsidP="00271F91">
      <w:pPr>
        <w:numPr>
          <w:ilvl w:val="0"/>
          <w:numId w:val="42"/>
        </w:numPr>
        <w:overflowPunct w:val="0"/>
        <w:autoSpaceDE w:val="0"/>
        <w:autoSpaceDN w:val="0"/>
        <w:adjustRightInd w:val="0"/>
        <w:spacing w:after="0" w:line="360" w:lineRule="auto"/>
        <w:contextualSpacing/>
        <w:jc w:val="both"/>
        <w:textAlignment w:val="baseline"/>
        <w:rPr>
          <w:rFonts w:ascii="Arial" w:hAnsi="Arial" w:cs="Arial"/>
          <w:sz w:val="24"/>
          <w:szCs w:val="24"/>
          <w:lang w:val="mk-MK"/>
        </w:rPr>
      </w:pPr>
      <w:r>
        <w:rPr>
          <w:rFonts w:ascii="Arial" w:hAnsi="Arial" w:cs="Arial"/>
          <w:sz w:val="24"/>
          <w:szCs w:val="24"/>
          <w:lang w:val="mk-MK"/>
        </w:rPr>
        <w:t>Психолог</w:t>
      </w:r>
    </w:p>
    <w:p w14:paraId="5008DC44" w14:textId="77777777" w:rsidR="006C058D" w:rsidRDefault="006C058D" w:rsidP="00271F91">
      <w:pPr>
        <w:numPr>
          <w:ilvl w:val="0"/>
          <w:numId w:val="42"/>
        </w:numPr>
        <w:overflowPunct w:val="0"/>
        <w:autoSpaceDE w:val="0"/>
        <w:autoSpaceDN w:val="0"/>
        <w:adjustRightInd w:val="0"/>
        <w:spacing w:after="0" w:line="360" w:lineRule="auto"/>
        <w:contextualSpacing/>
        <w:jc w:val="both"/>
        <w:textAlignment w:val="baseline"/>
        <w:rPr>
          <w:rFonts w:ascii="Arial" w:hAnsi="Arial" w:cs="Arial"/>
          <w:sz w:val="24"/>
          <w:szCs w:val="24"/>
          <w:lang w:val="mk-MK"/>
        </w:rPr>
      </w:pPr>
      <w:r>
        <w:rPr>
          <w:rFonts w:ascii="Arial" w:hAnsi="Arial" w:cs="Arial"/>
          <w:sz w:val="24"/>
          <w:szCs w:val="24"/>
          <w:lang w:val="mk-MK"/>
        </w:rPr>
        <w:t>Логопед</w:t>
      </w:r>
    </w:p>
    <w:p w14:paraId="7EF70CF1" w14:textId="77777777" w:rsidR="006C058D" w:rsidRPr="003B576C" w:rsidRDefault="006C058D" w:rsidP="00271F91">
      <w:pPr>
        <w:numPr>
          <w:ilvl w:val="0"/>
          <w:numId w:val="42"/>
        </w:numPr>
        <w:overflowPunct w:val="0"/>
        <w:autoSpaceDE w:val="0"/>
        <w:autoSpaceDN w:val="0"/>
        <w:adjustRightInd w:val="0"/>
        <w:spacing w:after="0" w:line="360" w:lineRule="auto"/>
        <w:contextualSpacing/>
        <w:jc w:val="both"/>
        <w:textAlignment w:val="baseline"/>
        <w:rPr>
          <w:rFonts w:ascii="Arial" w:hAnsi="Arial" w:cs="Arial"/>
          <w:sz w:val="24"/>
          <w:szCs w:val="24"/>
          <w:lang w:val="mk-MK"/>
        </w:rPr>
      </w:pPr>
      <w:r>
        <w:rPr>
          <w:rFonts w:ascii="Arial" w:hAnsi="Arial" w:cs="Arial"/>
          <w:sz w:val="24"/>
          <w:szCs w:val="24"/>
          <w:lang w:val="mk-MK"/>
        </w:rPr>
        <w:t>Музички педагог</w:t>
      </w:r>
    </w:p>
    <w:p w14:paraId="66B87D7F" w14:textId="77777777" w:rsidR="003B576C" w:rsidRPr="006C058D" w:rsidRDefault="003B576C" w:rsidP="003B576C">
      <w:pPr>
        <w:overflowPunct w:val="0"/>
        <w:autoSpaceDE w:val="0"/>
        <w:autoSpaceDN w:val="0"/>
        <w:adjustRightInd w:val="0"/>
        <w:spacing w:after="0" w:line="360" w:lineRule="auto"/>
        <w:ind w:left="720"/>
        <w:contextualSpacing/>
        <w:jc w:val="both"/>
        <w:textAlignment w:val="baseline"/>
        <w:rPr>
          <w:rFonts w:ascii="Arial" w:hAnsi="Arial" w:cs="Arial"/>
          <w:sz w:val="24"/>
          <w:szCs w:val="24"/>
          <w:lang w:val="mk-MK"/>
        </w:rPr>
      </w:pPr>
    </w:p>
    <w:p w14:paraId="4EB36C65" w14:textId="77777777" w:rsidR="006C058D" w:rsidRDefault="006C058D" w:rsidP="006A0D18">
      <w:pPr>
        <w:ind w:firstLine="540"/>
        <w:jc w:val="both"/>
        <w:rPr>
          <w:rFonts w:ascii="Arial" w:hAnsi="Arial" w:cs="Arial"/>
          <w:sz w:val="24"/>
          <w:szCs w:val="24"/>
          <w:lang w:val="mk-MK"/>
        </w:rPr>
      </w:pPr>
    </w:p>
    <w:p w14:paraId="545230D0" w14:textId="77777777" w:rsidR="00C74DCC" w:rsidRPr="003B576C" w:rsidRDefault="00A9363F" w:rsidP="00271F91">
      <w:pPr>
        <w:pStyle w:val="ListParagraph"/>
        <w:numPr>
          <w:ilvl w:val="1"/>
          <w:numId w:val="41"/>
        </w:numPr>
        <w:jc w:val="center"/>
        <w:rPr>
          <w:rFonts w:ascii="Arial" w:eastAsia="Times New Roman" w:hAnsi="Arial" w:cs="Arial"/>
          <w:b/>
          <w:sz w:val="24"/>
          <w:szCs w:val="24"/>
          <w:lang w:val="mk-MK" w:eastAsia="en-GB"/>
        </w:rPr>
      </w:pPr>
      <w:r w:rsidRPr="00733496">
        <w:rPr>
          <w:rFonts w:ascii="Arial" w:eastAsia="Times New Roman" w:hAnsi="Arial" w:cs="Arial"/>
          <w:b/>
          <w:sz w:val="24"/>
          <w:szCs w:val="24"/>
          <w:lang w:val="mk-MK" w:eastAsia="en-GB"/>
        </w:rPr>
        <w:t xml:space="preserve">ГОДИШНА ПРОГРАМА ЗА РАБОТА НА ДИРЕКТОРОТ НА  </w:t>
      </w:r>
      <w:r w:rsidR="00AD180C" w:rsidRPr="00733496">
        <w:rPr>
          <w:rFonts w:ascii="Arial" w:eastAsia="Times New Roman" w:hAnsi="Arial" w:cs="Arial"/>
          <w:b/>
          <w:sz w:val="24"/>
          <w:szCs w:val="24"/>
          <w:lang w:val="mk-MK" w:eastAsia="en-GB"/>
        </w:rPr>
        <w:t>УСТАНОВАТ</w:t>
      </w:r>
      <w:r w:rsidR="007D53E3" w:rsidRPr="00733496">
        <w:rPr>
          <w:rFonts w:ascii="Arial" w:eastAsia="Times New Roman" w:hAnsi="Arial" w:cs="Arial"/>
          <w:b/>
          <w:sz w:val="24"/>
          <w:szCs w:val="24"/>
          <w:lang w:val="mk-MK" w:eastAsia="en-GB"/>
        </w:rPr>
        <w:t>А</w:t>
      </w:r>
    </w:p>
    <w:p w14:paraId="70277865" w14:textId="77777777" w:rsidR="003B576C" w:rsidRDefault="003B576C" w:rsidP="003B576C">
      <w:pPr>
        <w:jc w:val="center"/>
        <w:rPr>
          <w:rFonts w:ascii="Arial" w:eastAsia="Times New Roman" w:hAnsi="Arial" w:cs="Arial"/>
          <w:b/>
          <w:sz w:val="24"/>
          <w:szCs w:val="24"/>
          <w:lang w:eastAsia="en-GB"/>
        </w:rPr>
      </w:pPr>
    </w:p>
    <w:p w14:paraId="3542BCEB" w14:textId="77777777" w:rsidR="003B576C" w:rsidRPr="00572933" w:rsidRDefault="003B576C" w:rsidP="003B576C">
      <w:pPr>
        <w:ind w:firstLine="567"/>
        <w:jc w:val="both"/>
        <w:rPr>
          <w:rFonts w:ascii="Arial" w:hAnsi="Arial" w:cs="Arial"/>
          <w:sz w:val="24"/>
          <w:szCs w:val="24"/>
        </w:rPr>
      </w:pPr>
      <w:r>
        <w:rPr>
          <w:rFonts w:ascii="Arial" w:eastAsia="Times New Roman" w:hAnsi="Arial" w:cs="Arial"/>
          <w:b/>
          <w:sz w:val="24"/>
          <w:szCs w:val="24"/>
          <w:lang w:eastAsia="en-GB"/>
        </w:rPr>
        <w:tab/>
        <w:t xml:space="preserve">            </w:t>
      </w:r>
      <w:r w:rsidRPr="00572933">
        <w:rPr>
          <w:rFonts w:ascii="Arial" w:hAnsi="Arial" w:cs="Arial"/>
          <w:b/>
          <w:sz w:val="24"/>
          <w:szCs w:val="24"/>
          <w:lang w:val="it-IT"/>
        </w:rPr>
        <w:t>ПРЕДМЕТ И СОДРЖИНА НА ПЛАНОТ И ПРОГРАМАТА</w:t>
      </w:r>
    </w:p>
    <w:p w14:paraId="5C565185" w14:textId="77777777" w:rsidR="003B576C" w:rsidRPr="00572933" w:rsidRDefault="003B576C" w:rsidP="003B576C">
      <w:pPr>
        <w:ind w:firstLine="567"/>
        <w:jc w:val="both"/>
        <w:rPr>
          <w:rFonts w:ascii="Arial" w:hAnsi="Arial" w:cs="Arial"/>
          <w:sz w:val="24"/>
          <w:szCs w:val="24"/>
        </w:rPr>
      </w:pPr>
      <w:r w:rsidRPr="00572933">
        <w:rPr>
          <w:rFonts w:ascii="Arial" w:hAnsi="Arial" w:cs="Arial"/>
          <w:sz w:val="24"/>
          <w:szCs w:val="24"/>
        </w:rPr>
        <w:t xml:space="preserve">За воспитната </w:t>
      </w:r>
      <w:r>
        <w:rPr>
          <w:rFonts w:ascii="Arial" w:hAnsi="Arial" w:cs="Arial"/>
          <w:sz w:val="24"/>
          <w:szCs w:val="24"/>
        </w:rPr>
        <w:t>202</w:t>
      </w:r>
      <w:r>
        <w:rPr>
          <w:rFonts w:ascii="Arial" w:hAnsi="Arial" w:cs="Arial"/>
          <w:sz w:val="24"/>
          <w:szCs w:val="24"/>
          <w:lang w:val="mk-MK"/>
        </w:rPr>
        <w:t>5</w:t>
      </w:r>
      <w:r>
        <w:rPr>
          <w:rFonts w:ascii="Arial" w:hAnsi="Arial" w:cs="Arial"/>
          <w:sz w:val="24"/>
          <w:szCs w:val="24"/>
        </w:rPr>
        <w:t>/2026</w:t>
      </w:r>
      <w:r w:rsidRPr="00572933">
        <w:rPr>
          <w:rFonts w:ascii="Arial" w:hAnsi="Arial" w:cs="Arial"/>
          <w:sz w:val="24"/>
          <w:szCs w:val="24"/>
        </w:rPr>
        <w:t xml:space="preserve"> година, директорот на установата своите ангажирања ќе ги насочува кон целосно реализирање на програмските задачи, како главен организатор и координатор на целокупната дејност на детската градинка, почитувајќи ги при тоа уставните и законските одредби, како и статутарните акти на ЈОУДГ. </w:t>
      </w:r>
    </w:p>
    <w:p w14:paraId="76824676" w14:textId="77777777" w:rsidR="003B576C" w:rsidRPr="00572933" w:rsidRDefault="003B576C" w:rsidP="003B576C">
      <w:pPr>
        <w:ind w:firstLine="567"/>
        <w:jc w:val="both"/>
        <w:rPr>
          <w:rFonts w:ascii="Arial" w:hAnsi="Arial" w:cs="Arial"/>
          <w:sz w:val="24"/>
          <w:szCs w:val="24"/>
        </w:rPr>
      </w:pPr>
      <w:r w:rsidRPr="00572933">
        <w:rPr>
          <w:rFonts w:ascii="Arial" w:hAnsi="Arial" w:cs="Arial"/>
          <w:sz w:val="24"/>
          <w:szCs w:val="24"/>
        </w:rPr>
        <w:t>Приоритетна цел за која ќе се залага Директорот оваа година ќе биде стучно и ефикасно водење на целокупната работа на Установата од секој аспект, комуникација и соработка со локалната самоуправа, МТСП во однос на изнаоѓање решение за изградба на нова градинка или изнаоѓање простор за прифаќање на што поголем број на деца кои моментално се на листа на чекање и изнаогање спонзорства и донации, кои ќе имаат за цел да го подобрат животот на децата во Установата. Исто така ќе продолжи да се залага за континуиран пораст на бројот на децата во градинката, со што ќе се подобрат условите за непречен прием на децата во градинката и помош во однос на нивно згрижување, воспитување и образование, а со тоа и отворање на нови воспитни групи, нови вработувања и подобрување на стандардот на децата и на вработените во Установата.</w:t>
      </w:r>
    </w:p>
    <w:p w14:paraId="7ED61353" w14:textId="77777777" w:rsidR="003B576C" w:rsidRPr="00572933" w:rsidRDefault="003B576C" w:rsidP="003B576C">
      <w:pPr>
        <w:ind w:firstLine="567"/>
        <w:jc w:val="both"/>
        <w:rPr>
          <w:rFonts w:ascii="Arial" w:hAnsi="Arial" w:cs="Arial"/>
          <w:sz w:val="24"/>
          <w:szCs w:val="24"/>
        </w:rPr>
      </w:pPr>
      <w:r w:rsidRPr="00572933">
        <w:rPr>
          <w:rFonts w:ascii="Arial" w:hAnsi="Arial" w:cs="Arial"/>
          <w:sz w:val="24"/>
          <w:szCs w:val="24"/>
        </w:rPr>
        <w:lastRenderedPageBreak/>
        <w:t>Дел од задачите на директорот ќе бидат и јакнење на чуството за сигурност и стабилност на вработените во остварувањето на работата и работните задачи, поттикнување на вработените за тимска работа и создавање позитивна клима во колективот.</w:t>
      </w:r>
    </w:p>
    <w:p w14:paraId="75B05E18" w14:textId="77777777" w:rsidR="003B576C" w:rsidRPr="00572933" w:rsidRDefault="003B576C" w:rsidP="003B576C">
      <w:pPr>
        <w:ind w:firstLine="567"/>
        <w:jc w:val="both"/>
        <w:rPr>
          <w:rFonts w:ascii="Arial" w:hAnsi="Arial" w:cs="Arial"/>
          <w:sz w:val="24"/>
          <w:szCs w:val="24"/>
          <w:lang w:val="mk-MK"/>
        </w:rPr>
      </w:pPr>
      <w:r w:rsidRPr="00572933">
        <w:rPr>
          <w:rFonts w:ascii="Arial" w:hAnsi="Arial" w:cs="Arial"/>
          <w:sz w:val="24"/>
          <w:szCs w:val="24"/>
        </w:rPr>
        <w:t>Предметот и содржината опфаќаат две групи на работи и тоа:</w:t>
      </w:r>
      <w:r w:rsidRPr="00572933">
        <w:rPr>
          <w:rFonts w:ascii="Arial" w:hAnsi="Arial" w:cs="Arial"/>
          <w:sz w:val="24"/>
          <w:szCs w:val="24"/>
          <w:lang w:val="mk-MK"/>
        </w:rPr>
        <w:t xml:space="preserve"> </w:t>
      </w:r>
    </w:p>
    <w:p w14:paraId="0A16C42B" w14:textId="77777777" w:rsidR="003B576C" w:rsidRPr="00572933" w:rsidRDefault="003B576C" w:rsidP="003B576C">
      <w:pPr>
        <w:pStyle w:val="ListParagraph"/>
        <w:numPr>
          <w:ilvl w:val="0"/>
          <w:numId w:val="18"/>
        </w:numPr>
        <w:ind w:left="1134" w:hanging="283"/>
        <w:jc w:val="both"/>
        <w:rPr>
          <w:rFonts w:ascii="Arial" w:hAnsi="Arial" w:cs="Arial"/>
          <w:sz w:val="24"/>
          <w:szCs w:val="24"/>
          <w:lang w:val="mk-MK"/>
        </w:rPr>
      </w:pPr>
      <w:r w:rsidRPr="00572933">
        <w:rPr>
          <w:rFonts w:ascii="Arial" w:hAnsi="Arial" w:cs="Arial"/>
          <w:sz w:val="24"/>
          <w:szCs w:val="24"/>
        </w:rPr>
        <w:t>Административно-организаторска работа</w:t>
      </w:r>
      <w:r w:rsidRPr="00572933">
        <w:rPr>
          <w:rFonts w:ascii="Arial" w:hAnsi="Arial" w:cs="Arial"/>
          <w:sz w:val="24"/>
          <w:szCs w:val="24"/>
          <w:lang w:val="mk-MK"/>
        </w:rPr>
        <w:t xml:space="preserve">, </w:t>
      </w:r>
    </w:p>
    <w:p w14:paraId="26706C6E" w14:textId="77777777" w:rsidR="003B576C" w:rsidRPr="00572933" w:rsidRDefault="003B576C" w:rsidP="003B576C">
      <w:pPr>
        <w:pStyle w:val="ListParagraph"/>
        <w:numPr>
          <w:ilvl w:val="0"/>
          <w:numId w:val="18"/>
        </w:numPr>
        <w:ind w:left="1134" w:hanging="283"/>
        <w:jc w:val="both"/>
        <w:rPr>
          <w:rFonts w:ascii="Arial" w:hAnsi="Arial" w:cs="Arial"/>
          <w:sz w:val="24"/>
          <w:szCs w:val="24"/>
          <w:lang w:val="mk-MK"/>
        </w:rPr>
      </w:pPr>
      <w:r w:rsidRPr="00572933">
        <w:rPr>
          <w:rFonts w:ascii="Arial" w:hAnsi="Arial" w:cs="Arial"/>
          <w:sz w:val="24"/>
          <w:szCs w:val="24"/>
          <w:lang w:val="pl-PL"/>
        </w:rPr>
        <w:t>Педагошко-инструктивна</w:t>
      </w:r>
      <w:r w:rsidRPr="00572933">
        <w:rPr>
          <w:rFonts w:ascii="Arial" w:hAnsi="Arial" w:cs="Arial"/>
          <w:sz w:val="24"/>
          <w:szCs w:val="24"/>
          <w:lang w:val="mk-MK"/>
        </w:rPr>
        <w:t>,</w:t>
      </w:r>
    </w:p>
    <w:p w14:paraId="41FC8463" w14:textId="77777777" w:rsidR="003B576C" w:rsidRPr="00572933" w:rsidRDefault="003B576C" w:rsidP="003B576C">
      <w:pPr>
        <w:pStyle w:val="ListParagraph"/>
        <w:numPr>
          <w:ilvl w:val="0"/>
          <w:numId w:val="18"/>
        </w:numPr>
        <w:ind w:left="1134" w:hanging="283"/>
        <w:jc w:val="both"/>
        <w:rPr>
          <w:rFonts w:ascii="Arial" w:hAnsi="Arial" w:cs="Arial"/>
          <w:sz w:val="24"/>
          <w:szCs w:val="24"/>
          <w:lang w:val="mk-MK"/>
        </w:rPr>
      </w:pPr>
      <w:r w:rsidRPr="00572933">
        <w:rPr>
          <w:rFonts w:ascii="Arial" w:hAnsi="Arial" w:cs="Arial"/>
          <w:sz w:val="24"/>
          <w:szCs w:val="24"/>
          <w:lang w:val="mk-MK"/>
        </w:rPr>
        <w:t>Соработка со родители</w:t>
      </w:r>
    </w:p>
    <w:p w14:paraId="0F6FAE4C" w14:textId="77777777" w:rsidR="003B576C" w:rsidRPr="00572933" w:rsidRDefault="003B576C" w:rsidP="003B576C">
      <w:pPr>
        <w:ind w:firstLine="567"/>
        <w:jc w:val="both"/>
        <w:rPr>
          <w:rFonts w:ascii="Arial" w:hAnsi="Arial" w:cs="Arial"/>
          <w:sz w:val="24"/>
          <w:szCs w:val="24"/>
        </w:rPr>
      </w:pPr>
      <w:r w:rsidRPr="00572933">
        <w:rPr>
          <w:rFonts w:ascii="Arial" w:hAnsi="Arial" w:cs="Arial"/>
          <w:sz w:val="24"/>
          <w:szCs w:val="24"/>
        </w:rPr>
        <w:t xml:space="preserve">Во рамките на </w:t>
      </w:r>
      <w:r w:rsidRPr="00572933">
        <w:rPr>
          <w:rFonts w:ascii="Arial" w:hAnsi="Arial" w:cs="Arial"/>
          <w:b/>
          <w:sz w:val="24"/>
          <w:szCs w:val="24"/>
        </w:rPr>
        <w:t>административно-организаторската</w:t>
      </w:r>
      <w:r w:rsidRPr="00572933">
        <w:rPr>
          <w:rFonts w:ascii="Arial" w:hAnsi="Arial" w:cs="Arial"/>
          <w:sz w:val="24"/>
          <w:szCs w:val="24"/>
        </w:rPr>
        <w:t xml:space="preserve"> работа е предвидено</w:t>
      </w:r>
      <w:r w:rsidRPr="00572933">
        <w:rPr>
          <w:rFonts w:ascii="Arial" w:hAnsi="Arial" w:cs="Arial"/>
          <w:sz w:val="24"/>
          <w:szCs w:val="24"/>
          <w:lang w:val="mk-MK"/>
        </w:rPr>
        <w:t xml:space="preserve"> к</w:t>
      </w:r>
      <w:r w:rsidRPr="00572933">
        <w:rPr>
          <w:rFonts w:ascii="Arial" w:hAnsi="Arial" w:cs="Arial"/>
          <w:sz w:val="24"/>
          <w:szCs w:val="24"/>
        </w:rPr>
        <w:t xml:space="preserve">онтинуирано следење и координирање на работењето на установата во целост, спроведување на одлуките на Управниот одбор, Надзорниот орган, Советот на родители, соработка со органите и телата на локалната самоуправа и МТСП, соработка со Институтот за јавно здравје и Центарот за јавно здравје. </w:t>
      </w:r>
      <w:r w:rsidRPr="00572933">
        <w:rPr>
          <w:rFonts w:ascii="Arial" w:hAnsi="Arial" w:cs="Arial"/>
          <w:sz w:val="24"/>
          <w:szCs w:val="24"/>
          <w:lang w:val="mk-MK"/>
        </w:rPr>
        <w:t xml:space="preserve"> Во рамките на оваа област се предвидени:</w:t>
      </w:r>
      <w:r w:rsidRPr="00572933">
        <w:rPr>
          <w:rFonts w:ascii="Arial" w:hAnsi="Arial" w:cs="Arial"/>
          <w:sz w:val="24"/>
          <w:szCs w:val="24"/>
        </w:rPr>
        <w:t xml:space="preserve"> </w:t>
      </w:r>
    </w:p>
    <w:p w14:paraId="4A7E5567" w14:textId="77777777" w:rsidR="003B576C" w:rsidRPr="00572933" w:rsidRDefault="003B576C" w:rsidP="003B576C">
      <w:pPr>
        <w:pStyle w:val="ListParagraph"/>
        <w:numPr>
          <w:ilvl w:val="1"/>
          <w:numId w:val="19"/>
        </w:numPr>
        <w:ind w:left="1134" w:hanging="283"/>
        <w:jc w:val="both"/>
        <w:rPr>
          <w:rFonts w:ascii="Arial" w:hAnsi="Arial" w:cs="Arial"/>
          <w:sz w:val="24"/>
          <w:szCs w:val="24"/>
        </w:rPr>
      </w:pPr>
      <w:r w:rsidRPr="00572933">
        <w:rPr>
          <w:rFonts w:ascii="Arial" w:hAnsi="Arial" w:cs="Arial"/>
          <w:sz w:val="24"/>
          <w:szCs w:val="24"/>
        </w:rPr>
        <w:t>соработка со организации и институции во однос на афирмација на градинката;</w:t>
      </w:r>
    </w:p>
    <w:p w14:paraId="6B9F284E" w14:textId="77777777" w:rsidR="003B576C" w:rsidRPr="00572933" w:rsidRDefault="003B576C" w:rsidP="003B576C">
      <w:pPr>
        <w:pStyle w:val="ListParagraph"/>
        <w:numPr>
          <w:ilvl w:val="1"/>
          <w:numId w:val="19"/>
        </w:numPr>
        <w:ind w:left="1134" w:hanging="283"/>
        <w:jc w:val="both"/>
        <w:rPr>
          <w:rFonts w:ascii="Arial" w:hAnsi="Arial" w:cs="Arial"/>
          <w:sz w:val="24"/>
          <w:szCs w:val="24"/>
        </w:rPr>
      </w:pPr>
      <w:r w:rsidRPr="00572933">
        <w:rPr>
          <w:rFonts w:ascii="Arial" w:hAnsi="Arial" w:cs="Arial"/>
          <w:sz w:val="24"/>
          <w:szCs w:val="24"/>
        </w:rPr>
        <w:t>непосредна соработка со МТСП и Локалната самоуправа;</w:t>
      </w:r>
    </w:p>
    <w:p w14:paraId="53DA3B03" w14:textId="77777777" w:rsidR="003B576C" w:rsidRPr="00572933" w:rsidRDefault="003B576C" w:rsidP="003B576C">
      <w:pPr>
        <w:pStyle w:val="ListParagraph"/>
        <w:numPr>
          <w:ilvl w:val="1"/>
          <w:numId w:val="19"/>
        </w:numPr>
        <w:ind w:left="1134" w:hanging="283"/>
        <w:jc w:val="both"/>
        <w:rPr>
          <w:rFonts w:ascii="Arial" w:hAnsi="Arial" w:cs="Arial"/>
          <w:sz w:val="24"/>
          <w:szCs w:val="24"/>
        </w:rPr>
      </w:pPr>
      <w:r w:rsidRPr="00572933">
        <w:rPr>
          <w:rFonts w:ascii="Arial" w:hAnsi="Arial" w:cs="Arial"/>
          <w:sz w:val="24"/>
          <w:szCs w:val="24"/>
        </w:rPr>
        <w:t>непосредна соработка со Бирото за развој на образованието, во рамките на реализација на воспитно-образовните содржини;</w:t>
      </w:r>
    </w:p>
    <w:p w14:paraId="7616B389" w14:textId="77777777" w:rsidR="003B576C" w:rsidRPr="00572933" w:rsidRDefault="003B576C" w:rsidP="003B576C">
      <w:pPr>
        <w:pStyle w:val="ListParagraph"/>
        <w:numPr>
          <w:ilvl w:val="1"/>
          <w:numId w:val="19"/>
        </w:numPr>
        <w:ind w:left="1134" w:hanging="283"/>
        <w:jc w:val="both"/>
        <w:rPr>
          <w:rFonts w:ascii="Arial" w:hAnsi="Arial" w:cs="Arial"/>
          <w:sz w:val="24"/>
          <w:szCs w:val="24"/>
        </w:rPr>
      </w:pPr>
      <w:r w:rsidRPr="00572933">
        <w:rPr>
          <w:rFonts w:ascii="Arial" w:hAnsi="Arial" w:cs="Arial"/>
          <w:sz w:val="24"/>
          <w:szCs w:val="24"/>
        </w:rPr>
        <w:t>залагање за одговорно извршување на работните задачи од сите вработени и за успешно реализирање на предвидените активности;</w:t>
      </w:r>
    </w:p>
    <w:p w14:paraId="5FF2799E" w14:textId="77777777" w:rsidR="003B576C" w:rsidRPr="00572933" w:rsidRDefault="003B576C" w:rsidP="003B576C">
      <w:pPr>
        <w:pStyle w:val="ListParagraph"/>
        <w:numPr>
          <w:ilvl w:val="1"/>
          <w:numId w:val="19"/>
        </w:numPr>
        <w:ind w:left="1134" w:hanging="283"/>
        <w:jc w:val="both"/>
        <w:rPr>
          <w:rFonts w:ascii="Arial" w:hAnsi="Arial" w:cs="Arial"/>
          <w:sz w:val="24"/>
          <w:szCs w:val="24"/>
        </w:rPr>
      </w:pPr>
      <w:r w:rsidRPr="00572933">
        <w:rPr>
          <w:rFonts w:ascii="Arial" w:hAnsi="Arial" w:cs="Arial"/>
          <w:sz w:val="24"/>
          <w:szCs w:val="24"/>
        </w:rPr>
        <w:t>анализа на финансовото и материјално работење;</w:t>
      </w:r>
    </w:p>
    <w:p w14:paraId="74307D22" w14:textId="77777777" w:rsidR="003B576C" w:rsidRPr="00572933" w:rsidRDefault="003B576C" w:rsidP="003B576C">
      <w:pPr>
        <w:pStyle w:val="ListParagraph"/>
        <w:numPr>
          <w:ilvl w:val="1"/>
          <w:numId w:val="19"/>
        </w:numPr>
        <w:ind w:left="1134" w:hanging="283"/>
        <w:jc w:val="both"/>
        <w:rPr>
          <w:rFonts w:ascii="Arial" w:hAnsi="Arial" w:cs="Arial"/>
          <w:sz w:val="24"/>
          <w:szCs w:val="24"/>
        </w:rPr>
      </w:pPr>
      <w:r w:rsidRPr="00572933">
        <w:rPr>
          <w:rFonts w:ascii="Arial" w:hAnsi="Arial" w:cs="Arial"/>
          <w:sz w:val="24"/>
          <w:szCs w:val="24"/>
        </w:rPr>
        <w:t>контрола над работата на административно-финансиско работење на</w:t>
      </w:r>
    </w:p>
    <w:p w14:paraId="033D8049" w14:textId="77777777" w:rsidR="003B576C" w:rsidRPr="00572933" w:rsidRDefault="003B576C" w:rsidP="003B576C">
      <w:pPr>
        <w:pStyle w:val="ListParagraph"/>
        <w:numPr>
          <w:ilvl w:val="1"/>
          <w:numId w:val="19"/>
        </w:numPr>
        <w:ind w:left="1134" w:hanging="283"/>
        <w:jc w:val="both"/>
        <w:rPr>
          <w:rFonts w:ascii="Arial" w:hAnsi="Arial" w:cs="Arial"/>
          <w:sz w:val="24"/>
          <w:szCs w:val="24"/>
        </w:rPr>
      </w:pPr>
      <w:r w:rsidRPr="00572933">
        <w:rPr>
          <w:rFonts w:ascii="Arial" w:hAnsi="Arial" w:cs="Arial"/>
          <w:sz w:val="24"/>
          <w:szCs w:val="24"/>
        </w:rPr>
        <w:t>градинката;</w:t>
      </w:r>
    </w:p>
    <w:p w14:paraId="696F189B" w14:textId="77777777" w:rsidR="003B576C" w:rsidRPr="00572933" w:rsidRDefault="003B576C" w:rsidP="003B576C">
      <w:pPr>
        <w:pStyle w:val="ListParagraph"/>
        <w:numPr>
          <w:ilvl w:val="1"/>
          <w:numId w:val="19"/>
        </w:numPr>
        <w:ind w:left="1134" w:hanging="283"/>
        <w:jc w:val="both"/>
        <w:rPr>
          <w:rFonts w:ascii="Arial" w:hAnsi="Arial" w:cs="Arial"/>
          <w:sz w:val="24"/>
          <w:szCs w:val="24"/>
        </w:rPr>
      </w:pPr>
      <w:r w:rsidRPr="00572933">
        <w:rPr>
          <w:rFonts w:ascii="Arial" w:hAnsi="Arial" w:cs="Arial"/>
          <w:sz w:val="24"/>
          <w:szCs w:val="24"/>
        </w:rPr>
        <w:t>учество во изготвување на тендерските документации, за успешно реализирање на Планот за јавни набавки во Установата;</w:t>
      </w:r>
    </w:p>
    <w:p w14:paraId="660FD2F7" w14:textId="77777777" w:rsidR="003B576C" w:rsidRPr="00572933" w:rsidRDefault="003B576C" w:rsidP="003B576C">
      <w:pPr>
        <w:pStyle w:val="ListParagraph"/>
        <w:numPr>
          <w:ilvl w:val="1"/>
          <w:numId w:val="19"/>
        </w:numPr>
        <w:ind w:left="1134" w:hanging="283"/>
        <w:jc w:val="both"/>
        <w:rPr>
          <w:rFonts w:ascii="Arial" w:hAnsi="Arial" w:cs="Arial"/>
          <w:sz w:val="24"/>
          <w:szCs w:val="24"/>
        </w:rPr>
      </w:pPr>
      <w:r w:rsidRPr="00572933">
        <w:rPr>
          <w:rFonts w:ascii="Arial" w:hAnsi="Arial" w:cs="Arial"/>
          <w:sz w:val="24"/>
          <w:szCs w:val="24"/>
        </w:rPr>
        <w:t>следење и контрола на реализирани средства и финансиската состојба на Установата;</w:t>
      </w:r>
    </w:p>
    <w:p w14:paraId="081D4AB7" w14:textId="77777777" w:rsidR="003B576C" w:rsidRPr="00572933" w:rsidRDefault="003B576C" w:rsidP="003B576C">
      <w:pPr>
        <w:pStyle w:val="ListParagraph"/>
        <w:numPr>
          <w:ilvl w:val="1"/>
          <w:numId w:val="19"/>
        </w:numPr>
        <w:ind w:left="1134" w:hanging="283"/>
        <w:jc w:val="both"/>
        <w:rPr>
          <w:rFonts w:ascii="Arial" w:hAnsi="Arial" w:cs="Arial"/>
          <w:sz w:val="24"/>
          <w:szCs w:val="24"/>
        </w:rPr>
      </w:pPr>
      <w:r w:rsidRPr="00572933">
        <w:rPr>
          <w:rFonts w:ascii="Arial" w:hAnsi="Arial" w:cs="Arial"/>
          <w:sz w:val="24"/>
          <w:szCs w:val="24"/>
        </w:rPr>
        <w:t>следење и контрола на материјалните трошоци ;</w:t>
      </w:r>
    </w:p>
    <w:p w14:paraId="66C8010E" w14:textId="77777777" w:rsidR="003B576C" w:rsidRPr="00572933" w:rsidRDefault="003B576C" w:rsidP="003B576C">
      <w:pPr>
        <w:pStyle w:val="ListParagraph"/>
        <w:numPr>
          <w:ilvl w:val="1"/>
          <w:numId w:val="19"/>
        </w:numPr>
        <w:ind w:left="1134" w:hanging="283"/>
        <w:jc w:val="both"/>
        <w:rPr>
          <w:rFonts w:ascii="Arial" w:hAnsi="Arial" w:cs="Arial"/>
          <w:sz w:val="24"/>
          <w:szCs w:val="24"/>
        </w:rPr>
      </w:pPr>
      <w:r w:rsidRPr="00572933">
        <w:rPr>
          <w:rFonts w:ascii="Arial" w:hAnsi="Arial" w:cs="Arial"/>
          <w:sz w:val="24"/>
          <w:szCs w:val="24"/>
        </w:rPr>
        <w:t>следење на правно-финансиското работење;</w:t>
      </w:r>
    </w:p>
    <w:p w14:paraId="21DD673B" w14:textId="77777777" w:rsidR="003B576C" w:rsidRPr="00572933" w:rsidRDefault="003B576C" w:rsidP="003B576C">
      <w:pPr>
        <w:pStyle w:val="ListParagraph"/>
        <w:numPr>
          <w:ilvl w:val="1"/>
          <w:numId w:val="19"/>
        </w:numPr>
        <w:ind w:left="1134" w:hanging="283"/>
        <w:jc w:val="both"/>
        <w:rPr>
          <w:rFonts w:ascii="Arial" w:hAnsi="Arial" w:cs="Arial"/>
          <w:sz w:val="24"/>
          <w:szCs w:val="24"/>
        </w:rPr>
      </w:pPr>
      <w:r w:rsidRPr="00572933">
        <w:rPr>
          <w:rFonts w:ascii="Arial" w:hAnsi="Arial" w:cs="Arial"/>
          <w:sz w:val="24"/>
          <w:szCs w:val="24"/>
        </w:rPr>
        <w:t xml:space="preserve">одржување на објектите и обезбедување на услови за нормално одвивање на дејноста;  </w:t>
      </w:r>
    </w:p>
    <w:p w14:paraId="45CE008D" w14:textId="77777777" w:rsidR="003B576C" w:rsidRPr="00572933" w:rsidRDefault="003B576C" w:rsidP="003B576C">
      <w:pPr>
        <w:pStyle w:val="ListParagraph"/>
        <w:numPr>
          <w:ilvl w:val="1"/>
          <w:numId w:val="19"/>
        </w:numPr>
        <w:ind w:left="1134" w:hanging="283"/>
        <w:jc w:val="both"/>
        <w:rPr>
          <w:rFonts w:ascii="Arial" w:hAnsi="Arial" w:cs="Arial"/>
          <w:sz w:val="24"/>
          <w:szCs w:val="24"/>
        </w:rPr>
      </w:pPr>
      <w:r w:rsidRPr="00572933">
        <w:rPr>
          <w:rFonts w:ascii="Arial" w:hAnsi="Arial" w:cs="Arial"/>
          <w:sz w:val="24"/>
          <w:szCs w:val="24"/>
        </w:rPr>
        <w:t>набавка, подготовка и дистрибуција на храна;</w:t>
      </w:r>
    </w:p>
    <w:p w14:paraId="0AF7EAF5" w14:textId="77777777" w:rsidR="003B576C" w:rsidRPr="00572933" w:rsidRDefault="003B576C" w:rsidP="003B576C">
      <w:pPr>
        <w:pStyle w:val="ListParagraph"/>
        <w:numPr>
          <w:ilvl w:val="1"/>
          <w:numId w:val="19"/>
        </w:numPr>
        <w:ind w:left="1134" w:hanging="283"/>
        <w:jc w:val="both"/>
        <w:rPr>
          <w:rFonts w:ascii="Arial" w:hAnsi="Arial" w:cs="Arial"/>
          <w:sz w:val="24"/>
          <w:szCs w:val="24"/>
          <w:lang w:val="pl-PL"/>
        </w:rPr>
      </w:pPr>
      <w:r w:rsidRPr="00572933">
        <w:rPr>
          <w:rFonts w:ascii="Arial" w:hAnsi="Arial" w:cs="Arial"/>
          <w:sz w:val="24"/>
          <w:szCs w:val="24"/>
        </w:rPr>
        <w:t>здравствена заштита,</w:t>
      </w:r>
      <w:r w:rsidRPr="00572933">
        <w:rPr>
          <w:rFonts w:ascii="Arial" w:hAnsi="Arial" w:cs="Arial"/>
          <w:sz w:val="24"/>
          <w:szCs w:val="24"/>
          <w:lang w:val="pl-PL"/>
        </w:rPr>
        <w:tab/>
      </w:r>
    </w:p>
    <w:p w14:paraId="63FD624A" w14:textId="77777777" w:rsidR="003B576C" w:rsidRPr="00572933" w:rsidRDefault="003B576C" w:rsidP="003B576C">
      <w:pPr>
        <w:ind w:firstLine="567"/>
        <w:jc w:val="both"/>
        <w:rPr>
          <w:rFonts w:ascii="Arial" w:hAnsi="Arial" w:cs="Arial"/>
          <w:sz w:val="24"/>
          <w:szCs w:val="24"/>
          <w:lang w:val="pl-PL"/>
        </w:rPr>
      </w:pPr>
      <w:r w:rsidRPr="00572933">
        <w:rPr>
          <w:rFonts w:ascii="Arial" w:hAnsi="Arial" w:cs="Arial"/>
          <w:b/>
          <w:sz w:val="24"/>
          <w:szCs w:val="24"/>
          <w:lang w:val="pl-PL"/>
        </w:rPr>
        <w:t>Педагошко-инструктивна</w:t>
      </w:r>
      <w:r w:rsidRPr="00572933">
        <w:rPr>
          <w:rFonts w:ascii="Arial" w:hAnsi="Arial" w:cs="Arial"/>
          <w:sz w:val="24"/>
          <w:szCs w:val="24"/>
          <w:lang w:val="pl-PL"/>
        </w:rPr>
        <w:t xml:space="preserve">  во која спаѓаат:</w:t>
      </w:r>
    </w:p>
    <w:p w14:paraId="0AB08DF3" w14:textId="77777777" w:rsidR="003B576C" w:rsidRPr="00572933" w:rsidRDefault="003B576C" w:rsidP="003B576C">
      <w:pPr>
        <w:pStyle w:val="ListParagraph"/>
        <w:numPr>
          <w:ilvl w:val="0"/>
          <w:numId w:val="16"/>
        </w:numPr>
        <w:ind w:left="1134" w:hanging="283"/>
        <w:jc w:val="both"/>
        <w:rPr>
          <w:rFonts w:ascii="Arial" w:hAnsi="Arial" w:cs="Arial"/>
          <w:sz w:val="24"/>
          <w:szCs w:val="24"/>
          <w:lang w:val="pl-PL"/>
        </w:rPr>
      </w:pPr>
      <w:r w:rsidRPr="00572933">
        <w:rPr>
          <w:rFonts w:ascii="Arial" w:hAnsi="Arial" w:cs="Arial"/>
          <w:sz w:val="24"/>
          <w:szCs w:val="24"/>
          <w:lang w:val="pl-PL"/>
        </w:rPr>
        <w:t>следење на организацијата и реализацијата на згрижувачката и воспитно-образовната и друга стручно-педагошка работа,</w:t>
      </w:r>
    </w:p>
    <w:p w14:paraId="32424752" w14:textId="77777777" w:rsidR="003B576C" w:rsidRPr="00572933" w:rsidRDefault="003B576C" w:rsidP="003B576C">
      <w:pPr>
        <w:pStyle w:val="ListParagraph"/>
        <w:numPr>
          <w:ilvl w:val="0"/>
          <w:numId w:val="16"/>
        </w:numPr>
        <w:ind w:left="1134" w:hanging="283"/>
        <w:jc w:val="both"/>
        <w:rPr>
          <w:rFonts w:ascii="Arial" w:hAnsi="Arial" w:cs="Arial"/>
          <w:sz w:val="24"/>
          <w:szCs w:val="24"/>
          <w:lang w:val="pl-PL"/>
        </w:rPr>
      </w:pPr>
      <w:r w:rsidRPr="00572933">
        <w:rPr>
          <w:rFonts w:ascii="Arial" w:hAnsi="Arial" w:cs="Arial"/>
          <w:sz w:val="24"/>
          <w:szCs w:val="24"/>
          <w:lang w:val="pl-PL"/>
        </w:rPr>
        <w:t>перманентно стручно, педагошко-психолошко усовршување на кадарот,</w:t>
      </w:r>
      <w:r w:rsidRPr="00572933">
        <w:rPr>
          <w:rFonts w:ascii="Arial" w:hAnsi="Arial" w:cs="Arial"/>
          <w:sz w:val="24"/>
          <w:szCs w:val="24"/>
          <w:lang w:val="mk-MK"/>
        </w:rPr>
        <w:t xml:space="preserve"> </w:t>
      </w:r>
      <w:r w:rsidRPr="00572933">
        <w:rPr>
          <w:rFonts w:ascii="Arial" w:hAnsi="Arial" w:cs="Arial"/>
          <w:sz w:val="24"/>
          <w:szCs w:val="24"/>
          <w:lang w:val="pl-PL"/>
        </w:rPr>
        <w:t>работа со воспитувачи и друг стручен кадар-почетници,</w:t>
      </w:r>
    </w:p>
    <w:p w14:paraId="33B6D66D" w14:textId="77777777" w:rsidR="003B576C" w:rsidRPr="00572933" w:rsidRDefault="003B576C" w:rsidP="003B576C">
      <w:pPr>
        <w:pStyle w:val="ListParagraph"/>
        <w:numPr>
          <w:ilvl w:val="0"/>
          <w:numId w:val="17"/>
        </w:numPr>
        <w:ind w:left="1134" w:hanging="283"/>
        <w:jc w:val="both"/>
        <w:rPr>
          <w:rFonts w:ascii="Arial" w:hAnsi="Arial" w:cs="Arial"/>
          <w:sz w:val="24"/>
          <w:szCs w:val="24"/>
          <w:lang w:val="pl-PL"/>
        </w:rPr>
      </w:pPr>
      <w:r w:rsidRPr="00572933">
        <w:rPr>
          <w:rFonts w:ascii="Arial" w:hAnsi="Arial" w:cs="Arial"/>
          <w:sz w:val="24"/>
          <w:szCs w:val="24"/>
          <w:lang w:val="pl-PL"/>
        </w:rPr>
        <w:t>работа со стручни органи,</w:t>
      </w:r>
    </w:p>
    <w:p w14:paraId="084CF1F0" w14:textId="77777777" w:rsidR="003B576C" w:rsidRPr="00572933" w:rsidRDefault="003B576C" w:rsidP="003B576C">
      <w:pPr>
        <w:pStyle w:val="ListParagraph"/>
        <w:numPr>
          <w:ilvl w:val="0"/>
          <w:numId w:val="15"/>
        </w:numPr>
        <w:ind w:left="1134" w:hanging="283"/>
        <w:jc w:val="both"/>
        <w:rPr>
          <w:rFonts w:ascii="Arial" w:hAnsi="Arial" w:cs="Arial"/>
          <w:sz w:val="24"/>
          <w:szCs w:val="24"/>
          <w:lang w:val="pl-PL"/>
        </w:rPr>
      </w:pPr>
      <w:r w:rsidRPr="00572933">
        <w:rPr>
          <w:rFonts w:ascii="Arial" w:hAnsi="Arial" w:cs="Arial"/>
          <w:sz w:val="24"/>
          <w:szCs w:val="24"/>
          <w:lang w:val="pl-PL"/>
        </w:rPr>
        <w:t>соработка со родителите на опфатените деца и аналитичко студиска работа.</w:t>
      </w:r>
    </w:p>
    <w:p w14:paraId="0AEA2B9A" w14:textId="77777777" w:rsidR="003B576C" w:rsidRPr="00572933" w:rsidRDefault="003B576C" w:rsidP="003B576C">
      <w:pPr>
        <w:ind w:left="851"/>
        <w:jc w:val="both"/>
        <w:rPr>
          <w:rFonts w:ascii="Arial" w:hAnsi="Arial" w:cs="Arial"/>
          <w:sz w:val="24"/>
          <w:szCs w:val="24"/>
          <w:lang w:val="pl-PL"/>
        </w:rPr>
      </w:pPr>
    </w:p>
    <w:p w14:paraId="54977B40" w14:textId="77777777" w:rsidR="003B576C" w:rsidRPr="00572933" w:rsidRDefault="003B576C" w:rsidP="003B576C">
      <w:pPr>
        <w:ind w:firstLine="567"/>
        <w:jc w:val="both"/>
        <w:rPr>
          <w:rFonts w:ascii="Arial" w:hAnsi="Arial" w:cs="Arial"/>
          <w:sz w:val="24"/>
          <w:szCs w:val="24"/>
          <w:lang w:val="pl-PL"/>
        </w:rPr>
      </w:pPr>
      <w:r w:rsidRPr="00572933">
        <w:rPr>
          <w:rFonts w:ascii="Arial" w:hAnsi="Arial" w:cs="Arial"/>
          <w:b/>
          <w:sz w:val="24"/>
          <w:szCs w:val="24"/>
          <w:lang w:val="pl-PL"/>
        </w:rPr>
        <w:t>Соработка</w:t>
      </w:r>
      <w:r w:rsidRPr="00572933">
        <w:rPr>
          <w:rFonts w:ascii="Arial" w:hAnsi="Arial" w:cs="Arial"/>
          <w:b/>
          <w:sz w:val="24"/>
          <w:szCs w:val="24"/>
          <w:lang w:val="mk-MK"/>
        </w:rPr>
        <w:t>та</w:t>
      </w:r>
      <w:r w:rsidRPr="00572933">
        <w:rPr>
          <w:rFonts w:ascii="Arial" w:hAnsi="Arial" w:cs="Arial"/>
          <w:b/>
          <w:sz w:val="24"/>
          <w:szCs w:val="24"/>
          <w:lang w:val="pl-PL"/>
        </w:rPr>
        <w:t xml:space="preserve"> со родителите</w:t>
      </w:r>
      <w:r w:rsidRPr="00572933">
        <w:rPr>
          <w:rFonts w:ascii="Arial" w:hAnsi="Arial" w:cs="Arial"/>
          <w:b/>
          <w:sz w:val="24"/>
          <w:szCs w:val="24"/>
          <w:lang w:val="mk-MK"/>
        </w:rPr>
        <w:t xml:space="preserve"> </w:t>
      </w:r>
      <w:r w:rsidRPr="00572933">
        <w:rPr>
          <w:rFonts w:ascii="Arial" w:hAnsi="Arial" w:cs="Arial"/>
          <w:sz w:val="24"/>
          <w:szCs w:val="24"/>
          <w:lang w:val="mk-MK"/>
        </w:rPr>
        <w:t>и</w:t>
      </w:r>
      <w:r w:rsidRPr="00572933">
        <w:rPr>
          <w:rFonts w:ascii="Arial" w:hAnsi="Arial" w:cs="Arial"/>
          <w:b/>
          <w:sz w:val="24"/>
          <w:szCs w:val="24"/>
          <w:lang w:val="mk-MK"/>
        </w:rPr>
        <w:t xml:space="preserve"> </w:t>
      </w:r>
      <w:r w:rsidRPr="00572933">
        <w:rPr>
          <w:rFonts w:ascii="Arial" w:hAnsi="Arial" w:cs="Arial"/>
          <w:sz w:val="24"/>
          <w:szCs w:val="24"/>
          <w:lang w:val="mk-MK"/>
        </w:rPr>
        <w:t>нивното</w:t>
      </w:r>
      <w:r w:rsidRPr="00572933">
        <w:rPr>
          <w:rFonts w:ascii="Arial" w:hAnsi="Arial" w:cs="Arial"/>
          <w:b/>
          <w:sz w:val="24"/>
          <w:szCs w:val="24"/>
          <w:lang w:val="mk-MK"/>
        </w:rPr>
        <w:t xml:space="preserve"> </w:t>
      </w:r>
      <w:r w:rsidRPr="00572933">
        <w:rPr>
          <w:rFonts w:ascii="Arial" w:hAnsi="Arial" w:cs="Arial"/>
          <w:sz w:val="24"/>
          <w:szCs w:val="24"/>
          <w:lang w:val="mk-MK"/>
        </w:rPr>
        <w:t>в</w:t>
      </w:r>
      <w:r w:rsidRPr="00572933">
        <w:rPr>
          <w:rFonts w:ascii="Arial" w:hAnsi="Arial" w:cs="Arial"/>
          <w:sz w:val="24"/>
          <w:szCs w:val="24"/>
          <w:lang w:val="pl-PL"/>
        </w:rPr>
        <w:t>клучување во Советот на родители</w:t>
      </w:r>
      <w:r w:rsidRPr="00572933">
        <w:rPr>
          <w:rFonts w:ascii="Arial" w:hAnsi="Arial" w:cs="Arial"/>
          <w:sz w:val="24"/>
          <w:szCs w:val="24"/>
          <w:lang w:val="mk-MK"/>
        </w:rPr>
        <w:t xml:space="preserve"> </w:t>
      </w:r>
      <w:r w:rsidRPr="00572933">
        <w:rPr>
          <w:rFonts w:ascii="Arial" w:hAnsi="Arial" w:cs="Arial"/>
          <w:sz w:val="24"/>
          <w:szCs w:val="24"/>
          <w:lang w:val="pl-PL"/>
        </w:rPr>
        <w:t>би се одвивал</w:t>
      </w:r>
      <w:r w:rsidRPr="00572933">
        <w:rPr>
          <w:rFonts w:ascii="Arial" w:hAnsi="Arial" w:cs="Arial"/>
          <w:sz w:val="24"/>
          <w:szCs w:val="24"/>
          <w:lang w:val="mk-MK"/>
        </w:rPr>
        <w:t>о</w:t>
      </w:r>
      <w:r w:rsidRPr="00572933">
        <w:rPr>
          <w:rFonts w:ascii="Arial" w:hAnsi="Arial" w:cs="Arial"/>
          <w:sz w:val="24"/>
          <w:szCs w:val="24"/>
          <w:lang w:val="pl-PL"/>
        </w:rPr>
        <w:t xml:space="preserve"> на следниов начин:</w:t>
      </w:r>
    </w:p>
    <w:p w14:paraId="52602AF4" w14:textId="77777777" w:rsidR="003B576C" w:rsidRPr="00572933" w:rsidRDefault="003B576C" w:rsidP="003B576C">
      <w:pPr>
        <w:ind w:firstLine="567"/>
        <w:jc w:val="both"/>
        <w:rPr>
          <w:rFonts w:ascii="Arial" w:hAnsi="Arial" w:cs="Arial"/>
          <w:sz w:val="24"/>
          <w:szCs w:val="24"/>
          <w:lang w:val="pl-PL"/>
        </w:rPr>
      </w:pPr>
      <w:r w:rsidRPr="00572933">
        <w:rPr>
          <w:rFonts w:ascii="Arial" w:hAnsi="Arial" w:cs="Arial"/>
          <w:sz w:val="24"/>
          <w:szCs w:val="24"/>
          <w:lang w:val="pl-PL"/>
        </w:rPr>
        <w:t>- Редовна комуникација со родители на децата кои престојуваат во Установата преку индивидуални разговори, присуство на родителски средби групни средби, едукативни средби и други форми на соработка;</w:t>
      </w:r>
    </w:p>
    <w:p w14:paraId="4E5CB146" w14:textId="77777777" w:rsidR="003B576C" w:rsidRPr="00572933" w:rsidRDefault="003B576C" w:rsidP="003B576C">
      <w:pPr>
        <w:ind w:firstLine="567"/>
        <w:jc w:val="both"/>
        <w:rPr>
          <w:rFonts w:ascii="Arial" w:hAnsi="Arial" w:cs="Arial"/>
          <w:sz w:val="24"/>
          <w:szCs w:val="24"/>
          <w:lang w:val="pl-PL"/>
        </w:rPr>
      </w:pPr>
      <w:r w:rsidRPr="00572933">
        <w:rPr>
          <w:rFonts w:ascii="Arial" w:hAnsi="Arial" w:cs="Arial"/>
          <w:sz w:val="24"/>
          <w:szCs w:val="24"/>
          <w:lang w:val="pl-PL"/>
        </w:rPr>
        <w:t>- вклучување на родителите во соодветни активности во градинката заради подобрување на работа;</w:t>
      </w:r>
    </w:p>
    <w:p w14:paraId="5509B414" w14:textId="77777777" w:rsidR="003B576C" w:rsidRPr="00572933" w:rsidRDefault="003B576C" w:rsidP="003B576C">
      <w:pPr>
        <w:ind w:firstLine="567"/>
        <w:jc w:val="both"/>
        <w:rPr>
          <w:rFonts w:ascii="Arial" w:hAnsi="Arial" w:cs="Arial"/>
          <w:sz w:val="24"/>
          <w:szCs w:val="24"/>
          <w:lang w:val="pl-PL"/>
        </w:rPr>
      </w:pPr>
      <w:r w:rsidRPr="00572933">
        <w:rPr>
          <w:rFonts w:ascii="Arial" w:hAnsi="Arial" w:cs="Arial"/>
          <w:sz w:val="24"/>
          <w:szCs w:val="24"/>
          <w:lang w:val="pl-PL"/>
        </w:rPr>
        <w:t>- иницирање и организирање на општи родителски средби;</w:t>
      </w:r>
    </w:p>
    <w:p w14:paraId="704E4173" w14:textId="77777777" w:rsidR="003B576C" w:rsidRPr="00572933" w:rsidRDefault="003B576C" w:rsidP="003B576C">
      <w:pPr>
        <w:ind w:firstLine="567"/>
        <w:jc w:val="both"/>
        <w:rPr>
          <w:rFonts w:ascii="Arial" w:hAnsi="Arial" w:cs="Arial"/>
          <w:sz w:val="24"/>
          <w:szCs w:val="24"/>
          <w:lang w:val="pl-PL"/>
        </w:rPr>
      </w:pPr>
      <w:r w:rsidRPr="00572933">
        <w:rPr>
          <w:rFonts w:ascii="Arial" w:hAnsi="Arial" w:cs="Arial"/>
          <w:sz w:val="24"/>
          <w:szCs w:val="24"/>
          <w:lang w:val="pl-PL"/>
        </w:rPr>
        <w:t>- советодавна работа со родителите на децата кои престојуваат во градинката. (информации, разговори,искуства во рамките на Советувалиштето за родители и непосредно во индивидуални средби) ;</w:t>
      </w:r>
    </w:p>
    <w:p w14:paraId="0531BEFC" w14:textId="77777777" w:rsidR="003B576C" w:rsidRPr="00572933" w:rsidRDefault="003B576C" w:rsidP="003B576C">
      <w:pPr>
        <w:ind w:firstLine="567"/>
        <w:jc w:val="both"/>
        <w:rPr>
          <w:rFonts w:ascii="Arial" w:hAnsi="Arial" w:cs="Arial"/>
          <w:sz w:val="24"/>
          <w:szCs w:val="24"/>
          <w:lang w:val="pl-PL"/>
        </w:rPr>
      </w:pPr>
      <w:r w:rsidRPr="00572933">
        <w:rPr>
          <w:rFonts w:ascii="Arial" w:hAnsi="Arial" w:cs="Arial"/>
          <w:sz w:val="24"/>
          <w:szCs w:val="24"/>
          <w:lang w:val="pl-PL"/>
        </w:rPr>
        <w:t xml:space="preserve">-организирање стручни средби со родителите на децата од градинката, со цел да им се дадат насоки за правилно воспитување и одгледување на нивните деца во семејството;  </w:t>
      </w:r>
    </w:p>
    <w:p w14:paraId="607873BB" w14:textId="77777777" w:rsidR="003B576C" w:rsidRPr="00572933" w:rsidRDefault="003B576C" w:rsidP="003B576C">
      <w:pPr>
        <w:ind w:firstLine="567"/>
        <w:jc w:val="both"/>
        <w:rPr>
          <w:rFonts w:ascii="Arial" w:hAnsi="Arial" w:cs="Arial"/>
          <w:sz w:val="24"/>
          <w:szCs w:val="24"/>
          <w:lang w:val="pl-PL"/>
        </w:rPr>
      </w:pPr>
      <w:r w:rsidRPr="00572933">
        <w:rPr>
          <w:rFonts w:ascii="Arial" w:hAnsi="Arial" w:cs="Arial"/>
          <w:sz w:val="24"/>
          <w:szCs w:val="24"/>
          <w:lang w:val="pl-PL"/>
        </w:rPr>
        <w:t xml:space="preserve">- прифаќање предлози, спонзорства и донации од родителите </w:t>
      </w:r>
      <w:r w:rsidRPr="00572933">
        <w:rPr>
          <w:rFonts w:ascii="Arial" w:hAnsi="Arial" w:cs="Arial"/>
          <w:sz w:val="24"/>
          <w:szCs w:val="24"/>
          <w:lang w:val="mk-MK"/>
        </w:rPr>
        <w:t xml:space="preserve">и </w:t>
      </w:r>
      <w:r w:rsidRPr="00572933">
        <w:rPr>
          <w:rFonts w:ascii="Arial" w:hAnsi="Arial" w:cs="Arial"/>
          <w:sz w:val="24"/>
          <w:szCs w:val="24"/>
          <w:lang w:val="pl-PL"/>
        </w:rPr>
        <w:t>подобрување на квалитетот на комуникацијата  воспитувач-родител, негувател-родител, вработен-дете, со цел да се создаде меѓусебна доверба и сигурност;</w:t>
      </w:r>
    </w:p>
    <w:p w14:paraId="07FCB0E4" w14:textId="77777777" w:rsidR="003B576C" w:rsidRPr="00572933" w:rsidRDefault="003B576C" w:rsidP="003B576C">
      <w:pPr>
        <w:ind w:firstLine="567"/>
        <w:jc w:val="both"/>
        <w:rPr>
          <w:rFonts w:ascii="Arial" w:hAnsi="Arial" w:cs="Arial"/>
          <w:sz w:val="24"/>
          <w:szCs w:val="24"/>
          <w:lang w:val="pl-PL"/>
        </w:rPr>
      </w:pPr>
      <w:r w:rsidRPr="00572933">
        <w:rPr>
          <w:rFonts w:ascii="Arial" w:hAnsi="Arial" w:cs="Arial"/>
          <w:sz w:val="24"/>
          <w:szCs w:val="24"/>
          <w:lang w:val="pl-PL"/>
        </w:rPr>
        <w:t>- воспоставување партнерски однос со родителите и нивно поактивно вклучување во реализацијата на Програмата;</w:t>
      </w:r>
    </w:p>
    <w:p w14:paraId="041ADA26" w14:textId="77777777" w:rsidR="003B576C" w:rsidRPr="00572933" w:rsidRDefault="003B576C" w:rsidP="003B576C">
      <w:pPr>
        <w:ind w:firstLine="567"/>
        <w:jc w:val="both"/>
        <w:rPr>
          <w:rFonts w:ascii="Arial" w:hAnsi="Arial" w:cs="Arial"/>
          <w:sz w:val="24"/>
          <w:szCs w:val="24"/>
          <w:lang w:val="pl-PL"/>
        </w:rPr>
      </w:pPr>
      <w:r w:rsidRPr="00572933">
        <w:rPr>
          <w:rFonts w:ascii="Arial" w:hAnsi="Arial" w:cs="Arial"/>
          <w:sz w:val="24"/>
          <w:szCs w:val="24"/>
          <w:lang w:val="pl-PL"/>
        </w:rPr>
        <w:t>Во поглед на формите, принципите и методите кои ќе се применуваат во текот на работењето се издвојуваат следните принципи:</w:t>
      </w:r>
    </w:p>
    <w:p w14:paraId="152F8394" w14:textId="77777777" w:rsidR="003B576C" w:rsidRPr="00572933" w:rsidRDefault="003B576C" w:rsidP="003B576C">
      <w:pPr>
        <w:pStyle w:val="ListParagraph"/>
        <w:numPr>
          <w:ilvl w:val="0"/>
          <w:numId w:val="20"/>
        </w:numPr>
        <w:jc w:val="both"/>
        <w:rPr>
          <w:rFonts w:ascii="Arial" w:hAnsi="Arial" w:cs="Arial"/>
          <w:sz w:val="24"/>
          <w:szCs w:val="24"/>
          <w:lang w:val="pl-PL"/>
        </w:rPr>
      </w:pPr>
      <w:r w:rsidRPr="00572933">
        <w:rPr>
          <w:rFonts w:ascii="Arial" w:hAnsi="Arial" w:cs="Arial"/>
          <w:sz w:val="24"/>
          <w:szCs w:val="24"/>
          <w:lang w:val="pl-PL"/>
        </w:rPr>
        <w:t>принцип на транспарентност (работата на директорот во целост ќе биде отворена, најнапред кон децата, сите вработени, семејствата на децата кои се згрижени во Установата, како и кон сите институции);</w:t>
      </w:r>
    </w:p>
    <w:p w14:paraId="5AD778D7" w14:textId="77777777" w:rsidR="003B576C" w:rsidRPr="00572933" w:rsidRDefault="003B576C" w:rsidP="003B576C">
      <w:pPr>
        <w:pStyle w:val="ListParagraph"/>
        <w:numPr>
          <w:ilvl w:val="0"/>
          <w:numId w:val="20"/>
        </w:numPr>
        <w:jc w:val="both"/>
        <w:rPr>
          <w:rFonts w:ascii="Arial" w:hAnsi="Arial" w:cs="Arial"/>
          <w:sz w:val="24"/>
          <w:szCs w:val="24"/>
          <w:lang w:val="pl-PL"/>
        </w:rPr>
      </w:pPr>
      <w:r w:rsidRPr="00572933">
        <w:rPr>
          <w:rFonts w:ascii="Arial" w:hAnsi="Arial" w:cs="Arial"/>
          <w:sz w:val="24"/>
          <w:szCs w:val="24"/>
          <w:lang w:val="pl-PL"/>
        </w:rPr>
        <w:t>принцип на квалитет ( во континуитет ќе се работи на одржување и подигнување на квалитетот на дејноста во целост, на подигнување на квалитетот, на ефикасното воспитание, а истото ќе се реализира со реализација на Националната пограма за воспитни-образовна работа, со обезбедување на оптимални услови за реализација на вспитно-образовната и згрижувачката работа како и со постојано квалитетно стручно усовршување на постојниот воспитно-образовен и згрижувачки кадар);</w:t>
      </w:r>
    </w:p>
    <w:p w14:paraId="1743B32A" w14:textId="77777777" w:rsidR="003B576C" w:rsidRPr="00572933" w:rsidRDefault="003B576C" w:rsidP="003B576C">
      <w:pPr>
        <w:pStyle w:val="ListParagraph"/>
        <w:numPr>
          <w:ilvl w:val="0"/>
          <w:numId w:val="20"/>
        </w:numPr>
        <w:jc w:val="both"/>
        <w:rPr>
          <w:rFonts w:ascii="Arial" w:hAnsi="Arial" w:cs="Arial"/>
          <w:sz w:val="24"/>
          <w:szCs w:val="24"/>
          <w:lang w:val="pl-PL"/>
        </w:rPr>
      </w:pPr>
      <w:r w:rsidRPr="00572933">
        <w:rPr>
          <w:rFonts w:ascii="Arial" w:hAnsi="Arial" w:cs="Arial"/>
          <w:sz w:val="24"/>
          <w:szCs w:val="24"/>
          <w:lang w:val="pl-PL"/>
        </w:rPr>
        <w:t>принцип на одговорност и рамноправност (во работењето одговорноста на сите вработени ќе се подигнува на највисоко ниво и во реализацијата на сите активности, учеството на сите субјекти ќе биде рамноправно, со почитување на идеите, предлозите и укажувањата на кадарот во целост).</w:t>
      </w:r>
    </w:p>
    <w:p w14:paraId="1B3D0AAE" w14:textId="77777777" w:rsidR="003B576C" w:rsidRPr="00572933" w:rsidRDefault="003B576C" w:rsidP="003B576C">
      <w:pPr>
        <w:ind w:firstLine="567"/>
        <w:jc w:val="both"/>
        <w:rPr>
          <w:rFonts w:ascii="Arial" w:hAnsi="Arial" w:cs="Arial"/>
          <w:sz w:val="24"/>
          <w:szCs w:val="24"/>
          <w:lang w:val="it-IT"/>
        </w:rPr>
      </w:pPr>
      <w:r w:rsidRPr="00572933">
        <w:rPr>
          <w:rFonts w:ascii="Arial" w:hAnsi="Arial" w:cs="Arial"/>
          <w:sz w:val="24"/>
          <w:szCs w:val="24"/>
          <w:lang w:val="pl-PL"/>
        </w:rPr>
        <w:lastRenderedPageBreak/>
        <w:t xml:space="preserve"> Во поглед на прикажувањето  на тоа кога ќе се работи, во Програмата на Директорот, работите односно неговите активности се групирани по месеци, но со напомена дека голем дел од работите се работаат континуирано, дека во текот на работњето се прифаќаат сите позитивни иницијативи, иновации во воспитно-образовната и згрижувачката работа, се прифаќаат или иницираат проекти и активности кои значат осовременување и унапредување на дејноста во целост, односно зголемување на нејзиниот квалитет.</w:t>
      </w:r>
      <w:r w:rsidRPr="00572933">
        <w:rPr>
          <w:rFonts w:ascii="Arial" w:hAnsi="Arial" w:cs="Arial"/>
          <w:sz w:val="24"/>
          <w:szCs w:val="24"/>
          <w:lang w:val="it-IT"/>
        </w:rPr>
        <w:t xml:space="preserve">  </w:t>
      </w:r>
    </w:p>
    <w:p w14:paraId="0FCF8670" w14:textId="77777777" w:rsidR="003B576C" w:rsidRDefault="003B576C" w:rsidP="003B576C">
      <w:pPr>
        <w:ind w:firstLine="567"/>
        <w:jc w:val="both"/>
        <w:rPr>
          <w:rFonts w:ascii="Arial" w:hAnsi="Arial" w:cs="Arial"/>
          <w:sz w:val="24"/>
          <w:szCs w:val="24"/>
          <w:lang w:val="it-IT"/>
        </w:rPr>
      </w:pPr>
    </w:p>
    <w:p w14:paraId="6030AD17" w14:textId="77777777" w:rsidR="00A81784" w:rsidRDefault="00A81784" w:rsidP="003B576C">
      <w:pPr>
        <w:ind w:firstLine="567"/>
        <w:jc w:val="both"/>
        <w:rPr>
          <w:rFonts w:ascii="Arial" w:hAnsi="Arial" w:cs="Arial"/>
          <w:sz w:val="24"/>
          <w:szCs w:val="24"/>
          <w:lang w:val="it-IT"/>
        </w:rPr>
      </w:pPr>
    </w:p>
    <w:p w14:paraId="466D22CC" w14:textId="77777777" w:rsidR="00A81784" w:rsidRPr="00572933" w:rsidRDefault="00A81784" w:rsidP="003B576C">
      <w:pPr>
        <w:ind w:firstLine="567"/>
        <w:jc w:val="both"/>
        <w:rPr>
          <w:rFonts w:ascii="Arial" w:hAnsi="Arial" w:cs="Arial"/>
          <w:sz w:val="24"/>
          <w:szCs w:val="24"/>
          <w:lang w:val="it-IT"/>
        </w:rPr>
      </w:pPr>
    </w:p>
    <w:p w14:paraId="27652645" w14:textId="77777777" w:rsidR="003B576C" w:rsidRPr="00E214F1" w:rsidRDefault="003B576C" w:rsidP="003B576C">
      <w:pPr>
        <w:ind w:firstLine="567"/>
        <w:jc w:val="both"/>
        <w:rPr>
          <w:rFonts w:ascii="Arial" w:hAnsi="Arial" w:cs="Arial"/>
          <w:sz w:val="24"/>
          <w:szCs w:val="24"/>
          <w:lang w:val="mk-MK"/>
        </w:rPr>
      </w:pPr>
      <w:r w:rsidRPr="00572933">
        <w:rPr>
          <w:rFonts w:ascii="Arial" w:hAnsi="Arial" w:cs="Arial"/>
          <w:sz w:val="24"/>
          <w:szCs w:val="24"/>
          <w:lang w:val="it-IT"/>
        </w:rPr>
        <w:t xml:space="preserve">     </w:t>
      </w:r>
      <w:r>
        <w:rPr>
          <w:rFonts w:ascii="Arial" w:hAnsi="Arial" w:cs="Arial"/>
          <w:sz w:val="24"/>
          <w:szCs w:val="24"/>
          <w:lang w:val="mk-MK"/>
        </w:rPr>
        <w:t>Планираните активности би изгледале вака:</w:t>
      </w:r>
    </w:p>
    <w:p w14:paraId="6E79E5A7" w14:textId="77777777" w:rsidR="003B576C" w:rsidRPr="00572933" w:rsidRDefault="003B576C" w:rsidP="003B576C">
      <w:pPr>
        <w:ind w:firstLine="567"/>
        <w:jc w:val="both"/>
        <w:rPr>
          <w:rFonts w:ascii="Arial" w:hAnsi="Arial" w:cs="Arial"/>
          <w:sz w:val="24"/>
          <w:szCs w:val="24"/>
        </w:rPr>
      </w:pPr>
      <w:r w:rsidRPr="00572933">
        <w:rPr>
          <w:rFonts w:ascii="Arial" w:hAnsi="Arial" w:cs="Arial"/>
          <w:sz w:val="24"/>
          <w:szCs w:val="24"/>
        </w:rPr>
        <w:t>АВГУСТ</w:t>
      </w:r>
    </w:p>
    <w:p w14:paraId="556C2789" w14:textId="77777777" w:rsidR="003B576C" w:rsidRPr="00572933" w:rsidRDefault="003B576C" w:rsidP="003B576C">
      <w:pPr>
        <w:pStyle w:val="ListParagraph"/>
        <w:numPr>
          <w:ilvl w:val="0"/>
          <w:numId w:val="21"/>
        </w:numPr>
        <w:ind w:left="1134" w:hanging="283"/>
        <w:jc w:val="both"/>
        <w:rPr>
          <w:rFonts w:ascii="Arial" w:hAnsi="Arial" w:cs="Arial"/>
          <w:sz w:val="24"/>
          <w:szCs w:val="24"/>
        </w:rPr>
      </w:pPr>
      <w:r w:rsidRPr="00572933">
        <w:rPr>
          <w:rFonts w:ascii="Arial" w:hAnsi="Arial" w:cs="Arial"/>
          <w:sz w:val="24"/>
          <w:szCs w:val="24"/>
        </w:rPr>
        <w:t>Преглед на просториите во сите градинки со цел да се согледа употребната и хигиенската подготвеност на истите,</w:t>
      </w:r>
    </w:p>
    <w:p w14:paraId="313593F4" w14:textId="77777777" w:rsidR="003B576C" w:rsidRPr="00572933" w:rsidRDefault="003B576C" w:rsidP="003B576C">
      <w:pPr>
        <w:pStyle w:val="ListParagraph"/>
        <w:numPr>
          <w:ilvl w:val="0"/>
          <w:numId w:val="21"/>
        </w:numPr>
        <w:ind w:left="1134" w:hanging="283"/>
        <w:jc w:val="both"/>
        <w:rPr>
          <w:rFonts w:ascii="Arial" w:hAnsi="Arial" w:cs="Arial"/>
          <w:sz w:val="24"/>
          <w:szCs w:val="24"/>
        </w:rPr>
      </w:pPr>
      <w:r w:rsidRPr="00572933">
        <w:rPr>
          <w:rFonts w:ascii="Arial" w:hAnsi="Arial" w:cs="Arial"/>
          <w:sz w:val="24"/>
          <w:szCs w:val="24"/>
        </w:rPr>
        <w:t>материјални подготовки за занималните (бојадисување и сл.),</w:t>
      </w:r>
    </w:p>
    <w:p w14:paraId="6F79C1AB" w14:textId="77777777" w:rsidR="003B576C" w:rsidRPr="00572933" w:rsidRDefault="003B576C" w:rsidP="003B576C">
      <w:pPr>
        <w:pStyle w:val="ListParagraph"/>
        <w:numPr>
          <w:ilvl w:val="0"/>
          <w:numId w:val="21"/>
        </w:numPr>
        <w:ind w:left="1134" w:hanging="283"/>
        <w:jc w:val="both"/>
        <w:rPr>
          <w:rFonts w:ascii="Arial" w:hAnsi="Arial" w:cs="Arial"/>
          <w:sz w:val="24"/>
          <w:szCs w:val="24"/>
        </w:rPr>
      </w:pPr>
      <w:r w:rsidRPr="00572933">
        <w:rPr>
          <w:rFonts w:ascii="Arial" w:hAnsi="Arial" w:cs="Arial"/>
          <w:sz w:val="24"/>
          <w:szCs w:val="24"/>
        </w:rPr>
        <w:t>контрола на извршените инвестициони и тековни работи,</w:t>
      </w:r>
    </w:p>
    <w:p w14:paraId="2D07A8A5" w14:textId="77777777" w:rsidR="003B576C" w:rsidRPr="00572933" w:rsidRDefault="003B576C" w:rsidP="003B576C">
      <w:pPr>
        <w:pStyle w:val="ListParagraph"/>
        <w:numPr>
          <w:ilvl w:val="0"/>
          <w:numId w:val="21"/>
        </w:numPr>
        <w:ind w:left="1134" w:hanging="283"/>
        <w:jc w:val="both"/>
        <w:rPr>
          <w:rFonts w:ascii="Arial" w:hAnsi="Arial" w:cs="Arial"/>
          <w:sz w:val="24"/>
          <w:szCs w:val="24"/>
        </w:rPr>
      </w:pPr>
      <w:r w:rsidRPr="00572933">
        <w:rPr>
          <w:rFonts w:ascii="Arial" w:hAnsi="Arial" w:cs="Arial"/>
          <w:sz w:val="24"/>
          <w:szCs w:val="24"/>
        </w:rPr>
        <w:t>проверка на материјалната и кадровската опременост (набавка на нафта по динамика, во договор со Министерството за труд и социјална политика и локалната самоуправа, набавка на дневници за работа на воспитните групи како и друг потребен прибор и средства за педагошка евиденција и документација).</w:t>
      </w:r>
    </w:p>
    <w:p w14:paraId="19DD8E99" w14:textId="77777777" w:rsidR="003B576C" w:rsidRPr="00572933" w:rsidRDefault="003B576C" w:rsidP="003B576C">
      <w:pPr>
        <w:pStyle w:val="ListParagraph"/>
        <w:numPr>
          <w:ilvl w:val="0"/>
          <w:numId w:val="21"/>
        </w:numPr>
        <w:ind w:left="1134" w:hanging="283"/>
        <w:jc w:val="both"/>
        <w:rPr>
          <w:rFonts w:ascii="Arial" w:hAnsi="Arial" w:cs="Arial"/>
          <w:sz w:val="24"/>
          <w:szCs w:val="24"/>
        </w:rPr>
      </w:pPr>
      <w:r w:rsidRPr="00572933">
        <w:rPr>
          <w:rFonts w:ascii="Arial" w:hAnsi="Arial" w:cs="Arial"/>
          <w:sz w:val="24"/>
          <w:szCs w:val="24"/>
        </w:rPr>
        <w:t>реализација на одлуките донесени во јуни и јули.</w:t>
      </w:r>
    </w:p>
    <w:p w14:paraId="63B43016" w14:textId="77777777" w:rsidR="003B576C" w:rsidRPr="00572933" w:rsidRDefault="003B576C" w:rsidP="003B576C">
      <w:pPr>
        <w:pStyle w:val="ListParagraph"/>
        <w:numPr>
          <w:ilvl w:val="0"/>
          <w:numId w:val="21"/>
        </w:numPr>
        <w:ind w:left="1134" w:hanging="283"/>
        <w:jc w:val="both"/>
        <w:rPr>
          <w:rFonts w:ascii="Arial" w:hAnsi="Arial" w:cs="Arial"/>
          <w:sz w:val="24"/>
          <w:szCs w:val="24"/>
        </w:rPr>
      </w:pPr>
      <w:r w:rsidRPr="00572933">
        <w:rPr>
          <w:rFonts w:ascii="Arial" w:hAnsi="Arial" w:cs="Arial"/>
          <w:sz w:val="24"/>
          <w:szCs w:val="24"/>
        </w:rPr>
        <w:t>планирање и програмирање на згрижувачката и воспитно-образовната дејност (Годишни глобални планови, тематски планови, дневни писмени подготовки, планирање на работата на воспитните групи во кои се реализира Програмата за воспитно-образовната дејност во предучилишното воспитание и образование.</w:t>
      </w:r>
    </w:p>
    <w:p w14:paraId="12A5B827" w14:textId="77777777" w:rsidR="003B576C" w:rsidRPr="00572933" w:rsidRDefault="003B576C" w:rsidP="003B576C">
      <w:pPr>
        <w:pStyle w:val="ListParagraph"/>
        <w:numPr>
          <w:ilvl w:val="0"/>
          <w:numId w:val="21"/>
        </w:numPr>
        <w:ind w:left="1134" w:hanging="283"/>
        <w:jc w:val="both"/>
        <w:rPr>
          <w:rFonts w:ascii="Arial" w:hAnsi="Arial" w:cs="Arial"/>
          <w:sz w:val="24"/>
          <w:szCs w:val="24"/>
        </w:rPr>
      </w:pPr>
      <w:r w:rsidRPr="00572933">
        <w:rPr>
          <w:rFonts w:ascii="Arial" w:hAnsi="Arial" w:cs="Arial"/>
          <w:sz w:val="24"/>
          <w:szCs w:val="24"/>
        </w:rPr>
        <w:t>конкретизација на содржините и плановите за здравствената заштита, исхрана на децата, јавна и културна дејност, следење на психофизичкиот  развој на детето, следење и унапредување на воспитно-образовната дејност (со цел да се надминат пројавените слабости како и да се осовремени конкретизацијата на содржините),</w:t>
      </w:r>
    </w:p>
    <w:p w14:paraId="7A9662D1" w14:textId="77777777" w:rsidR="003B576C" w:rsidRPr="00572933" w:rsidRDefault="003B576C" w:rsidP="003B576C">
      <w:pPr>
        <w:pStyle w:val="ListParagraph"/>
        <w:numPr>
          <w:ilvl w:val="0"/>
          <w:numId w:val="21"/>
        </w:numPr>
        <w:ind w:left="1134" w:hanging="283"/>
        <w:jc w:val="both"/>
        <w:rPr>
          <w:rFonts w:ascii="Arial" w:hAnsi="Arial" w:cs="Arial"/>
          <w:sz w:val="24"/>
          <w:szCs w:val="24"/>
        </w:rPr>
      </w:pPr>
      <w:r w:rsidRPr="00572933">
        <w:rPr>
          <w:rFonts w:ascii="Arial" w:hAnsi="Arial" w:cs="Arial"/>
          <w:sz w:val="24"/>
          <w:szCs w:val="24"/>
        </w:rPr>
        <w:t>подготовка, организација и реализација на распоредот на згрижувачкиот и воспитниот кадар во воспитните групи-јасли, градинка, целодневен и полудневен престој,</w:t>
      </w:r>
    </w:p>
    <w:p w14:paraId="7659E408" w14:textId="77777777" w:rsidR="003B576C" w:rsidRPr="00572933" w:rsidRDefault="003B576C" w:rsidP="003B576C">
      <w:pPr>
        <w:pStyle w:val="ListParagraph"/>
        <w:numPr>
          <w:ilvl w:val="0"/>
          <w:numId w:val="21"/>
        </w:numPr>
        <w:ind w:left="1134" w:hanging="283"/>
        <w:jc w:val="both"/>
        <w:rPr>
          <w:rFonts w:ascii="Arial" w:hAnsi="Arial" w:cs="Arial"/>
          <w:sz w:val="24"/>
          <w:szCs w:val="24"/>
        </w:rPr>
      </w:pPr>
      <w:r w:rsidRPr="00572933">
        <w:rPr>
          <w:rFonts w:ascii="Arial" w:hAnsi="Arial" w:cs="Arial"/>
          <w:sz w:val="24"/>
          <w:szCs w:val="24"/>
        </w:rPr>
        <w:t>консултација со</w:t>
      </w:r>
      <w:r>
        <w:rPr>
          <w:rFonts w:ascii="Arial" w:hAnsi="Arial" w:cs="Arial"/>
          <w:sz w:val="24"/>
          <w:szCs w:val="24"/>
          <w:lang w:val="mk-MK"/>
        </w:rPr>
        <w:t xml:space="preserve"> правникот</w:t>
      </w:r>
      <w:r w:rsidRPr="00572933">
        <w:rPr>
          <w:rFonts w:ascii="Arial" w:hAnsi="Arial" w:cs="Arial"/>
          <w:sz w:val="24"/>
          <w:szCs w:val="24"/>
        </w:rPr>
        <w:t xml:space="preserve"> и сметководителот во врска со правното и финансовото работење (со цел да се применат измените,</w:t>
      </w:r>
      <w:r>
        <w:rPr>
          <w:rFonts w:ascii="Arial" w:hAnsi="Arial" w:cs="Arial"/>
          <w:sz w:val="24"/>
          <w:szCs w:val="24"/>
          <w:lang w:val="mk-MK"/>
        </w:rPr>
        <w:t xml:space="preserve"> </w:t>
      </w:r>
      <w:r w:rsidRPr="00572933">
        <w:rPr>
          <w:rFonts w:ascii="Arial" w:hAnsi="Arial" w:cs="Arial"/>
          <w:sz w:val="24"/>
          <w:szCs w:val="24"/>
        </w:rPr>
        <w:t>дополнувањата на соодветните закони и сл.),</w:t>
      </w:r>
    </w:p>
    <w:p w14:paraId="718E0DB3" w14:textId="77777777" w:rsidR="003B576C" w:rsidRPr="00572933" w:rsidRDefault="003B576C" w:rsidP="003B576C">
      <w:pPr>
        <w:pStyle w:val="ListParagraph"/>
        <w:numPr>
          <w:ilvl w:val="0"/>
          <w:numId w:val="21"/>
        </w:numPr>
        <w:ind w:left="1134" w:hanging="283"/>
        <w:jc w:val="both"/>
        <w:rPr>
          <w:rFonts w:ascii="Arial" w:hAnsi="Arial" w:cs="Arial"/>
          <w:sz w:val="24"/>
          <w:szCs w:val="24"/>
        </w:rPr>
      </w:pPr>
      <w:r w:rsidRPr="00572933">
        <w:rPr>
          <w:rFonts w:ascii="Arial" w:hAnsi="Arial" w:cs="Arial"/>
          <w:sz w:val="24"/>
          <w:szCs w:val="24"/>
        </w:rPr>
        <w:t>изготвување нова листа на јадења,</w:t>
      </w:r>
    </w:p>
    <w:p w14:paraId="71B08389" w14:textId="77777777" w:rsidR="003B576C" w:rsidRPr="00572933" w:rsidRDefault="003B576C" w:rsidP="003B576C">
      <w:pPr>
        <w:pStyle w:val="ListParagraph"/>
        <w:numPr>
          <w:ilvl w:val="0"/>
          <w:numId w:val="21"/>
        </w:numPr>
        <w:ind w:left="1134" w:hanging="283"/>
        <w:jc w:val="both"/>
        <w:rPr>
          <w:rFonts w:ascii="Arial" w:hAnsi="Arial" w:cs="Arial"/>
          <w:sz w:val="24"/>
          <w:szCs w:val="24"/>
        </w:rPr>
      </w:pPr>
      <w:r w:rsidRPr="00572933">
        <w:rPr>
          <w:rFonts w:ascii="Arial" w:hAnsi="Arial" w:cs="Arial"/>
          <w:sz w:val="24"/>
          <w:szCs w:val="24"/>
        </w:rPr>
        <w:t>договор со набавувачот и магационерот за набавка и дистрибуција на потребните прехрамбени, хемиски и други средства,</w:t>
      </w:r>
    </w:p>
    <w:p w14:paraId="401A1AD4" w14:textId="42681393" w:rsidR="003B576C" w:rsidRPr="00534C4E" w:rsidRDefault="003B576C" w:rsidP="00AD7105">
      <w:pPr>
        <w:pStyle w:val="ListParagraph"/>
        <w:numPr>
          <w:ilvl w:val="0"/>
          <w:numId w:val="21"/>
        </w:numPr>
        <w:spacing w:after="160" w:line="259" w:lineRule="auto"/>
        <w:ind w:left="1134" w:hanging="283"/>
        <w:jc w:val="both"/>
        <w:rPr>
          <w:rFonts w:ascii="Arial" w:hAnsi="Arial" w:cs="Arial"/>
          <w:sz w:val="24"/>
          <w:szCs w:val="24"/>
        </w:rPr>
      </w:pPr>
      <w:r w:rsidRPr="00534C4E">
        <w:rPr>
          <w:rFonts w:ascii="Arial" w:hAnsi="Arial" w:cs="Arial"/>
          <w:sz w:val="24"/>
          <w:szCs w:val="24"/>
        </w:rPr>
        <w:t>Подготовки за изготвување на Го</w:t>
      </w:r>
      <w:r w:rsidR="00362E75" w:rsidRPr="00534C4E">
        <w:rPr>
          <w:rFonts w:ascii="Arial" w:hAnsi="Arial" w:cs="Arial"/>
          <w:sz w:val="24"/>
          <w:szCs w:val="24"/>
        </w:rPr>
        <w:t>дишна програма за работа за 2025/2026</w:t>
      </w:r>
      <w:r w:rsidR="00534C4E" w:rsidRPr="00534C4E">
        <w:rPr>
          <w:rFonts w:ascii="Arial" w:hAnsi="Arial" w:cs="Arial"/>
          <w:sz w:val="24"/>
          <w:szCs w:val="24"/>
        </w:rPr>
        <w:t xml:space="preserve"> </w:t>
      </w:r>
      <w:r w:rsidRPr="00534C4E">
        <w:rPr>
          <w:rFonts w:ascii="Arial" w:hAnsi="Arial" w:cs="Arial"/>
          <w:sz w:val="24"/>
          <w:szCs w:val="24"/>
        </w:rPr>
        <w:t>година.</w:t>
      </w:r>
    </w:p>
    <w:p w14:paraId="448402FE" w14:textId="77777777" w:rsidR="003B576C" w:rsidRPr="00572933" w:rsidRDefault="003B576C" w:rsidP="003B576C">
      <w:pPr>
        <w:pStyle w:val="ListParagraph"/>
        <w:ind w:left="1134"/>
        <w:jc w:val="both"/>
        <w:rPr>
          <w:rFonts w:ascii="Arial" w:hAnsi="Arial" w:cs="Arial"/>
          <w:sz w:val="24"/>
          <w:szCs w:val="24"/>
        </w:rPr>
      </w:pPr>
    </w:p>
    <w:p w14:paraId="1773AB29" w14:textId="77777777" w:rsidR="003B576C" w:rsidRPr="00572933" w:rsidRDefault="003B576C" w:rsidP="003B576C">
      <w:pPr>
        <w:pStyle w:val="ListParagraph"/>
        <w:ind w:left="0" w:firstLine="567"/>
        <w:jc w:val="both"/>
        <w:rPr>
          <w:rFonts w:ascii="Arial" w:hAnsi="Arial" w:cs="Arial"/>
          <w:sz w:val="24"/>
          <w:szCs w:val="24"/>
        </w:rPr>
      </w:pPr>
      <w:r w:rsidRPr="00572933">
        <w:rPr>
          <w:rFonts w:ascii="Arial" w:hAnsi="Arial" w:cs="Arial"/>
          <w:sz w:val="24"/>
          <w:szCs w:val="24"/>
        </w:rPr>
        <w:lastRenderedPageBreak/>
        <w:t>СЕПТЕМВРИ</w:t>
      </w:r>
    </w:p>
    <w:p w14:paraId="4B79F20D" w14:textId="77777777" w:rsidR="003B576C" w:rsidRPr="00572933" w:rsidRDefault="003B576C" w:rsidP="003B576C">
      <w:pPr>
        <w:pStyle w:val="ListParagraph"/>
        <w:ind w:firstLine="567"/>
        <w:jc w:val="both"/>
        <w:rPr>
          <w:rFonts w:ascii="Arial" w:hAnsi="Arial" w:cs="Arial"/>
          <w:sz w:val="24"/>
          <w:szCs w:val="24"/>
        </w:rPr>
      </w:pPr>
    </w:p>
    <w:p w14:paraId="2047B25E" w14:textId="77777777" w:rsidR="003B576C" w:rsidRPr="00572933" w:rsidRDefault="003B576C" w:rsidP="003B576C">
      <w:pPr>
        <w:pStyle w:val="ListParagraph"/>
        <w:numPr>
          <w:ilvl w:val="0"/>
          <w:numId w:val="32"/>
        </w:numPr>
        <w:ind w:left="1134" w:hanging="283"/>
        <w:jc w:val="both"/>
        <w:rPr>
          <w:rFonts w:ascii="Arial" w:hAnsi="Arial" w:cs="Arial"/>
          <w:sz w:val="24"/>
          <w:szCs w:val="24"/>
        </w:rPr>
      </w:pPr>
      <w:r w:rsidRPr="00572933">
        <w:rPr>
          <w:rFonts w:ascii="Arial" w:hAnsi="Arial" w:cs="Arial"/>
          <w:sz w:val="24"/>
          <w:szCs w:val="24"/>
        </w:rPr>
        <w:t>Свечен прием на децата од малите воспитни групи (носители: воспитувачките, негувателките во кординација со директорот),</w:t>
      </w:r>
    </w:p>
    <w:p w14:paraId="79928B39" w14:textId="77777777" w:rsidR="003B576C" w:rsidRPr="00572933" w:rsidRDefault="003B576C" w:rsidP="003B576C">
      <w:pPr>
        <w:pStyle w:val="ListParagraph"/>
        <w:numPr>
          <w:ilvl w:val="0"/>
          <w:numId w:val="32"/>
        </w:numPr>
        <w:ind w:left="1134" w:hanging="283"/>
        <w:jc w:val="both"/>
        <w:rPr>
          <w:rFonts w:ascii="Arial" w:hAnsi="Arial" w:cs="Arial"/>
          <w:sz w:val="24"/>
          <w:szCs w:val="24"/>
        </w:rPr>
      </w:pPr>
      <w:r w:rsidRPr="00572933">
        <w:rPr>
          <w:rFonts w:ascii="Arial" w:hAnsi="Arial" w:cs="Arial"/>
          <w:sz w:val="24"/>
          <w:szCs w:val="24"/>
        </w:rPr>
        <w:t>следење на приемот на децата во градинката (се следи односот на воспитувачките и негувателките при приемот на децата и родителите),</w:t>
      </w:r>
    </w:p>
    <w:p w14:paraId="05F40A10" w14:textId="77777777" w:rsidR="003B576C" w:rsidRPr="00572933" w:rsidRDefault="003B576C" w:rsidP="003B576C">
      <w:pPr>
        <w:pStyle w:val="ListParagraph"/>
        <w:ind w:left="1134" w:hanging="283"/>
        <w:jc w:val="both"/>
        <w:rPr>
          <w:rFonts w:ascii="Arial" w:hAnsi="Arial" w:cs="Arial"/>
          <w:sz w:val="24"/>
          <w:szCs w:val="24"/>
        </w:rPr>
      </w:pPr>
    </w:p>
    <w:p w14:paraId="7E32C121" w14:textId="77777777" w:rsidR="003B576C" w:rsidRPr="00572933" w:rsidRDefault="003B576C" w:rsidP="003B576C">
      <w:pPr>
        <w:pStyle w:val="ListParagraph"/>
        <w:numPr>
          <w:ilvl w:val="0"/>
          <w:numId w:val="32"/>
        </w:numPr>
        <w:ind w:left="1134" w:hanging="283"/>
        <w:jc w:val="both"/>
        <w:rPr>
          <w:rFonts w:ascii="Arial" w:hAnsi="Arial" w:cs="Arial"/>
          <w:sz w:val="24"/>
          <w:szCs w:val="24"/>
        </w:rPr>
      </w:pPr>
      <w:r w:rsidRPr="00572933">
        <w:rPr>
          <w:rFonts w:ascii="Arial" w:hAnsi="Arial" w:cs="Arial"/>
          <w:sz w:val="24"/>
          <w:szCs w:val="24"/>
        </w:rPr>
        <w:t>увид во работата на администрацијата со обезбедување на потребната документација,</w:t>
      </w:r>
    </w:p>
    <w:p w14:paraId="7C280D77" w14:textId="77777777" w:rsidR="003B576C" w:rsidRPr="00572933" w:rsidRDefault="003B576C" w:rsidP="003B576C">
      <w:pPr>
        <w:pStyle w:val="ListParagraph"/>
        <w:numPr>
          <w:ilvl w:val="0"/>
          <w:numId w:val="32"/>
        </w:numPr>
        <w:ind w:left="1134" w:hanging="283"/>
        <w:jc w:val="both"/>
        <w:rPr>
          <w:rFonts w:ascii="Arial" w:hAnsi="Arial" w:cs="Arial"/>
          <w:sz w:val="24"/>
          <w:szCs w:val="24"/>
        </w:rPr>
      </w:pPr>
      <w:r w:rsidRPr="00572933">
        <w:rPr>
          <w:rFonts w:ascii="Arial" w:hAnsi="Arial" w:cs="Arial"/>
          <w:sz w:val="24"/>
          <w:szCs w:val="24"/>
        </w:rPr>
        <w:t>годишни глобални, оперативни планови, тематски планови за работа на воспитно-згрижувачкиот кадар,</w:t>
      </w:r>
    </w:p>
    <w:p w14:paraId="27997F73" w14:textId="77777777" w:rsidR="003B576C" w:rsidRPr="00572933" w:rsidRDefault="003B576C" w:rsidP="003B576C">
      <w:pPr>
        <w:pStyle w:val="ListParagraph"/>
        <w:numPr>
          <w:ilvl w:val="0"/>
          <w:numId w:val="32"/>
        </w:numPr>
        <w:ind w:left="1134" w:hanging="283"/>
        <w:jc w:val="both"/>
        <w:rPr>
          <w:rFonts w:ascii="Arial" w:hAnsi="Arial" w:cs="Arial"/>
          <w:sz w:val="24"/>
          <w:szCs w:val="24"/>
        </w:rPr>
      </w:pPr>
      <w:r w:rsidRPr="00572933">
        <w:rPr>
          <w:rFonts w:ascii="Arial" w:hAnsi="Arial" w:cs="Arial"/>
          <w:sz w:val="24"/>
          <w:szCs w:val="24"/>
        </w:rPr>
        <w:t>подготвеност и функционирање на централнта кујна,</w:t>
      </w:r>
    </w:p>
    <w:p w14:paraId="46BB23F0" w14:textId="77777777" w:rsidR="003B576C" w:rsidRPr="00572933" w:rsidRDefault="003B576C" w:rsidP="003B576C">
      <w:pPr>
        <w:pStyle w:val="ListParagraph"/>
        <w:numPr>
          <w:ilvl w:val="0"/>
          <w:numId w:val="32"/>
        </w:numPr>
        <w:ind w:left="1134" w:hanging="283"/>
        <w:jc w:val="both"/>
        <w:rPr>
          <w:rFonts w:ascii="Arial" w:hAnsi="Arial" w:cs="Arial"/>
          <w:sz w:val="24"/>
          <w:szCs w:val="24"/>
        </w:rPr>
      </w:pPr>
      <w:r w:rsidRPr="00572933">
        <w:rPr>
          <w:rFonts w:ascii="Arial" w:hAnsi="Arial" w:cs="Arial"/>
          <w:sz w:val="24"/>
          <w:szCs w:val="24"/>
        </w:rPr>
        <w:t>соработка со Бирото за развој на образованието-Подрачна единица Битола (со цел да се врши запознавање со евентуалните измени во Програмата и насоки за планирање и реализација на воспитно-образовната и згрижувачката дејност),</w:t>
      </w:r>
    </w:p>
    <w:p w14:paraId="145E7AC4" w14:textId="77777777" w:rsidR="003B576C" w:rsidRPr="00572933" w:rsidRDefault="003B576C" w:rsidP="003B576C">
      <w:pPr>
        <w:pStyle w:val="ListParagraph"/>
        <w:numPr>
          <w:ilvl w:val="0"/>
          <w:numId w:val="32"/>
        </w:numPr>
        <w:ind w:left="1134" w:hanging="283"/>
        <w:jc w:val="both"/>
        <w:rPr>
          <w:rFonts w:ascii="Arial" w:hAnsi="Arial" w:cs="Arial"/>
          <w:sz w:val="24"/>
          <w:szCs w:val="24"/>
        </w:rPr>
      </w:pPr>
      <w:r w:rsidRPr="00572933">
        <w:rPr>
          <w:rFonts w:ascii="Arial" w:hAnsi="Arial" w:cs="Arial"/>
          <w:sz w:val="24"/>
          <w:szCs w:val="24"/>
        </w:rPr>
        <w:t>соработка со Републичкиот просветен инспекторат подрачна единица Битола (со цел да се врши информативен увид-преглед на досиејата и стручноста на кадарот),</w:t>
      </w:r>
    </w:p>
    <w:p w14:paraId="07987D1C" w14:textId="77777777" w:rsidR="003B576C" w:rsidRPr="00572933" w:rsidRDefault="003B576C" w:rsidP="003B576C">
      <w:pPr>
        <w:pStyle w:val="ListParagraph"/>
        <w:numPr>
          <w:ilvl w:val="0"/>
          <w:numId w:val="32"/>
        </w:numPr>
        <w:ind w:left="1134" w:hanging="283"/>
        <w:jc w:val="both"/>
        <w:rPr>
          <w:rFonts w:ascii="Arial" w:hAnsi="Arial" w:cs="Arial"/>
          <w:sz w:val="24"/>
          <w:szCs w:val="24"/>
        </w:rPr>
      </w:pPr>
      <w:r w:rsidRPr="00572933">
        <w:rPr>
          <w:rFonts w:ascii="Arial" w:hAnsi="Arial" w:cs="Arial"/>
          <w:sz w:val="24"/>
          <w:szCs w:val="24"/>
        </w:rPr>
        <w:t xml:space="preserve">соработка со логопедот со цел да се идентификуваат децата со говорни недостатоци и соодветен логопедски третман. </w:t>
      </w:r>
    </w:p>
    <w:p w14:paraId="00044EBA" w14:textId="77777777" w:rsidR="003B576C" w:rsidRPr="00572933" w:rsidRDefault="003B576C" w:rsidP="003B576C">
      <w:pPr>
        <w:pStyle w:val="ListParagraph"/>
        <w:numPr>
          <w:ilvl w:val="0"/>
          <w:numId w:val="32"/>
        </w:numPr>
        <w:ind w:left="1134" w:hanging="283"/>
        <w:jc w:val="both"/>
        <w:rPr>
          <w:rFonts w:ascii="Arial" w:hAnsi="Arial" w:cs="Arial"/>
          <w:sz w:val="24"/>
          <w:szCs w:val="24"/>
        </w:rPr>
      </w:pPr>
      <w:r w:rsidRPr="00572933">
        <w:rPr>
          <w:rFonts w:ascii="Arial" w:hAnsi="Arial" w:cs="Arial"/>
          <w:sz w:val="24"/>
          <w:szCs w:val="24"/>
        </w:rPr>
        <w:t>организациони, кадровски, правни, финансови прашања. Носители: директорот,</w:t>
      </w:r>
      <w:r>
        <w:rPr>
          <w:rFonts w:ascii="Arial" w:hAnsi="Arial" w:cs="Arial"/>
          <w:sz w:val="24"/>
          <w:szCs w:val="24"/>
          <w:lang w:val="mk-MK"/>
        </w:rPr>
        <w:t xml:space="preserve"> правникот</w:t>
      </w:r>
      <w:r w:rsidRPr="00572933">
        <w:rPr>
          <w:rFonts w:ascii="Arial" w:hAnsi="Arial" w:cs="Arial"/>
          <w:sz w:val="24"/>
          <w:szCs w:val="24"/>
        </w:rPr>
        <w:t xml:space="preserve"> и сметководителот,</w:t>
      </w:r>
    </w:p>
    <w:p w14:paraId="404CE7D9" w14:textId="77777777" w:rsidR="003B576C" w:rsidRPr="00572933" w:rsidRDefault="003B576C" w:rsidP="003B576C">
      <w:pPr>
        <w:pStyle w:val="ListParagraph"/>
        <w:ind w:left="1134"/>
        <w:jc w:val="both"/>
        <w:rPr>
          <w:rFonts w:ascii="Arial" w:hAnsi="Arial" w:cs="Arial"/>
          <w:sz w:val="24"/>
          <w:szCs w:val="24"/>
        </w:rPr>
      </w:pPr>
    </w:p>
    <w:p w14:paraId="6167451A" w14:textId="77777777" w:rsidR="003B576C" w:rsidRPr="00572933" w:rsidRDefault="003B576C" w:rsidP="003B576C">
      <w:pPr>
        <w:pStyle w:val="ListParagraph"/>
        <w:ind w:left="1134" w:hanging="283"/>
        <w:jc w:val="both"/>
        <w:rPr>
          <w:rFonts w:ascii="Arial" w:hAnsi="Arial" w:cs="Arial"/>
          <w:sz w:val="24"/>
          <w:szCs w:val="24"/>
        </w:rPr>
      </w:pPr>
      <w:r w:rsidRPr="00572933">
        <w:rPr>
          <w:rFonts w:ascii="Arial" w:hAnsi="Arial" w:cs="Arial"/>
          <w:sz w:val="24"/>
          <w:szCs w:val="24"/>
        </w:rPr>
        <w:t xml:space="preserve">  </w:t>
      </w:r>
      <w:r w:rsidRPr="00572933">
        <w:rPr>
          <w:rFonts w:ascii="Arial" w:hAnsi="Arial" w:cs="Arial"/>
          <w:sz w:val="24"/>
          <w:szCs w:val="24"/>
          <w:lang w:val="mk-MK"/>
        </w:rPr>
        <w:t>И</w:t>
      </w:r>
      <w:r w:rsidRPr="00572933">
        <w:rPr>
          <w:rFonts w:ascii="Arial" w:hAnsi="Arial" w:cs="Arial"/>
          <w:sz w:val="24"/>
          <w:szCs w:val="24"/>
        </w:rPr>
        <w:t xml:space="preserve">нструктивно-педагошка работа: </w:t>
      </w:r>
    </w:p>
    <w:p w14:paraId="51D2D2E8" w14:textId="77777777" w:rsidR="003B576C" w:rsidRPr="00572933" w:rsidRDefault="003B576C" w:rsidP="003B576C">
      <w:pPr>
        <w:pStyle w:val="ListParagraph"/>
        <w:numPr>
          <w:ilvl w:val="0"/>
          <w:numId w:val="32"/>
        </w:numPr>
        <w:ind w:left="1134"/>
        <w:jc w:val="both"/>
        <w:rPr>
          <w:rFonts w:ascii="Arial" w:hAnsi="Arial" w:cs="Arial"/>
          <w:sz w:val="24"/>
          <w:szCs w:val="24"/>
        </w:rPr>
      </w:pPr>
      <w:r w:rsidRPr="00572933">
        <w:rPr>
          <w:rFonts w:ascii="Arial" w:hAnsi="Arial" w:cs="Arial"/>
          <w:sz w:val="24"/>
          <w:szCs w:val="24"/>
        </w:rPr>
        <w:t>програма за воспитно-образовната дејност во предучилишното воспитание и образование во детските градинки на ЈОУДГ,,Мајски Цвет,, - Битола.</w:t>
      </w:r>
    </w:p>
    <w:p w14:paraId="1FF1EDAB" w14:textId="77777777" w:rsidR="003B576C" w:rsidRPr="00572933" w:rsidRDefault="003B576C" w:rsidP="003B576C">
      <w:pPr>
        <w:pStyle w:val="ListParagraph"/>
        <w:numPr>
          <w:ilvl w:val="0"/>
          <w:numId w:val="22"/>
        </w:numPr>
        <w:ind w:left="1134" w:hanging="283"/>
        <w:jc w:val="both"/>
        <w:rPr>
          <w:rFonts w:ascii="Arial" w:hAnsi="Arial" w:cs="Arial"/>
          <w:sz w:val="24"/>
          <w:szCs w:val="24"/>
        </w:rPr>
      </w:pPr>
      <w:r w:rsidRPr="00572933">
        <w:rPr>
          <w:rFonts w:ascii="Arial" w:hAnsi="Arial" w:cs="Arial"/>
          <w:sz w:val="24"/>
          <w:szCs w:val="24"/>
        </w:rPr>
        <w:t>консултации со воспитувачките во врска со адатапцијата на децата, а особено негувателките за состојбата со новопримените деца во јаслите,</w:t>
      </w:r>
    </w:p>
    <w:p w14:paraId="1F37755E" w14:textId="77777777" w:rsidR="003B576C" w:rsidRPr="00572933" w:rsidRDefault="003B576C" w:rsidP="003B576C">
      <w:pPr>
        <w:pStyle w:val="ListParagraph"/>
        <w:numPr>
          <w:ilvl w:val="0"/>
          <w:numId w:val="22"/>
        </w:numPr>
        <w:ind w:left="1134" w:hanging="283"/>
        <w:jc w:val="both"/>
        <w:rPr>
          <w:rFonts w:ascii="Arial" w:hAnsi="Arial" w:cs="Arial"/>
          <w:sz w:val="24"/>
          <w:szCs w:val="24"/>
        </w:rPr>
      </w:pPr>
      <w:r w:rsidRPr="00572933">
        <w:rPr>
          <w:rFonts w:ascii="Arial" w:hAnsi="Arial" w:cs="Arial"/>
          <w:sz w:val="24"/>
          <w:szCs w:val="24"/>
        </w:rPr>
        <w:t>избор на стручни листови и списанија, службен весник(носител: директорот и за правната и финансовата-и сметководителот, по претходно одржани консултации со Биротоза развој на образованието),</w:t>
      </w:r>
    </w:p>
    <w:p w14:paraId="2D9E4C20" w14:textId="77777777" w:rsidR="003B576C" w:rsidRPr="00572933" w:rsidRDefault="003B576C" w:rsidP="003B576C">
      <w:pPr>
        <w:pStyle w:val="ListParagraph"/>
        <w:numPr>
          <w:ilvl w:val="0"/>
          <w:numId w:val="22"/>
        </w:numPr>
        <w:ind w:left="1134" w:hanging="283"/>
        <w:jc w:val="both"/>
        <w:rPr>
          <w:rFonts w:ascii="Arial" w:hAnsi="Arial" w:cs="Arial"/>
          <w:sz w:val="24"/>
          <w:szCs w:val="24"/>
        </w:rPr>
      </w:pPr>
      <w:r w:rsidRPr="00572933">
        <w:rPr>
          <w:rFonts w:ascii="Arial" w:hAnsi="Arial" w:cs="Arial"/>
          <w:sz w:val="24"/>
          <w:szCs w:val="24"/>
        </w:rPr>
        <w:t xml:space="preserve">концепција за обележување на денот на независноста на РМ и за приредбата за 14 Септември денот на таткото и дочек на есента. </w:t>
      </w:r>
    </w:p>
    <w:p w14:paraId="2CDB2B36" w14:textId="77777777" w:rsidR="003B576C" w:rsidRPr="00572933" w:rsidRDefault="003B576C" w:rsidP="003B576C">
      <w:pPr>
        <w:pStyle w:val="ListParagraph"/>
        <w:numPr>
          <w:ilvl w:val="0"/>
          <w:numId w:val="22"/>
        </w:numPr>
        <w:ind w:left="1134" w:hanging="283"/>
        <w:jc w:val="both"/>
        <w:rPr>
          <w:rFonts w:ascii="Arial" w:hAnsi="Arial" w:cs="Arial"/>
          <w:sz w:val="24"/>
          <w:szCs w:val="24"/>
          <w:lang w:val="pl-PL"/>
        </w:rPr>
      </w:pPr>
      <w:r w:rsidRPr="00572933">
        <w:rPr>
          <w:rFonts w:ascii="Arial" w:hAnsi="Arial" w:cs="Arial"/>
          <w:sz w:val="24"/>
          <w:szCs w:val="24"/>
        </w:rPr>
        <w:t>организирање активности за вклучување на децата во Манифестација</w:t>
      </w:r>
      <w:r>
        <w:rPr>
          <w:rFonts w:ascii="Arial" w:hAnsi="Arial" w:cs="Arial"/>
          <w:sz w:val="24"/>
          <w:szCs w:val="24"/>
        </w:rPr>
        <w:t>та Ден без автомобили 22.09.2025</w:t>
      </w:r>
      <w:r>
        <w:rPr>
          <w:rFonts w:ascii="Arial" w:hAnsi="Arial" w:cs="Arial"/>
          <w:sz w:val="24"/>
          <w:szCs w:val="24"/>
          <w:lang w:val="mk-MK"/>
        </w:rPr>
        <w:t xml:space="preserve"> </w:t>
      </w:r>
      <w:r w:rsidRPr="00572933">
        <w:rPr>
          <w:rFonts w:ascii="Arial" w:hAnsi="Arial" w:cs="Arial"/>
          <w:sz w:val="24"/>
          <w:szCs w:val="24"/>
        </w:rPr>
        <w:t>година</w:t>
      </w:r>
      <w:r>
        <w:rPr>
          <w:rFonts w:ascii="Arial" w:hAnsi="Arial" w:cs="Arial"/>
          <w:sz w:val="24"/>
          <w:szCs w:val="24"/>
          <w:lang w:val="mk-MK"/>
        </w:rPr>
        <w:t xml:space="preserve">.               </w:t>
      </w:r>
    </w:p>
    <w:p w14:paraId="6F158A4F" w14:textId="77777777" w:rsidR="003B576C" w:rsidRPr="00572933" w:rsidRDefault="003B576C" w:rsidP="003B576C">
      <w:pPr>
        <w:ind w:firstLine="567"/>
        <w:jc w:val="both"/>
        <w:rPr>
          <w:rFonts w:ascii="Arial" w:hAnsi="Arial" w:cs="Arial"/>
          <w:sz w:val="24"/>
          <w:szCs w:val="24"/>
        </w:rPr>
      </w:pPr>
    </w:p>
    <w:p w14:paraId="2867F4C8" w14:textId="77777777" w:rsidR="003B576C" w:rsidRPr="00572933" w:rsidRDefault="003B576C" w:rsidP="003B576C">
      <w:pPr>
        <w:ind w:firstLine="567"/>
        <w:jc w:val="both"/>
        <w:rPr>
          <w:rFonts w:ascii="Arial" w:hAnsi="Arial" w:cs="Arial"/>
          <w:sz w:val="24"/>
          <w:szCs w:val="24"/>
        </w:rPr>
      </w:pPr>
      <w:r w:rsidRPr="00572933">
        <w:rPr>
          <w:rFonts w:ascii="Arial" w:hAnsi="Arial" w:cs="Arial"/>
          <w:sz w:val="24"/>
          <w:szCs w:val="24"/>
        </w:rPr>
        <w:t>ОКТОМВРИ</w:t>
      </w:r>
    </w:p>
    <w:p w14:paraId="37266EB4" w14:textId="77777777" w:rsidR="003B576C" w:rsidRPr="00572933" w:rsidRDefault="003B576C" w:rsidP="003B576C">
      <w:pPr>
        <w:pStyle w:val="ListParagraph"/>
        <w:numPr>
          <w:ilvl w:val="0"/>
          <w:numId w:val="23"/>
        </w:numPr>
        <w:ind w:left="1134" w:hanging="283"/>
        <w:jc w:val="both"/>
        <w:rPr>
          <w:rFonts w:ascii="Arial" w:hAnsi="Arial" w:cs="Arial"/>
          <w:sz w:val="24"/>
          <w:szCs w:val="24"/>
        </w:rPr>
      </w:pPr>
      <w:r w:rsidRPr="00572933">
        <w:rPr>
          <w:rFonts w:ascii="Arial" w:hAnsi="Arial" w:cs="Arial"/>
          <w:sz w:val="24"/>
          <w:szCs w:val="24"/>
        </w:rPr>
        <w:t xml:space="preserve">Тематски увид за неколку сегменти од дејноста (увид во користењето на работното време, реализација на обврските, боледувањата на вработените потреба од материали, средства и други технички помагала за извршување на дејноста, информирање на вработените за констатираните состојби и предлог мерки за нивно </w:t>
      </w:r>
      <w:r w:rsidRPr="00572933">
        <w:rPr>
          <w:rFonts w:ascii="Arial" w:hAnsi="Arial" w:cs="Arial"/>
          <w:sz w:val="24"/>
          <w:szCs w:val="24"/>
        </w:rPr>
        <w:lastRenderedPageBreak/>
        <w:t>разрешување). Оваа активност се изразува преку индивидуални посети на вработените по детски градинки и работни места,</w:t>
      </w:r>
    </w:p>
    <w:p w14:paraId="5871C542" w14:textId="77777777" w:rsidR="003B576C" w:rsidRPr="00572933" w:rsidRDefault="003B576C" w:rsidP="003B576C">
      <w:pPr>
        <w:pStyle w:val="ListParagraph"/>
        <w:numPr>
          <w:ilvl w:val="0"/>
          <w:numId w:val="23"/>
        </w:numPr>
        <w:ind w:left="1134" w:hanging="283"/>
        <w:jc w:val="both"/>
        <w:rPr>
          <w:rFonts w:ascii="Arial" w:hAnsi="Arial" w:cs="Arial"/>
          <w:sz w:val="24"/>
          <w:szCs w:val="24"/>
        </w:rPr>
      </w:pPr>
      <w:r w:rsidRPr="00572933">
        <w:rPr>
          <w:rFonts w:ascii="Arial" w:hAnsi="Arial" w:cs="Arial"/>
          <w:sz w:val="24"/>
          <w:szCs w:val="24"/>
        </w:rPr>
        <w:t>анализирање на материјално-финансиската состојба на детските градинки со цел да се утврди можноста за исплаќање на обврските кон доверителите како и состојбата во врска со уплатата  од родителите за престој на нивните деца,</w:t>
      </w:r>
    </w:p>
    <w:p w14:paraId="1FA954F6" w14:textId="77777777" w:rsidR="003B576C" w:rsidRPr="00572933" w:rsidRDefault="003B576C" w:rsidP="003B576C">
      <w:pPr>
        <w:pStyle w:val="ListParagraph"/>
        <w:numPr>
          <w:ilvl w:val="0"/>
          <w:numId w:val="23"/>
        </w:numPr>
        <w:ind w:left="1134" w:hanging="283"/>
        <w:jc w:val="both"/>
        <w:rPr>
          <w:rFonts w:ascii="Arial" w:hAnsi="Arial" w:cs="Arial"/>
          <w:sz w:val="24"/>
          <w:szCs w:val="24"/>
        </w:rPr>
      </w:pPr>
      <w:r w:rsidRPr="00572933">
        <w:rPr>
          <w:rFonts w:ascii="Arial" w:hAnsi="Arial" w:cs="Arial"/>
          <w:sz w:val="24"/>
          <w:szCs w:val="24"/>
        </w:rPr>
        <w:t>реализација на формите за интерно-стручно усовршувањена воспитниот и негувателскиот кадар, одржување на теоретски предавања кај негувателките од сите детски градинки, со посебен акцент на односот на кадарот кон децата,</w:t>
      </w:r>
    </w:p>
    <w:p w14:paraId="3E2D2EFE" w14:textId="77777777" w:rsidR="003B576C" w:rsidRPr="00572933" w:rsidRDefault="003B576C" w:rsidP="003B576C">
      <w:pPr>
        <w:pStyle w:val="ListParagraph"/>
        <w:numPr>
          <w:ilvl w:val="0"/>
          <w:numId w:val="23"/>
        </w:numPr>
        <w:ind w:left="1134" w:hanging="283"/>
        <w:jc w:val="both"/>
        <w:rPr>
          <w:rFonts w:ascii="Arial" w:hAnsi="Arial" w:cs="Arial"/>
          <w:sz w:val="24"/>
          <w:szCs w:val="24"/>
        </w:rPr>
      </w:pPr>
      <w:r w:rsidRPr="00572933">
        <w:rPr>
          <w:rFonts w:ascii="Arial" w:hAnsi="Arial" w:cs="Arial"/>
          <w:sz w:val="24"/>
          <w:szCs w:val="24"/>
        </w:rPr>
        <w:t>комуникација со децата и родителите,</w:t>
      </w:r>
    </w:p>
    <w:p w14:paraId="6670A701" w14:textId="77777777" w:rsidR="003B576C" w:rsidRPr="00572933" w:rsidRDefault="003B576C" w:rsidP="003B576C">
      <w:pPr>
        <w:pStyle w:val="ListParagraph"/>
        <w:numPr>
          <w:ilvl w:val="0"/>
          <w:numId w:val="23"/>
        </w:numPr>
        <w:ind w:left="1134" w:hanging="283"/>
        <w:jc w:val="both"/>
        <w:rPr>
          <w:rFonts w:ascii="Arial" w:hAnsi="Arial" w:cs="Arial"/>
          <w:sz w:val="24"/>
          <w:szCs w:val="24"/>
        </w:rPr>
      </w:pPr>
      <w:r w:rsidRPr="00572933">
        <w:rPr>
          <w:rFonts w:ascii="Arial" w:hAnsi="Arial" w:cs="Arial"/>
          <w:sz w:val="24"/>
          <w:szCs w:val="24"/>
        </w:rPr>
        <w:t>увид во работата на централната и чајната кујна на нивото на хигиената,  подготовка на оброците, бактериолошка исправност,калорична вредност, употребливост на прехрамбени производи,</w:t>
      </w:r>
    </w:p>
    <w:p w14:paraId="0AC3BE50" w14:textId="77777777" w:rsidR="003B576C" w:rsidRPr="00572933" w:rsidRDefault="003B576C" w:rsidP="003B576C">
      <w:pPr>
        <w:pStyle w:val="ListParagraph"/>
        <w:numPr>
          <w:ilvl w:val="0"/>
          <w:numId w:val="23"/>
        </w:numPr>
        <w:ind w:left="1134" w:hanging="283"/>
        <w:jc w:val="both"/>
        <w:rPr>
          <w:rFonts w:ascii="Arial" w:hAnsi="Arial" w:cs="Arial"/>
          <w:sz w:val="24"/>
          <w:szCs w:val="24"/>
        </w:rPr>
      </w:pPr>
      <w:r w:rsidRPr="00572933">
        <w:rPr>
          <w:rFonts w:ascii="Arial" w:hAnsi="Arial" w:cs="Arial"/>
          <w:sz w:val="24"/>
          <w:szCs w:val="24"/>
        </w:rPr>
        <w:t>обележување на Недела на детето, Денот на детето, Светскиот ден на детето</w:t>
      </w:r>
    </w:p>
    <w:p w14:paraId="1268BA96" w14:textId="77777777" w:rsidR="003B576C" w:rsidRPr="00572933" w:rsidRDefault="003B576C" w:rsidP="003B576C">
      <w:pPr>
        <w:pStyle w:val="ListParagraph"/>
        <w:numPr>
          <w:ilvl w:val="0"/>
          <w:numId w:val="23"/>
        </w:numPr>
        <w:ind w:left="1134" w:hanging="283"/>
        <w:jc w:val="both"/>
        <w:rPr>
          <w:rFonts w:ascii="Arial" w:hAnsi="Arial" w:cs="Arial"/>
          <w:sz w:val="24"/>
          <w:szCs w:val="24"/>
        </w:rPr>
      </w:pPr>
      <w:r w:rsidRPr="00572933">
        <w:rPr>
          <w:rFonts w:ascii="Arial" w:hAnsi="Arial" w:cs="Arial"/>
          <w:sz w:val="24"/>
          <w:szCs w:val="24"/>
        </w:rPr>
        <w:t>обележување на 11 Октомври (концепција и содржина на приредбата чии носители се воспитувачките и негувателките),</w:t>
      </w:r>
    </w:p>
    <w:p w14:paraId="56CAD6D2" w14:textId="77777777" w:rsidR="003B576C" w:rsidRPr="00572933" w:rsidRDefault="003B576C" w:rsidP="003B576C">
      <w:pPr>
        <w:pStyle w:val="ListParagraph"/>
        <w:numPr>
          <w:ilvl w:val="0"/>
          <w:numId w:val="23"/>
        </w:numPr>
        <w:ind w:left="1134" w:hanging="283"/>
        <w:jc w:val="both"/>
        <w:rPr>
          <w:rFonts w:ascii="Arial" w:hAnsi="Arial" w:cs="Arial"/>
          <w:sz w:val="24"/>
          <w:szCs w:val="24"/>
        </w:rPr>
      </w:pPr>
      <w:r w:rsidRPr="00572933">
        <w:rPr>
          <w:rFonts w:ascii="Arial" w:hAnsi="Arial" w:cs="Arial"/>
          <w:sz w:val="24"/>
          <w:szCs w:val="24"/>
        </w:rPr>
        <w:t>реализација на дел од Програмата за соработка на детските градинки со цел за унапредување на воспитно-образовната работа.</w:t>
      </w:r>
    </w:p>
    <w:p w14:paraId="3EA01752" w14:textId="77777777" w:rsidR="003B576C" w:rsidRPr="00572933" w:rsidRDefault="003B576C" w:rsidP="003B576C">
      <w:pPr>
        <w:pStyle w:val="ListParagraph"/>
        <w:numPr>
          <w:ilvl w:val="0"/>
          <w:numId w:val="23"/>
        </w:numPr>
        <w:ind w:left="1134" w:hanging="283"/>
        <w:jc w:val="both"/>
        <w:rPr>
          <w:rFonts w:ascii="Arial" w:hAnsi="Arial" w:cs="Arial"/>
          <w:sz w:val="24"/>
          <w:szCs w:val="24"/>
        </w:rPr>
      </w:pPr>
      <w:r w:rsidRPr="00572933">
        <w:rPr>
          <w:rFonts w:ascii="Arial" w:hAnsi="Arial" w:cs="Arial"/>
          <w:sz w:val="24"/>
          <w:szCs w:val="24"/>
        </w:rPr>
        <w:t>анализа на материјално-финансиската состојба на детските градинки (Носители: директорот, сметковотството), работа на архивата....</w:t>
      </w:r>
    </w:p>
    <w:p w14:paraId="1EAB873F" w14:textId="77777777" w:rsidR="003B576C" w:rsidRPr="00572933" w:rsidRDefault="003B576C" w:rsidP="003B576C">
      <w:pPr>
        <w:pStyle w:val="ListParagraph"/>
        <w:numPr>
          <w:ilvl w:val="0"/>
          <w:numId w:val="23"/>
        </w:numPr>
        <w:ind w:left="1134" w:hanging="283"/>
        <w:jc w:val="both"/>
        <w:rPr>
          <w:rFonts w:ascii="Arial" w:hAnsi="Arial" w:cs="Arial"/>
          <w:sz w:val="24"/>
          <w:szCs w:val="24"/>
        </w:rPr>
      </w:pPr>
      <w:r w:rsidRPr="00572933">
        <w:rPr>
          <w:rFonts w:ascii="Arial" w:hAnsi="Arial" w:cs="Arial"/>
          <w:sz w:val="24"/>
          <w:szCs w:val="24"/>
        </w:rPr>
        <w:t>подготовки за изработка на Предлог-Финансов план за 202</w:t>
      </w:r>
      <w:r>
        <w:rPr>
          <w:rFonts w:ascii="Arial" w:hAnsi="Arial" w:cs="Arial"/>
          <w:sz w:val="24"/>
          <w:szCs w:val="24"/>
          <w:lang w:val="mk-MK"/>
        </w:rPr>
        <w:t>5</w:t>
      </w:r>
      <w:r w:rsidRPr="00572933">
        <w:rPr>
          <w:rFonts w:ascii="Arial" w:hAnsi="Arial" w:cs="Arial"/>
          <w:sz w:val="24"/>
          <w:szCs w:val="24"/>
        </w:rPr>
        <w:t xml:space="preserve"> година (носител: сметководителот)</w:t>
      </w:r>
    </w:p>
    <w:p w14:paraId="2FB867B6" w14:textId="2DC3BC41" w:rsidR="003B576C" w:rsidRPr="00572933" w:rsidRDefault="003B576C" w:rsidP="003B576C">
      <w:pPr>
        <w:spacing w:after="160" w:line="259" w:lineRule="auto"/>
        <w:rPr>
          <w:rFonts w:ascii="Arial" w:hAnsi="Arial" w:cs="Arial"/>
          <w:b/>
          <w:sz w:val="24"/>
          <w:szCs w:val="24"/>
          <w:u w:val="single"/>
        </w:rPr>
      </w:pPr>
    </w:p>
    <w:p w14:paraId="506F8410" w14:textId="77777777" w:rsidR="003B576C" w:rsidRPr="00572933" w:rsidRDefault="003B576C" w:rsidP="003B576C">
      <w:pPr>
        <w:ind w:firstLine="567"/>
        <w:jc w:val="both"/>
        <w:rPr>
          <w:rFonts w:ascii="Arial" w:hAnsi="Arial" w:cs="Arial"/>
          <w:sz w:val="24"/>
          <w:szCs w:val="24"/>
        </w:rPr>
      </w:pPr>
      <w:r w:rsidRPr="00572933">
        <w:rPr>
          <w:rFonts w:ascii="Arial" w:hAnsi="Arial" w:cs="Arial"/>
          <w:sz w:val="24"/>
          <w:szCs w:val="24"/>
        </w:rPr>
        <w:t>НОЕМВРИ</w:t>
      </w:r>
    </w:p>
    <w:p w14:paraId="612A3692" w14:textId="77777777" w:rsidR="003B576C" w:rsidRPr="00572933" w:rsidRDefault="003B576C" w:rsidP="003B576C">
      <w:pPr>
        <w:pStyle w:val="ListParagraph"/>
        <w:numPr>
          <w:ilvl w:val="0"/>
          <w:numId w:val="24"/>
        </w:numPr>
        <w:ind w:left="1134" w:hanging="283"/>
        <w:jc w:val="both"/>
        <w:rPr>
          <w:rFonts w:ascii="Arial" w:hAnsi="Arial" w:cs="Arial"/>
          <w:sz w:val="24"/>
          <w:szCs w:val="24"/>
        </w:rPr>
      </w:pPr>
      <w:r w:rsidRPr="00572933">
        <w:rPr>
          <w:rFonts w:ascii="Arial" w:hAnsi="Arial" w:cs="Arial"/>
          <w:sz w:val="24"/>
          <w:szCs w:val="24"/>
        </w:rPr>
        <w:t>Тематски увид на групите во кои се реализира програмата за воспитно-образовната дејност во предучилишното воспитание и образование во сите детски градинки,</w:t>
      </w:r>
    </w:p>
    <w:p w14:paraId="2B7C7A4C" w14:textId="77777777" w:rsidR="003B576C" w:rsidRPr="00572933" w:rsidRDefault="003B576C" w:rsidP="003B576C">
      <w:pPr>
        <w:pStyle w:val="ListParagraph"/>
        <w:numPr>
          <w:ilvl w:val="0"/>
          <w:numId w:val="24"/>
        </w:numPr>
        <w:ind w:left="1134" w:hanging="283"/>
        <w:jc w:val="both"/>
        <w:rPr>
          <w:rFonts w:ascii="Arial" w:hAnsi="Arial" w:cs="Arial"/>
          <w:sz w:val="24"/>
          <w:szCs w:val="24"/>
        </w:rPr>
      </w:pPr>
      <w:r w:rsidRPr="00572933">
        <w:rPr>
          <w:rFonts w:ascii="Arial" w:hAnsi="Arial" w:cs="Arial"/>
          <w:sz w:val="24"/>
          <w:szCs w:val="24"/>
        </w:rPr>
        <w:t>следење на содржините на приредбите по повод прославата на 4ти Ноември - Денот на ослободувањето на Битола,</w:t>
      </w:r>
      <w:r w:rsidRPr="00572933">
        <w:rPr>
          <w:rFonts w:ascii="Arial" w:hAnsi="Arial" w:cs="Arial"/>
          <w:sz w:val="24"/>
          <w:szCs w:val="24"/>
        </w:rPr>
        <w:tab/>
      </w:r>
    </w:p>
    <w:p w14:paraId="616C87BB" w14:textId="77777777" w:rsidR="003B576C" w:rsidRPr="00572933" w:rsidRDefault="003B576C" w:rsidP="003B576C">
      <w:pPr>
        <w:pStyle w:val="ListParagraph"/>
        <w:numPr>
          <w:ilvl w:val="0"/>
          <w:numId w:val="24"/>
        </w:numPr>
        <w:ind w:left="1134" w:hanging="283"/>
        <w:jc w:val="both"/>
        <w:rPr>
          <w:rFonts w:ascii="Arial" w:hAnsi="Arial" w:cs="Arial"/>
          <w:sz w:val="24"/>
          <w:szCs w:val="24"/>
        </w:rPr>
      </w:pPr>
      <w:r w:rsidRPr="00572933">
        <w:rPr>
          <w:rFonts w:ascii="Arial" w:hAnsi="Arial" w:cs="Arial"/>
          <w:sz w:val="24"/>
          <w:szCs w:val="24"/>
        </w:rPr>
        <w:t>консултации со службата за финасиско работење во врска со подготвителните работи за пописот (инвентарисување и ажурирање на сите книговодствени податоци, формирање на комисии за попис изготвување за план за работа на истите и врачување на решенија,</w:t>
      </w:r>
    </w:p>
    <w:p w14:paraId="1B9FEDC6" w14:textId="77777777" w:rsidR="003B576C" w:rsidRPr="00572933" w:rsidRDefault="003B576C" w:rsidP="003B576C">
      <w:pPr>
        <w:pStyle w:val="ListParagraph"/>
        <w:numPr>
          <w:ilvl w:val="0"/>
          <w:numId w:val="24"/>
        </w:numPr>
        <w:ind w:left="1134" w:hanging="283"/>
        <w:jc w:val="both"/>
        <w:rPr>
          <w:rFonts w:ascii="Arial" w:hAnsi="Arial" w:cs="Arial"/>
          <w:sz w:val="24"/>
          <w:szCs w:val="24"/>
        </w:rPr>
      </w:pPr>
      <w:r w:rsidRPr="00572933">
        <w:rPr>
          <w:rFonts w:ascii="Arial" w:hAnsi="Arial" w:cs="Arial"/>
          <w:sz w:val="24"/>
          <w:szCs w:val="24"/>
        </w:rPr>
        <w:t>следење на реализацијата на темите по групи,</w:t>
      </w:r>
    </w:p>
    <w:p w14:paraId="61717A6D" w14:textId="77777777" w:rsidR="003B576C" w:rsidRPr="00572933" w:rsidRDefault="003B576C" w:rsidP="003B576C">
      <w:pPr>
        <w:pStyle w:val="ListParagraph"/>
        <w:numPr>
          <w:ilvl w:val="0"/>
          <w:numId w:val="24"/>
        </w:numPr>
        <w:ind w:left="1134" w:hanging="283"/>
        <w:jc w:val="both"/>
        <w:rPr>
          <w:rFonts w:ascii="Arial" w:hAnsi="Arial" w:cs="Arial"/>
          <w:sz w:val="24"/>
          <w:szCs w:val="24"/>
        </w:rPr>
      </w:pPr>
      <w:r w:rsidRPr="00572933">
        <w:rPr>
          <w:rFonts w:ascii="Arial" w:hAnsi="Arial" w:cs="Arial"/>
          <w:sz w:val="24"/>
          <w:szCs w:val="24"/>
        </w:rPr>
        <w:t>организација и реализација на есенските приредби,</w:t>
      </w:r>
    </w:p>
    <w:p w14:paraId="59729BF6" w14:textId="77777777" w:rsidR="003B576C" w:rsidRPr="00572933" w:rsidRDefault="003B576C" w:rsidP="003B576C">
      <w:pPr>
        <w:pStyle w:val="ListParagraph"/>
        <w:numPr>
          <w:ilvl w:val="0"/>
          <w:numId w:val="24"/>
        </w:numPr>
        <w:ind w:left="1134" w:hanging="283"/>
        <w:jc w:val="both"/>
        <w:rPr>
          <w:rFonts w:ascii="Arial" w:hAnsi="Arial" w:cs="Arial"/>
          <w:sz w:val="24"/>
          <w:szCs w:val="24"/>
        </w:rPr>
      </w:pPr>
      <w:r w:rsidRPr="00572933">
        <w:rPr>
          <w:rFonts w:ascii="Arial" w:hAnsi="Arial" w:cs="Arial"/>
          <w:sz w:val="24"/>
          <w:szCs w:val="24"/>
        </w:rPr>
        <w:t>развој и култура на говорот (развивање на поврзаниот говор, раскажување на гледани детски престави во театарот во Битола со цел да се следи и потикнува раскажувањето).</w:t>
      </w:r>
    </w:p>
    <w:p w14:paraId="1CD60995" w14:textId="77777777" w:rsidR="003B576C" w:rsidRDefault="003B576C" w:rsidP="003B576C">
      <w:pPr>
        <w:ind w:firstLine="567"/>
        <w:jc w:val="both"/>
        <w:rPr>
          <w:rFonts w:ascii="Arial" w:hAnsi="Arial" w:cs="Arial"/>
          <w:sz w:val="24"/>
          <w:szCs w:val="24"/>
        </w:rPr>
      </w:pPr>
    </w:p>
    <w:p w14:paraId="4919D8E3" w14:textId="77777777" w:rsidR="00534C4E" w:rsidRPr="00572933" w:rsidRDefault="00534C4E" w:rsidP="003B576C">
      <w:pPr>
        <w:ind w:firstLine="567"/>
        <w:jc w:val="both"/>
        <w:rPr>
          <w:rFonts w:ascii="Arial" w:hAnsi="Arial" w:cs="Arial"/>
          <w:sz w:val="24"/>
          <w:szCs w:val="24"/>
        </w:rPr>
      </w:pPr>
    </w:p>
    <w:p w14:paraId="5A3A4B1B" w14:textId="77777777" w:rsidR="003B576C" w:rsidRPr="00572933" w:rsidRDefault="003B576C" w:rsidP="003B576C">
      <w:pPr>
        <w:ind w:firstLine="567"/>
        <w:jc w:val="both"/>
        <w:rPr>
          <w:rFonts w:ascii="Arial" w:hAnsi="Arial" w:cs="Arial"/>
          <w:sz w:val="24"/>
          <w:szCs w:val="24"/>
        </w:rPr>
      </w:pPr>
      <w:r w:rsidRPr="00572933">
        <w:rPr>
          <w:rFonts w:ascii="Arial" w:hAnsi="Arial" w:cs="Arial"/>
          <w:sz w:val="24"/>
          <w:szCs w:val="24"/>
        </w:rPr>
        <w:lastRenderedPageBreak/>
        <w:t>ДЕКЕМВРИ</w:t>
      </w:r>
    </w:p>
    <w:p w14:paraId="09602A92" w14:textId="77777777" w:rsidR="003B576C" w:rsidRPr="00572933" w:rsidRDefault="003B576C" w:rsidP="003B576C">
      <w:pPr>
        <w:pStyle w:val="ListParagraph"/>
        <w:numPr>
          <w:ilvl w:val="0"/>
          <w:numId w:val="25"/>
        </w:numPr>
        <w:ind w:left="1134" w:hanging="283"/>
        <w:jc w:val="both"/>
        <w:rPr>
          <w:rFonts w:ascii="Arial" w:hAnsi="Arial" w:cs="Arial"/>
          <w:sz w:val="24"/>
          <w:szCs w:val="24"/>
        </w:rPr>
      </w:pPr>
      <w:r w:rsidRPr="00572933">
        <w:rPr>
          <w:rFonts w:ascii="Arial" w:hAnsi="Arial" w:cs="Arial"/>
          <w:sz w:val="24"/>
          <w:szCs w:val="24"/>
        </w:rPr>
        <w:t xml:space="preserve">Увид и следење на реализацијата на темите во сите групи каде се реализира програмата за работа. </w:t>
      </w:r>
    </w:p>
    <w:p w14:paraId="494DDBC2" w14:textId="77777777" w:rsidR="003B576C" w:rsidRPr="00572933" w:rsidRDefault="003B576C" w:rsidP="003B576C">
      <w:pPr>
        <w:pStyle w:val="ListParagraph"/>
        <w:numPr>
          <w:ilvl w:val="0"/>
          <w:numId w:val="25"/>
        </w:numPr>
        <w:ind w:left="1134" w:hanging="283"/>
        <w:jc w:val="both"/>
        <w:rPr>
          <w:rFonts w:ascii="Arial" w:hAnsi="Arial" w:cs="Arial"/>
          <w:sz w:val="24"/>
          <w:szCs w:val="24"/>
          <w:lang w:val="mk-MK"/>
        </w:rPr>
      </w:pPr>
      <w:r w:rsidRPr="00572933">
        <w:rPr>
          <w:rFonts w:ascii="Arial" w:hAnsi="Arial" w:cs="Arial"/>
          <w:sz w:val="24"/>
          <w:szCs w:val="24"/>
        </w:rPr>
        <w:t xml:space="preserve">следење на реализацијата на темата </w:t>
      </w:r>
      <w:r w:rsidRPr="00572933">
        <w:rPr>
          <w:rFonts w:ascii="Arial" w:hAnsi="Arial" w:cs="Arial"/>
          <w:sz w:val="24"/>
          <w:szCs w:val="24"/>
          <w:lang w:val="mk-MK"/>
        </w:rPr>
        <w:t>„</w:t>
      </w:r>
      <w:r w:rsidRPr="00572933">
        <w:rPr>
          <w:rFonts w:ascii="Arial" w:hAnsi="Arial" w:cs="Arial"/>
          <w:sz w:val="24"/>
          <w:szCs w:val="24"/>
        </w:rPr>
        <w:t>Дедо Мраз и кај нас</w:t>
      </w:r>
      <w:r w:rsidRPr="00572933">
        <w:rPr>
          <w:rFonts w:ascii="Arial" w:hAnsi="Arial" w:cs="Arial"/>
          <w:sz w:val="24"/>
          <w:szCs w:val="24"/>
          <w:lang w:val="mk-MK"/>
        </w:rPr>
        <w:t>“</w:t>
      </w:r>
    </w:p>
    <w:p w14:paraId="4AF48E92" w14:textId="77777777" w:rsidR="003B576C" w:rsidRPr="00572933" w:rsidRDefault="003B576C" w:rsidP="003B576C">
      <w:pPr>
        <w:pStyle w:val="ListParagraph"/>
        <w:numPr>
          <w:ilvl w:val="0"/>
          <w:numId w:val="25"/>
        </w:numPr>
        <w:ind w:left="1134" w:hanging="283"/>
        <w:jc w:val="both"/>
        <w:rPr>
          <w:rFonts w:ascii="Arial" w:hAnsi="Arial" w:cs="Arial"/>
          <w:sz w:val="24"/>
          <w:szCs w:val="24"/>
          <w:lang w:val="mk-MK"/>
        </w:rPr>
      </w:pPr>
      <w:r w:rsidRPr="00572933">
        <w:rPr>
          <w:rFonts w:ascii="Arial" w:hAnsi="Arial" w:cs="Arial"/>
          <w:sz w:val="24"/>
          <w:szCs w:val="24"/>
        </w:rPr>
        <w:t xml:space="preserve">прослава на Нова година со децата од градинката (се организираат интерни приредби во секоја детска градинка со дочек на Дедо Мраз и приредба под наслов </w:t>
      </w:r>
      <w:r w:rsidRPr="00572933">
        <w:rPr>
          <w:rFonts w:ascii="Arial" w:hAnsi="Arial" w:cs="Arial"/>
          <w:sz w:val="24"/>
          <w:szCs w:val="24"/>
          <w:lang w:val="mk-MK"/>
        </w:rPr>
        <w:t>„</w:t>
      </w:r>
      <w:r w:rsidRPr="00572933">
        <w:rPr>
          <w:rFonts w:ascii="Arial" w:hAnsi="Arial" w:cs="Arial"/>
          <w:sz w:val="24"/>
          <w:szCs w:val="24"/>
        </w:rPr>
        <w:t>Зимска порака</w:t>
      </w:r>
      <w:r w:rsidRPr="00572933">
        <w:rPr>
          <w:rFonts w:ascii="Arial" w:hAnsi="Arial" w:cs="Arial"/>
          <w:sz w:val="24"/>
          <w:szCs w:val="24"/>
          <w:lang w:val="mk-MK"/>
        </w:rPr>
        <w:t>“,</w:t>
      </w:r>
    </w:p>
    <w:p w14:paraId="230E62DD" w14:textId="77777777" w:rsidR="003B576C" w:rsidRPr="00572933" w:rsidRDefault="003B576C" w:rsidP="003B576C">
      <w:pPr>
        <w:pStyle w:val="ListParagraph"/>
        <w:numPr>
          <w:ilvl w:val="0"/>
          <w:numId w:val="25"/>
        </w:numPr>
        <w:ind w:left="1134" w:hanging="283"/>
        <w:jc w:val="both"/>
        <w:rPr>
          <w:rFonts w:ascii="Arial" w:hAnsi="Arial" w:cs="Arial"/>
          <w:sz w:val="24"/>
          <w:szCs w:val="24"/>
        </w:rPr>
      </w:pPr>
      <w:r w:rsidRPr="00572933">
        <w:rPr>
          <w:rFonts w:ascii="Arial" w:hAnsi="Arial" w:cs="Arial"/>
          <w:sz w:val="24"/>
          <w:szCs w:val="24"/>
        </w:rPr>
        <w:t>следење на односот меѓу воспитувачката и децата како и односот меѓу самите деца,</w:t>
      </w:r>
    </w:p>
    <w:p w14:paraId="79F37A5E" w14:textId="77777777" w:rsidR="003B576C" w:rsidRPr="00572933" w:rsidRDefault="003B576C" w:rsidP="003B576C">
      <w:pPr>
        <w:pStyle w:val="ListParagraph"/>
        <w:numPr>
          <w:ilvl w:val="0"/>
          <w:numId w:val="25"/>
        </w:numPr>
        <w:ind w:left="1134" w:hanging="283"/>
        <w:jc w:val="both"/>
        <w:rPr>
          <w:rFonts w:ascii="Arial" w:hAnsi="Arial" w:cs="Arial"/>
          <w:sz w:val="24"/>
          <w:szCs w:val="24"/>
        </w:rPr>
      </w:pPr>
      <w:r w:rsidRPr="00572933">
        <w:rPr>
          <w:rFonts w:ascii="Arial" w:hAnsi="Arial" w:cs="Arial"/>
          <w:sz w:val="24"/>
          <w:szCs w:val="24"/>
        </w:rPr>
        <w:t>увид во педагошката евиденција и документација,</w:t>
      </w:r>
    </w:p>
    <w:p w14:paraId="0CAA704C" w14:textId="23BC64DF" w:rsidR="003B576C" w:rsidRPr="00572933" w:rsidRDefault="003B576C" w:rsidP="003B576C">
      <w:pPr>
        <w:pStyle w:val="ListParagraph"/>
        <w:numPr>
          <w:ilvl w:val="0"/>
          <w:numId w:val="25"/>
        </w:numPr>
        <w:ind w:left="1134" w:hanging="283"/>
        <w:jc w:val="both"/>
        <w:rPr>
          <w:rFonts w:ascii="Arial" w:hAnsi="Arial" w:cs="Arial"/>
          <w:sz w:val="24"/>
          <w:szCs w:val="24"/>
        </w:rPr>
      </w:pPr>
      <w:r w:rsidRPr="00572933">
        <w:rPr>
          <w:rFonts w:ascii="Arial" w:hAnsi="Arial" w:cs="Arial"/>
          <w:sz w:val="24"/>
          <w:szCs w:val="24"/>
        </w:rPr>
        <w:t>организација и реализација на пописот (попис на основните средства и опрема, ситниот инвентар, попис на парите воблагајната, паричните средства на жиро-сметка, попис на обврските и побарувањата итн.</w:t>
      </w:r>
      <w:r w:rsidR="006B7094">
        <w:rPr>
          <w:rFonts w:ascii="Arial" w:hAnsi="Arial" w:cs="Arial"/>
          <w:sz w:val="24"/>
          <w:szCs w:val="24"/>
        </w:rPr>
        <w:t xml:space="preserve">, </w:t>
      </w:r>
    </w:p>
    <w:p w14:paraId="01A2C8BD" w14:textId="77777777" w:rsidR="003B576C" w:rsidRPr="00572933" w:rsidRDefault="003B576C" w:rsidP="003B576C">
      <w:pPr>
        <w:pStyle w:val="ListParagraph"/>
        <w:numPr>
          <w:ilvl w:val="0"/>
          <w:numId w:val="25"/>
        </w:numPr>
        <w:ind w:left="1134" w:hanging="283"/>
        <w:jc w:val="both"/>
        <w:rPr>
          <w:rFonts w:ascii="Arial" w:hAnsi="Arial" w:cs="Arial"/>
          <w:sz w:val="24"/>
          <w:szCs w:val="24"/>
        </w:rPr>
      </w:pPr>
      <w:r w:rsidRPr="00572933">
        <w:rPr>
          <w:rFonts w:ascii="Arial" w:hAnsi="Arial" w:cs="Arial"/>
          <w:sz w:val="24"/>
          <w:szCs w:val="24"/>
        </w:rPr>
        <w:t>заедничко дружење на децата, родителите, воспитувачките,  негувателките во врска со дочекот на Новата година (интерна прослава по занималните),</w:t>
      </w:r>
    </w:p>
    <w:p w14:paraId="5CFBA5D1" w14:textId="77777777" w:rsidR="003B576C" w:rsidRPr="00572933" w:rsidRDefault="003B576C" w:rsidP="003B576C">
      <w:pPr>
        <w:pStyle w:val="ListParagraph"/>
        <w:ind w:firstLine="567"/>
        <w:jc w:val="both"/>
        <w:rPr>
          <w:rFonts w:ascii="Arial" w:hAnsi="Arial" w:cs="Arial"/>
          <w:sz w:val="24"/>
          <w:szCs w:val="24"/>
        </w:rPr>
      </w:pPr>
    </w:p>
    <w:p w14:paraId="731575BB" w14:textId="64FB7FFD" w:rsidR="003B576C" w:rsidRDefault="003B576C" w:rsidP="003B576C">
      <w:pPr>
        <w:spacing w:after="160" w:line="259" w:lineRule="auto"/>
        <w:rPr>
          <w:rFonts w:ascii="Arial" w:hAnsi="Arial" w:cs="Arial"/>
          <w:sz w:val="24"/>
          <w:szCs w:val="24"/>
        </w:rPr>
      </w:pPr>
    </w:p>
    <w:p w14:paraId="19528B8F" w14:textId="77777777" w:rsidR="003B576C" w:rsidRPr="00572933" w:rsidRDefault="003B576C" w:rsidP="003B576C">
      <w:pPr>
        <w:pStyle w:val="ListParagraph"/>
        <w:ind w:left="0" w:firstLine="567"/>
        <w:jc w:val="both"/>
        <w:rPr>
          <w:rFonts w:ascii="Arial" w:hAnsi="Arial" w:cs="Arial"/>
          <w:sz w:val="24"/>
          <w:szCs w:val="24"/>
        </w:rPr>
      </w:pPr>
      <w:r w:rsidRPr="00572933">
        <w:rPr>
          <w:rFonts w:ascii="Arial" w:hAnsi="Arial" w:cs="Arial"/>
          <w:sz w:val="24"/>
          <w:szCs w:val="24"/>
        </w:rPr>
        <w:t>ЈАНУАРИ</w:t>
      </w:r>
    </w:p>
    <w:p w14:paraId="0EC0B3E9" w14:textId="77777777" w:rsidR="003B576C" w:rsidRPr="00572933" w:rsidRDefault="003B576C" w:rsidP="003B576C">
      <w:pPr>
        <w:pStyle w:val="ListParagraph"/>
        <w:ind w:left="0" w:firstLine="567"/>
        <w:jc w:val="both"/>
        <w:rPr>
          <w:rFonts w:ascii="Arial" w:hAnsi="Arial" w:cs="Arial"/>
          <w:sz w:val="24"/>
          <w:szCs w:val="24"/>
        </w:rPr>
      </w:pPr>
    </w:p>
    <w:p w14:paraId="11C2A5A6" w14:textId="77777777" w:rsidR="003B576C" w:rsidRPr="00572933" w:rsidRDefault="003B576C" w:rsidP="003B576C">
      <w:pPr>
        <w:pStyle w:val="ListParagraph"/>
        <w:numPr>
          <w:ilvl w:val="0"/>
          <w:numId w:val="26"/>
        </w:numPr>
        <w:ind w:left="1134" w:hanging="283"/>
        <w:jc w:val="both"/>
        <w:rPr>
          <w:rFonts w:ascii="Arial" w:hAnsi="Arial" w:cs="Arial"/>
          <w:sz w:val="24"/>
          <w:szCs w:val="24"/>
        </w:rPr>
      </w:pPr>
      <w:r w:rsidRPr="00572933">
        <w:rPr>
          <w:rFonts w:ascii="Arial" w:hAnsi="Arial" w:cs="Arial"/>
          <w:sz w:val="24"/>
          <w:szCs w:val="24"/>
        </w:rPr>
        <w:t>Поднесување на извештаи од Комисиите за попис</w:t>
      </w:r>
      <w:r w:rsidRPr="00572933">
        <w:rPr>
          <w:rFonts w:ascii="Arial" w:hAnsi="Arial" w:cs="Arial"/>
          <w:sz w:val="24"/>
          <w:szCs w:val="24"/>
          <w:lang w:val="mk-MK"/>
        </w:rPr>
        <w:t xml:space="preserve">  </w:t>
      </w:r>
      <w:r w:rsidRPr="00572933">
        <w:rPr>
          <w:rFonts w:ascii="Arial" w:hAnsi="Arial" w:cs="Arial"/>
          <w:sz w:val="24"/>
          <w:szCs w:val="24"/>
        </w:rPr>
        <w:t>(постапка по кусокот, надоместување на истиот, расходовање),</w:t>
      </w:r>
      <w:r w:rsidRPr="00572933">
        <w:rPr>
          <w:rFonts w:ascii="Arial" w:hAnsi="Arial" w:cs="Arial"/>
          <w:sz w:val="24"/>
          <w:szCs w:val="24"/>
        </w:rPr>
        <w:tab/>
      </w:r>
    </w:p>
    <w:p w14:paraId="73598707" w14:textId="77777777" w:rsidR="003B576C" w:rsidRPr="00572933" w:rsidRDefault="003B576C" w:rsidP="003B576C">
      <w:pPr>
        <w:pStyle w:val="ListParagraph"/>
        <w:numPr>
          <w:ilvl w:val="0"/>
          <w:numId w:val="26"/>
        </w:numPr>
        <w:ind w:left="1134" w:hanging="283"/>
        <w:jc w:val="both"/>
        <w:rPr>
          <w:rFonts w:ascii="Arial" w:hAnsi="Arial" w:cs="Arial"/>
          <w:sz w:val="24"/>
          <w:szCs w:val="24"/>
        </w:rPr>
      </w:pPr>
      <w:r w:rsidRPr="00572933">
        <w:rPr>
          <w:rFonts w:ascii="Arial" w:hAnsi="Arial" w:cs="Arial"/>
          <w:sz w:val="24"/>
          <w:szCs w:val="24"/>
        </w:rPr>
        <w:t>разгледување на материјалното и финансиското работење</w:t>
      </w:r>
      <w:r w:rsidRPr="00572933">
        <w:rPr>
          <w:rFonts w:ascii="Arial" w:hAnsi="Arial" w:cs="Arial"/>
          <w:sz w:val="24"/>
          <w:szCs w:val="24"/>
          <w:lang w:val="mk-MK"/>
        </w:rPr>
        <w:t xml:space="preserve"> </w:t>
      </w:r>
      <w:r w:rsidRPr="00572933">
        <w:rPr>
          <w:rFonts w:ascii="Arial" w:hAnsi="Arial" w:cs="Arial"/>
          <w:sz w:val="24"/>
          <w:szCs w:val="24"/>
        </w:rPr>
        <w:t>за 202</w:t>
      </w:r>
      <w:r>
        <w:rPr>
          <w:rFonts w:ascii="Arial" w:hAnsi="Arial" w:cs="Arial"/>
          <w:sz w:val="24"/>
          <w:szCs w:val="24"/>
          <w:lang w:val="mk-MK"/>
        </w:rPr>
        <w:t>5</w:t>
      </w:r>
      <w:r w:rsidRPr="00572933">
        <w:rPr>
          <w:rFonts w:ascii="Arial" w:hAnsi="Arial" w:cs="Arial"/>
          <w:sz w:val="24"/>
          <w:szCs w:val="24"/>
        </w:rPr>
        <w:t xml:space="preserve"> година, </w:t>
      </w:r>
    </w:p>
    <w:p w14:paraId="4C9DFA73" w14:textId="77777777" w:rsidR="003B576C" w:rsidRPr="00572933" w:rsidRDefault="003B576C" w:rsidP="003B576C">
      <w:pPr>
        <w:pStyle w:val="ListParagraph"/>
        <w:numPr>
          <w:ilvl w:val="0"/>
          <w:numId w:val="26"/>
        </w:numPr>
        <w:ind w:left="1134" w:hanging="283"/>
        <w:jc w:val="both"/>
        <w:rPr>
          <w:rFonts w:ascii="Arial" w:hAnsi="Arial" w:cs="Arial"/>
          <w:sz w:val="24"/>
          <w:szCs w:val="24"/>
        </w:rPr>
      </w:pPr>
      <w:r w:rsidRPr="00572933">
        <w:rPr>
          <w:rFonts w:ascii="Arial" w:hAnsi="Arial" w:cs="Arial"/>
          <w:sz w:val="24"/>
          <w:szCs w:val="24"/>
        </w:rPr>
        <w:t>годишна сметка-извештај за работата го изготвува сметководителот во согласност со Законот за сметковотство,</w:t>
      </w:r>
    </w:p>
    <w:p w14:paraId="639DDEA0" w14:textId="77777777" w:rsidR="003B576C" w:rsidRPr="00572933" w:rsidRDefault="003B576C" w:rsidP="003B576C">
      <w:pPr>
        <w:pStyle w:val="ListParagraph"/>
        <w:numPr>
          <w:ilvl w:val="0"/>
          <w:numId w:val="26"/>
        </w:numPr>
        <w:ind w:left="1134" w:hanging="283"/>
        <w:jc w:val="both"/>
        <w:rPr>
          <w:rFonts w:ascii="Arial" w:hAnsi="Arial" w:cs="Arial"/>
          <w:sz w:val="24"/>
          <w:szCs w:val="24"/>
        </w:rPr>
      </w:pPr>
      <w:r w:rsidRPr="00572933">
        <w:rPr>
          <w:rFonts w:ascii="Arial" w:hAnsi="Arial" w:cs="Arial"/>
          <w:sz w:val="24"/>
          <w:szCs w:val="24"/>
        </w:rPr>
        <w:t>состаноци со родителите (носители: директорот, воспитува-чкиот и негувателскиот кадар),</w:t>
      </w:r>
    </w:p>
    <w:p w14:paraId="3A727997" w14:textId="77777777" w:rsidR="003B576C" w:rsidRPr="00572933" w:rsidRDefault="003B576C" w:rsidP="003B576C">
      <w:pPr>
        <w:pStyle w:val="ListParagraph"/>
        <w:numPr>
          <w:ilvl w:val="0"/>
          <w:numId w:val="26"/>
        </w:numPr>
        <w:ind w:left="1134" w:hanging="283"/>
        <w:jc w:val="both"/>
        <w:rPr>
          <w:rFonts w:ascii="Arial" w:hAnsi="Arial" w:cs="Arial"/>
          <w:sz w:val="24"/>
          <w:szCs w:val="24"/>
        </w:rPr>
      </w:pPr>
      <w:r w:rsidRPr="00572933">
        <w:rPr>
          <w:rFonts w:ascii="Arial" w:hAnsi="Arial" w:cs="Arial"/>
          <w:sz w:val="24"/>
          <w:szCs w:val="24"/>
        </w:rPr>
        <w:t>организација на слободните активности, организирање на</w:t>
      </w:r>
      <w:r w:rsidRPr="00572933">
        <w:rPr>
          <w:rFonts w:ascii="Arial" w:hAnsi="Arial" w:cs="Arial"/>
          <w:sz w:val="24"/>
          <w:szCs w:val="24"/>
          <w:lang w:val="mk-MK"/>
        </w:rPr>
        <w:t xml:space="preserve"> </w:t>
      </w:r>
      <w:r w:rsidRPr="00572933">
        <w:rPr>
          <w:rFonts w:ascii="Arial" w:hAnsi="Arial" w:cs="Arial"/>
          <w:sz w:val="24"/>
          <w:szCs w:val="24"/>
        </w:rPr>
        <w:t xml:space="preserve">рекреативни излети во врска со темата </w:t>
      </w:r>
      <w:r w:rsidRPr="00572933">
        <w:rPr>
          <w:rFonts w:ascii="Arial" w:hAnsi="Arial" w:cs="Arial"/>
          <w:sz w:val="24"/>
          <w:szCs w:val="24"/>
          <w:lang w:val="mk-MK"/>
        </w:rPr>
        <w:t>„</w:t>
      </w:r>
      <w:r w:rsidRPr="00572933">
        <w:rPr>
          <w:rFonts w:ascii="Arial" w:hAnsi="Arial" w:cs="Arial"/>
          <w:sz w:val="24"/>
          <w:szCs w:val="24"/>
        </w:rPr>
        <w:t>Зимски радости</w:t>
      </w:r>
      <w:r w:rsidRPr="00572933">
        <w:rPr>
          <w:rFonts w:ascii="Arial" w:hAnsi="Arial" w:cs="Arial"/>
          <w:sz w:val="24"/>
          <w:szCs w:val="24"/>
          <w:lang w:val="mk-MK"/>
        </w:rPr>
        <w:t>“,</w:t>
      </w:r>
    </w:p>
    <w:p w14:paraId="54AF6B0C" w14:textId="77777777" w:rsidR="003B576C" w:rsidRPr="00572933" w:rsidRDefault="003B576C" w:rsidP="003B576C">
      <w:pPr>
        <w:pStyle w:val="ListParagraph"/>
        <w:numPr>
          <w:ilvl w:val="0"/>
          <w:numId w:val="26"/>
        </w:numPr>
        <w:ind w:left="1134" w:hanging="283"/>
        <w:jc w:val="both"/>
        <w:rPr>
          <w:rFonts w:ascii="Arial" w:hAnsi="Arial" w:cs="Arial"/>
          <w:sz w:val="24"/>
          <w:szCs w:val="24"/>
        </w:rPr>
      </w:pPr>
      <w:r w:rsidRPr="00572933">
        <w:rPr>
          <w:rFonts w:ascii="Arial" w:hAnsi="Arial" w:cs="Arial"/>
          <w:sz w:val="24"/>
          <w:szCs w:val="24"/>
        </w:rPr>
        <w:t>разгледување на користењето на годишните одмори на вработените и користење на преостанатите денови,</w:t>
      </w:r>
    </w:p>
    <w:p w14:paraId="68AA995A" w14:textId="77777777" w:rsidR="003B576C" w:rsidRPr="00572933" w:rsidRDefault="003B576C" w:rsidP="003B576C">
      <w:pPr>
        <w:pStyle w:val="ListParagraph"/>
        <w:numPr>
          <w:ilvl w:val="0"/>
          <w:numId w:val="26"/>
        </w:numPr>
        <w:ind w:left="1134" w:hanging="283"/>
        <w:jc w:val="both"/>
        <w:rPr>
          <w:rFonts w:ascii="Arial" w:hAnsi="Arial" w:cs="Arial"/>
          <w:sz w:val="24"/>
          <w:szCs w:val="24"/>
        </w:rPr>
      </w:pPr>
      <w:r w:rsidRPr="00572933">
        <w:rPr>
          <w:rFonts w:ascii="Arial" w:hAnsi="Arial" w:cs="Arial"/>
          <w:sz w:val="24"/>
          <w:szCs w:val="24"/>
        </w:rPr>
        <w:t>изработување на План за користење на годишните одмори</w:t>
      </w:r>
      <w:r w:rsidRPr="00572933">
        <w:rPr>
          <w:rFonts w:ascii="Arial" w:hAnsi="Arial" w:cs="Arial"/>
          <w:sz w:val="24"/>
          <w:szCs w:val="24"/>
          <w:lang w:val="mk-MK"/>
        </w:rPr>
        <w:t xml:space="preserve"> </w:t>
      </w:r>
      <w:r w:rsidRPr="00572933">
        <w:rPr>
          <w:rFonts w:ascii="Arial" w:hAnsi="Arial" w:cs="Arial"/>
          <w:sz w:val="24"/>
          <w:szCs w:val="24"/>
        </w:rPr>
        <w:t>на вработените за</w:t>
      </w:r>
      <w:r>
        <w:rPr>
          <w:rFonts w:ascii="Arial" w:hAnsi="Arial" w:cs="Arial"/>
          <w:sz w:val="24"/>
          <w:szCs w:val="24"/>
        </w:rPr>
        <w:t xml:space="preserve"> 2026</w:t>
      </w:r>
      <w:r w:rsidRPr="00572933">
        <w:rPr>
          <w:rFonts w:ascii="Arial" w:hAnsi="Arial" w:cs="Arial"/>
          <w:sz w:val="24"/>
          <w:szCs w:val="24"/>
        </w:rPr>
        <w:t xml:space="preserve"> година во соработка со одговорните на</w:t>
      </w:r>
      <w:r w:rsidRPr="00572933">
        <w:rPr>
          <w:rFonts w:ascii="Arial" w:hAnsi="Arial" w:cs="Arial"/>
          <w:sz w:val="24"/>
          <w:szCs w:val="24"/>
          <w:lang w:val="mk-MK"/>
        </w:rPr>
        <w:t xml:space="preserve"> </w:t>
      </w:r>
      <w:r w:rsidRPr="00572933">
        <w:rPr>
          <w:rFonts w:ascii="Arial" w:hAnsi="Arial" w:cs="Arial"/>
          <w:sz w:val="24"/>
          <w:szCs w:val="24"/>
        </w:rPr>
        <w:t>детските градинки,</w:t>
      </w:r>
    </w:p>
    <w:p w14:paraId="73CA0468" w14:textId="77777777" w:rsidR="003B576C" w:rsidRPr="00572933" w:rsidRDefault="003B576C" w:rsidP="003B576C">
      <w:pPr>
        <w:pStyle w:val="ListParagraph"/>
        <w:numPr>
          <w:ilvl w:val="0"/>
          <w:numId w:val="26"/>
        </w:numPr>
        <w:ind w:left="1134" w:hanging="283"/>
        <w:jc w:val="both"/>
        <w:rPr>
          <w:rFonts w:ascii="Arial" w:hAnsi="Arial" w:cs="Arial"/>
          <w:sz w:val="24"/>
          <w:szCs w:val="24"/>
        </w:rPr>
      </w:pPr>
      <w:r w:rsidRPr="00572933">
        <w:rPr>
          <w:rFonts w:ascii="Arial" w:hAnsi="Arial" w:cs="Arial"/>
          <w:sz w:val="24"/>
          <w:szCs w:val="24"/>
        </w:rPr>
        <w:t>преглед на педагошката документација и евиденција,</w:t>
      </w:r>
    </w:p>
    <w:p w14:paraId="28180D82" w14:textId="77777777" w:rsidR="003B576C" w:rsidRPr="00572933" w:rsidRDefault="003B576C" w:rsidP="003B576C">
      <w:pPr>
        <w:pStyle w:val="ListParagraph"/>
        <w:numPr>
          <w:ilvl w:val="0"/>
          <w:numId w:val="26"/>
        </w:numPr>
        <w:ind w:left="1134" w:hanging="283"/>
        <w:jc w:val="both"/>
        <w:rPr>
          <w:rFonts w:ascii="Arial" w:hAnsi="Arial" w:cs="Arial"/>
          <w:sz w:val="24"/>
          <w:szCs w:val="24"/>
        </w:rPr>
      </w:pPr>
      <w:r w:rsidRPr="00572933">
        <w:rPr>
          <w:rFonts w:ascii="Arial" w:hAnsi="Arial" w:cs="Arial"/>
          <w:sz w:val="24"/>
          <w:szCs w:val="24"/>
        </w:rPr>
        <w:t>организирање на слободните активности.</w:t>
      </w:r>
    </w:p>
    <w:p w14:paraId="3DCAF44A" w14:textId="77777777" w:rsidR="003B576C" w:rsidRPr="00572933" w:rsidRDefault="003B576C" w:rsidP="003B576C">
      <w:pPr>
        <w:ind w:firstLine="567"/>
        <w:jc w:val="both"/>
        <w:rPr>
          <w:rFonts w:ascii="Arial" w:hAnsi="Arial" w:cs="Arial"/>
          <w:sz w:val="24"/>
          <w:szCs w:val="24"/>
        </w:rPr>
      </w:pPr>
    </w:p>
    <w:p w14:paraId="2E0AA056" w14:textId="77777777" w:rsidR="003B576C" w:rsidRPr="00572933" w:rsidRDefault="003B576C" w:rsidP="003B576C">
      <w:pPr>
        <w:ind w:firstLine="567"/>
        <w:jc w:val="both"/>
        <w:rPr>
          <w:rFonts w:ascii="Arial" w:hAnsi="Arial" w:cs="Arial"/>
          <w:sz w:val="24"/>
          <w:szCs w:val="24"/>
        </w:rPr>
      </w:pPr>
      <w:r w:rsidRPr="00572933">
        <w:rPr>
          <w:rFonts w:ascii="Arial" w:hAnsi="Arial" w:cs="Arial"/>
          <w:sz w:val="24"/>
          <w:szCs w:val="24"/>
        </w:rPr>
        <w:t>ФЕВРУАРИ</w:t>
      </w:r>
    </w:p>
    <w:p w14:paraId="68B5DAD5" w14:textId="77777777" w:rsidR="003B576C" w:rsidRPr="00572933" w:rsidRDefault="003B576C" w:rsidP="003B576C">
      <w:pPr>
        <w:pStyle w:val="ListParagraph"/>
        <w:numPr>
          <w:ilvl w:val="0"/>
          <w:numId w:val="33"/>
        </w:numPr>
        <w:ind w:left="1134" w:hanging="283"/>
        <w:jc w:val="both"/>
        <w:rPr>
          <w:rFonts w:ascii="Arial" w:hAnsi="Arial" w:cs="Arial"/>
          <w:sz w:val="24"/>
          <w:szCs w:val="24"/>
        </w:rPr>
      </w:pPr>
      <w:r w:rsidRPr="00572933">
        <w:rPr>
          <w:rFonts w:ascii="Arial" w:hAnsi="Arial" w:cs="Arial"/>
          <w:sz w:val="24"/>
          <w:szCs w:val="24"/>
        </w:rPr>
        <w:t>Активностите на директорот и воспитувачките во негување</w:t>
      </w:r>
      <w:r w:rsidRPr="00572933">
        <w:rPr>
          <w:rFonts w:ascii="Arial" w:hAnsi="Arial" w:cs="Arial"/>
          <w:sz w:val="24"/>
          <w:szCs w:val="24"/>
          <w:lang w:val="mk-MK"/>
        </w:rPr>
        <w:t xml:space="preserve"> </w:t>
      </w:r>
      <w:r w:rsidRPr="00572933">
        <w:rPr>
          <w:rFonts w:ascii="Arial" w:hAnsi="Arial" w:cs="Arial"/>
          <w:sz w:val="24"/>
          <w:szCs w:val="24"/>
        </w:rPr>
        <w:t>на детската креативност,</w:t>
      </w:r>
    </w:p>
    <w:p w14:paraId="2399042F" w14:textId="77777777" w:rsidR="003B576C" w:rsidRPr="00572933" w:rsidRDefault="003B576C" w:rsidP="003B576C">
      <w:pPr>
        <w:pStyle w:val="ListParagraph"/>
        <w:numPr>
          <w:ilvl w:val="0"/>
          <w:numId w:val="27"/>
        </w:numPr>
        <w:ind w:left="1134" w:hanging="283"/>
        <w:jc w:val="both"/>
        <w:rPr>
          <w:rFonts w:ascii="Arial" w:hAnsi="Arial" w:cs="Arial"/>
          <w:sz w:val="24"/>
          <w:szCs w:val="24"/>
        </w:rPr>
      </w:pPr>
      <w:r w:rsidRPr="00572933">
        <w:rPr>
          <w:rFonts w:ascii="Arial" w:hAnsi="Arial" w:cs="Arial"/>
          <w:sz w:val="24"/>
          <w:szCs w:val="24"/>
        </w:rPr>
        <w:t xml:space="preserve">кој треба да ја изврши задачата, што треба да изврши, во  кое време и како ние ќе знаеме дека задачата е извршена (цел: да се навлезе во стратегијата за решавање </w:t>
      </w:r>
      <w:r w:rsidRPr="00572933">
        <w:rPr>
          <w:rFonts w:ascii="Arial" w:hAnsi="Arial" w:cs="Arial"/>
          <w:sz w:val="24"/>
          <w:szCs w:val="24"/>
        </w:rPr>
        <w:lastRenderedPageBreak/>
        <w:t xml:space="preserve">на проблемот. Носители: директорот, одговорниот </w:t>
      </w:r>
      <w:r w:rsidRPr="00572933">
        <w:rPr>
          <w:rFonts w:ascii="Arial" w:hAnsi="Arial" w:cs="Arial"/>
          <w:sz w:val="24"/>
          <w:szCs w:val="24"/>
          <w:lang w:val="mk-MK"/>
        </w:rPr>
        <w:t>в</w:t>
      </w:r>
      <w:r w:rsidRPr="00572933">
        <w:rPr>
          <w:rFonts w:ascii="Arial" w:hAnsi="Arial" w:cs="Arial"/>
          <w:sz w:val="24"/>
          <w:szCs w:val="24"/>
        </w:rPr>
        <w:t>оспитувач и воспитно-згрижувачкиот кадар.</w:t>
      </w:r>
    </w:p>
    <w:p w14:paraId="40423AA4" w14:textId="77777777" w:rsidR="003B576C" w:rsidRPr="00572933" w:rsidRDefault="003B576C" w:rsidP="003B576C">
      <w:pPr>
        <w:pStyle w:val="ListParagraph"/>
        <w:numPr>
          <w:ilvl w:val="0"/>
          <w:numId w:val="27"/>
        </w:numPr>
        <w:ind w:left="1134" w:hanging="283"/>
        <w:jc w:val="both"/>
        <w:rPr>
          <w:rFonts w:ascii="Arial" w:hAnsi="Arial" w:cs="Arial"/>
          <w:sz w:val="24"/>
          <w:szCs w:val="24"/>
        </w:rPr>
      </w:pPr>
      <w:r w:rsidRPr="00572933">
        <w:rPr>
          <w:rFonts w:ascii="Arial" w:hAnsi="Arial" w:cs="Arial"/>
          <w:sz w:val="24"/>
          <w:szCs w:val="24"/>
        </w:rPr>
        <w:t>одржување на состаноци со родителите по детски градинки (се водат разговори за квалитетот на исхраната, негата,</w:t>
      </w:r>
      <w:r w:rsidRPr="00572933">
        <w:rPr>
          <w:rFonts w:ascii="Arial" w:hAnsi="Arial" w:cs="Arial"/>
          <w:sz w:val="24"/>
          <w:szCs w:val="24"/>
          <w:lang w:val="mk-MK"/>
        </w:rPr>
        <w:t xml:space="preserve"> </w:t>
      </w:r>
      <w:r w:rsidRPr="00572933">
        <w:rPr>
          <w:rFonts w:ascii="Arial" w:hAnsi="Arial" w:cs="Arial"/>
          <w:sz w:val="24"/>
          <w:szCs w:val="24"/>
        </w:rPr>
        <w:t>воспитно-образовните  активности, се почитуваат предлозите на родителите итн),</w:t>
      </w:r>
    </w:p>
    <w:p w14:paraId="47D08EED" w14:textId="77777777" w:rsidR="003B576C" w:rsidRPr="00572933" w:rsidRDefault="003B576C" w:rsidP="003B576C">
      <w:pPr>
        <w:pStyle w:val="ListParagraph"/>
        <w:numPr>
          <w:ilvl w:val="0"/>
          <w:numId w:val="27"/>
        </w:numPr>
        <w:ind w:left="1134" w:hanging="283"/>
        <w:jc w:val="both"/>
        <w:rPr>
          <w:rFonts w:ascii="Arial" w:hAnsi="Arial" w:cs="Arial"/>
          <w:sz w:val="24"/>
          <w:szCs w:val="24"/>
        </w:rPr>
      </w:pPr>
      <w:r w:rsidRPr="00572933">
        <w:rPr>
          <w:rFonts w:ascii="Arial" w:hAnsi="Arial" w:cs="Arial"/>
          <w:sz w:val="24"/>
          <w:szCs w:val="24"/>
        </w:rPr>
        <w:t>седницата на Управниот одбор во врска со Годишната сметка, извештај за резултатите од работењето (носител е директорот и сметководителот),</w:t>
      </w:r>
    </w:p>
    <w:p w14:paraId="270802C6" w14:textId="77777777" w:rsidR="003B576C" w:rsidRPr="00572933" w:rsidRDefault="003B576C" w:rsidP="003B576C">
      <w:pPr>
        <w:pStyle w:val="ListParagraph"/>
        <w:numPr>
          <w:ilvl w:val="0"/>
          <w:numId w:val="27"/>
        </w:numPr>
        <w:ind w:left="1134" w:hanging="283"/>
        <w:jc w:val="both"/>
        <w:rPr>
          <w:rFonts w:ascii="Arial" w:hAnsi="Arial" w:cs="Arial"/>
          <w:sz w:val="24"/>
          <w:szCs w:val="24"/>
        </w:rPr>
      </w:pPr>
      <w:r w:rsidRPr="00572933">
        <w:rPr>
          <w:rFonts w:ascii="Arial" w:hAnsi="Arial" w:cs="Arial"/>
          <w:sz w:val="24"/>
          <w:szCs w:val="24"/>
        </w:rPr>
        <w:t>усогласување на пописот со книговодствената евиденција-состојба.</w:t>
      </w:r>
    </w:p>
    <w:p w14:paraId="795F3640" w14:textId="77777777" w:rsidR="003B576C" w:rsidRPr="00572933" w:rsidRDefault="003B576C" w:rsidP="003B576C">
      <w:pPr>
        <w:pStyle w:val="ListParagraph"/>
        <w:numPr>
          <w:ilvl w:val="0"/>
          <w:numId w:val="27"/>
        </w:numPr>
        <w:ind w:left="1134" w:hanging="283"/>
        <w:jc w:val="both"/>
        <w:rPr>
          <w:rFonts w:ascii="Arial" w:hAnsi="Arial" w:cs="Arial"/>
          <w:sz w:val="24"/>
          <w:szCs w:val="24"/>
        </w:rPr>
      </w:pPr>
      <w:r w:rsidRPr="00572933">
        <w:rPr>
          <w:rFonts w:ascii="Arial" w:hAnsi="Arial" w:cs="Arial"/>
          <w:sz w:val="24"/>
          <w:szCs w:val="24"/>
        </w:rPr>
        <w:t>договор и подготвителни активности за одбележување на 8ми Март,</w:t>
      </w:r>
    </w:p>
    <w:p w14:paraId="54B12AA9" w14:textId="77777777" w:rsidR="003B576C" w:rsidRPr="00572933" w:rsidRDefault="003B576C" w:rsidP="003B576C">
      <w:pPr>
        <w:pStyle w:val="ListParagraph"/>
        <w:numPr>
          <w:ilvl w:val="0"/>
          <w:numId w:val="27"/>
        </w:numPr>
        <w:ind w:left="1134" w:hanging="283"/>
        <w:jc w:val="both"/>
        <w:rPr>
          <w:rFonts w:ascii="Arial" w:hAnsi="Arial" w:cs="Arial"/>
          <w:sz w:val="24"/>
          <w:szCs w:val="24"/>
        </w:rPr>
      </w:pPr>
      <w:r w:rsidRPr="00572933">
        <w:rPr>
          <w:rFonts w:ascii="Arial" w:hAnsi="Arial" w:cs="Arial"/>
          <w:sz w:val="24"/>
          <w:szCs w:val="24"/>
        </w:rPr>
        <w:t>соработка со други училишни установи.</w:t>
      </w:r>
    </w:p>
    <w:p w14:paraId="2BBE8783" w14:textId="77777777" w:rsidR="003B576C" w:rsidRPr="00572933" w:rsidRDefault="003B576C" w:rsidP="003B576C">
      <w:pPr>
        <w:ind w:firstLine="567"/>
        <w:jc w:val="both"/>
        <w:rPr>
          <w:rFonts w:ascii="Arial" w:hAnsi="Arial" w:cs="Arial"/>
          <w:sz w:val="24"/>
          <w:szCs w:val="24"/>
        </w:rPr>
      </w:pPr>
    </w:p>
    <w:p w14:paraId="47617891" w14:textId="77777777" w:rsidR="003B576C" w:rsidRPr="00572933" w:rsidRDefault="003B576C" w:rsidP="003B576C">
      <w:pPr>
        <w:ind w:firstLine="567"/>
        <w:jc w:val="both"/>
        <w:rPr>
          <w:rFonts w:ascii="Arial" w:hAnsi="Arial" w:cs="Arial"/>
          <w:sz w:val="24"/>
          <w:szCs w:val="24"/>
        </w:rPr>
      </w:pPr>
    </w:p>
    <w:p w14:paraId="015B3390" w14:textId="77777777" w:rsidR="003B576C" w:rsidRPr="00572933" w:rsidRDefault="003B576C" w:rsidP="003B576C">
      <w:pPr>
        <w:ind w:firstLine="567"/>
        <w:jc w:val="both"/>
        <w:rPr>
          <w:rFonts w:ascii="Arial" w:hAnsi="Arial" w:cs="Arial"/>
          <w:sz w:val="24"/>
          <w:szCs w:val="24"/>
        </w:rPr>
      </w:pPr>
      <w:r w:rsidRPr="00572933">
        <w:rPr>
          <w:rFonts w:ascii="Arial" w:hAnsi="Arial" w:cs="Arial"/>
          <w:sz w:val="24"/>
          <w:szCs w:val="24"/>
        </w:rPr>
        <w:t>МАРТ</w:t>
      </w:r>
    </w:p>
    <w:p w14:paraId="22D5C978" w14:textId="77777777" w:rsidR="003B576C" w:rsidRPr="00572933" w:rsidRDefault="003B576C" w:rsidP="003B576C">
      <w:pPr>
        <w:pStyle w:val="ListParagraph"/>
        <w:numPr>
          <w:ilvl w:val="0"/>
          <w:numId w:val="28"/>
        </w:numPr>
        <w:ind w:left="1134" w:hanging="283"/>
        <w:jc w:val="both"/>
        <w:rPr>
          <w:rFonts w:ascii="Arial" w:hAnsi="Arial" w:cs="Arial"/>
          <w:sz w:val="24"/>
          <w:szCs w:val="24"/>
        </w:rPr>
      </w:pPr>
      <w:r w:rsidRPr="00572933">
        <w:rPr>
          <w:rFonts w:ascii="Arial" w:hAnsi="Arial" w:cs="Arial"/>
          <w:sz w:val="24"/>
          <w:szCs w:val="24"/>
        </w:rPr>
        <w:t>Подготовки за обележување на 8-ми Март (подготовка за реализација на приредбата за 8-ми Март),</w:t>
      </w:r>
    </w:p>
    <w:p w14:paraId="7E9ED63C" w14:textId="77777777" w:rsidR="003B576C" w:rsidRPr="00572933" w:rsidRDefault="003B576C" w:rsidP="003B576C">
      <w:pPr>
        <w:pStyle w:val="ListParagraph"/>
        <w:numPr>
          <w:ilvl w:val="0"/>
          <w:numId w:val="28"/>
        </w:numPr>
        <w:ind w:left="1134" w:hanging="283"/>
        <w:jc w:val="both"/>
        <w:rPr>
          <w:rFonts w:ascii="Arial" w:hAnsi="Arial" w:cs="Arial"/>
          <w:sz w:val="24"/>
          <w:szCs w:val="24"/>
        </w:rPr>
      </w:pPr>
      <w:r w:rsidRPr="00572933">
        <w:rPr>
          <w:rFonts w:ascii="Arial" w:hAnsi="Arial" w:cs="Arial"/>
          <w:sz w:val="24"/>
          <w:szCs w:val="24"/>
          <w:lang w:val="mk-MK"/>
        </w:rPr>
        <w:t>„</w:t>
      </w:r>
      <w:r w:rsidRPr="00572933">
        <w:rPr>
          <w:rFonts w:ascii="Arial" w:hAnsi="Arial" w:cs="Arial"/>
          <w:sz w:val="24"/>
          <w:szCs w:val="24"/>
        </w:rPr>
        <w:t>Добро дојде пролет мила</w:t>
      </w:r>
      <w:r w:rsidRPr="00572933">
        <w:rPr>
          <w:rFonts w:ascii="Arial" w:hAnsi="Arial" w:cs="Arial"/>
          <w:sz w:val="24"/>
          <w:szCs w:val="24"/>
          <w:lang w:val="mk-MK"/>
        </w:rPr>
        <w:t>“</w:t>
      </w:r>
      <w:r w:rsidRPr="00572933">
        <w:rPr>
          <w:rFonts w:ascii="Arial" w:hAnsi="Arial" w:cs="Arial"/>
          <w:sz w:val="24"/>
          <w:szCs w:val="24"/>
        </w:rPr>
        <w:t xml:space="preserve"> (следење на активностите во врска со обележување на 21-Март-Ден на пролетта и со Денови на екологијата насловени како </w:t>
      </w:r>
      <w:r w:rsidRPr="00572933">
        <w:rPr>
          <w:rFonts w:ascii="Arial" w:hAnsi="Arial" w:cs="Arial"/>
          <w:sz w:val="24"/>
          <w:szCs w:val="24"/>
          <w:lang w:val="mk-MK"/>
        </w:rPr>
        <w:t>„</w:t>
      </w:r>
      <w:r w:rsidRPr="00572933">
        <w:rPr>
          <w:rFonts w:ascii="Arial" w:hAnsi="Arial" w:cs="Arial"/>
          <w:sz w:val="24"/>
          <w:szCs w:val="24"/>
        </w:rPr>
        <w:t>ПОРАКА</w:t>
      </w:r>
      <w:r w:rsidRPr="00572933">
        <w:rPr>
          <w:rFonts w:ascii="Arial" w:hAnsi="Arial" w:cs="Arial"/>
          <w:sz w:val="24"/>
          <w:szCs w:val="24"/>
          <w:lang w:val="mk-MK"/>
        </w:rPr>
        <w:t>“</w:t>
      </w:r>
      <w:r w:rsidRPr="00572933">
        <w:rPr>
          <w:rFonts w:ascii="Arial" w:hAnsi="Arial" w:cs="Arial"/>
          <w:sz w:val="24"/>
          <w:szCs w:val="24"/>
        </w:rPr>
        <w:t>,</w:t>
      </w:r>
      <w:r w:rsidRPr="00572933">
        <w:rPr>
          <w:rFonts w:ascii="Arial" w:hAnsi="Arial" w:cs="Arial"/>
          <w:sz w:val="24"/>
          <w:szCs w:val="24"/>
          <w:lang w:val="mk-MK"/>
        </w:rPr>
        <w:t xml:space="preserve"> </w:t>
      </w:r>
      <w:r w:rsidRPr="00572933">
        <w:rPr>
          <w:rFonts w:ascii="Arial" w:hAnsi="Arial" w:cs="Arial"/>
          <w:sz w:val="24"/>
          <w:szCs w:val="24"/>
        </w:rPr>
        <w:t>22-ри Март, Светски ден на водите и 23 Март, Светски ден на метеорологијата (Носители: воспитно-згрижувачкиот кадар во координација со директорот).</w:t>
      </w:r>
    </w:p>
    <w:p w14:paraId="2E8DB8BE" w14:textId="77777777" w:rsidR="003B576C" w:rsidRPr="00572933" w:rsidRDefault="003B576C" w:rsidP="003B576C">
      <w:pPr>
        <w:pStyle w:val="ListParagraph"/>
        <w:numPr>
          <w:ilvl w:val="0"/>
          <w:numId w:val="28"/>
        </w:numPr>
        <w:ind w:left="1134" w:hanging="283"/>
        <w:jc w:val="both"/>
        <w:rPr>
          <w:rFonts w:ascii="Arial" w:hAnsi="Arial" w:cs="Arial"/>
          <w:sz w:val="24"/>
          <w:szCs w:val="24"/>
        </w:rPr>
      </w:pPr>
      <w:r w:rsidRPr="00572933">
        <w:rPr>
          <w:rFonts w:ascii="Arial" w:hAnsi="Arial" w:cs="Arial"/>
          <w:sz w:val="24"/>
          <w:szCs w:val="24"/>
        </w:rPr>
        <w:t>увид во насочените активности по музичко воспитание,</w:t>
      </w:r>
      <w:r w:rsidRPr="00572933">
        <w:rPr>
          <w:rFonts w:ascii="Arial" w:hAnsi="Arial" w:cs="Arial"/>
          <w:sz w:val="24"/>
          <w:szCs w:val="24"/>
          <w:lang w:val="mk-MK"/>
        </w:rPr>
        <w:t xml:space="preserve"> </w:t>
      </w:r>
      <w:r w:rsidRPr="00572933">
        <w:rPr>
          <w:rFonts w:ascii="Arial" w:hAnsi="Arial" w:cs="Arial"/>
          <w:sz w:val="24"/>
          <w:szCs w:val="24"/>
        </w:rPr>
        <w:t>по развој на култура на говорот во средните групи, развивање на поврзаниот говор итн,</w:t>
      </w:r>
    </w:p>
    <w:p w14:paraId="0DF51357" w14:textId="77777777" w:rsidR="003B576C" w:rsidRPr="00572933" w:rsidRDefault="003B576C" w:rsidP="003B576C">
      <w:pPr>
        <w:pStyle w:val="ListParagraph"/>
        <w:numPr>
          <w:ilvl w:val="0"/>
          <w:numId w:val="28"/>
        </w:numPr>
        <w:ind w:left="1134" w:hanging="283"/>
        <w:jc w:val="both"/>
        <w:rPr>
          <w:rFonts w:ascii="Arial" w:hAnsi="Arial" w:cs="Arial"/>
          <w:sz w:val="24"/>
          <w:szCs w:val="24"/>
        </w:rPr>
      </w:pPr>
      <w:r w:rsidRPr="00572933">
        <w:rPr>
          <w:rFonts w:ascii="Arial" w:hAnsi="Arial" w:cs="Arial"/>
          <w:sz w:val="24"/>
          <w:szCs w:val="24"/>
        </w:rPr>
        <w:t>разгледување на материјалните трошоци на работењето (должење и побарување),</w:t>
      </w:r>
    </w:p>
    <w:p w14:paraId="0DF39A92" w14:textId="77777777" w:rsidR="003B576C" w:rsidRPr="00572933" w:rsidRDefault="003B576C" w:rsidP="003B576C">
      <w:pPr>
        <w:pStyle w:val="ListParagraph"/>
        <w:numPr>
          <w:ilvl w:val="0"/>
          <w:numId w:val="28"/>
        </w:numPr>
        <w:ind w:left="1134" w:hanging="283"/>
        <w:jc w:val="both"/>
        <w:rPr>
          <w:rFonts w:ascii="Arial" w:hAnsi="Arial" w:cs="Arial"/>
          <w:sz w:val="24"/>
          <w:szCs w:val="24"/>
        </w:rPr>
      </w:pPr>
      <w:r w:rsidRPr="00572933">
        <w:rPr>
          <w:rFonts w:ascii="Arial" w:hAnsi="Arial" w:cs="Arial"/>
          <w:sz w:val="24"/>
          <w:szCs w:val="24"/>
        </w:rPr>
        <w:t>реализација во процесот на работењето во зависност на опфатените деца и бројот на вработените изврители,</w:t>
      </w:r>
    </w:p>
    <w:p w14:paraId="557D7BB9" w14:textId="77777777" w:rsidR="003B576C" w:rsidRPr="00572933" w:rsidRDefault="003B576C" w:rsidP="003B576C">
      <w:pPr>
        <w:pStyle w:val="ListParagraph"/>
        <w:numPr>
          <w:ilvl w:val="0"/>
          <w:numId w:val="28"/>
        </w:numPr>
        <w:ind w:left="1134" w:hanging="283"/>
        <w:jc w:val="both"/>
        <w:rPr>
          <w:rFonts w:ascii="Arial" w:hAnsi="Arial" w:cs="Arial"/>
          <w:sz w:val="24"/>
          <w:szCs w:val="24"/>
        </w:rPr>
      </w:pPr>
      <w:r w:rsidRPr="00572933">
        <w:rPr>
          <w:rFonts w:ascii="Arial" w:hAnsi="Arial" w:cs="Arial"/>
          <w:sz w:val="24"/>
          <w:szCs w:val="24"/>
        </w:rPr>
        <w:t>разгледување на користењето на работното време, боледување, промени во врска со наплаќањето на родителите за извршените услуги.</w:t>
      </w:r>
    </w:p>
    <w:p w14:paraId="4A005A3F" w14:textId="77777777" w:rsidR="003B576C" w:rsidRPr="00572933" w:rsidRDefault="003B576C" w:rsidP="003B576C">
      <w:pPr>
        <w:ind w:firstLine="567"/>
        <w:jc w:val="both"/>
        <w:rPr>
          <w:rFonts w:ascii="Arial" w:hAnsi="Arial" w:cs="Arial"/>
          <w:b/>
          <w:sz w:val="24"/>
          <w:szCs w:val="24"/>
        </w:rPr>
      </w:pPr>
    </w:p>
    <w:p w14:paraId="0A930E43" w14:textId="77777777" w:rsidR="003B576C" w:rsidRPr="00572933" w:rsidRDefault="003B576C" w:rsidP="003B576C">
      <w:pPr>
        <w:ind w:firstLine="567"/>
        <w:jc w:val="both"/>
        <w:rPr>
          <w:rFonts w:ascii="Arial" w:hAnsi="Arial" w:cs="Arial"/>
          <w:sz w:val="24"/>
          <w:szCs w:val="24"/>
        </w:rPr>
      </w:pPr>
      <w:r w:rsidRPr="00572933">
        <w:rPr>
          <w:rFonts w:ascii="Arial" w:hAnsi="Arial" w:cs="Arial"/>
          <w:sz w:val="24"/>
          <w:szCs w:val="24"/>
        </w:rPr>
        <w:t>АПРИЛ</w:t>
      </w:r>
    </w:p>
    <w:p w14:paraId="4696DEFB" w14:textId="77777777" w:rsidR="003B576C" w:rsidRPr="00572933" w:rsidRDefault="003B576C" w:rsidP="003B576C">
      <w:pPr>
        <w:pStyle w:val="ListParagraph"/>
        <w:numPr>
          <w:ilvl w:val="0"/>
          <w:numId w:val="29"/>
        </w:numPr>
        <w:ind w:left="1134" w:hanging="283"/>
        <w:jc w:val="both"/>
        <w:rPr>
          <w:rFonts w:ascii="Arial" w:hAnsi="Arial" w:cs="Arial"/>
          <w:sz w:val="24"/>
          <w:szCs w:val="24"/>
        </w:rPr>
      </w:pPr>
      <w:r w:rsidRPr="00572933">
        <w:rPr>
          <w:rFonts w:ascii="Arial" w:hAnsi="Arial" w:cs="Arial"/>
          <w:sz w:val="24"/>
          <w:szCs w:val="24"/>
        </w:rPr>
        <w:t>Подготовки за тековно и инвестиционо одржување на објектите (прибирање на понуди и давање на приоритет на објектите согласно со Програмата),</w:t>
      </w:r>
    </w:p>
    <w:p w14:paraId="24F51754" w14:textId="77777777" w:rsidR="003B576C" w:rsidRPr="00572933" w:rsidRDefault="003B576C" w:rsidP="003B576C">
      <w:pPr>
        <w:pStyle w:val="ListParagraph"/>
        <w:numPr>
          <w:ilvl w:val="0"/>
          <w:numId w:val="29"/>
        </w:numPr>
        <w:ind w:left="1134" w:hanging="283"/>
        <w:jc w:val="both"/>
        <w:rPr>
          <w:rFonts w:ascii="Arial" w:hAnsi="Arial" w:cs="Arial"/>
          <w:sz w:val="24"/>
          <w:szCs w:val="24"/>
        </w:rPr>
      </w:pPr>
      <w:r w:rsidRPr="00572933">
        <w:rPr>
          <w:rFonts w:ascii="Arial" w:hAnsi="Arial" w:cs="Arial"/>
          <w:sz w:val="24"/>
          <w:szCs w:val="24"/>
        </w:rPr>
        <w:t>педагошко-инструктивна работа (задача да се согледа како се напредува во стратегиите за решавање на проблемите како на пример: работа со проблематичните деца),</w:t>
      </w:r>
    </w:p>
    <w:p w14:paraId="698CCAAE" w14:textId="77777777" w:rsidR="003B576C" w:rsidRPr="00572933" w:rsidRDefault="003B576C" w:rsidP="003B576C">
      <w:pPr>
        <w:pStyle w:val="ListParagraph"/>
        <w:numPr>
          <w:ilvl w:val="0"/>
          <w:numId w:val="29"/>
        </w:numPr>
        <w:ind w:left="1134" w:hanging="283"/>
        <w:jc w:val="both"/>
        <w:rPr>
          <w:rFonts w:ascii="Arial" w:hAnsi="Arial" w:cs="Arial"/>
          <w:sz w:val="24"/>
          <w:szCs w:val="24"/>
        </w:rPr>
      </w:pPr>
      <w:r w:rsidRPr="00572933">
        <w:rPr>
          <w:rFonts w:ascii="Arial" w:hAnsi="Arial" w:cs="Arial"/>
          <w:sz w:val="24"/>
          <w:szCs w:val="24"/>
        </w:rPr>
        <w:t>увид во насочените активности со ЗПОС (запознавање на објекти од различен карактер, трговски, услужни, културно-забавни објекти и нивна основна намена),</w:t>
      </w:r>
    </w:p>
    <w:p w14:paraId="594854E5" w14:textId="77777777" w:rsidR="003B576C" w:rsidRPr="00572933" w:rsidRDefault="003B576C" w:rsidP="003B576C">
      <w:pPr>
        <w:pStyle w:val="ListParagraph"/>
        <w:numPr>
          <w:ilvl w:val="0"/>
          <w:numId w:val="29"/>
        </w:numPr>
        <w:ind w:left="1134" w:hanging="283"/>
        <w:jc w:val="both"/>
        <w:rPr>
          <w:rFonts w:ascii="Arial" w:hAnsi="Arial" w:cs="Arial"/>
          <w:sz w:val="24"/>
          <w:szCs w:val="24"/>
        </w:rPr>
      </w:pPr>
      <w:r w:rsidRPr="00572933">
        <w:rPr>
          <w:rFonts w:ascii="Arial" w:hAnsi="Arial" w:cs="Arial"/>
          <w:sz w:val="24"/>
          <w:szCs w:val="24"/>
        </w:rPr>
        <w:t>увид во соджината на точките на Завршната свеченост,</w:t>
      </w:r>
    </w:p>
    <w:p w14:paraId="46EDAD4F" w14:textId="77777777" w:rsidR="003B576C" w:rsidRPr="00572933" w:rsidRDefault="003B576C" w:rsidP="003B576C">
      <w:pPr>
        <w:pStyle w:val="ListParagraph"/>
        <w:numPr>
          <w:ilvl w:val="0"/>
          <w:numId w:val="29"/>
        </w:numPr>
        <w:ind w:left="1134" w:hanging="283"/>
        <w:jc w:val="both"/>
        <w:rPr>
          <w:rFonts w:ascii="Arial" w:hAnsi="Arial" w:cs="Arial"/>
          <w:sz w:val="24"/>
          <w:szCs w:val="24"/>
        </w:rPr>
      </w:pPr>
      <w:r w:rsidRPr="00572933">
        <w:rPr>
          <w:rFonts w:ascii="Arial" w:hAnsi="Arial" w:cs="Arial"/>
          <w:sz w:val="24"/>
          <w:szCs w:val="24"/>
        </w:rPr>
        <w:t>увид во педагошката евиденција и документација,</w:t>
      </w:r>
    </w:p>
    <w:p w14:paraId="271E7A8E" w14:textId="77777777" w:rsidR="003B576C" w:rsidRPr="00572933" w:rsidRDefault="003B576C" w:rsidP="003B576C">
      <w:pPr>
        <w:pStyle w:val="ListParagraph"/>
        <w:numPr>
          <w:ilvl w:val="0"/>
          <w:numId w:val="29"/>
        </w:numPr>
        <w:ind w:left="1134" w:hanging="283"/>
        <w:jc w:val="both"/>
        <w:rPr>
          <w:rFonts w:ascii="Arial" w:hAnsi="Arial" w:cs="Arial"/>
          <w:sz w:val="24"/>
          <w:szCs w:val="24"/>
        </w:rPr>
      </w:pPr>
      <w:r w:rsidRPr="00572933">
        <w:rPr>
          <w:rFonts w:ascii="Arial" w:hAnsi="Arial" w:cs="Arial"/>
          <w:sz w:val="24"/>
          <w:szCs w:val="24"/>
        </w:rPr>
        <w:lastRenderedPageBreak/>
        <w:t>соработка со комисијата за изготвување на промени на листата за јадење,</w:t>
      </w:r>
    </w:p>
    <w:p w14:paraId="57505EAB" w14:textId="77777777" w:rsidR="003B576C" w:rsidRPr="00572933" w:rsidRDefault="003B576C" w:rsidP="003B576C">
      <w:pPr>
        <w:pStyle w:val="ListParagraph"/>
        <w:numPr>
          <w:ilvl w:val="0"/>
          <w:numId w:val="29"/>
        </w:numPr>
        <w:ind w:left="1134" w:hanging="283"/>
        <w:jc w:val="both"/>
        <w:rPr>
          <w:rFonts w:ascii="Arial" w:hAnsi="Arial" w:cs="Arial"/>
          <w:sz w:val="24"/>
          <w:szCs w:val="24"/>
        </w:rPr>
      </w:pPr>
      <w:r w:rsidRPr="00572933">
        <w:rPr>
          <w:rFonts w:ascii="Arial" w:hAnsi="Arial" w:cs="Arial"/>
          <w:sz w:val="24"/>
          <w:szCs w:val="24"/>
        </w:rPr>
        <w:t xml:space="preserve">посета на детски градинки (во согласност со Програмата за работа за секој месец), </w:t>
      </w:r>
    </w:p>
    <w:p w14:paraId="414CB218" w14:textId="77777777" w:rsidR="003B576C" w:rsidRPr="00572933" w:rsidRDefault="003B576C" w:rsidP="003B576C">
      <w:pPr>
        <w:pStyle w:val="ListParagraph"/>
        <w:numPr>
          <w:ilvl w:val="0"/>
          <w:numId w:val="29"/>
        </w:numPr>
        <w:ind w:left="1134" w:hanging="283"/>
        <w:jc w:val="both"/>
        <w:rPr>
          <w:rFonts w:ascii="Arial" w:hAnsi="Arial" w:cs="Arial"/>
          <w:sz w:val="24"/>
          <w:szCs w:val="24"/>
        </w:rPr>
      </w:pPr>
      <w:r w:rsidRPr="00572933">
        <w:rPr>
          <w:rFonts w:ascii="Arial" w:hAnsi="Arial" w:cs="Arial"/>
          <w:sz w:val="24"/>
          <w:szCs w:val="24"/>
        </w:rPr>
        <w:t>одбележување и прослава на верскиот празник Велигден,</w:t>
      </w:r>
    </w:p>
    <w:p w14:paraId="365912BE" w14:textId="77777777" w:rsidR="003B576C" w:rsidRPr="00572933" w:rsidRDefault="003B576C" w:rsidP="003B576C">
      <w:pPr>
        <w:pStyle w:val="ListParagraph"/>
        <w:numPr>
          <w:ilvl w:val="0"/>
          <w:numId w:val="29"/>
        </w:numPr>
        <w:ind w:left="1134" w:hanging="283"/>
        <w:jc w:val="both"/>
        <w:rPr>
          <w:rFonts w:ascii="Arial" w:hAnsi="Arial" w:cs="Arial"/>
          <w:sz w:val="24"/>
          <w:szCs w:val="24"/>
        </w:rPr>
      </w:pPr>
      <w:r w:rsidRPr="00572933">
        <w:rPr>
          <w:rFonts w:ascii="Arial" w:hAnsi="Arial" w:cs="Arial"/>
          <w:sz w:val="24"/>
          <w:szCs w:val="24"/>
        </w:rPr>
        <w:t>подготовки за завршните приредби,</w:t>
      </w:r>
    </w:p>
    <w:p w14:paraId="1230DC91" w14:textId="77777777" w:rsidR="003B576C" w:rsidRPr="00572933" w:rsidRDefault="003B576C" w:rsidP="003B576C">
      <w:pPr>
        <w:pStyle w:val="ListParagraph"/>
        <w:numPr>
          <w:ilvl w:val="0"/>
          <w:numId w:val="29"/>
        </w:numPr>
        <w:ind w:left="1134" w:hanging="283"/>
        <w:jc w:val="both"/>
        <w:rPr>
          <w:rFonts w:ascii="Arial" w:hAnsi="Arial" w:cs="Arial"/>
          <w:sz w:val="24"/>
          <w:szCs w:val="24"/>
        </w:rPr>
      </w:pPr>
      <w:r w:rsidRPr="00572933">
        <w:rPr>
          <w:rFonts w:ascii="Arial" w:hAnsi="Arial" w:cs="Arial"/>
          <w:sz w:val="24"/>
          <w:szCs w:val="24"/>
        </w:rPr>
        <w:t>подготовка за приредбата по повод Патрониот празник 24ти Мај.</w:t>
      </w:r>
    </w:p>
    <w:p w14:paraId="778A5C79" w14:textId="77777777" w:rsidR="003B576C" w:rsidRPr="00572933" w:rsidRDefault="003B576C" w:rsidP="003B576C">
      <w:pPr>
        <w:ind w:firstLine="567"/>
        <w:jc w:val="both"/>
        <w:rPr>
          <w:rFonts w:ascii="Arial" w:hAnsi="Arial" w:cs="Arial"/>
          <w:sz w:val="24"/>
          <w:szCs w:val="24"/>
        </w:rPr>
      </w:pPr>
    </w:p>
    <w:p w14:paraId="120A77D5" w14:textId="77777777" w:rsidR="003B576C" w:rsidRPr="00572933" w:rsidRDefault="003B576C" w:rsidP="003B576C">
      <w:pPr>
        <w:ind w:firstLine="567"/>
        <w:jc w:val="both"/>
        <w:rPr>
          <w:rFonts w:ascii="Arial" w:hAnsi="Arial" w:cs="Arial"/>
          <w:sz w:val="24"/>
          <w:szCs w:val="24"/>
        </w:rPr>
      </w:pPr>
      <w:r w:rsidRPr="00572933">
        <w:rPr>
          <w:rFonts w:ascii="Arial" w:hAnsi="Arial" w:cs="Arial"/>
          <w:sz w:val="24"/>
          <w:szCs w:val="24"/>
        </w:rPr>
        <w:t>МАЈ</w:t>
      </w:r>
    </w:p>
    <w:p w14:paraId="36A3F32E" w14:textId="77777777" w:rsidR="003B576C" w:rsidRPr="00572933" w:rsidRDefault="003B576C" w:rsidP="003B576C">
      <w:pPr>
        <w:pStyle w:val="ListParagraph"/>
        <w:numPr>
          <w:ilvl w:val="0"/>
          <w:numId w:val="30"/>
        </w:numPr>
        <w:ind w:left="1134" w:hanging="283"/>
        <w:jc w:val="both"/>
        <w:rPr>
          <w:rFonts w:ascii="Arial" w:hAnsi="Arial" w:cs="Arial"/>
          <w:sz w:val="24"/>
          <w:szCs w:val="24"/>
        </w:rPr>
      </w:pPr>
      <w:r w:rsidRPr="00572933">
        <w:rPr>
          <w:rFonts w:ascii="Arial" w:hAnsi="Arial" w:cs="Arial"/>
          <w:sz w:val="24"/>
          <w:szCs w:val="24"/>
        </w:rPr>
        <w:t>Следење на планираното и реализација на подтемите во групите каде се реализира програмата за работа.</w:t>
      </w:r>
    </w:p>
    <w:p w14:paraId="4AB50C85" w14:textId="77777777" w:rsidR="003B576C" w:rsidRPr="00572933" w:rsidRDefault="003B576C" w:rsidP="003B576C">
      <w:pPr>
        <w:pStyle w:val="ListParagraph"/>
        <w:numPr>
          <w:ilvl w:val="0"/>
          <w:numId w:val="30"/>
        </w:numPr>
        <w:ind w:left="1134" w:hanging="283"/>
        <w:jc w:val="both"/>
        <w:rPr>
          <w:rFonts w:ascii="Arial" w:hAnsi="Arial" w:cs="Arial"/>
          <w:sz w:val="24"/>
          <w:szCs w:val="24"/>
        </w:rPr>
      </w:pPr>
      <w:r w:rsidRPr="00572933">
        <w:rPr>
          <w:rFonts w:ascii="Arial" w:hAnsi="Arial" w:cs="Arial"/>
          <w:sz w:val="24"/>
          <w:szCs w:val="24"/>
        </w:rPr>
        <w:t>анализа на односите воспитувач-деца,</w:t>
      </w:r>
    </w:p>
    <w:p w14:paraId="1EAE17DF" w14:textId="77777777" w:rsidR="003B576C" w:rsidRPr="00572933" w:rsidRDefault="003B576C" w:rsidP="003B576C">
      <w:pPr>
        <w:pStyle w:val="ListParagraph"/>
        <w:numPr>
          <w:ilvl w:val="0"/>
          <w:numId w:val="30"/>
        </w:numPr>
        <w:ind w:left="1134" w:hanging="283"/>
        <w:jc w:val="both"/>
        <w:rPr>
          <w:rFonts w:ascii="Arial" w:hAnsi="Arial" w:cs="Arial"/>
          <w:sz w:val="24"/>
          <w:szCs w:val="24"/>
        </w:rPr>
      </w:pPr>
      <w:r w:rsidRPr="00572933">
        <w:rPr>
          <w:rFonts w:ascii="Arial" w:hAnsi="Arial" w:cs="Arial"/>
          <w:sz w:val="24"/>
          <w:szCs w:val="24"/>
        </w:rPr>
        <w:t>анализа на соработката на детските градинки со општествената средина,</w:t>
      </w:r>
    </w:p>
    <w:p w14:paraId="17D6796A" w14:textId="77777777" w:rsidR="003B576C" w:rsidRPr="00572933" w:rsidRDefault="003B576C" w:rsidP="003B576C">
      <w:pPr>
        <w:pStyle w:val="ListParagraph"/>
        <w:numPr>
          <w:ilvl w:val="0"/>
          <w:numId w:val="30"/>
        </w:numPr>
        <w:ind w:left="1134" w:hanging="283"/>
        <w:jc w:val="both"/>
        <w:rPr>
          <w:rFonts w:ascii="Arial" w:hAnsi="Arial" w:cs="Arial"/>
          <w:sz w:val="24"/>
          <w:szCs w:val="24"/>
        </w:rPr>
      </w:pPr>
      <w:r w:rsidRPr="00572933">
        <w:rPr>
          <w:rFonts w:ascii="Arial" w:hAnsi="Arial" w:cs="Arial"/>
          <w:sz w:val="24"/>
          <w:szCs w:val="24"/>
        </w:rPr>
        <w:t>следење на подготовките и координацијата со стручните соработници по музичко воспитание и воспитувачките од подготвителните групи во врска со одржување на свечена приредба,</w:t>
      </w:r>
    </w:p>
    <w:p w14:paraId="19FCA237" w14:textId="77777777" w:rsidR="003B576C" w:rsidRPr="00572933" w:rsidRDefault="003B576C" w:rsidP="003B576C">
      <w:pPr>
        <w:pStyle w:val="ListParagraph"/>
        <w:numPr>
          <w:ilvl w:val="0"/>
          <w:numId w:val="30"/>
        </w:numPr>
        <w:ind w:left="1134" w:hanging="283"/>
        <w:jc w:val="both"/>
        <w:rPr>
          <w:rFonts w:ascii="Arial" w:hAnsi="Arial" w:cs="Arial"/>
          <w:sz w:val="24"/>
          <w:szCs w:val="24"/>
        </w:rPr>
      </w:pPr>
      <w:r w:rsidRPr="00572933">
        <w:rPr>
          <w:rFonts w:ascii="Arial" w:hAnsi="Arial" w:cs="Arial"/>
          <w:sz w:val="24"/>
          <w:szCs w:val="24"/>
        </w:rPr>
        <w:t>изготвување предлог распоред на Годишните одмори за</w:t>
      </w:r>
      <w:r>
        <w:rPr>
          <w:rFonts w:ascii="Arial" w:hAnsi="Arial" w:cs="Arial"/>
          <w:sz w:val="24"/>
          <w:szCs w:val="24"/>
        </w:rPr>
        <w:t xml:space="preserve"> 2026</w:t>
      </w:r>
      <w:r w:rsidRPr="00572933">
        <w:rPr>
          <w:rFonts w:ascii="Arial" w:hAnsi="Arial" w:cs="Arial"/>
          <w:sz w:val="24"/>
          <w:szCs w:val="24"/>
        </w:rPr>
        <w:t xml:space="preserve"> година на сите вработени,</w:t>
      </w:r>
    </w:p>
    <w:p w14:paraId="0BE7CF22" w14:textId="77777777" w:rsidR="003B576C" w:rsidRPr="00572933" w:rsidRDefault="003B576C" w:rsidP="003B576C">
      <w:pPr>
        <w:pStyle w:val="ListParagraph"/>
        <w:numPr>
          <w:ilvl w:val="0"/>
          <w:numId w:val="30"/>
        </w:numPr>
        <w:ind w:left="1134" w:hanging="283"/>
        <w:jc w:val="both"/>
        <w:rPr>
          <w:rFonts w:ascii="Arial" w:hAnsi="Arial" w:cs="Arial"/>
          <w:sz w:val="24"/>
          <w:szCs w:val="24"/>
        </w:rPr>
      </w:pPr>
      <w:r w:rsidRPr="00572933">
        <w:rPr>
          <w:rFonts w:ascii="Arial" w:hAnsi="Arial" w:cs="Arial"/>
          <w:sz w:val="24"/>
          <w:szCs w:val="24"/>
        </w:rPr>
        <w:t>свечени приредби по повод завршувањето на учебната година и доделување Дипломи на децата кои заминуваат на училиште,</w:t>
      </w:r>
    </w:p>
    <w:p w14:paraId="5701F2D6" w14:textId="77777777" w:rsidR="003B576C" w:rsidRPr="00572933" w:rsidRDefault="003B576C" w:rsidP="003B576C">
      <w:pPr>
        <w:pStyle w:val="ListParagraph"/>
        <w:numPr>
          <w:ilvl w:val="0"/>
          <w:numId w:val="30"/>
        </w:numPr>
        <w:ind w:left="1134" w:hanging="283"/>
        <w:jc w:val="both"/>
        <w:rPr>
          <w:rFonts w:ascii="Arial" w:hAnsi="Arial" w:cs="Arial"/>
          <w:sz w:val="24"/>
          <w:szCs w:val="24"/>
        </w:rPr>
      </w:pPr>
      <w:r>
        <w:rPr>
          <w:rFonts w:ascii="Arial" w:hAnsi="Arial" w:cs="Arial"/>
          <w:sz w:val="24"/>
          <w:szCs w:val="24"/>
        </w:rPr>
        <w:t>следење на подготовките и</w:t>
      </w:r>
      <w:r w:rsidRPr="00572933">
        <w:rPr>
          <w:rFonts w:ascii="Arial" w:hAnsi="Arial" w:cs="Arial"/>
          <w:sz w:val="24"/>
          <w:szCs w:val="24"/>
        </w:rPr>
        <w:t xml:space="preserve"> координацијата на стручниот соработник по музичко воспитување и воспитувачките во врска со одржување на свечена приредба, </w:t>
      </w:r>
    </w:p>
    <w:p w14:paraId="00CDF162" w14:textId="77777777" w:rsidR="003B576C" w:rsidRPr="00572933" w:rsidRDefault="003B576C" w:rsidP="003B576C">
      <w:pPr>
        <w:pStyle w:val="ListParagraph"/>
        <w:numPr>
          <w:ilvl w:val="0"/>
          <w:numId w:val="30"/>
        </w:numPr>
        <w:ind w:left="1134" w:hanging="283"/>
        <w:jc w:val="both"/>
        <w:rPr>
          <w:rFonts w:ascii="Arial" w:hAnsi="Arial" w:cs="Arial"/>
          <w:sz w:val="24"/>
          <w:szCs w:val="24"/>
        </w:rPr>
      </w:pPr>
      <w:r w:rsidRPr="00572933">
        <w:rPr>
          <w:rFonts w:ascii="Arial" w:hAnsi="Arial" w:cs="Arial"/>
          <w:sz w:val="24"/>
          <w:szCs w:val="24"/>
        </w:rPr>
        <w:t xml:space="preserve">реализација на приредбите, </w:t>
      </w:r>
      <w:r w:rsidRPr="00572933">
        <w:rPr>
          <w:rFonts w:ascii="Arial" w:hAnsi="Arial" w:cs="Arial"/>
          <w:sz w:val="24"/>
          <w:szCs w:val="24"/>
        </w:rPr>
        <w:tab/>
      </w:r>
      <w:r w:rsidRPr="00572933">
        <w:rPr>
          <w:rFonts w:ascii="Arial" w:hAnsi="Arial" w:cs="Arial"/>
          <w:sz w:val="24"/>
          <w:szCs w:val="24"/>
        </w:rPr>
        <w:tab/>
      </w:r>
    </w:p>
    <w:p w14:paraId="77B1F6D1" w14:textId="77777777" w:rsidR="003B576C" w:rsidRPr="00572933" w:rsidRDefault="003B576C" w:rsidP="003B576C">
      <w:pPr>
        <w:pStyle w:val="ListParagraph"/>
        <w:numPr>
          <w:ilvl w:val="0"/>
          <w:numId w:val="30"/>
        </w:numPr>
        <w:ind w:left="1134" w:hanging="283"/>
        <w:jc w:val="both"/>
        <w:rPr>
          <w:rFonts w:ascii="Arial" w:hAnsi="Arial" w:cs="Arial"/>
          <w:sz w:val="24"/>
          <w:szCs w:val="24"/>
        </w:rPr>
      </w:pPr>
      <w:r w:rsidRPr="00572933">
        <w:rPr>
          <w:rFonts w:ascii="Arial" w:hAnsi="Arial" w:cs="Arial"/>
          <w:sz w:val="24"/>
          <w:szCs w:val="24"/>
        </w:rPr>
        <w:t>годишен извештај за работата на детските градинки (седница на стручните тела и Управниот одбор).</w:t>
      </w:r>
    </w:p>
    <w:p w14:paraId="0156B54E" w14:textId="77777777" w:rsidR="003B576C" w:rsidRPr="00572933" w:rsidRDefault="003B576C" w:rsidP="003B576C">
      <w:pPr>
        <w:ind w:firstLine="567"/>
        <w:jc w:val="both"/>
        <w:rPr>
          <w:rFonts w:ascii="Arial" w:hAnsi="Arial" w:cs="Arial"/>
          <w:b/>
          <w:sz w:val="24"/>
          <w:szCs w:val="24"/>
        </w:rPr>
      </w:pPr>
    </w:p>
    <w:p w14:paraId="76761646" w14:textId="77777777" w:rsidR="003B576C" w:rsidRPr="00572933" w:rsidRDefault="003B576C" w:rsidP="003B576C">
      <w:pPr>
        <w:ind w:firstLine="567"/>
        <w:rPr>
          <w:rFonts w:ascii="Arial" w:hAnsi="Arial" w:cs="Arial"/>
          <w:sz w:val="24"/>
          <w:szCs w:val="24"/>
        </w:rPr>
      </w:pPr>
      <w:r w:rsidRPr="00572933">
        <w:rPr>
          <w:rFonts w:ascii="Arial" w:hAnsi="Arial" w:cs="Arial"/>
          <w:sz w:val="24"/>
          <w:szCs w:val="24"/>
        </w:rPr>
        <w:t>ЈУНИ, ЈУЛИ И АВГУСТ</w:t>
      </w:r>
    </w:p>
    <w:p w14:paraId="2B416A54" w14:textId="77777777" w:rsidR="003B576C" w:rsidRPr="00572933" w:rsidRDefault="003B576C" w:rsidP="003B576C">
      <w:pPr>
        <w:pStyle w:val="ListParagraph"/>
        <w:numPr>
          <w:ilvl w:val="0"/>
          <w:numId w:val="31"/>
        </w:numPr>
        <w:ind w:left="1134" w:hanging="283"/>
        <w:rPr>
          <w:rFonts w:ascii="Arial" w:hAnsi="Arial" w:cs="Arial"/>
          <w:sz w:val="24"/>
          <w:szCs w:val="24"/>
        </w:rPr>
      </w:pPr>
      <w:r w:rsidRPr="00572933">
        <w:rPr>
          <w:rFonts w:ascii="Arial" w:hAnsi="Arial" w:cs="Arial"/>
          <w:sz w:val="24"/>
          <w:szCs w:val="24"/>
        </w:rPr>
        <w:t>Изготвување насоки за работа во лет</w:t>
      </w:r>
      <w:r w:rsidRPr="00572933">
        <w:rPr>
          <w:rFonts w:ascii="Arial" w:hAnsi="Arial" w:cs="Arial"/>
          <w:sz w:val="24"/>
          <w:szCs w:val="24"/>
          <w:lang w:val="mk-MK"/>
        </w:rPr>
        <w:t>н</w:t>
      </w:r>
      <w:r w:rsidRPr="00572933">
        <w:rPr>
          <w:rFonts w:ascii="Arial" w:hAnsi="Arial" w:cs="Arial"/>
          <w:sz w:val="24"/>
          <w:szCs w:val="24"/>
        </w:rPr>
        <w:t>иот период,</w:t>
      </w:r>
    </w:p>
    <w:p w14:paraId="0798D0F1" w14:textId="77777777" w:rsidR="003B576C" w:rsidRPr="00572933" w:rsidRDefault="003B576C" w:rsidP="003B576C">
      <w:pPr>
        <w:pStyle w:val="ListParagraph"/>
        <w:numPr>
          <w:ilvl w:val="0"/>
          <w:numId w:val="31"/>
        </w:numPr>
        <w:ind w:left="1134" w:hanging="283"/>
        <w:rPr>
          <w:rFonts w:ascii="Arial" w:hAnsi="Arial" w:cs="Arial"/>
          <w:sz w:val="24"/>
          <w:szCs w:val="24"/>
        </w:rPr>
      </w:pPr>
      <w:r w:rsidRPr="00572933">
        <w:rPr>
          <w:rFonts w:ascii="Arial" w:hAnsi="Arial" w:cs="Arial"/>
          <w:sz w:val="24"/>
          <w:szCs w:val="24"/>
        </w:rPr>
        <w:t>реализација на Одлуките за тековното и инвестиционотоодржување на објектите,</w:t>
      </w:r>
    </w:p>
    <w:p w14:paraId="0C94586A" w14:textId="77777777" w:rsidR="003B576C" w:rsidRPr="00572933" w:rsidRDefault="003B576C" w:rsidP="003B576C">
      <w:pPr>
        <w:pStyle w:val="ListParagraph"/>
        <w:numPr>
          <w:ilvl w:val="0"/>
          <w:numId w:val="31"/>
        </w:numPr>
        <w:ind w:left="1134" w:hanging="283"/>
        <w:rPr>
          <w:rFonts w:ascii="Arial" w:hAnsi="Arial" w:cs="Arial"/>
          <w:sz w:val="24"/>
          <w:szCs w:val="24"/>
        </w:rPr>
      </w:pPr>
      <w:r w:rsidRPr="00572933">
        <w:rPr>
          <w:rFonts w:ascii="Arial" w:hAnsi="Arial" w:cs="Arial"/>
          <w:sz w:val="24"/>
          <w:szCs w:val="24"/>
        </w:rPr>
        <w:t>набавка на педагошка документација(дневници за работа на воспитните групи, главна книга, досиеја и други потребни материјали за новата учебна година),</w:t>
      </w:r>
    </w:p>
    <w:p w14:paraId="32108A17" w14:textId="77777777" w:rsidR="003B576C" w:rsidRPr="00572933" w:rsidRDefault="003B576C" w:rsidP="003B576C">
      <w:pPr>
        <w:pStyle w:val="ListParagraph"/>
        <w:numPr>
          <w:ilvl w:val="0"/>
          <w:numId w:val="31"/>
        </w:numPr>
        <w:ind w:left="1134" w:hanging="283"/>
        <w:rPr>
          <w:rFonts w:ascii="Arial" w:hAnsi="Arial" w:cs="Arial"/>
          <w:sz w:val="24"/>
          <w:szCs w:val="24"/>
        </w:rPr>
      </w:pPr>
      <w:r w:rsidRPr="00572933">
        <w:rPr>
          <w:rFonts w:ascii="Arial" w:hAnsi="Arial" w:cs="Arial"/>
          <w:sz w:val="24"/>
          <w:szCs w:val="24"/>
        </w:rPr>
        <w:t>во согласност со бројот на децата се врши рационализација во работењето.</w:t>
      </w:r>
    </w:p>
    <w:p w14:paraId="3F8E54F2" w14:textId="77777777" w:rsidR="003B576C" w:rsidRPr="00572933" w:rsidRDefault="003B576C" w:rsidP="003B576C">
      <w:pPr>
        <w:pStyle w:val="ListParagraph"/>
        <w:numPr>
          <w:ilvl w:val="0"/>
          <w:numId w:val="31"/>
        </w:numPr>
        <w:ind w:left="1134" w:hanging="283"/>
        <w:rPr>
          <w:rFonts w:ascii="Arial" w:hAnsi="Arial" w:cs="Arial"/>
          <w:sz w:val="24"/>
          <w:szCs w:val="24"/>
        </w:rPr>
      </w:pPr>
      <w:r w:rsidRPr="00572933">
        <w:rPr>
          <w:rFonts w:ascii="Arial" w:hAnsi="Arial" w:cs="Arial"/>
          <w:sz w:val="24"/>
          <w:szCs w:val="24"/>
        </w:rPr>
        <w:t>користењето на годишните одмори според Планот и решенијата,други тековни прашања.</w:t>
      </w:r>
    </w:p>
    <w:p w14:paraId="525D916B" w14:textId="77777777" w:rsidR="003B576C" w:rsidRPr="00126486" w:rsidRDefault="003B576C" w:rsidP="00126486">
      <w:pPr>
        <w:ind w:firstLine="567"/>
        <w:rPr>
          <w:rFonts w:ascii="Arial" w:hAnsi="Arial" w:cs="Arial"/>
          <w:sz w:val="24"/>
          <w:szCs w:val="24"/>
        </w:rPr>
      </w:pPr>
      <w:r w:rsidRPr="00572933">
        <w:rPr>
          <w:rFonts w:ascii="Arial" w:hAnsi="Arial" w:cs="Arial"/>
          <w:sz w:val="24"/>
          <w:szCs w:val="24"/>
        </w:rPr>
        <w:t xml:space="preserve">    Заради упешна реализација на дејноста, во целост ќе се интезивира соработката со стручните институции, НВО, Локалната самоуправа и навремено и перманентно ќе се решаваат сите појавени потреби и проблеми и ќе се следат сите текови кои значат подобрување и осовременување на условите за згрижување и воспитување на децата во Детската градинка.</w:t>
      </w:r>
    </w:p>
    <w:p w14:paraId="6AA096FA" w14:textId="77777777" w:rsidR="00733496" w:rsidRDefault="00733496" w:rsidP="00733496">
      <w:pPr>
        <w:pStyle w:val="ListParagraph"/>
        <w:ind w:left="945"/>
        <w:rPr>
          <w:rFonts w:ascii="Arial" w:eastAsia="Times New Roman" w:hAnsi="Arial" w:cs="Arial"/>
          <w:b/>
          <w:sz w:val="24"/>
          <w:szCs w:val="24"/>
          <w:lang w:val="mk-MK" w:eastAsia="en-GB"/>
        </w:rPr>
      </w:pPr>
    </w:p>
    <w:p w14:paraId="2DCCDE3F" w14:textId="77777777" w:rsidR="00733496" w:rsidRPr="00733496" w:rsidRDefault="00733496" w:rsidP="00733496">
      <w:pPr>
        <w:pStyle w:val="ListParagraph"/>
        <w:ind w:left="945"/>
        <w:rPr>
          <w:rFonts w:ascii="Arial" w:eastAsia="Times New Roman" w:hAnsi="Arial" w:cs="Arial"/>
          <w:b/>
          <w:sz w:val="24"/>
          <w:szCs w:val="24"/>
          <w:lang w:val="mk-MK" w:eastAsia="en-GB"/>
        </w:rPr>
      </w:pPr>
    </w:p>
    <w:p w14:paraId="2776E02B" w14:textId="77777777" w:rsidR="00ED66B4" w:rsidRDefault="00ED66B4" w:rsidP="00317F42">
      <w:pPr>
        <w:spacing w:after="0" w:line="480" w:lineRule="auto"/>
        <w:ind w:firstLine="540"/>
        <w:jc w:val="both"/>
        <w:outlineLvl w:val="0"/>
        <w:rPr>
          <w:rFonts w:ascii="Arial" w:eastAsia="Times New Roman" w:hAnsi="Arial" w:cs="Arial"/>
          <w:b/>
          <w:sz w:val="24"/>
          <w:szCs w:val="24"/>
          <w:lang w:eastAsia="en-GB"/>
        </w:rPr>
      </w:pPr>
      <w:r>
        <w:rPr>
          <w:rFonts w:ascii="Arial" w:eastAsia="Times New Roman" w:hAnsi="Arial" w:cs="Arial"/>
          <w:b/>
          <w:sz w:val="24"/>
          <w:szCs w:val="24"/>
          <w:lang w:val="mk-MK" w:eastAsia="en-GB"/>
        </w:rPr>
        <w:t xml:space="preserve">             </w:t>
      </w:r>
      <w:r w:rsidR="00317F42">
        <w:rPr>
          <w:rFonts w:ascii="Arial" w:eastAsia="Times New Roman" w:hAnsi="Arial" w:cs="Arial"/>
          <w:b/>
          <w:sz w:val="24"/>
          <w:szCs w:val="24"/>
          <w:lang w:val="mk-MK" w:eastAsia="en-GB"/>
        </w:rPr>
        <w:t xml:space="preserve">     </w:t>
      </w:r>
      <w:r w:rsidR="00A60213">
        <w:rPr>
          <w:rFonts w:ascii="Arial" w:eastAsia="Times New Roman" w:hAnsi="Arial" w:cs="Arial"/>
          <w:b/>
          <w:sz w:val="24"/>
          <w:szCs w:val="24"/>
          <w:lang w:eastAsia="en-GB"/>
        </w:rPr>
        <w:t xml:space="preserve">         </w:t>
      </w:r>
      <w:r w:rsidR="00EC0A79">
        <w:rPr>
          <w:rFonts w:ascii="Arial" w:eastAsia="Times New Roman" w:hAnsi="Arial" w:cs="Arial"/>
          <w:b/>
          <w:sz w:val="24"/>
          <w:szCs w:val="24"/>
          <w:lang w:val="mk-MK" w:eastAsia="en-GB"/>
        </w:rPr>
        <w:t>7.5.</w:t>
      </w:r>
      <w:r w:rsidR="00123970">
        <w:rPr>
          <w:rFonts w:ascii="Arial" w:eastAsia="Times New Roman" w:hAnsi="Arial" w:cs="Arial"/>
          <w:b/>
          <w:sz w:val="24"/>
          <w:szCs w:val="24"/>
          <w:lang w:val="mk-MK" w:eastAsia="en-GB"/>
        </w:rPr>
        <w:t>ПРОГРАМА ЗА РАБОТА НА ПЕДАГОГОТ</w:t>
      </w:r>
      <w:r w:rsidR="00E169FC">
        <w:rPr>
          <w:rFonts w:ascii="Arial" w:eastAsia="Times New Roman" w:hAnsi="Arial" w:cs="Arial"/>
          <w:b/>
          <w:sz w:val="24"/>
          <w:szCs w:val="24"/>
          <w:lang w:val="mk-MK" w:eastAsia="en-GB"/>
        </w:rPr>
        <w:t xml:space="preserve">  </w:t>
      </w:r>
    </w:p>
    <w:p w14:paraId="16829DD3" w14:textId="77777777" w:rsidR="00A60213" w:rsidRDefault="00A60213" w:rsidP="00317F42">
      <w:pPr>
        <w:spacing w:after="0" w:line="480" w:lineRule="auto"/>
        <w:ind w:firstLine="540"/>
        <w:jc w:val="both"/>
        <w:outlineLvl w:val="0"/>
        <w:rPr>
          <w:rFonts w:ascii="Arial" w:eastAsia="Times New Roman" w:hAnsi="Arial" w:cs="Arial"/>
          <w:b/>
          <w:sz w:val="24"/>
          <w:szCs w:val="24"/>
          <w:lang w:eastAsia="en-GB"/>
        </w:rPr>
      </w:pPr>
    </w:p>
    <w:p w14:paraId="2BED7714" w14:textId="77777777" w:rsidR="00A60213" w:rsidRDefault="00A60213" w:rsidP="00A60213">
      <w:pPr>
        <w:suppressAutoHyphens/>
        <w:autoSpaceDN w:val="0"/>
        <w:jc w:val="both"/>
        <w:rPr>
          <w:rFonts w:ascii="Arial" w:eastAsia="Arial Unicode MS" w:hAnsi="Arial" w:cs="Arial"/>
          <w:color w:val="00B050"/>
          <w:sz w:val="24"/>
          <w:szCs w:val="24"/>
          <w:u w:color="000000"/>
        </w:rPr>
      </w:pPr>
      <w:r w:rsidRPr="00801CE0">
        <w:rPr>
          <w:rFonts w:ascii="Arial" w:eastAsia="Arial Unicode MS" w:hAnsi="Arial" w:cs="Arial"/>
          <w:kern w:val="3"/>
          <w:sz w:val="24"/>
          <w:szCs w:val="24"/>
          <w:lang w:val="mk-MK"/>
        </w:rPr>
        <w:t xml:space="preserve">                   Педагогот својата работа ќе ја реализира според барањата на Програмата за  </w:t>
      </w:r>
      <w:r w:rsidRPr="00801CE0">
        <w:rPr>
          <w:rFonts w:ascii="Arial" w:eastAsia="Arial Unicode MS" w:hAnsi="Arial" w:cs="Arial"/>
          <w:kern w:val="3"/>
          <w:sz w:val="24"/>
          <w:szCs w:val="24"/>
        </w:rPr>
        <w:t>Ра</w:t>
      </w:r>
      <w:r w:rsidRPr="00801CE0">
        <w:rPr>
          <w:rFonts w:ascii="Arial" w:eastAsia="Arial Unicode MS" w:hAnsi="Arial" w:cs="Arial"/>
          <w:kern w:val="3"/>
          <w:sz w:val="24"/>
          <w:szCs w:val="24"/>
          <w:lang w:val="mk-MK"/>
        </w:rPr>
        <w:t xml:space="preserve">но учење и  развој и </w:t>
      </w:r>
      <w:r w:rsidRPr="00801CE0">
        <w:rPr>
          <w:rFonts w:ascii="Arial" w:eastAsia="Arial Unicode MS" w:hAnsi="Arial" w:cs="Arial"/>
          <w:kern w:val="3"/>
          <w:sz w:val="24"/>
          <w:szCs w:val="24"/>
          <w:lang w:val="ru-RU"/>
        </w:rPr>
        <w:t>како насочувач и координатор на воспитно – образовната работа ќе даде свој придонес за унапредување и подобрување на квалитетот на работење</w:t>
      </w:r>
      <w:r>
        <w:rPr>
          <w:rFonts w:ascii="Arial" w:eastAsia="Arial Unicode MS" w:hAnsi="Arial" w:cs="Arial"/>
          <w:kern w:val="3"/>
          <w:sz w:val="24"/>
          <w:szCs w:val="24"/>
          <w:lang w:val="ru-RU"/>
        </w:rPr>
        <w:t xml:space="preserve">то </w:t>
      </w:r>
      <w:r w:rsidRPr="00801CE0">
        <w:rPr>
          <w:rFonts w:ascii="Arial" w:eastAsia="Arial Unicode MS" w:hAnsi="Arial" w:cs="Arial"/>
          <w:kern w:val="3"/>
          <w:sz w:val="24"/>
          <w:szCs w:val="24"/>
          <w:lang w:val="ru-RU"/>
        </w:rPr>
        <w:t xml:space="preserve"> на Установата.</w:t>
      </w:r>
      <w:r>
        <w:rPr>
          <w:rFonts w:ascii="Arial" w:eastAsia="Arial Unicode MS" w:hAnsi="Arial" w:cs="Arial"/>
          <w:kern w:val="3"/>
          <w:lang w:val="mk-MK"/>
        </w:rPr>
        <w:t xml:space="preserve"> </w:t>
      </w:r>
      <w:r w:rsidRPr="007A630A">
        <w:rPr>
          <w:rFonts w:ascii="Arial" w:eastAsia="Arial Unicode MS" w:hAnsi="Arial" w:cs="Arial"/>
          <w:color w:val="000000"/>
          <w:sz w:val="24"/>
          <w:szCs w:val="24"/>
          <w:u w:color="000000"/>
          <w:lang w:val="mk-MK"/>
        </w:rPr>
        <w:t>Р</w:t>
      </w:r>
      <w:r w:rsidRPr="007A630A">
        <w:rPr>
          <w:rFonts w:ascii="Arial" w:eastAsia="Arial Unicode MS" w:hAnsi="Arial" w:cs="Arial"/>
          <w:color w:val="000000"/>
          <w:sz w:val="24"/>
          <w:szCs w:val="24"/>
          <w:u w:color="000000"/>
        </w:rPr>
        <w:t>або</w:t>
      </w:r>
      <w:r w:rsidRPr="007A630A">
        <w:rPr>
          <w:rFonts w:ascii="Arial" w:eastAsia="Arial Unicode MS" w:hAnsi="Arial" w:cs="Arial"/>
          <w:color w:val="000000"/>
          <w:sz w:val="24"/>
          <w:szCs w:val="24"/>
          <w:u w:color="000000"/>
          <w:lang w:val="mk-MK"/>
        </w:rPr>
        <w:t>тењето</w:t>
      </w:r>
      <w:r w:rsidRPr="007A630A">
        <w:rPr>
          <w:rFonts w:ascii="Arial" w:eastAsia="Arial Unicode MS" w:hAnsi="Arial" w:cs="Arial"/>
          <w:color w:val="000000"/>
          <w:sz w:val="24"/>
          <w:szCs w:val="24"/>
          <w:u w:color="000000"/>
        </w:rPr>
        <w:t xml:space="preserve"> на педагогот</w:t>
      </w:r>
      <w:r w:rsidRPr="007A630A">
        <w:rPr>
          <w:rFonts w:ascii="Arial" w:eastAsia="Arial Unicode MS" w:hAnsi="Arial" w:cs="Arial"/>
          <w:color w:val="000000"/>
          <w:sz w:val="24"/>
          <w:szCs w:val="24"/>
          <w:u w:color="000000"/>
          <w:lang w:val="mk-MK"/>
        </w:rPr>
        <w:t xml:space="preserve">  </w:t>
      </w:r>
      <w:r w:rsidRPr="007A630A">
        <w:rPr>
          <w:rFonts w:ascii="Arial" w:eastAsia="Arial Unicode MS" w:hAnsi="Arial" w:cs="Arial"/>
          <w:color w:val="000000"/>
          <w:sz w:val="24"/>
          <w:szCs w:val="24"/>
          <w:u w:color="000000"/>
        </w:rPr>
        <w:t>е во служба на децата,</w:t>
      </w:r>
      <w:r w:rsidRPr="007A630A">
        <w:rPr>
          <w:rFonts w:ascii="Arial" w:eastAsia="Arial Unicode MS" w:hAnsi="Arial" w:cs="Arial"/>
          <w:color w:val="000000"/>
          <w:sz w:val="24"/>
          <w:szCs w:val="24"/>
          <w:u w:color="000000"/>
          <w:lang w:val="mk-MK"/>
        </w:rPr>
        <w:t xml:space="preserve"> </w:t>
      </w:r>
      <w:r w:rsidRPr="007A630A">
        <w:rPr>
          <w:rFonts w:ascii="Arial" w:eastAsia="Arial Unicode MS" w:hAnsi="Arial" w:cs="Arial"/>
          <w:color w:val="000000"/>
          <w:sz w:val="24"/>
          <w:szCs w:val="24"/>
          <w:u w:color="000000"/>
        </w:rPr>
        <w:t>давање</w:t>
      </w:r>
      <w:r w:rsidRPr="007A630A">
        <w:rPr>
          <w:rFonts w:ascii="Arial" w:eastAsia="Arial Unicode MS" w:hAnsi="Arial" w:cs="Arial"/>
          <w:color w:val="000000"/>
          <w:sz w:val="24"/>
          <w:szCs w:val="24"/>
          <w:u w:color="000000"/>
          <w:lang w:val="mk-MK"/>
        </w:rPr>
        <w:t xml:space="preserve"> </w:t>
      </w:r>
      <w:r w:rsidRPr="007A630A">
        <w:rPr>
          <w:rFonts w:ascii="Arial" w:eastAsia="Arial Unicode MS" w:hAnsi="Arial" w:cs="Arial"/>
          <w:color w:val="000000"/>
          <w:sz w:val="24"/>
          <w:szCs w:val="24"/>
          <w:u w:color="000000"/>
        </w:rPr>
        <w:t>поддршка,</w:t>
      </w:r>
      <w:r w:rsidRPr="007A630A">
        <w:rPr>
          <w:rFonts w:ascii="Arial" w:eastAsia="Arial Unicode MS" w:hAnsi="Arial" w:cs="Arial"/>
          <w:color w:val="000000"/>
          <w:sz w:val="24"/>
          <w:szCs w:val="24"/>
          <w:u w:color="000000"/>
          <w:lang w:val="mk-MK"/>
        </w:rPr>
        <w:t xml:space="preserve"> </w:t>
      </w:r>
      <w:r w:rsidRPr="007A630A">
        <w:rPr>
          <w:rFonts w:ascii="Arial" w:eastAsia="Arial Unicode MS" w:hAnsi="Arial" w:cs="Arial"/>
          <w:color w:val="000000"/>
          <w:sz w:val="24"/>
          <w:szCs w:val="24"/>
          <w:u w:color="000000"/>
        </w:rPr>
        <w:t>решавање на конфликти,</w:t>
      </w:r>
      <w:r w:rsidRPr="007A630A">
        <w:rPr>
          <w:rFonts w:ascii="Arial" w:eastAsia="Arial Unicode MS" w:hAnsi="Arial" w:cs="Arial"/>
          <w:color w:val="000000"/>
          <w:sz w:val="24"/>
          <w:szCs w:val="24"/>
          <w:u w:color="000000"/>
          <w:lang w:val="mk-MK"/>
        </w:rPr>
        <w:t xml:space="preserve"> </w:t>
      </w:r>
      <w:r w:rsidRPr="007A630A">
        <w:rPr>
          <w:rFonts w:ascii="Arial" w:eastAsia="Arial Unicode MS" w:hAnsi="Arial" w:cs="Arial"/>
          <w:color w:val="000000"/>
          <w:sz w:val="24"/>
          <w:szCs w:val="24"/>
          <w:u w:color="000000"/>
        </w:rPr>
        <w:t>организација на целосната воспитно образовна работа во градинката,</w:t>
      </w:r>
      <w:r w:rsidRPr="007A630A">
        <w:rPr>
          <w:rFonts w:ascii="Arial" w:eastAsia="Arial Unicode MS" w:hAnsi="Arial" w:cs="Arial"/>
          <w:color w:val="000000"/>
          <w:sz w:val="24"/>
          <w:szCs w:val="24"/>
          <w:u w:color="000000"/>
          <w:lang w:val="mk-MK"/>
        </w:rPr>
        <w:t xml:space="preserve"> </w:t>
      </w:r>
      <w:r w:rsidRPr="007A630A">
        <w:rPr>
          <w:rFonts w:ascii="Arial" w:eastAsia="Arial Unicode MS" w:hAnsi="Arial" w:cs="Arial"/>
          <w:color w:val="000000"/>
          <w:sz w:val="24"/>
          <w:szCs w:val="24"/>
          <w:u w:color="000000"/>
        </w:rPr>
        <w:t>следење на воспитувачите и негователите и нивна</w:t>
      </w:r>
      <w:r w:rsidRPr="007A630A">
        <w:rPr>
          <w:rFonts w:ascii="Arial" w:eastAsia="Arial Unicode MS" w:hAnsi="Arial" w:cs="Arial"/>
          <w:color w:val="000000"/>
          <w:sz w:val="24"/>
          <w:szCs w:val="24"/>
          <w:u w:color="000000"/>
          <w:lang w:val="mk-MK"/>
        </w:rPr>
        <w:t xml:space="preserve"> поддршка</w:t>
      </w:r>
      <w:r w:rsidRPr="007A630A">
        <w:rPr>
          <w:rFonts w:ascii="Arial" w:eastAsia="Arial Unicode MS" w:hAnsi="Arial" w:cs="Arial"/>
          <w:color w:val="000000"/>
          <w:sz w:val="24"/>
          <w:szCs w:val="24"/>
          <w:u w:color="000000"/>
        </w:rPr>
        <w:t>,</w:t>
      </w:r>
      <w:r w:rsidRPr="007A630A">
        <w:rPr>
          <w:rFonts w:ascii="Arial" w:eastAsia="Arial Unicode MS" w:hAnsi="Arial" w:cs="Arial"/>
          <w:color w:val="000000"/>
          <w:sz w:val="24"/>
          <w:szCs w:val="24"/>
          <w:u w:color="000000"/>
          <w:lang w:val="mk-MK"/>
        </w:rPr>
        <w:t xml:space="preserve"> </w:t>
      </w:r>
      <w:r w:rsidRPr="007A630A">
        <w:rPr>
          <w:rFonts w:ascii="Arial" w:eastAsia="Arial Unicode MS" w:hAnsi="Arial" w:cs="Arial"/>
          <w:color w:val="000000"/>
          <w:sz w:val="24"/>
          <w:szCs w:val="24"/>
          <w:u w:color="000000"/>
        </w:rPr>
        <w:t>соработката со стручни лица и институции,</w:t>
      </w:r>
      <w:r w:rsidRPr="007A630A">
        <w:rPr>
          <w:rFonts w:ascii="Arial" w:eastAsia="Arial Unicode MS" w:hAnsi="Arial" w:cs="Arial"/>
          <w:color w:val="000000"/>
          <w:sz w:val="24"/>
          <w:szCs w:val="24"/>
          <w:u w:color="000000"/>
          <w:lang w:val="mk-MK"/>
        </w:rPr>
        <w:t xml:space="preserve"> </w:t>
      </w:r>
      <w:r w:rsidRPr="007A630A">
        <w:rPr>
          <w:rFonts w:ascii="Arial" w:eastAsia="Arial Unicode MS" w:hAnsi="Arial" w:cs="Arial"/>
          <w:color w:val="000000"/>
          <w:sz w:val="24"/>
          <w:szCs w:val="24"/>
          <w:u w:color="000000"/>
        </w:rPr>
        <w:t>лично стручно усовршување и</w:t>
      </w:r>
      <w:r w:rsidRPr="007A630A">
        <w:rPr>
          <w:rFonts w:ascii="Arial" w:eastAsia="Arial Unicode MS" w:hAnsi="Arial" w:cs="Arial"/>
          <w:color w:val="000000"/>
          <w:sz w:val="24"/>
          <w:szCs w:val="24"/>
          <w:u w:color="000000"/>
          <w:lang w:val="mk-MK"/>
        </w:rPr>
        <w:t xml:space="preserve"> </w:t>
      </w:r>
      <w:r w:rsidRPr="007A630A">
        <w:rPr>
          <w:rFonts w:ascii="Arial" w:eastAsia="Arial Unicode MS" w:hAnsi="Arial" w:cs="Arial"/>
          <w:color w:val="000000"/>
          <w:sz w:val="24"/>
          <w:szCs w:val="24"/>
          <w:u w:color="000000"/>
        </w:rPr>
        <w:t>воведување на иновации во работата на градинката</w:t>
      </w:r>
      <w:r w:rsidRPr="007A630A">
        <w:rPr>
          <w:rFonts w:ascii="Arial" w:eastAsia="Arial Unicode MS" w:hAnsi="Arial" w:cs="Arial"/>
          <w:color w:val="00B050"/>
          <w:sz w:val="24"/>
          <w:szCs w:val="24"/>
          <w:u w:color="000000"/>
          <w:lang w:val="mk-MK"/>
        </w:rPr>
        <w:t xml:space="preserve">. </w:t>
      </w:r>
    </w:p>
    <w:p w14:paraId="4FFE026C" w14:textId="77777777" w:rsidR="00A60213" w:rsidRPr="00A60213" w:rsidRDefault="00A60213" w:rsidP="00A60213">
      <w:pPr>
        <w:suppressAutoHyphens/>
        <w:autoSpaceDN w:val="0"/>
        <w:jc w:val="both"/>
        <w:rPr>
          <w:rFonts w:ascii="Arial" w:eastAsia="Arial Unicode MS" w:hAnsi="Arial" w:cs="Arial"/>
          <w:color w:val="00B050"/>
          <w:sz w:val="24"/>
          <w:szCs w:val="24"/>
          <w:u w:color="000000"/>
        </w:rPr>
      </w:pPr>
    </w:p>
    <w:p w14:paraId="5EAFC000" w14:textId="77777777" w:rsidR="00A60213" w:rsidRDefault="00A60213" w:rsidP="00A60213">
      <w:pPr>
        <w:widowControl w:val="0"/>
        <w:autoSpaceDE w:val="0"/>
        <w:autoSpaceDN w:val="0"/>
        <w:spacing w:after="0" w:line="360" w:lineRule="auto"/>
        <w:jc w:val="both"/>
        <w:rPr>
          <w:rFonts w:ascii="Arial" w:eastAsia="Arial" w:hAnsi="Arial" w:cs="Arial"/>
          <w:b/>
          <w:sz w:val="24"/>
          <w:szCs w:val="24"/>
          <w:lang w:val="mk-MK"/>
        </w:rPr>
      </w:pPr>
      <w:r>
        <w:rPr>
          <w:rFonts w:ascii="Arial" w:eastAsia="Arial" w:hAnsi="Arial" w:cs="Arial"/>
          <w:b/>
          <w:sz w:val="24"/>
          <w:szCs w:val="24"/>
        </w:rPr>
        <w:t>Целите на работење</w:t>
      </w:r>
      <w:r w:rsidRPr="007A630A">
        <w:rPr>
          <w:rFonts w:ascii="Arial" w:eastAsia="Arial" w:hAnsi="Arial" w:cs="Arial"/>
          <w:b/>
          <w:sz w:val="24"/>
          <w:szCs w:val="24"/>
        </w:rPr>
        <w:t xml:space="preserve"> на педагогот</w:t>
      </w:r>
      <w:r>
        <w:rPr>
          <w:rFonts w:ascii="Arial" w:eastAsia="Arial" w:hAnsi="Arial" w:cs="Arial"/>
          <w:b/>
          <w:sz w:val="24"/>
          <w:szCs w:val="24"/>
        </w:rPr>
        <w:t>:</w:t>
      </w:r>
      <w:r w:rsidRPr="007A630A">
        <w:rPr>
          <w:rFonts w:ascii="Arial" w:eastAsia="Arial" w:hAnsi="Arial" w:cs="Arial"/>
          <w:b/>
          <w:sz w:val="24"/>
          <w:szCs w:val="24"/>
        </w:rPr>
        <w:t xml:space="preserve">  </w:t>
      </w:r>
    </w:p>
    <w:p w14:paraId="1765A6E1" w14:textId="77777777" w:rsidR="00A60213" w:rsidRPr="00446EDE" w:rsidRDefault="00A60213" w:rsidP="00A60213">
      <w:pPr>
        <w:widowControl w:val="0"/>
        <w:autoSpaceDE w:val="0"/>
        <w:autoSpaceDN w:val="0"/>
        <w:spacing w:after="0" w:line="360" w:lineRule="auto"/>
        <w:jc w:val="both"/>
        <w:rPr>
          <w:rFonts w:ascii="Arial" w:eastAsia="Arial" w:hAnsi="Arial" w:cs="Arial"/>
          <w:b/>
          <w:sz w:val="24"/>
          <w:szCs w:val="24"/>
          <w:lang w:val="mk-MK"/>
        </w:rPr>
      </w:pPr>
    </w:p>
    <w:p w14:paraId="31BFC847" w14:textId="77777777" w:rsidR="00A60213" w:rsidRPr="007A630A" w:rsidRDefault="00A60213" w:rsidP="00A60213">
      <w:pPr>
        <w:widowControl w:val="0"/>
        <w:autoSpaceDE w:val="0"/>
        <w:autoSpaceDN w:val="0"/>
        <w:spacing w:after="0" w:line="360" w:lineRule="auto"/>
        <w:ind w:left="567" w:hanging="567"/>
        <w:rPr>
          <w:rFonts w:ascii="Arial" w:eastAsia="Arial" w:hAnsi="Arial" w:cs="Arial"/>
          <w:sz w:val="24"/>
          <w:szCs w:val="24"/>
        </w:rPr>
      </w:pPr>
      <w:r w:rsidRPr="007A630A">
        <w:rPr>
          <w:rFonts w:ascii="Arial" w:eastAsia="Arial" w:hAnsi="Arial" w:cs="Arial"/>
          <w:b/>
          <w:sz w:val="24"/>
          <w:szCs w:val="24"/>
        </w:rPr>
        <w:t>Глобални  задачи</w:t>
      </w:r>
      <w:r>
        <w:rPr>
          <w:rFonts w:ascii="Arial" w:eastAsia="Arial" w:hAnsi="Arial" w:cs="Arial"/>
          <w:sz w:val="24"/>
          <w:szCs w:val="24"/>
        </w:rPr>
        <w:t xml:space="preserve"> за  </w:t>
      </w:r>
      <w:r>
        <w:rPr>
          <w:rFonts w:ascii="Arial" w:eastAsia="Arial" w:hAnsi="Arial" w:cs="Arial"/>
          <w:sz w:val="24"/>
          <w:szCs w:val="24"/>
          <w:lang w:val="mk-MK"/>
        </w:rPr>
        <w:t xml:space="preserve">воспитната </w:t>
      </w:r>
      <w:r w:rsidRPr="007A630A">
        <w:rPr>
          <w:rFonts w:ascii="Arial" w:eastAsia="Arial" w:hAnsi="Arial" w:cs="Arial"/>
          <w:sz w:val="24"/>
          <w:szCs w:val="24"/>
        </w:rPr>
        <w:t xml:space="preserve"> 20</w:t>
      </w:r>
      <w:r w:rsidRPr="007A630A">
        <w:rPr>
          <w:rFonts w:ascii="Arial" w:eastAsia="Arial" w:hAnsi="Arial" w:cs="Arial"/>
          <w:sz w:val="24"/>
          <w:szCs w:val="24"/>
          <w:lang w:val="mk-MK"/>
        </w:rPr>
        <w:t>25</w:t>
      </w:r>
      <w:r w:rsidRPr="007A630A">
        <w:rPr>
          <w:rFonts w:ascii="Arial" w:eastAsia="Arial" w:hAnsi="Arial" w:cs="Arial"/>
          <w:sz w:val="24"/>
          <w:szCs w:val="24"/>
        </w:rPr>
        <w:t>/202</w:t>
      </w:r>
      <w:r w:rsidRPr="007A630A">
        <w:rPr>
          <w:rFonts w:ascii="Arial" w:eastAsia="Arial" w:hAnsi="Arial" w:cs="Arial"/>
          <w:sz w:val="24"/>
          <w:szCs w:val="24"/>
          <w:lang w:val="mk-MK"/>
        </w:rPr>
        <w:t xml:space="preserve">6 </w:t>
      </w:r>
      <w:r>
        <w:rPr>
          <w:rFonts w:ascii="Arial" w:eastAsia="Arial" w:hAnsi="Arial" w:cs="Arial"/>
          <w:sz w:val="24"/>
          <w:szCs w:val="24"/>
        </w:rPr>
        <w:t>год</w:t>
      </w:r>
      <w:r>
        <w:rPr>
          <w:rFonts w:ascii="Arial" w:eastAsia="Arial" w:hAnsi="Arial" w:cs="Arial"/>
          <w:sz w:val="24"/>
          <w:szCs w:val="24"/>
          <w:lang w:val="mk-MK"/>
        </w:rPr>
        <w:t xml:space="preserve">  </w:t>
      </w:r>
      <w:r w:rsidRPr="007A630A">
        <w:rPr>
          <w:rFonts w:ascii="Arial" w:eastAsia="Arial" w:hAnsi="Arial" w:cs="Arial"/>
          <w:sz w:val="24"/>
          <w:szCs w:val="24"/>
        </w:rPr>
        <w:t>:</w:t>
      </w:r>
    </w:p>
    <w:p w14:paraId="25730AA9" w14:textId="77777777" w:rsidR="00A60213" w:rsidRPr="007A630A" w:rsidRDefault="00A60213" w:rsidP="00A60213">
      <w:pPr>
        <w:widowControl w:val="0"/>
        <w:autoSpaceDE w:val="0"/>
        <w:autoSpaceDN w:val="0"/>
        <w:spacing w:after="0" w:line="360" w:lineRule="auto"/>
        <w:ind w:left="426"/>
        <w:jc w:val="both"/>
        <w:rPr>
          <w:rFonts w:ascii="Arial" w:eastAsia="Arial" w:hAnsi="Arial" w:cs="Arial"/>
          <w:sz w:val="24"/>
          <w:szCs w:val="24"/>
          <w:lang w:val="mk-MK"/>
        </w:rPr>
      </w:pPr>
      <w:r w:rsidRPr="007A630A">
        <w:rPr>
          <w:rFonts w:ascii="Arial" w:eastAsia="Arial" w:hAnsi="Arial" w:cs="Arial"/>
          <w:sz w:val="24"/>
          <w:szCs w:val="24"/>
        </w:rPr>
        <w:t xml:space="preserve">-Спроведување и вреднување на воспитно образовната работа со цел </w:t>
      </w:r>
      <w:r w:rsidRPr="007A630A">
        <w:rPr>
          <w:rFonts w:ascii="Arial" w:eastAsia="Arial" w:hAnsi="Arial" w:cs="Arial"/>
          <w:sz w:val="24"/>
          <w:szCs w:val="24"/>
          <w:lang w:val="mk-MK"/>
        </w:rPr>
        <w:t xml:space="preserve">подобрување </w:t>
      </w:r>
      <w:r w:rsidRPr="007A630A">
        <w:rPr>
          <w:rFonts w:ascii="Arial" w:eastAsia="Arial" w:hAnsi="Arial" w:cs="Arial"/>
          <w:sz w:val="24"/>
          <w:szCs w:val="24"/>
        </w:rPr>
        <w:t xml:space="preserve"> на квалитет</w:t>
      </w:r>
      <w:r w:rsidRPr="007A630A">
        <w:rPr>
          <w:rFonts w:ascii="Arial" w:eastAsia="Arial" w:hAnsi="Arial" w:cs="Arial"/>
          <w:sz w:val="24"/>
          <w:szCs w:val="24"/>
          <w:lang w:val="mk-MK"/>
        </w:rPr>
        <w:t>от на истата</w:t>
      </w:r>
      <w:r w:rsidRPr="007A630A">
        <w:rPr>
          <w:rFonts w:ascii="Arial" w:eastAsia="Arial" w:hAnsi="Arial" w:cs="Arial"/>
          <w:sz w:val="24"/>
          <w:szCs w:val="24"/>
        </w:rPr>
        <w:t xml:space="preserve"> </w:t>
      </w:r>
    </w:p>
    <w:p w14:paraId="496CB815" w14:textId="77777777" w:rsidR="00A60213" w:rsidRPr="007A630A" w:rsidRDefault="00A60213" w:rsidP="00A60213">
      <w:pPr>
        <w:widowControl w:val="0"/>
        <w:autoSpaceDE w:val="0"/>
        <w:autoSpaceDN w:val="0"/>
        <w:spacing w:after="0" w:line="360" w:lineRule="auto"/>
        <w:ind w:left="426"/>
        <w:jc w:val="both"/>
        <w:rPr>
          <w:rFonts w:ascii="Arial" w:eastAsia="Arial" w:hAnsi="Arial" w:cs="Arial"/>
          <w:sz w:val="24"/>
          <w:szCs w:val="24"/>
          <w:lang w:val="mk-MK"/>
        </w:rPr>
      </w:pPr>
      <w:r w:rsidRPr="007A630A">
        <w:rPr>
          <w:rFonts w:ascii="Arial" w:eastAsia="Arial" w:hAnsi="Arial" w:cs="Arial"/>
          <w:sz w:val="24"/>
          <w:szCs w:val="24"/>
        </w:rPr>
        <w:t>- Осмислување и структуирање на стимулативна,</w:t>
      </w:r>
      <w:r w:rsidRPr="007A630A">
        <w:rPr>
          <w:rFonts w:ascii="Arial" w:eastAsia="Arial" w:hAnsi="Arial" w:cs="Arial"/>
          <w:sz w:val="24"/>
          <w:szCs w:val="24"/>
          <w:lang w:val="mk-MK"/>
        </w:rPr>
        <w:t xml:space="preserve"> </w:t>
      </w:r>
      <w:r w:rsidRPr="007A630A">
        <w:rPr>
          <w:rFonts w:ascii="Arial" w:eastAsia="Arial" w:hAnsi="Arial" w:cs="Arial"/>
          <w:sz w:val="24"/>
          <w:szCs w:val="24"/>
        </w:rPr>
        <w:t>здрава и безбедна средина за учење и развој,</w:t>
      </w:r>
      <w:r w:rsidRPr="007A630A">
        <w:rPr>
          <w:rFonts w:ascii="Arial" w:eastAsia="Arial" w:hAnsi="Arial" w:cs="Arial"/>
          <w:sz w:val="24"/>
          <w:szCs w:val="24"/>
          <w:lang w:val="mk-MK"/>
        </w:rPr>
        <w:t xml:space="preserve"> </w:t>
      </w:r>
      <w:r w:rsidRPr="007A630A">
        <w:rPr>
          <w:rFonts w:ascii="Arial" w:eastAsia="Arial" w:hAnsi="Arial" w:cs="Arial"/>
          <w:sz w:val="24"/>
          <w:szCs w:val="24"/>
        </w:rPr>
        <w:t>во функција на поттикнување на детската активност,</w:t>
      </w:r>
      <w:r w:rsidRPr="007A630A">
        <w:rPr>
          <w:rFonts w:ascii="Arial" w:eastAsia="Arial" w:hAnsi="Arial" w:cs="Arial"/>
          <w:sz w:val="24"/>
          <w:szCs w:val="24"/>
          <w:lang w:val="mk-MK"/>
        </w:rPr>
        <w:t xml:space="preserve"> </w:t>
      </w:r>
      <w:r w:rsidRPr="007A630A">
        <w:rPr>
          <w:rFonts w:ascii="Arial" w:eastAsia="Arial" w:hAnsi="Arial" w:cs="Arial"/>
          <w:sz w:val="24"/>
          <w:szCs w:val="24"/>
        </w:rPr>
        <w:t>самостојност во играта, меѓусебна комуникација и креативност</w:t>
      </w:r>
    </w:p>
    <w:p w14:paraId="6ADECA6E" w14:textId="77777777" w:rsidR="00A60213" w:rsidRPr="007A630A" w:rsidRDefault="00A60213" w:rsidP="00A60213">
      <w:pPr>
        <w:widowControl w:val="0"/>
        <w:autoSpaceDE w:val="0"/>
        <w:autoSpaceDN w:val="0"/>
        <w:spacing w:after="0" w:line="360" w:lineRule="auto"/>
        <w:ind w:left="284"/>
        <w:jc w:val="both"/>
        <w:rPr>
          <w:rFonts w:ascii="Arial" w:eastAsia="Arial" w:hAnsi="Arial" w:cs="Arial"/>
          <w:sz w:val="24"/>
          <w:szCs w:val="24"/>
          <w:lang w:val="mk-MK"/>
        </w:rPr>
      </w:pPr>
      <w:r w:rsidRPr="007A630A">
        <w:rPr>
          <w:rFonts w:ascii="Arial" w:eastAsia="Arial" w:hAnsi="Arial" w:cs="Arial"/>
          <w:sz w:val="24"/>
          <w:szCs w:val="24"/>
          <w:lang w:val="mk-MK"/>
        </w:rPr>
        <w:t xml:space="preserve"> </w:t>
      </w:r>
      <w:r w:rsidRPr="007A630A">
        <w:rPr>
          <w:rFonts w:ascii="Arial" w:eastAsia="Arial" w:hAnsi="Arial" w:cs="Arial"/>
          <w:sz w:val="24"/>
          <w:szCs w:val="24"/>
        </w:rPr>
        <w:t xml:space="preserve">- Поттикнување на воспитно-згрижувачкиот кадар во сите сегменти на реализација на планираните </w:t>
      </w:r>
      <w:r w:rsidRPr="007A630A">
        <w:rPr>
          <w:rFonts w:ascii="Arial" w:eastAsia="Arial" w:hAnsi="Arial" w:cs="Arial"/>
          <w:sz w:val="24"/>
          <w:szCs w:val="24"/>
          <w:lang w:val="mk-MK"/>
        </w:rPr>
        <w:t>содржини</w:t>
      </w:r>
    </w:p>
    <w:p w14:paraId="0008BEC6" w14:textId="77777777" w:rsidR="00A60213" w:rsidRPr="007A630A" w:rsidRDefault="00A60213" w:rsidP="00A60213">
      <w:pPr>
        <w:widowControl w:val="0"/>
        <w:autoSpaceDE w:val="0"/>
        <w:autoSpaceDN w:val="0"/>
        <w:spacing w:after="0" w:line="360" w:lineRule="auto"/>
        <w:ind w:left="426"/>
        <w:jc w:val="both"/>
        <w:rPr>
          <w:rFonts w:ascii="Arial" w:eastAsia="Arial" w:hAnsi="Arial" w:cs="Arial"/>
          <w:sz w:val="24"/>
          <w:szCs w:val="24"/>
        </w:rPr>
      </w:pPr>
      <w:r w:rsidRPr="007A630A">
        <w:rPr>
          <w:rFonts w:ascii="Arial" w:eastAsia="Arial" w:hAnsi="Arial" w:cs="Arial"/>
          <w:sz w:val="24"/>
          <w:szCs w:val="24"/>
        </w:rPr>
        <w:t>- Поттикнување на соработката со родителите со цел  нивно</w:t>
      </w:r>
      <w:r w:rsidRPr="007A630A">
        <w:rPr>
          <w:rFonts w:ascii="Arial" w:eastAsia="Arial" w:hAnsi="Arial" w:cs="Arial"/>
          <w:sz w:val="24"/>
          <w:szCs w:val="24"/>
          <w:lang w:val="mk-MK"/>
        </w:rPr>
        <w:t xml:space="preserve"> активно</w:t>
      </w:r>
      <w:r w:rsidRPr="007A630A">
        <w:rPr>
          <w:rFonts w:ascii="Arial" w:eastAsia="Arial" w:hAnsi="Arial" w:cs="Arial"/>
          <w:sz w:val="24"/>
          <w:szCs w:val="24"/>
        </w:rPr>
        <w:t xml:space="preserve"> вклучување како партнери, во грижата за психофизичкиот развиток и воспитанието на децата</w:t>
      </w:r>
    </w:p>
    <w:p w14:paraId="6A8B591D" w14:textId="77777777" w:rsidR="00A60213" w:rsidRPr="007A630A" w:rsidRDefault="00A60213" w:rsidP="00A60213">
      <w:pPr>
        <w:widowControl w:val="0"/>
        <w:autoSpaceDE w:val="0"/>
        <w:autoSpaceDN w:val="0"/>
        <w:spacing w:after="0" w:line="360" w:lineRule="auto"/>
        <w:ind w:left="426"/>
        <w:jc w:val="both"/>
        <w:rPr>
          <w:rFonts w:ascii="Arial" w:eastAsia="Arial" w:hAnsi="Arial" w:cs="Arial"/>
          <w:sz w:val="24"/>
          <w:szCs w:val="24"/>
          <w:lang w:val="mk-MK"/>
        </w:rPr>
      </w:pPr>
    </w:p>
    <w:p w14:paraId="7EE6ADA9" w14:textId="77777777" w:rsidR="00A60213" w:rsidRPr="007A630A" w:rsidRDefault="00A60213" w:rsidP="00A60213">
      <w:pPr>
        <w:widowControl w:val="0"/>
        <w:autoSpaceDE w:val="0"/>
        <w:autoSpaceDN w:val="0"/>
        <w:spacing w:after="0" w:line="360" w:lineRule="auto"/>
        <w:jc w:val="both"/>
        <w:rPr>
          <w:rFonts w:ascii="Arial" w:eastAsia="Arial" w:hAnsi="Arial" w:cs="Arial"/>
          <w:sz w:val="24"/>
          <w:szCs w:val="24"/>
        </w:rPr>
      </w:pPr>
      <w:r w:rsidRPr="007A630A">
        <w:rPr>
          <w:rFonts w:ascii="Arial" w:eastAsia="Arial" w:hAnsi="Arial" w:cs="Arial"/>
          <w:b/>
          <w:sz w:val="24"/>
          <w:szCs w:val="24"/>
        </w:rPr>
        <w:t>Во однос на децата</w:t>
      </w:r>
      <w:r w:rsidRPr="007A630A">
        <w:rPr>
          <w:rFonts w:ascii="Arial" w:eastAsia="Arial" w:hAnsi="Arial" w:cs="Arial"/>
          <w:sz w:val="24"/>
          <w:szCs w:val="24"/>
        </w:rPr>
        <w:t xml:space="preserve"> –</w:t>
      </w:r>
      <w:r w:rsidRPr="007A630A">
        <w:rPr>
          <w:rFonts w:ascii="Arial" w:eastAsia="Arial" w:hAnsi="Arial" w:cs="Arial"/>
          <w:sz w:val="24"/>
          <w:szCs w:val="24"/>
          <w:lang w:val="mk-MK"/>
        </w:rPr>
        <w:t xml:space="preserve"> </w:t>
      </w:r>
      <w:r>
        <w:rPr>
          <w:rFonts w:ascii="Arial" w:eastAsia="Arial" w:hAnsi="Arial" w:cs="Arial"/>
          <w:sz w:val="24"/>
          <w:szCs w:val="24"/>
        </w:rPr>
        <w:t>п</w:t>
      </w:r>
      <w:r>
        <w:rPr>
          <w:rFonts w:ascii="Arial" w:eastAsia="Arial" w:hAnsi="Arial" w:cs="Arial"/>
          <w:sz w:val="24"/>
          <w:szCs w:val="24"/>
          <w:lang w:val="mk-MK"/>
        </w:rPr>
        <w:t>оттикнување на</w:t>
      </w:r>
      <w:r w:rsidRPr="007A630A">
        <w:rPr>
          <w:rFonts w:ascii="Arial" w:eastAsia="Arial" w:hAnsi="Arial" w:cs="Arial"/>
          <w:sz w:val="24"/>
          <w:szCs w:val="24"/>
        </w:rPr>
        <w:t xml:space="preserve"> </w:t>
      </w:r>
      <w:r w:rsidRPr="007A630A">
        <w:rPr>
          <w:rFonts w:ascii="Arial" w:eastAsia="Arial" w:hAnsi="Arial" w:cs="Arial"/>
          <w:sz w:val="24"/>
          <w:szCs w:val="24"/>
          <w:lang w:val="mk-MK"/>
        </w:rPr>
        <w:t xml:space="preserve">нивниот сестран </w:t>
      </w:r>
      <w:r w:rsidRPr="007A630A">
        <w:rPr>
          <w:rFonts w:ascii="Arial" w:eastAsia="Arial" w:hAnsi="Arial" w:cs="Arial"/>
          <w:sz w:val="24"/>
          <w:szCs w:val="24"/>
        </w:rPr>
        <w:t>разв</w:t>
      </w:r>
      <w:r w:rsidRPr="007A630A">
        <w:rPr>
          <w:rFonts w:ascii="Arial" w:eastAsia="Arial" w:hAnsi="Arial" w:cs="Arial"/>
          <w:sz w:val="24"/>
          <w:szCs w:val="24"/>
          <w:lang w:val="mk-MK"/>
        </w:rPr>
        <w:t>ој</w:t>
      </w:r>
      <w:r w:rsidRPr="007A630A">
        <w:rPr>
          <w:rFonts w:ascii="Arial" w:eastAsia="Arial" w:hAnsi="Arial" w:cs="Arial"/>
          <w:sz w:val="24"/>
          <w:szCs w:val="24"/>
        </w:rPr>
        <w:t xml:space="preserve"> </w:t>
      </w:r>
      <w:r w:rsidRPr="007A630A">
        <w:rPr>
          <w:rFonts w:ascii="Arial" w:eastAsia="Arial" w:hAnsi="Arial" w:cs="Arial"/>
          <w:sz w:val="24"/>
          <w:szCs w:val="24"/>
          <w:lang w:val="mk-MK"/>
        </w:rPr>
        <w:t xml:space="preserve"> </w:t>
      </w:r>
      <w:r w:rsidRPr="007A630A">
        <w:rPr>
          <w:rFonts w:ascii="Arial" w:eastAsia="Arial" w:hAnsi="Arial" w:cs="Arial"/>
          <w:sz w:val="24"/>
          <w:szCs w:val="24"/>
        </w:rPr>
        <w:t>низ:</w:t>
      </w:r>
    </w:p>
    <w:p w14:paraId="72A12B18" w14:textId="77777777" w:rsidR="00A60213" w:rsidRPr="007A630A" w:rsidRDefault="00A60213" w:rsidP="00271F91">
      <w:pPr>
        <w:widowControl w:val="0"/>
        <w:numPr>
          <w:ilvl w:val="0"/>
          <w:numId w:val="70"/>
        </w:numPr>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lang w:val="mk-MK"/>
        </w:rPr>
        <w:t>вклучување во воспитно образовната работа во периодот на адаптација на децата</w:t>
      </w:r>
    </w:p>
    <w:p w14:paraId="2BFF3DEB" w14:textId="77777777" w:rsidR="00A60213" w:rsidRPr="007A630A" w:rsidRDefault="00A60213" w:rsidP="00271F91">
      <w:pPr>
        <w:widowControl w:val="0"/>
        <w:numPr>
          <w:ilvl w:val="0"/>
          <w:numId w:val="70"/>
        </w:numPr>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lang w:val="mk-MK"/>
        </w:rPr>
        <w:t>проценка на психофизичкиот статус/развој на детето</w:t>
      </w:r>
    </w:p>
    <w:p w14:paraId="79F72022" w14:textId="77777777" w:rsidR="00A60213" w:rsidRPr="007A630A" w:rsidRDefault="00A60213" w:rsidP="00271F91">
      <w:pPr>
        <w:widowControl w:val="0"/>
        <w:numPr>
          <w:ilvl w:val="0"/>
          <w:numId w:val="70"/>
        </w:numPr>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lang w:val="mk-MK"/>
        </w:rPr>
        <w:t>учество во открив</w:t>
      </w:r>
      <w:r>
        <w:rPr>
          <w:rFonts w:ascii="Arial" w:eastAsia="Arial" w:hAnsi="Arial" w:cs="Arial"/>
          <w:sz w:val="24"/>
          <w:szCs w:val="24"/>
          <w:lang w:val="mk-MK"/>
        </w:rPr>
        <w:t>ањето на деца со потешкотии во развојот</w:t>
      </w:r>
    </w:p>
    <w:p w14:paraId="1898A84C" w14:textId="77777777" w:rsidR="00A60213" w:rsidRPr="007A630A" w:rsidRDefault="00A60213" w:rsidP="00271F91">
      <w:pPr>
        <w:widowControl w:val="0"/>
        <w:numPr>
          <w:ilvl w:val="0"/>
          <w:numId w:val="70"/>
        </w:numPr>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lang w:val="mk-MK"/>
        </w:rPr>
        <w:t>збогатување на квалитетот на престојување во градинката со цел поттикнување на    холистичкиот пристап на развој на секое дете</w:t>
      </w:r>
    </w:p>
    <w:p w14:paraId="337D2D79" w14:textId="77777777" w:rsidR="00A60213" w:rsidRPr="007A630A" w:rsidRDefault="00A60213" w:rsidP="00271F91">
      <w:pPr>
        <w:widowControl w:val="0"/>
        <w:numPr>
          <w:ilvl w:val="0"/>
          <w:numId w:val="70"/>
        </w:numPr>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lang w:val="mk-MK"/>
        </w:rPr>
        <w:t>непосредна-индивидуална работа со децата</w:t>
      </w:r>
    </w:p>
    <w:p w14:paraId="644647D5" w14:textId="77777777" w:rsidR="00A60213" w:rsidRPr="007A630A" w:rsidRDefault="00A60213" w:rsidP="00A60213">
      <w:pPr>
        <w:widowControl w:val="0"/>
        <w:autoSpaceDE w:val="0"/>
        <w:autoSpaceDN w:val="0"/>
        <w:spacing w:after="0" w:line="360" w:lineRule="auto"/>
        <w:ind w:left="142" w:hanging="142"/>
        <w:rPr>
          <w:rFonts w:ascii="Arial" w:eastAsia="Arial" w:hAnsi="Arial" w:cs="Arial"/>
          <w:sz w:val="24"/>
          <w:szCs w:val="24"/>
          <w:lang w:val="mk-MK"/>
        </w:rPr>
      </w:pPr>
    </w:p>
    <w:p w14:paraId="773E9E27" w14:textId="77777777" w:rsidR="00A60213" w:rsidRPr="007A630A" w:rsidRDefault="00A60213" w:rsidP="00A60213">
      <w:pPr>
        <w:widowControl w:val="0"/>
        <w:autoSpaceDE w:val="0"/>
        <w:autoSpaceDN w:val="0"/>
        <w:spacing w:after="0" w:line="360" w:lineRule="auto"/>
        <w:rPr>
          <w:rFonts w:ascii="Arial" w:eastAsia="Arial" w:hAnsi="Arial" w:cs="Arial"/>
          <w:sz w:val="24"/>
          <w:szCs w:val="24"/>
          <w:lang w:val="mk-MK"/>
        </w:rPr>
      </w:pPr>
      <w:r w:rsidRPr="007A630A">
        <w:rPr>
          <w:rFonts w:ascii="Arial" w:eastAsia="Arial" w:hAnsi="Arial" w:cs="Arial"/>
          <w:b/>
          <w:sz w:val="24"/>
          <w:szCs w:val="24"/>
        </w:rPr>
        <w:lastRenderedPageBreak/>
        <w:t>Во однос на воспитувачите</w:t>
      </w:r>
      <w:r w:rsidRPr="007A630A">
        <w:rPr>
          <w:rFonts w:ascii="Arial" w:eastAsia="Arial" w:hAnsi="Arial" w:cs="Arial"/>
          <w:sz w:val="24"/>
          <w:szCs w:val="24"/>
        </w:rPr>
        <w:t>-</w:t>
      </w:r>
      <w:r w:rsidRPr="007A630A">
        <w:rPr>
          <w:rFonts w:ascii="Arial" w:eastAsia="Arial" w:hAnsi="Arial" w:cs="Arial"/>
          <w:sz w:val="24"/>
          <w:szCs w:val="24"/>
          <w:lang w:val="mk-MK"/>
        </w:rPr>
        <w:t xml:space="preserve"> </w:t>
      </w:r>
      <w:r w:rsidRPr="007A630A">
        <w:rPr>
          <w:rFonts w:ascii="Arial" w:eastAsia="Arial" w:hAnsi="Arial" w:cs="Arial"/>
          <w:sz w:val="24"/>
          <w:szCs w:val="24"/>
        </w:rPr>
        <w:t>поттикнување на стручно</w:t>
      </w:r>
      <w:r w:rsidRPr="007A630A">
        <w:rPr>
          <w:rFonts w:ascii="Arial" w:eastAsia="Arial" w:hAnsi="Arial" w:cs="Arial"/>
          <w:sz w:val="24"/>
          <w:szCs w:val="24"/>
          <w:lang w:val="mk-MK"/>
        </w:rPr>
        <w:t>-</w:t>
      </w:r>
      <w:r w:rsidRPr="007A630A">
        <w:rPr>
          <w:rFonts w:ascii="Arial" w:eastAsia="Arial" w:hAnsi="Arial" w:cs="Arial"/>
          <w:sz w:val="24"/>
          <w:szCs w:val="24"/>
        </w:rPr>
        <w:t xml:space="preserve">компетентна работа, насочена </w:t>
      </w:r>
      <w:r w:rsidRPr="007A630A">
        <w:rPr>
          <w:rFonts w:ascii="Arial" w:eastAsia="Arial" w:hAnsi="Arial" w:cs="Arial"/>
          <w:sz w:val="24"/>
          <w:szCs w:val="24"/>
          <w:lang w:val="mk-MK"/>
        </w:rPr>
        <w:t>кон</w:t>
      </w:r>
      <w:r w:rsidRPr="007A630A">
        <w:rPr>
          <w:rFonts w:ascii="Arial" w:eastAsia="Arial" w:hAnsi="Arial" w:cs="Arial"/>
          <w:sz w:val="24"/>
          <w:szCs w:val="24"/>
        </w:rPr>
        <w:t xml:space="preserve"> унапредување на педагошката  и дидактичко методичката практика  низ:</w:t>
      </w:r>
    </w:p>
    <w:p w14:paraId="38462DF6" w14:textId="77777777" w:rsidR="00A60213" w:rsidRPr="007A630A" w:rsidRDefault="00A60213" w:rsidP="00271F91">
      <w:pPr>
        <w:widowControl w:val="0"/>
        <w:numPr>
          <w:ilvl w:val="0"/>
          <w:numId w:val="69"/>
        </w:numPr>
        <w:autoSpaceDE w:val="0"/>
        <w:autoSpaceDN w:val="0"/>
        <w:spacing w:after="0" w:line="360" w:lineRule="auto"/>
        <w:rPr>
          <w:rFonts w:ascii="Arial" w:eastAsia="Arial" w:hAnsi="Arial" w:cs="Arial"/>
          <w:sz w:val="24"/>
          <w:szCs w:val="24"/>
          <w:lang w:val="mk-MK"/>
        </w:rPr>
      </w:pPr>
      <w:r w:rsidRPr="007A630A">
        <w:rPr>
          <w:rFonts w:ascii="Arial" w:eastAsia="Arial" w:hAnsi="Arial" w:cs="Arial"/>
          <w:sz w:val="24"/>
          <w:szCs w:val="24"/>
          <w:lang w:val="mk-MK"/>
        </w:rPr>
        <w:t>иницирање на иновации и работа на унапредување на воспитно образовниот процес</w:t>
      </w:r>
    </w:p>
    <w:p w14:paraId="775E1081" w14:textId="77777777" w:rsidR="00A60213" w:rsidRPr="007A630A" w:rsidRDefault="00A60213" w:rsidP="00271F91">
      <w:pPr>
        <w:widowControl w:val="0"/>
        <w:numPr>
          <w:ilvl w:val="0"/>
          <w:numId w:val="69"/>
        </w:numPr>
        <w:autoSpaceDE w:val="0"/>
        <w:autoSpaceDN w:val="0"/>
        <w:spacing w:after="0" w:line="360" w:lineRule="auto"/>
        <w:rPr>
          <w:rFonts w:ascii="Arial" w:eastAsia="Arial" w:hAnsi="Arial" w:cs="Arial"/>
          <w:sz w:val="24"/>
          <w:szCs w:val="24"/>
          <w:lang w:val="mk-MK"/>
        </w:rPr>
      </w:pPr>
      <w:r>
        <w:rPr>
          <w:rFonts w:ascii="Arial" w:eastAsia="Arial" w:hAnsi="Arial" w:cs="Arial"/>
          <w:sz w:val="24"/>
          <w:szCs w:val="24"/>
          <w:lang w:val="mk-MK"/>
        </w:rPr>
        <w:t xml:space="preserve">помош на воспитувачите преку </w:t>
      </w:r>
      <w:r w:rsidRPr="007A630A">
        <w:rPr>
          <w:rFonts w:ascii="Arial" w:eastAsia="Arial" w:hAnsi="Arial" w:cs="Arial"/>
          <w:sz w:val="24"/>
          <w:szCs w:val="24"/>
          <w:lang w:val="mk-MK"/>
        </w:rPr>
        <w:t xml:space="preserve"> сугерирање на активности за поттикнување на детскиот развој</w:t>
      </w:r>
    </w:p>
    <w:p w14:paraId="6EAC1268" w14:textId="77777777" w:rsidR="00A60213" w:rsidRPr="007A630A" w:rsidRDefault="00A60213" w:rsidP="00271F91">
      <w:pPr>
        <w:widowControl w:val="0"/>
        <w:numPr>
          <w:ilvl w:val="0"/>
          <w:numId w:val="69"/>
        </w:numPr>
        <w:autoSpaceDE w:val="0"/>
        <w:autoSpaceDN w:val="0"/>
        <w:spacing w:after="0" w:line="360" w:lineRule="auto"/>
        <w:rPr>
          <w:rFonts w:ascii="Arial" w:eastAsia="Arial" w:hAnsi="Arial" w:cs="Arial"/>
          <w:sz w:val="24"/>
          <w:szCs w:val="24"/>
          <w:lang w:val="mk-MK"/>
        </w:rPr>
      </w:pPr>
      <w:r w:rsidRPr="007A630A">
        <w:rPr>
          <w:rFonts w:ascii="Arial" w:eastAsia="Arial" w:hAnsi="Arial" w:cs="Arial"/>
          <w:sz w:val="24"/>
          <w:szCs w:val="24"/>
          <w:lang w:val="mk-MK"/>
        </w:rPr>
        <w:t>осмислување на организациски и материјални услови за работа</w:t>
      </w:r>
    </w:p>
    <w:p w14:paraId="5A4B0F33" w14:textId="77777777" w:rsidR="00A60213" w:rsidRPr="007A630A" w:rsidRDefault="00A60213" w:rsidP="00271F91">
      <w:pPr>
        <w:widowControl w:val="0"/>
        <w:numPr>
          <w:ilvl w:val="0"/>
          <w:numId w:val="69"/>
        </w:numPr>
        <w:autoSpaceDE w:val="0"/>
        <w:autoSpaceDN w:val="0"/>
        <w:spacing w:after="0" w:line="360" w:lineRule="auto"/>
        <w:rPr>
          <w:rFonts w:ascii="Arial" w:eastAsia="Arial" w:hAnsi="Arial" w:cs="Arial"/>
          <w:sz w:val="24"/>
          <w:szCs w:val="24"/>
          <w:lang w:val="mk-MK"/>
        </w:rPr>
      </w:pPr>
      <w:r w:rsidRPr="007A630A">
        <w:rPr>
          <w:rFonts w:ascii="Arial" w:eastAsia="Arial" w:hAnsi="Arial" w:cs="Arial"/>
          <w:sz w:val="24"/>
          <w:szCs w:val="24"/>
          <w:lang w:val="mk-MK"/>
        </w:rPr>
        <w:t>поттикнување на стручното усовршување како и поттикнување на личниот развој на секој воспитувач низ различни форми на консултација, советувања и сл.</w:t>
      </w:r>
    </w:p>
    <w:p w14:paraId="0C92F544" w14:textId="77777777" w:rsidR="00A60213" w:rsidRPr="007A630A" w:rsidRDefault="00A60213" w:rsidP="00271F91">
      <w:pPr>
        <w:widowControl w:val="0"/>
        <w:numPr>
          <w:ilvl w:val="0"/>
          <w:numId w:val="69"/>
        </w:numPr>
        <w:autoSpaceDE w:val="0"/>
        <w:autoSpaceDN w:val="0"/>
        <w:spacing w:after="0" w:line="360" w:lineRule="auto"/>
        <w:rPr>
          <w:rFonts w:ascii="Arial" w:eastAsia="Arial" w:hAnsi="Arial" w:cs="Arial"/>
          <w:sz w:val="24"/>
          <w:szCs w:val="24"/>
          <w:lang w:val="mk-MK"/>
        </w:rPr>
      </w:pPr>
      <w:r w:rsidRPr="007A630A">
        <w:rPr>
          <w:rFonts w:ascii="Arial" w:eastAsia="Arial" w:hAnsi="Arial" w:cs="Arial"/>
          <w:sz w:val="24"/>
          <w:szCs w:val="24"/>
          <w:lang w:val="mk-MK"/>
        </w:rPr>
        <w:t>оддршка и поттик на воспитувачите во интеракцијата со родителите</w:t>
      </w:r>
    </w:p>
    <w:p w14:paraId="7CD7EE18" w14:textId="77777777" w:rsidR="00A60213" w:rsidRPr="007A630A" w:rsidRDefault="00A60213" w:rsidP="00271F91">
      <w:pPr>
        <w:widowControl w:val="0"/>
        <w:numPr>
          <w:ilvl w:val="0"/>
          <w:numId w:val="69"/>
        </w:numPr>
        <w:autoSpaceDE w:val="0"/>
        <w:autoSpaceDN w:val="0"/>
        <w:spacing w:after="0" w:line="360" w:lineRule="auto"/>
        <w:rPr>
          <w:rFonts w:ascii="Arial" w:eastAsia="Arial" w:hAnsi="Arial" w:cs="Arial"/>
          <w:sz w:val="24"/>
          <w:szCs w:val="24"/>
          <w:lang w:val="mk-MK"/>
        </w:rPr>
      </w:pPr>
      <w:r w:rsidRPr="007A630A">
        <w:rPr>
          <w:rFonts w:ascii="Arial" w:eastAsia="Arial" w:hAnsi="Arial" w:cs="Arial"/>
          <w:sz w:val="24"/>
          <w:szCs w:val="24"/>
          <w:lang w:val="mk-MK"/>
        </w:rPr>
        <w:t>соработка во рамки на професионалната заедница за учење</w:t>
      </w:r>
    </w:p>
    <w:p w14:paraId="02D5F7FF" w14:textId="77777777" w:rsidR="00A60213" w:rsidRPr="007A630A" w:rsidRDefault="00A60213" w:rsidP="00A60213">
      <w:pPr>
        <w:widowControl w:val="0"/>
        <w:autoSpaceDE w:val="0"/>
        <w:autoSpaceDN w:val="0"/>
        <w:spacing w:after="0" w:line="360" w:lineRule="auto"/>
        <w:rPr>
          <w:rFonts w:ascii="Arial" w:eastAsia="Arial" w:hAnsi="Arial" w:cs="Arial"/>
          <w:sz w:val="24"/>
          <w:szCs w:val="24"/>
          <w:lang w:val="mk-MK"/>
        </w:rPr>
      </w:pPr>
    </w:p>
    <w:p w14:paraId="6597AD0E" w14:textId="77777777" w:rsidR="00A60213" w:rsidRPr="007A630A" w:rsidRDefault="00A60213" w:rsidP="00A60213">
      <w:pPr>
        <w:widowControl w:val="0"/>
        <w:autoSpaceDE w:val="0"/>
        <w:autoSpaceDN w:val="0"/>
        <w:spacing w:after="0" w:line="360" w:lineRule="auto"/>
        <w:ind w:left="142"/>
        <w:jc w:val="both"/>
        <w:rPr>
          <w:rFonts w:ascii="Arial" w:eastAsia="Arial" w:hAnsi="Arial" w:cs="Arial"/>
          <w:sz w:val="24"/>
          <w:szCs w:val="24"/>
          <w:lang w:val="mk-MK"/>
        </w:rPr>
      </w:pPr>
      <w:r w:rsidRPr="007A630A">
        <w:rPr>
          <w:rFonts w:ascii="Arial" w:eastAsia="Arial" w:hAnsi="Arial" w:cs="Arial"/>
          <w:b/>
          <w:sz w:val="24"/>
          <w:szCs w:val="24"/>
        </w:rPr>
        <w:t>Во односот кон родителите</w:t>
      </w:r>
      <w:r w:rsidRPr="007A630A">
        <w:rPr>
          <w:rFonts w:ascii="Arial" w:eastAsia="Arial" w:hAnsi="Arial" w:cs="Arial"/>
          <w:sz w:val="24"/>
          <w:szCs w:val="24"/>
        </w:rPr>
        <w:t>-</w:t>
      </w:r>
      <w:r w:rsidRPr="007A630A">
        <w:rPr>
          <w:rFonts w:ascii="Arial" w:eastAsia="Arial" w:hAnsi="Arial" w:cs="Arial"/>
          <w:sz w:val="24"/>
          <w:szCs w:val="24"/>
          <w:lang w:val="mk-MK"/>
        </w:rPr>
        <w:t xml:space="preserve"> </w:t>
      </w:r>
      <w:r w:rsidRPr="007A630A">
        <w:rPr>
          <w:rFonts w:ascii="Arial" w:eastAsia="Arial" w:hAnsi="Arial" w:cs="Arial"/>
          <w:sz w:val="24"/>
          <w:szCs w:val="24"/>
        </w:rPr>
        <w:t>јакнење на родителската функција,</w:t>
      </w:r>
      <w:r w:rsidRPr="007A630A">
        <w:rPr>
          <w:rFonts w:ascii="Arial" w:eastAsia="Arial" w:hAnsi="Arial" w:cs="Arial"/>
          <w:sz w:val="24"/>
          <w:szCs w:val="24"/>
          <w:lang w:val="mk-MK"/>
        </w:rPr>
        <w:t xml:space="preserve"> </w:t>
      </w:r>
      <w:r w:rsidRPr="007A630A">
        <w:rPr>
          <w:rFonts w:ascii="Arial" w:eastAsia="Arial" w:hAnsi="Arial" w:cs="Arial"/>
          <w:sz w:val="24"/>
          <w:szCs w:val="24"/>
        </w:rPr>
        <w:t xml:space="preserve">поддршка на родителот во </w:t>
      </w:r>
      <w:r w:rsidRPr="007A630A">
        <w:rPr>
          <w:rFonts w:ascii="Arial" w:eastAsia="Arial" w:hAnsi="Arial" w:cs="Arial"/>
          <w:sz w:val="24"/>
          <w:szCs w:val="24"/>
          <w:lang w:val="mk-MK"/>
        </w:rPr>
        <w:t xml:space="preserve"> </w:t>
      </w:r>
      <w:r w:rsidRPr="007A630A">
        <w:rPr>
          <w:rFonts w:ascii="Arial" w:eastAsia="Arial" w:hAnsi="Arial" w:cs="Arial"/>
          <w:sz w:val="24"/>
          <w:szCs w:val="24"/>
        </w:rPr>
        <w:t>соодговорноста за развитокот на детето и развивање на доверба кон воспитниот кадар и градинката низ:</w:t>
      </w:r>
    </w:p>
    <w:p w14:paraId="06D6CD81" w14:textId="77777777" w:rsidR="00A60213" w:rsidRPr="007A630A" w:rsidRDefault="00A60213" w:rsidP="00271F91">
      <w:pPr>
        <w:widowControl w:val="0"/>
        <w:numPr>
          <w:ilvl w:val="0"/>
          <w:numId w:val="71"/>
        </w:numPr>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lang w:val="mk-MK"/>
        </w:rPr>
        <w:t>помош и поддршка во совладувањето на периодот на адаптација</w:t>
      </w:r>
    </w:p>
    <w:p w14:paraId="7996890E" w14:textId="77777777" w:rsidR="00A60213" w:rsidRPr="007A630A" w:rsidRDefault="00A60213" w:rsidP="00271F91">
      <w:pPr>
        <w:widowControl w:val="0"/>
        <w:numPr>
          <w:ilvl w:val="0"/>
          <w:numId w:val="71"/>
        </w:numPr>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lang w:val="mk-MK"/>
        </w:rPr>
        <w:t>вклучување на родителите во воспитно образовниот процес во интеракција со воспитувачите,негувателите и стручните работници</w:t>
      </w:r>
    </w:p>
    <w:p w14:paraId="1F14CAF6" w14:textId="77777777" w:rsidR="00A60213" w:rsidRPr="007A630A" w:rsidRDefault="00A60213" w:rsidP="00271F91">
      <w:pPr>
        <w:widowControl w:val="0"/>
        <w:numPr>
          <w:ilvl w:val="0"/>
          <w:numId w:val="71"/>
        </w:numPr>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lang w:val="mk-MK"/>
        </w:rPr>
        <w:t>информирање,советување и комуникација со родителите по пат на: индивидуални и групни разговори, родителски состаноци и сл.</w:t>
      </w:r>
    </w:p>
    <w:p w14:paraId="7BBAEFFE" w14:textId="77777777" w:rsidR="00A60213" w:rsidRPr="007A630A" w:rsidRDefault="00A60213" w:rsidP="00A60213">
      <w:pPr>
        <w:widowControl w:val="0"/>
        <w:autoSpaceDE w:val="0"/>
        <w:autoSpaceDN w:val="0"/>
        <w:spacing w:after="0" w:line="360" w:lineRule="auto"/>
        <w:jc w:val="both"/>
        <w:rPr>
          <w:rFonts w:ascii="Arial" w:eastAsia="Arial" w:hAnsi="Arial" w:cs="Arial"/>
          <w:sz w:val="24"/>
          <w:szCs w:val="24"/>
          <w:lang w:val="mk-MK"/>
        </w:rPr>
      </w:pPr>
    </w:p>
    <w:p w14:paraId="4D95DF0E" w14:textId="77777777" w:rsidR="00A60213" w:rsidRPr="007A630A" w:rsidRDefault="00A60213" w:rsidP="00A60213">
      <w:pPr>
        <w:widowControl w:val="0"/>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b/>
          <w:sz w:val="24"/>
          <w:szCs w:val="24"/>
        </w:rPr>
        <w:t>Во однос на пошироката општествена заедница</w:t>
      </w:r>
      <w:r w:rsidRPr="007A630A">
        <w:rPr>
          <w:rFonts w:ascii="Arial" w:eastAsia="Arial" w:hAnsi="Arial" w:cs="Arial"/>
          <w:sz w:val="24"/>
          <w:szCs w:val="24"/>
          <w:lang w:val="mk-MK"/>
        </w:rPr>
        <w:t>-</w:t>
      </w:r>
    </w:p>
    <w:p w14:paraId="099AF8A0" w14:textId="77777777" w:rsidR="00A60213" w:rsidRDefault="00A60213" w:rsidP="00271F91">
      <w:pPr>
        <w:widowControl w:val="0"/>
        <w:numPr>
          <w:ilvl w:val="0"/>
          <w:numId w:val="72"/>
        </w:numPr>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lang w:val="mk-MK"/>
        </w:rPr>
        <w:t>соработка со културни и јавни институции со цел збогатување на програмата</w:t>
      </w:r>
    </w:p>
    <w:p w14:paraId="1940D21E" w14:textId="77777777" w:rsidR="00A60213" w:rsidRPr="00576921" w:rsidRDefault="00A60213" w:rsidP="00A60213">
      <w:pPr>
        <w:widowControl w:val="0"/>
        <w:autoSpaceDE w:val="0"/>
        <w:autoSpaceDN w:val="0"/>
        <w:spacing w:after="0" w:line="360" w:lineRule="auto"/>
        <w:ind w:left="720"/>
        <w:jc w:val="both"/>
        <w:rPr>
          <w:rFonts w:ascii="Arial" w:eastAsia="Arial" w:hAnsi="Arial" w:cs="Arial"/>
          <w:sz w:val="24"/>
          <w:szCs w:val="24"/>
          <w:lang w:val="mk-MK"/>
        </w:rPr>
      </w:pPr>
    </w:p>
    <w:p w14:paraId="66C98105" w14:textId="77777777" w:rsidR="00A60213" w:rsidRPr="007A630A" w:rsidRDefault="00A60213" w:rsidP="00A60213">
      <w:pPr>
        <w:widowControl w:val="0"/>
        <w:autoSpaceDE w:val="0"/>
        <w:autoSpaceDN w:val="0"/>
        <w:spacing w:after="0" w:line="360" w:lineRule="auto"/>
        <w:jc w:val="both"/>
        <w:rPr>
          <w:rFonts w:ascii="Arial" w:eastAsia="Arial" w:hAnsi="Arial" w:cs="Arial"/>
          <w:sz w:val="24"/>
          <w:szCs w:val="24"/>
        </w:rPr>
      </w:pPr>
      <w:r w:rsidRPr="007A630A">
        <w:rPr>
          <w:rFonts w:ascii="Arial" w:eastAsia="Arial" w:hAnsi="Arial" w:cs="Arial"/>
          <w:b/>
          <w:sz w:val="24"/>
          <w:szCs w:val="24"/>
        </w:rPr>
        <w:t xml:space="preserve">Во однос на членовите на основната дејност </w:t>
      </w:r>
      <w:r w:rsidRPr="007A630A">
        <w:rPr>
          <w:rFonts w:ascii="Arial" w:eastAsia="Arial" w:hAnsi="Arial" w:cs="Arial"/>
          <w:sz w:val="24"/>
          <w:szCs w:val="24"/>
        </w:rPr>
        <w:t>-</w:t>
      </w:r>
      <w:r w:rsidRPr="007A630A">
        <w:rPr>
          <w:rFonts w:ascii="Arial" w:eastAsia="Arial" w:hAnsi="Arial" w:cs="Arial"/>
          <w:sz w:val="24"/>
          <w:szCs w:val="24"/>
          <w:lang w:val="mk-MK"/>
        </w:rPr>
        <w:t xml:space="preserve"> </w:t>
      </w:r>
      <w:r w:rsidRPr="007A630A">
        <w:rPr>
          <w:rFonts w:ascii="Arial" w:eastAsia="Arial" w:hAnsi="Arial" w:cs="Arial"/>
          <w:sz w:val="24"/>
          <w:szCs w:val="24"/>
        </w:rPr>
        <w:t>ускладено делување,</w:t>
      </w:r>
      <w:r w:rsidRPr="007A630A">
        <w:rPr>
          <w:rFonts w:ascii="Arial" w:eastAsia="Arial" w:hAnsi="Arial" w:cs="Arial"/>
          <w:sz w:val="24"/>
          <w:szCs w:val="24"/>
          <w:lang w:val="mk-MK"/>
        </w:rPr>
        <w:t xml:space="preserve"> </w:t>
      </w:r>
      <w:r w:rsidRPr="007A630A">
        <w:rPr>
          <w:rFonts w:ascii="Arial" w:eastAsia="Arial" w:hAnsi="Arial" w:cs="Arial"/>
          <w:sz w:val="24"/>
          <w:szCs w:val="24"/>
        </w:rPr>
        <w:t>меѓусебна поддршка и</w:t>
      </w:r>
      <w:r w:rsidRPr="007A630A">
        <w:rPr>
          <w:rFonts w:ascii="Arial" w:eastAsia="Arial" w:hAnsi="Arial" w:cs="Arial"/>
          <w:sz w:val="24"/>
          <w:szCs w:val="24"/>
          <w:lang w:val="mk-MK"/>
        </w:rPr>
        <w:t xml:space="preserve"> добра</w:t>
      </w:r>
      <w:r w:rsidRPr="007A630A">
        <w:rPr>
          <w:rFonts w:ascii="Arial" w:eastAsia="Arial" w:hAnsi="Arial" w:cs="Arial"/>
          <w:sz w:val="24"/>
          <w:szCs w:val="24"/>
        </w:rPr>
        <w:t xml:space="preserve"> комункација </w:t>
      </w:r>
      <w:r w:rsidRPr="007A630A">
        <w:rPr>
          <w:rFonts w:ascii="Arial" w:eastAsia="Arial" w:hAnsi="Arial" w:cs="Arial"/>
          <w:sz w:val="24"/>
          <w:szCs w:val="24"/>
          <w:lang w:val="mk-MK"/>
        </w:rPr>
        <w:t>на</w:t>
      </w:r>
      <w:r w:rsidRPr="007A630A">
        <w:rPr>
          <w:rFonts w:ascii="Arial" w:eastAsia="Arial" w:hAnsi="Arial" w:cs="Arial"/>
          <w:sz w:val="24"/>
          <w:szCs w:val="24"/>
        </w:rPr>
        <w:t xml:space="preserve"> в</w:t>
      </w:r>
      <w:r>
        <w:rPr>
          <w:rFonts w:ascii="Arial" w:eastAsia="Arial" w:hAnsi="Arial" w:cs="Arial"/>
          <w:sz w:val="24"/>
          <w:szCs w:val="24"/>
        </w:rPr>
        <w:t>озрасните и децата во градинкат</w:t>
      </w:r>
      <w:r>
        <w:rPr>
          <w:rFonts w:ascii="Arial" w:eastAsia="Arial" w:hAnsi="Arial" w:cs="Arial"/>
          <w:sz w:val="24"/>
          <w:szCs w:val="24"/>
          <w:lang w:val="mk-MK"/>
        </w:rPr>
        <w:t xml:space="preserve">а </w:t>
      </w:r>
      <w:r w:rsidRPr="007A630A">
        <w:rPr>
          <w:rFonts w:ascii="Arial" w:eastAsia="Arial" w:hAnsi="Arial" w:cs="Arial"/>
          <w:sz w:val="24"/>
          <w:szCs w:val="24"/>
        </w:rPr>
        <w:t xml:space="preserve"> низ:</w:t>
      </w:r>
    </w:p>
    <w:p w14:paraId="5B677887" w14:textId="77777777" w:rsidR="00A60213" w:rsidRPr="007A630A" w:rsidRDefault="00A60213" w:rsidP="00271F91">
      <w:pPr>
        <w:widowControl w:val="0"/>
        <w:numPr>
          <w:ilvl w:val="0"/>
          <w:numId w:val="72"/>
        </w:numPr>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lang w:val="mk-MK"/>
        </w:rPr>
        <w:t>ускладено делување во планирањето и спроведувањето на програмските задачи на градинката</w:t>
      </w:r>
    </w:p>
    <w:p w14:paraId="2B87B979" w14:textId="77777777" w:rsidR="00A60213" w:rsidRPr="007A630A" w:rsidRDefault="00A60213" w:rsidP="00271F91">
      <w:pPr>
        <w:widowControl w:val="0"/>
        <w:numPr>
          <w:ilvl w:val="0"/>
          <w:numId w:val="72"/>
        </w:numPr>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lang w:val="mk-MK"/>
        </w:rPr>
        <w:t>обезбедување на услови за реализација на планот и програмот на градинката</w:t>
      </w:r>
    </w:p>
    <w:p w14:paraId="10E3160D" w14:textId="77777777" w:rsidR="00A60213" w:rsidRDefault="00A60213" w:rsidP="00271F91">
      <w:pPr>
        <w:widowControl w:val="0"/>
        <w:numPr>
          <w:ilvl w:val="0"/>
          <w:numId w:val="72"/>
        </w:numPr>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lang w:val="mk-MK"/>
        </w:rPr>
        <w:t>активно вклучување во едукации кои се организирани од институции и стручни лица</w:t>
      </w:r>
    </w:p>
    <w:p w14:paraId="72D1A1F3" w14:textId="77777777" w:rsidR="00A60213" w:rsidRDefault="00A60213" w:rsidP="00A60213">
      <w:pPr>
        <w:widowControl w:val="0"/>
        <w:autoSpaceDE w:val="0"/>
        <w:autoSpaceDN w:val="0"/>
        <w:spacing w:after="0" w:line="360" w:lineRule="auto"/>
        <w:ind w:left="720"/>
        <w:jc w:val="both"/>
        <w:rPr>
          <w:rFonts w:ascii="Arial" w:eastAsia="Arial" w:hAnsi="Arial" w:cs="Arial"/>
          <w:sz w:val="24"/>
          <w:szCs w:val="24"/>
          <w:lang w:val="mk-MK"/>
        </w:rPr>
      </w:pPr>
    </w:p>
    <w:p w14:paraId="6F3ECE14" w14:textId="77777777" w:rsidR="00A60213" w:rsidRPr="00BB74A9" w:rsidRDefault="00A60213" w:rsidP="00A60213">
      <w:pPr>
        <w:jc w:val="both"/>
        <w:rPr>
          <w:rFonts w:ascii="Arial" w:hAnsi="Arial" w:cs="Arial"/>
          <w:sz w:val="24"/>
          <w:szCs w:val="24"/>
          <w:lang w:val="mk-MK"/>
        </w:rPr>
      </w:pPr>
      <w:r w:rsidRPr="00BB74A9">
        <w:rPr>
          <w:rFonts w:ascii="Arial" w:hAnsi="Arial" w:cs="Arial"/>
          <w:b/>
          <w:sz w:val="24"/>
          <w:szCs w:val="24"/>
        </w:rPr>
        <w:t>Планирањето на воспитно образовнита работа</w:t>
      </w:r>
      <w:r w:rsidRPr="00BB74A9">
        <w:rPr>
          <w:rFonts w:ascii="Arial" w:hAnsi="Arial" w:cs="Arial"/>
          <w:b/>
          <w:sz w:val="24"/>
          <w:szCs w:val="24"/>
          <w:lang w:val="mk-MK"/>
        </w:rPr>
        <w:t xml:space="preserve"> </w:t>
      </w:r>
      <w:r w:rsidRPr="00BB74A9">
        <w:rPr>
          <w:rFonts w:ascii="Arial" w:hAnsi="Arial" w:cs="Arial"/>
          <w:sz w:val="24"/>
          <w:szCs w:val="24"/>
        </w:rPr>
        <w:t>се обавува низ:</w:t>
      </w:r>
      <w:r w:rsidRPr="00BB74A9">
        <w:rPr>
          <w:rFonts w:ascii="Arial" w:hAnsi="Arial" w:cs="Arial"/>
          <w:sz w:val="24"/>
          <w:szCs w:val="24"/>
          <w:lang w:val="mk-MK"/>
        </w:rPr>
        <w:t xml:space="preserve"> </w:t>
      </w:r>
      <w:r>
        <w:rPr>
          <w:rFonts w:ascii="Arial" w:hAnsi="Arial" w:cs="Arial"/>
          <w:sz w:val="24"/>
          <w:szCs w:val="24"/>
          <w:lang w:val="mk-MK"/>
        </w:rPr>
        <w:t>долгорочно-</w:t>
      </w:r>
      <w:r>
        <w:rPr>
          <w:rFonts w:ascii="Arial" w:hAnsi="Arial" w:cs="Arial"/>
          <w:sz w:val="24"/>
          <w:szCs w:val="24"/>
        </w:rPr>
        <w:t>годишно планирање,</w:t>
      </w:r>
      <w:r>
        <w:rPr>
          <w:rFonts w:ascii="Arial" w:hAnsi="Arial" w:cs="Arial"/>
          <w:sz w:val="24"/>
          <w:szCs w:val="24"/>
          <w:lang w:val="mk-MK"/>
        </w:rPr>
        <w:t>среднорочно</w:t>
      </w:r>
      <w:r>
        <w:rPr>
          <w:rFonts w:ascii="Arial" w:hAnsi="Arial" w:cs="Arial"/>
          <w:sz w:val="24"/>
          <w:szCs w:val="24"/>
        </w:rPr>
        <w:t>-тематско планирање и</w:t>
      </w:r>
      <w:r>
        <w:rPr>
          <w:rFonts w:ascii="Arial" w:hAnsi="Arial" w:cs="Arial"/>
          <w:sz w:val="24"/>
          <w:szCs w:val="24"/>
          <w:lang w:val="mk-MK"/>
        </w:rPr>
        <w:t xml:space="preserve"> краткорочно-</w:t>
      </w:r>
      <w:r w:rsidRPr="00BB74A9">
        <w:rPr>
          <w:rFonts w:ascii="Arial" w:hAnsi="Arial" w:cs="Arial"/>
          <w:sz w:val="24"/>
          <w:szCs w:val="24"/>
        </w:rPr>
        <w:t>дневно планирање,</w:t>
      </w:r>
      <w:r w:rsidRPr="00BB74A9">
        <w:rPr>
          <w:rFonts w:ascii="Arial" w:hAnsi="Arial" w:cs="Arial"/>
          <w:sz w:val="24"/>
          <w:szCs w:val="24"/>
          <w:lang w:val="mk-MK"/>
        </w:rPr>
        <w:t xml:space="preserve"> </w:t>
      </w:r>
      <w:r w:rsidRPr="00BB74A9">
        <w:rPr>
          <w:rFonts w:ascii="Arial" w:hAnsi="Arial" w:cs="Arial"/>
          <w:sz w:val="24"/>
          <w:szCs w:val="24"/>
        </w:rPr>
        <w:t>истото ќе се спроведува преку адекватен  избор на стандарди (Стандардите за рано учење и развој ) и цели,</w:t>
      </w:r>
      <w:r w:rsidRPr="00BB74A9">
        <w:rPr>
          <w:rFonts w:ascii="Arial" w:hAnsi="Arial" w:cs="Arial"/>
          <w:sz w:val="24"/>
          <w:szCs w:val="24"/>
          <w:lang w:val="mk-MK"/>
        </w:rPr>
        <w:t xml:space="preserve"> </w:t>
      </w:r>
      <w:r w:rsidRPr="00BB74A9">
        <w:rPr>
          <w:rFonts w:ascii="Arial" w:hAnsi="Arial" w:cs="Arial"/>
          <w:sz w:val="24"/>
          <w:szCs w:val="24"/>
        </w:rPr>
        <w:lastRenderedPageBreak/>
        <w:t>примерите и очекуваните резултати  од  Програмата  за рано учење и развој.</w:t>
      </w:r>
      <w:r w:rsidRPr="00BB74A9">
        <w:rPr>
          <w:rFonts w:ascii="Arial" w:hAnsi="Arial" w:cs="Arial"/>
          <w:sz w:val="24"/>
          <w:szCs w:val="24"/>
          <w:lang w:val="mk-MK"/>
        </w:rPr>
        <w:t xml:space="preserve"> </w:t>
      </w:r>
      <w:r w:rsidRPr="00BB74A9">
        <w:rPr>
          <w:rFonts w:ascii="Arial" w:hAnsi="Arial" w:cs="Arial"/>
          <w:sz w:val="24"/>
          <w:szCs w:val="24"/>
        </w:rPr>
        <w:t>Во текот на планирањето  со воспитните тимови,</w:t>
      </w:r>
      <w:r w:rsidRPr="00BB74A9">
        <w:rPr>
          <w:rFonts w:ascii="Arial" w:hAnsi="Arial" w:cs="Arial"/>
          <w:sz w:val="24"/>
          <w:szCs w:val="24"/>
          <w:lang w:val="mk-MK"/>
        </w:rPr>
        <w:t xml:space="preserve"> </w:t>
      </w:r>
      <w:r w:rsidRPr="00BB74A9">
        <w:rPr>
          <w:rFonts w:ascii="Arial" w:hAnsi="Arial" w:cs="Arial"/>
          <w:sz w:val="24"/>
          <w:szCs w:val="24"/>
        </w:rPr>
        <w:t>особено внимание ќе се посвети на содржинско методско збогатување на планираните активности,</w:t>
      </w:r>
      <w:r w:rsidRPr="00BB74A9">
        <w:rPr>
          <w:rFonts w:ascii="Arial" w:hAnsi="Arial" w:cs="Arial"/>
          <w:sz w:val="24"/>
          <w:szCs w:val="24"/>
          <w:lang w:val="mk-MK"/>
        </w:rPr>
        <w:t xml:space="preserve"> </w:t>
      </w:r>
      <w:r w:rsidRPr="00BB74A9">
        <w:rPr>
          <w:rFonts w:ascii="Arial" w:hAnsi="Arial" w:cs="Arial"/>
          <w:sz w:val="24"/>
          <w:szCs w:val="24"/>
        </w:rPr>
        <w:t>во текот на целата година</w:t>
      </w:r>
      <w:r w:rsidRPr="00BB74A9">
        <w:rPr>
          <w:rFonts w:ascii="Arial" w:hAnsi="Arial" w:cs="Arial"/>
          <w:sz w:val="24"/>
          <w:szCs w:val="24"/>
          <w:lang w:val="mk-MK"/>
        </w:rPr>
        <w:t>.</w:t>
      </w:r>
    </w:p>
    <w:p w14:paraId="5774B732" w14:textId="77777777" w:rsidR="00A60213" w:rsidRPr="00BB74A9" w:rsidRDefault="00A60213" w:rsidP="00A60213">
      <w:pPr>
        <w:spacing w:after="0" w:line="240" w:lineRule="auto"/>
        <w:jc w:val="both"/>
        <w:rPr>
          <w:rFonts w:ascii="Arial" w:eastAsia="Arial Unicode MS" w:hAnsi="Arial" w:cs="Arial"/>
          <w:color w:val="000000"/>
          <w:sz w:val="24"/>
          <w:szCs w:val="24"/>
          <w:u w:color="000000"/>
        </w:rPr>
      </w:pPr>
    </w:p>
    <w:p w14:paraId="33A4E297" w14:textId="77777777" w:rsidR="00A60213" w:rsidRPr="007A630A" w:rsidRDefault="00A60213" w:rsidP="00A60213">
      <w:pPr>
        <w:widowControl w:val="0"/>
        <w:autoSpaceDE w:val="0"/>
        <w:autoSpaceDN w:val="0"/>
        <w:spacing w:after="0" w:line="360" w:lineRule="auto"/>
        <w:ind w:left="720"/>
        <w:jc w:val="both"/>
        <w:rPr>
          <w:rFonts w:ascii="Arial" w:eastAsia="Arial" w:hAnsi="Arial" w:cs="Arial"/>
          <w:sz w:val="24"/>
          <w:szCs w:val="24"/>
          <w:lang w:val="mk-MK"/>
        </w:rPr>
      </w:pPr>
    </w:p>
    <w:p w14:paraId="57958422" w14:textId="77777777" w:rsidR="00A60213" w:rsidRPr="00557CC7" w:rsidRDefault="00A60213" w:rsidP="00A60213">
      <w:pPr>
        <w:widowControl w:val="0"/>
        <w:autoSpaceDE w:val="0"/>
        <w:autoSpaceDN w:val="0"/>
        <w:spacing w:after="0" w:line="360" w:lineRule="auto"/>
        <w:jc w:val="both"/>
        <w:rPr>
          <w:rFonts w:ascii="Arial" w:eastAsia="Arial" w:hAnsi="Arial" w:cs="Arial"/>
          <w:b/>
          <w:sz w:val="24"/>
          <w:szCs w:val="24"/>
          <w:lang w:val="mk-MK"/>
        </w:rPr>
      </w:pPr>
      <w:r w:rsidRPr="007A630A">
        <w:rPr>
          <w:rFonts w:ascii="Arial" w:eastAsia="Arial" w:hAnsi="Arial" w:cs="Arial"/>
          <w:color w:val="FF0000"/>
          <w:sz w:val="24"/>
          <w:szCs w:val="24"/>
        </w:rPr>
        <w:t xml:space="preserve"> </w:t>
      </w:r>
      <w:r w:rsidRPr="007A630A">
        <w:rPr>
          <w:rFonts w:ascii="Arial" w:eastAsia="Arial" w:hAnsi="Arial" w:cs="Arial"/>
          <w:b/>
          <w:sz w:val="24"/>
          <w:szCs w:val="24"/>
        </w:rPr>
        <w:t>Учество во планирање на воспитно образовна работа</w:t>
      </w:r>
    </w:p>
    <w:p w14:paraId="1DFAFEEB" w14:textId="77777777" w:rsidR="00A60213" w:rsidRPr="007A630A" w:rsidRDefault="00A60213" w:rsidP="00A60213">
      <w:pPr>
        <w:widowControl w:val="0"/>
        <w:autoSpaceDE w:val="0"/>
        <w:autoSpaceDN w:val="0"/>
        <w:spacing w:after="0" w:line="360" w:lineRule="auto"/>
        <w:jc w:val="both"/>
        <w:rPr>
          <w:rFonts w:ascii="Arial" w:eastAsia="Arial" w:hAnsi="Arial" w:cs="Arial"/>
          <w:b/>
          <w:sz w:val="24"/>
          <w:szCs w:val="24"/>
          <w:lang w:val="mk-MK"/>
        </w:rPr>
      </w:pPr>
      <w:r w:rsidRPr="007A630A">
        <w:rPr>
          <w:rFonts w:ascii="Arial" w:eastAsia="Arial" w:hAnsi="Arial" w:cs="Arial"/>
          <w:sz w:val="24"/>
          <w:szCs w:val="24"/>
          <w:lang w:val="mk-MK"/>
        </w:rPr>
        <w:t>-</w:t>
      </w:r>
      <w:r w:rsidRPr="007A630A">
        <w:rPr>
          <w:rFonts w:ascii="Arial" w:eastAsia="Arial" w:hAnsi="Arial" w:cs="Arial"/>
          <w:sz w:val="24"/>
          <w:szCs w:val="24"/>
        </w:rPr>
        <w:t xml:space="preserve">Изработка на </w:t>
      </w:r>
      <w:r>
        <w:rPr>
          <w:rFonts w:ascii="Arial" w:eastAsia="Arial" w:hAnsi="Arial" w:cs="Arial"/>
          <w:sz w:val="24"/>
          <w:szCs w:val="24"/>
          <w:lang w:val="mk-MK"/>
        </w:rPr>
        <w:t>Извештај/</w:t>
      </w:r>
      <w:r w:rsidRPr="007A630A">
        <w:rPr>
          <w:rFonts w:ascii="Arial" w:eastAsia="Arial" w:hAnsi="Arial" w:cs="Arial"/>
          <w:sz w:val="24"/>
          <w:szCs w:val="24"/>
        </w:rPr>
        <w:t xml:space="preserve">Програма за работата на </w:t>
      </w:r>
      <w:r w:rsidRPr="007A630A">
        <w:rPr>
          <w:rFonts w:ascii="Arial" w:eastAsia="Arial" w:hAnsi="Arial" w:cs="Arial"/>
          <w:sz w:val="24"/>
          <w:szCs w:val="24"/>
          <w:lang w:val="mk-MK"/>
        </w:rPr>
        <w:t>педагогот</w:t>
      </w:r>
    </w:p>
    <w:p w14:paraId="41124CCC" w14:textId="77777777" w:rsidR="00A60213" w:rsidRPr="007A630A" w:rsidRDefault="00A60213" w:rsidP="00A60213">
      <w:pPr>
        <w:widowControl w:val="0"/>
        <w:autoSpaceDE w:val="0"/>
        <w:autoSpaceDN w:val="0"/>
        <w:spacing w:after="0" w:line="360" w:lineRule="auto"/>
        <w:jc w:val="both"/>
        <w:rPr>
          <w:rFonts w:ascii="Arial" w:eastAsia="Arial" w:hAnsi="Arial" w:cs="Arial"/>
          <w:sz w:val="24"/>
          <w:szCs w:val="24"/>
        </w:rPr>
      </w:pPr>
      <w:r w:rsidRPr="007A630A">
        <w:rPr>
          <w:rFonts w:ascii="Arial" w:eastAsia="Arial" w:hAnsi="Arial" w:cs="Arial"/>
          <w:sz w:val="24"/>
          <w:szCs w:val="24"/>
        </w:rPr>
        <w:t>- Учество во изработка на Годишната  програма на работата на градинката;</w:t>
      </w:r>
    </w:p>
    <w:p w14:paraId="7618F643" w14:textId="77777777" w:rsidR="00A60213" w:rsidRPr="007A630A" w:rsidRDefault="00A60213" w:rsidP="00A60213">
      <w:pPr>
        <w:widowControl w:val="0"/>
        <w:autoSpaceDE w:val="0"/>
        <w:autoSpaceDN w:val="0"/>
        <w:spacing w:after="0" w:line="360" w:lineRule="auto"/>
        <w:jc w:val="both"/>
        <w:rPr>
          <w:rFonts w:ascii="Arial" w:eastAsia="Arial" w:hAnsi="Arial" w:cs="Arial"/>
          <w:sz w:val="24"/>
          <w:szCs w:val="24"/>
        </w:rPr>
      </w:pPr>
      <w:r w:rsidRPr="007A630A">
        <w:rPr>
          <w:rFonts w:ascii="Arial" w:eastAsia="Arial" w:hAnsi="Arial" w:cs="Arial"/>
          <w:sz w:val="24"/>
          <w:szCs w:val="24"/>
        </w:rPr>
        <w:t>- Учество во изработка на Годишен извештај на работата на градинката;</w:t>
      </w:r>
    </w:p>
    <w:p w14:paraId="36AC6579" w14:textId="77777777" w:rsidR="00A60213" w:rsidRPr="007A630A" w:rsidRDefault="00A60213" w:rsidP="00A60213">
      <w:pPr>
        <w:widowControl w:val="0"/>
        <w:autoSpaceDE w:val="0"/>
        <w:autoSpaceDN w:val="0"/>
        <w:spacing w:after="0" w:line="360" w:lineRule="auto"/>
        <w:jc w:val="both"/>
        <w:rPr>
          <w:rFonts w:ascii="Arial" w:eastAsia="Arial" w:hAnsi="Arial" w:cs="Arial"/>
          <w:sz w:val="24"/>
          <w:szCs w:val="24"/>
        </w:rPr>
      </w:pPr>
      <w:r w:rsidRPr="007A630A">
        <w:rPr>
          <w:rFonts w:ascii="Arial" w:eastAsia="Arial" w:hAnsi="Arial" w:cs="Arial"/>
          <w:sz w:val="24"/>
          <w:szCs w:val="24"/>
        </w:rPr>
        <w:t>- Учество во реализација на  Развоен план на установата</w:t>
      </w:r>
    </w:p>
    <w:p w14:paraId="0EBD93A0" w14:textId="77777777" w:rsidR="00A60213" w:rsidRPr="007A630A" w:rsidRDefault="00A60213" w:rsidP="00A60213">
      <w:pPr>
        <w:widowControl w:val="0"/>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rPr>
        <w:t xml:space="preserve">-Учество во </w:t>
      </w:r>
      <w:r w:rsidRPr="007A630A">
        <w:rPr>
          <w:rFonts w:ascii="Arial" w:eastAsia="Arial" w:hAnsi="Arial" w:cs="Arial"/>
          <w:sz w:val="24"/>
          <w:szCs w:val="24"/>
          <w:lang w:val="mk-MK"/>
        </w:rPr>
        <w:t>г</w:t>
      </w:r>
      <w:r w:rsidRPr="007A630A">
        <w:rPr>
          <w:rFonts w:ascii="Arial" w:eastAsia="Arial" w:hAnsi="Arial" w:cs="Arial"/>
          <w:sz w:val="24"/>
          <w:szCs w:val="24"/>
        </w:rPr>
        <w:t>одишно,</w:t>
      </w:r>
      <w:r w:rsidRPr="007A630A">
        <w:rPr>
          <w:rFonts w:ascii="Arial" w:eastAsia="Arial" w:hAnsi="Arial" w:cs="Arial"/>
          <w:sz w:val="24"/>
          <w:szCs w:val="24"/>
          <w:lang w:val="mk-MK"/>
        </w:rPr>
        <w:t xml:space="preserve"> </w:t>
      </w:r>
      <w:r>
        <w:rPr>
          <w:rFonts w:ascii="Arial" w:eastAsia="Arial" w:hAnsi="Arial" w:cs="Arial"/>
          <w:sz w:val="24"/>
          <w:szCs w:val="24"/>
          <w:lang w:val="mk-MK"/>
        </w:rPr>
        <w:t>среднорочно</w:t>
      </w:r>
      <w:r>
        <w:rPr>
          <w:rFonts w:ascii="Arial" w:eastAsia="Arial" w:hAnsi="Arial" w:cs="Arial"/>
          <w:sz w:val="24"/>
          <w:szCs w:val="24"/>
        </w:rPr>
        <w:t>-тематско и тековно</w:t>
      </w:r>
      <w:r>
        <w:rPr>
          <w:rFonts w:ascii="Arial" w:eastAsia="Arial" w:hAnsi="Arial" w:cs="Arial"/>
          <w:sz w:val="24"/>
          <w:szCs w:val="24"/>
          <w:lang w:val="mk-MK"/>
        </w:rPr>
        <w:t xml:space="preserve"> (дневно)</w:t>
      </w:r>
      <w:r>
        <w:rPr>
          <w:rFonts w:ascii="Arial" w:eastAsia="Arial" w:hAnsi="Arial" w:cs="Arial"/>
          <w:sz w:val="24"/>
          <w:szCs w:val="24"/>
        </w:rPr>
        <w:t xml:space="preserve"> </w:t>
      </w:r>
      <w:r w:rsidRPr="007A630A">
        <w:rPr>
          <w:rFonts w:ascii="Arial" w:eastAsia="Arial" w:hAnsi="Arial" w:cs="Arial"/>
          <w:sz w:val="24"/>
          <w:szCs w:val="24"/>
        </w:rPr>
        <w:t>планирање на воспитно образовната работа на воспитувачите;</w:t>
      </w:r>
    </w:p>
    <w:p w14:paraId="19D50B3D" w14:textId="77777777" w:rsidR="00A60213" w:rsidRPr="007A630A" w:rsidRDefault="00A60213" w:rsidP="00A60213">
      <w:pPr>
        <w:widowControl w:val="0"/>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rPr>
        <w:t>-Учество во изборот на средства,</w:t>
      </w:r>
      <w:r w:rsidRPr="007A630A">
        <w:rPr>
          <w:rFonts w:ascii="Arial" w:eastAsia="Arial" w:hAnsi="Arial" w:cs="Arial"/>
          <w:sz w:val="24"/>
          <w:szCs w:val="24"/>
          <w:lang w:val="mk-MK"/>
        </w:rPr>
        <w:t xml:space="preserve"> </w:t>
      </w:r>
      <w:r w:rsidRPr="007A630A">
        <w:rPr>
          <w:rFonts w:ascii="Arial" w:eastAsia="Arial" w:hAnsi="Arial" w:cs="Arial"/>
          <w:sz w:val="24"/>
          <w:szCs w:val="24"/>
        </w:rPr>
        <w:t>литература  и дидактички материјал.</w:t>
      </w:r>
    </w:p>
    <w:p w14:paraId="1D1CD9C9" w14:textId="77777777" w:rsidR="00A60213" w:rsidRPr="007A630A" w:rsidRDefault="00A60213" w:rsidP="00A60213">
      <w:pPr>
        <w:widowControl w:val="0"/>
        <w:autoSpaceDE w:val="0"/>
        <w:autoSpaceDN w:val="0"/>
        <w:spacing w:after="0" w:line="360" w:lineRule="auto"/>
        <w:jc w:val="both"/>
        <w:rPr>
          <w:rFonts w:ascii="Arial" w:eastAsia="Arial" w:hAnsi="Arial" w:cs="Arial"/>
          <w:b/>
          <w:sz w:val="24"/>
          <w:szCs w:val="24"/>
        </w:rPr>
      </w:pPr>
    </w:p>
    <w:p w14:paraId="76DBB774" w14:textId="77777777" w:rsidR="00A60213" w:rsidRPr="00BB74A9" w:rsidRDefault="00A60213" w:rsidP="00A60213">
      <w:pPr>
        <w:widowControl w:val="0"/>
        <w:autoSpaceDE w:val="0"/>
        <w:autoSpaceDN w:val="0"/>
        <w:spacing w:after="0" w:line="360" w:lineRule="auto"/>
        <w:jc w:val="both"/>
        <w:rPr>
          <w:rFonts w:ascii="Arial" w:eastAsia="Arial" w:hAnsi="Arial" w:cs="Arial"/>
          <w:b/>
          <w:sz w:val="24"/>
          <w:szCs w:val="24"/>
        </w:rPr>
      </w:pPr>
      <w:r w:rsidRPr="007A630A">
        <w:rPr>
          <w:rFonts w:ascii="Arial" w:eastAsia="Arial" w:hAnsi="Arial" w:cs="Arial"/>
          <w:b/>
          <w:sz w:val="24"/>
          <w:szCs w:val="24"/>
        </w:rPr>
        <w:t>Следење на реализација на планот и програмата  на воспитно  образовната работа со децата</w:t>
      </w:r>
    </w:p>
    <w:p w14:paraId="6619C943" w14:textId="77777777" w:rsidR="00A60213" w:rsidRPr="00576921" w:rsidRDefault="00A60213" w:rsidP="00A60213">
      <w:pPr>
        <w:widowControl w:val="0"/>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rPr>
        <w:t>-Педагошко,</w:t>
      </w:r>
      <w:r w:rsidRPr="007A630A">
        <w:rPr>
          <w:rFonts w:ascii="Arial" w:eastAsia="Arial" w:hAnsi="Arial" w:cs="Arial"/>
          <w:sz w:val="24"/>
          <w:szCs w:val="24"/>
          <w:lang w:val="mk-MK"/>
        </w:rPr>
        <w:t xml:space="preserve"> </w:t>
      </w:r>
      <w:r w:rsidRPr="007A630A">
        <w:rPr>
          <w:rFonts w:ascii="Arial" w:eastAsia="Arial" w:hAnsi="Arial" w:cs="Arial"/>
          <w:sz w:val="24"/>
          <w:szCs w:val="24"/>
        </w:rPr>
        <w:t>советодавно, инструктивна работа и соработка со воспитувачите и негувателките, со цел унапредување на педагошката работа и нивно правилно насочување на л</w:t>
      </w:r>
      <w:r>
        <w:rPr>
          <w:rFonts w:ascii="Arial" w:eastAsia="Arial" w:hAnsi="Arial" w:cs="Arial"/>
          <w:sz w:val="24"/>
          <w:szCs w:val="24"/>
        </w:rPr>
        <w:t>ичниот и професионалниот развој</w:t>
      </w:r>
    </w:p>
    <w:p w14:paraId="064AED61" w14:textId="77777777" w:rsidR="00A60213" w:rsidRPr="00576921" w:rsidRDefault="00A60213" w:rsidP="00A60213">
      <w:pPr>
        <w:widowControl w:val="0"/>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rPr>
        <w:t>-Редовен и тековен увид на педагошка  документација на воспитувачите и неговат</w:t>
      </w:r>
      <w:r>
        <w:rPr>
          <w:rFonts w:ascii="Arial" w:eastAsia="Arial" w:hAnsi="Arial" w:cs="Arial"/>
          <w:sz w:val="24"/>
          <w:szCs w:val="24"/>
        </w:rPr>
        <w:t>елките и евидентирање на истата</w:t>
      </w:r>
    </w:p>
    <w:p w14:paraId="03815425" w14:textId="77777777" w:rsidR="00A60213" w:rsidRPr="00576921" w:rsidRDefault="00A60213" w:rsidP="00A60213">
      <w:pPr>
        <w:widowControl w:val="0"/>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rPr>
        <w:t>-Редовно следење на реализацијата  на воспитно образовните активности,</w:t>
      </w:r>
      <w:r w:rsidRPr="007A630A">
        <w:rPr>
          <w:rFonts w:ascii="Arial" w:eastAsia="Arial" w:hAnsi="Arial" w:cs="Arial"/>
          <w:sz w:val="24"/>
          <w:szCs w:val="24"/>
          <w:lang w:val="mk-MK"/>
        </w:rPr>
        <w:t xml:space="preserve"> </w:t>
      </w:r>
      <w:r>
        <w:rPr>
          <w:rFonts w:ascii="Arial" w:eastAsia="Arial" w:hAnsi="Arial" w:cs="Arial"/>
          <w:sz w:val="24"/>
          <w:szCs w:val="24"/>
        </w:rPr>
        <w:t>на ниво на група и на објект</w:t>
      </w:r>
    </w:p>
    <w:p w14:paraId="1385C1DF" w14:textId="77777777" w:rsidR="00A60213" w:rsidRPr="007A630A" w:rsidRDefault="00A60213" w:rsidP="00A60213">
      <w:pPr>
        <w:widowControl w:val="0"/>
        <w:autoSpaceDE w:val="0"/>
        <w:autoSpaceDN w:val="0"/>
        <w:spacing w:after="0" w:line="360" w:lineRule="auto"/>
        <w:jc w:val="both"/>
        <w:rPr>
          <w:rFonts w:ascii="Arial" w:eastAsia="Arial" w:hAnsi="Arial" w:cs="Arial"/>
          <w:sz w:val="24"/>
          <w:szCs w:val="24"/>
          <w:lang w:val="mk-MK"/>
        </w:rPr>
      </w:pPr>
    </w:p>
    <w:p w14:paraId="0D6B44DB" w14:textId="77777777" w:rsidR="00A60213" w:rsidRPr="007A630A" w:rsidRDefault="00A60213" w:rsidP="00A60213">
      <w:pPr>
        <w:widowControl w:val="0"/>
        <w:autoSpaceDE w:val="0"/>
        <w:autoSpaceDN w:val="0"/>
        <w:spacing w:after="0" w:line="360" w:lineRule="auto"/>
        <w:jc w:val="both"/>
        <w:rPr>
          <w:rFonts w:ascii="Arial" w:eastAsia="Arial" w:hAnsi="Arial" w:cs="Arial"/>
          <w:b/>
          <w:sz w:val="24"/>
          <w:szCs w:val="24"/>
        </w:rPr>
      </w:pPr>
      <w:r w:rsidRPr="007A630A">
        <w:rPr>
          <w:rFonts w:ascii="Arial" w:eastAsia="Arial" w:hAnsi="Arial" w:cs="Arial"/>
          <w:b/>
          <w:sz w:val="24"/>
          <w:szCs w:val="24"/>
        </w:rPr>
        <w:t xml:space="preserve">Стручна едукација-иновирање на воспитно образовниот процес,  преку лична едукација и едукација на кадарот                         </w:t>
      </w:r>
    </w:p>
    <w:p w14:paraId="673D4BEA" w14:textId="77777777" w:rsidR="00A60213" w:rsidRPr="007A630A" w:rsidRDefault="00A60213" w:rsidP="00A60213">
      <w:pPr>
        <w:widowControl w:val="0"/>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rPr>
        <w:t>-</w:t>
      </w:r>
      <w:r w:rsidRPr="007A630A">
        <w:rPr>
          <w:rFonts w:ascii="Arial" w:eastAsia="Arial" w:hAnsi="Arial" w:cs="Arial"/>
          <w:sz w:val="24"/>
          <w:szCs w:val="24"/>
          <w:lang w:val="mk-MK"/>
        </w:rPr>
        <w:t>Избор и  н</w:t>
      </w:r>
      <w:r w:rsidRPr="007A630A">
        <w:rPr>
          <w:rFonts w:ascii="Arial" w:eastAsia="Arial" w:hAnsi="Arial" w:cs="Arial"/>
          <w:sz w:val="24"/>
          <w:szCs w:val="24"/>
        </w:rPr>
        <w:t>абавка</w:t>
      </w:r>
      <w:r w:rsidRPr="007A630A">
        <w:rPr>
          <w:rFonts w:ascii="Arial" w:eastAsia="Arial" w:hAnsi="Arial" w:cs="Arial"/>
          <w:sz w:val="24"/>
          <w:szCs w:val="24"/>
          <w:lang w:val="mk-MK"/>
        </w:rPr>
        <w:t xml:space="preserve"> </w:t>
      </w:r>
      <w:r w:rsidRPr="007A630A">
        <w:rPr>
          <w:rFonts w:ascii="Arial" w:eastAsia="Arial" w:hAnsi="Arial" w:cs="Arial"/>
          <w:sz w:val="24"/>
          <w:szCs w:val="24"/>
        </w:rPr>
        <w:t xml:space="preserve"> на  педагошка стручна литература</w:t>
      </w:r>
    </w:p>
    <w:p w14:paraId="35963F5A" w14:textId="77777777" w:rsidR="00A60213" w:rsidRPr="007A630A" w:rsidRDefault="00A60213" w:rsidP="00A60213">
      <w:pPr>
        <w:widowControl w:val="0"/>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rPr>
        <w:t>-Обработка и толкување на современи педагошки прашања,</w:t>
      </w:r>
      <w:r w:rsidRPr="007A630A">
        <w:rPr>
          <w:rFonts w:ascii="Arial" w:eastAsia="Arial" w:hAnsi="Arial" w:cs="Arial"/>
          <w:sz w:val="24"/>
          <w:szCs w:val="24"/>
          <w:lang w:val="mk-MK"/>
        </w:rPr>
        <w:t xml:space="preserve"> </w:t>
      </w:r>
      <w:r w:rsidRPr="007A630A">
        <w:rPr>
          <w:rFonts w:ascii="Arial" w:eastAsia="Arial" w:hAnsi="Arial" w:cs="Arial"/>
          <w:sz w:val="24"/>
          <w:szCs w:val="24"/>
        </w:rPr>
        <w:t>дилеми и актуелни теми кои произлегуваат од тековната воспитно образовна работа</w:t>
      </w:r>
    </w:p>
    <w:p w14:paraId="60093663" w14:textId="77777777" w:rsidR="00A60213" w:rsidRPr="007A630A" w:rsidRDefault="00A60213" w:rsidP="00A60213">
      <w:pPr>
        <w:widowControl w:val="0"/>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rPr>
        <w:t>-Стручна соработка со директорот</w:t>
      </w:r>
      <w:r w:rsidRPr="007A630A">
        <w:rPr>
          <w:rFonts w:ascii="Arial" w:eastAsia="Arial" w:hAnsi="Arial" w:cs="Arial"/>
          <w:sz w:val="24"/>
          <w:szCs w:val="24"/>
          <w:lang w:val="mk-MK"/>
        </w:rPr>
        <w:t>, членови на стручна служба и останатиот кадар</w:t>
      </w:r>
    </w:p>
    <w:p w14:paraId="5C7853DF" w14:textId="1723B3C7" w:rsidR="00A60213" w:rsidRPr="007A630A" w:rsidRDefault="00A60213" w:rsidP="00A60213">
      <w:pPr>
        <w:widowControl w:val="0"/>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lang w:val="mk-MK"/>
        </w:rPr>
        <w:t>-Стручна соработка со БРО,</w:t>
      </w:r>
      <w:r w:rsidRPr="007A630A">
        <w:rPr>
          <w:rFonts w:ascii="Arial" w:eastAsia="Arial" w:hAnsi="Arial" w:cs="Arial"/>
          <w:sz w:val="24"/>
          <w:szCs w:val="24"/>
        </w:rPr>
        <w:t xml:space="preserve"> Секторот за детска заштита во М</w:t>
      </w:r>
      <w:r w:rsidRPr="007A630A">
        <w:rPr>
          <w:rFonts w:ascii="Arial" w:eastAsia="Arial" w:hAnsi="Arial" w:cs="Arial"/>
          <w:sz w:val="24"/>
          <w:szCs w:val="24"/>
          <w:lang w:val="mk-MK"/>
        </w:rPr>
        <w:t>инистерството за социјална политика, демографија и млади,</w:t>
      </w:r>
      <w:r w:rsidRPr="007A630A">
        <w:rPr>
          <w:rFonts w:ascii="Arial" w:eastAsia="Arial" w:hAnsi="Arial" w:cs="Arial"/>
          <w:sz w:val="24"/>
          <w:szCs w:val="24"/>
        </w:rPr>
        <w:t>со невладини организации</w:t>
      </w:r>
      <w:r w:rsidR="006B7094">
        <w:rPr>
          <w:rFonts w:ascii="Arial" w:eastAsia="Arial" w:hAnsi="Arial" w:cs="Arial"/>
          <w:sz w:val="24"/>
          <w:szCs w:val="24"/>
        </w:rPr>
        <w:t xml:space="preserve">, </w:t>
      </w:r>
      <w:r w:rsidRPr="007A630A">
        <w:rPr>
          <w:rFonts w:ascii="Arial" w:eastAsia="Arial" w:hAnsi="Arial" w:cs="Arial"/>
          <w:sz w:val="24"/>
          <w:szCs w:val="24"/>
        </w:rPr>
        <w:t xml:space="preserve"> со стручни институции</w:t>
      </w:r>
    </w:p>
    <w:p w14:paraId="0F367F09" w14:textId="6057A765" w:rsidR="00A60213" w:rsidRDefault="00A60213" w:rsidP="00A60213">
      <w:pPr>
        <w:widowControl w:val="0"/>
        <w:autoSpaceDE w:val="0"/>
        <w:autoSpaceDN w:val="0"/>
        <w:spacing w:after="0" w:line="360" w:lineRule="auto"/>
        <w:jc w:val="both"/>
        <w:rPr>
          <w:rFonts w:ascii="Arial" w:eastAsia="Arial" w:hAnsi="Arial" w:cs="Arial"/>
          <w:color w:val="FF0000"/>
          <w:sz w:val="24"/>
          <w:szCs w:val="24"/>
        </w:rPr>
      </w:pPr>
      <w:r w:rsidRPr="007A630A">
        <w:rPr>
          <w:rFonts w:ascii="Arial" w:eastAsia="Arial" w:hAnsi="Arial" w:cs="Arial"/>
          <w:sz w:val="24"/>
          <w:szCs w:val="24"/>
        </w:rPr>
        <w:t>-Учество на семинари,</w:t>
      </w:r>
      <w:r w:rsidRPr="007A630A">
        <w:rPr>
          <w:rFonts w:ascii="Arial" w:eastAsia="Arial" w:hAnsi="Arial" w:cs="Arial"/>
          <w:sz w:val="24"/>
          <w:szCs w:val="24"/>
          <w:lang w:val="mk-MK"/>
        </w:rPr>
        <w:t xml:space="preserve"> </w:t>
      </w:r>
      <w:r w:rsidRPr="007A630A">
        <w:rPr>
          <w:rFonts w:ascii="Arial" w:eastAsia="Arial" w:hAnsi="Arial" w:cs="Arial"/>
          <w:sz w:val="24"/>
          <w:szCs w:val="24"/>
        </w:rPr>
        <w:t>обуки,</w:t>
      </w:r>
      <w:r w:rsidRPr="007A630A">
        <w:rPr>
          <w:rFonts w:ascii="Arial" w:eastAsia="Arial" w:hAnsi="Arial" w:cs="Arial"/>
          <w:sz w:val="24"/>
          <w:szCs w:val="24"/>
          <w:lang w:val="mk-MK"/>
        </w:rPr>
        <w:t xml:space="preserve"> </w:t>
      </w:r>
      <w:r w:rsidRPr="007A630A">
        <w:rPr>
          <w:rFonts w:ascii="Arial" w:eastAsia="Arial" w:hAnsi="Arial" w:cs="Arial"/>
          <w:sz w:val="24"/>
          <w:szCs w:val="24"/>
        </w:rPr>
        <w:t>трибини</w:t>
      </w:r>
      <w:r w:rsidR="006B7094">
        <w:rPr>
          <w:rFonts w:ascii="Arial" w:eastAsia="Arial" w:hAnsi="Arial" w:cs="Arial"/>
          <w:sz w:val="24"/>
          <w:szCs w:val="24"/>
          <w:lang w:val="mk-MK"/>
        </w:rPr>
        <w:t xml:space="preserve">, </w:t>
      </w:r>
      <w:r w:rsidRPr="007A630A">
        <w:rPr>
          <w:rFonts w:ascii="Arial" w:eastAsia="Arial" w:hAnsi="Arial" w:cs="Arial"/>
          <w:sz w:val="24"/>
          <w:szCs w:val="24"/>
        </w:rPr>
        <w:t>симпозиуми, советувања,</w:t>
      </w:r>
      <w:r w:rsidRPr="007A630A">
        <w:rPr>
          <w:rFonts w:ascii="Arial" w:eastAsia="Arial" w:hAnsi="Arial" w:cs="Arial"/>
          <w:sz w:val="24"/>
          <w:szCs w:val="24"/>
          <w:lang w:val="mk-MK"/>
        </w:rPr>
        <w:t xml:space="preserve"> </w:t>
      </w:r>
      <w:r w:rsidRPr="007A630A">
        <w:rPr>
          <w:rFonts w:ascii="Arial" w:eastAsia="Arial" w:hAnsi="Arial" w:cs="Arial"/>
          <w:sz w:val="24"/>
          <w:szCs w:val="24"/>
        </w:rPr>
        <w:t>предавања и сл</w:t>
      </w:r>
      <w:r w:rsidRPr="007A630A">
        <w:rPr>
          <w:rFonts w:ascii="Arial" w:eastAsia="Arial" w:hAnsi="Arial" w:cs="Arial"/>
          <w:color w:val="FF0000"/>
          <w:sz w:val="24"/>
          <w:szCs w:val="24"/>
        </w:rPr>
        <w:t>.</w:t>
      </w:r>
    </w:p>
    <w:p w14:paraId="38B43AC3" w14:textId="77777777" w:rsidR="00A60213" w:rsidRPr="007A630A" w:rsidRDefault="00A60213" w:rsidP="00A60213">
      <w:pPr>
        <w:widowControl w:val="0"/>
        <w:autoSpaceDE w:val="0"/>
        <w:autoSpaceDN w:val="0"/>
        <w:spacing w:after="0" w:line="360" w:lineRule="auto"/>
        <w:jc w:val="both"/>
        <w:rPr>
          <w:rFonts w:ascii="Arial" w:eastAsia="Arial" w:hAnsi="Arial" w:cs="Arial"/>
          <w:color w:val="FF0000"/>
          <w:sz w:val="24"/>
          <w:szCs w:val="24"/>
        </w:rPr>
      </w:pPr>
    </w:p>
    <w:p w14:paraId="753F110B" w14:textId="77777777" w:rsidR="00A60213" w:rsidRPr="007A630A" w:rsidRDefault="00A60213" w:rsidP="00A60213">
      <w:pPr>
        <w:widowControl w:val="0"/>
        <w:autoSpaceDE w:val="0"/>
        <w:autoSpaceDN w:val="0"/>
        <w:spacing w:before="272" w:after="0" w:line="362" w:lineRule="auto"/>
        <w:ind w:right="583"/>
        <w:outlineLvl w:val="2"/>
        <w:rPr>
          <w:rFonts w:ascii="Arial" w:eastAsia="Arial" w:hAnsi="Arial" w:cs="Arial"/>
          <w:b/>
          <w:bCs/>
          <w:spacing w:val="-4"/>
          <w:sz w:val="24"/>
          <w:szCs w:val="24"/>
        </w:rPr>
      </w:pPr>
      <w:r w:rsidRPr="007A630A">
        <w:rPr>
          <w:rFonts w:ascii="Arial" w:eastAsia="Arial" w:hAnsi="Arial" w:cs="Arial"/>
          <w:b/>
          <w:bCs/>
          <w:sz w:val="24"/>
          <w:szCs w:val="24"/>
        </w:rPr>
        <w:t>Следење</w:t>
      </w:r>
      <w:r w:rsidRPr="007A630A">
        <w:rPr>
          <w:rFonts w:ascii="Arial" w:eastAsia="Arial" w:hAnsi="Arial" w:cs="Arial"/>
          <w:b/>
          <w:bCs/>
          <w:spacing w:val="34"/>
          <w:sz w:val="24"/>
          <w:szCs w:val="24"/>
        </w:rPr>
        <w:t xml:space="preserve"> </w:t>
      </w:r>
      <w:r w:rsidRPr="007A630A">
        <w:rPr>
          <w:rFonts w:ascii="Arial" w:eastAsia="Arial" w:hAnsi="Arial" w:cs="Arial"/>
          <w:b/>
          <w:bCs/>
          <w:sz w:val="24"/>
          <w:szCs w:val="24"/>
        </w:rPr>
        <w:t>на</w:t>
      </w:r>
      <w:r w:rsidRPr="007A630A">
        <w:rPr>
          <w:rFonts w:ascii="Arial" w:eastAsia="Arial" w:hAnsi="Arial" w:cs="Arial"/>
          <w:b/>
          <w:bCs/>
          <w:spacing w:val="34"/>
          <w:sz w:val="24"/>
          <w:szCs w:val="24"/>
        </w:rPr>
        <w:t xml:space="preserve"> </w:t>
      </w:r>
      <w:r w:rsidRPr="007A630A">
        <w:rPr>
          <w:rFonts w:ascii="Arial" w:eastAsia="Arial" w:hAnsi="Arial" w:cs="Arial"/>
          <w:b/>
          <w:bCs/>
          <w:sz w:val="24"/>
          <w:szCs w:val="24"/>
        </w:rPr>
        <w:t>детскиот развој</w:t>
      </w:r>
      <w:r w:rsidRPr="007A630A">
        <w:rPr>
          <w:rFonts w:ascii="Arial" w:eastAsia="Arial" w:hAnsi="Arial" w:cs="Arial"/>
          <w:b/>
          <w:bCs/>
          <w:spacing w:val="34"/>
          <w:sz w:val="24"/>
          <w:szCs w:val="24"/>
        </w:rPr>
        <w:t xml:space="preserve"> </w:t>
      </w:r>
      <w:r w:rsidRPr="007A630A">
        <w:rPr>
          <w:rFonts w:ascii="Arial" w:eastAsia="Arial" w:hAnsi="Arial" w:cs="Arial"/>
          <w:b/>
          <w:bCs/>
          <w:sz w:val="24"/>
          <w:szCs w:val="24"/>
        </w:rPr>
        <w:t>и</w:t>
      </w:r>
      <w:r w:rsidRPr="007A630A">
        <w:rPr>
          <w:rFonts w:ascii="Arial" w:eastAsia="Arial" w:hAnsi="Arial" w:cs="Arial"/>
          <w:b/>
          <w:bCs/>
          <w:spacing w:val="35"/>
          <w:sz w:val="24"/>
          <w:szCs w:val="24"/>
        </w:rPr>
        <w:t xml:space="preserve"> </w:t>
      </w:r>
      <w:r w:rsidRPr="007A630A">
        <w:rPr>
          <w:rFonts w:ascii="Arial" w:eastAsia="Arial" w:hAnsi="Arial" w:cs="Arial"/>
          <w:b/>
          <w:bCs/>
          <w:sz w:val="24"/>
          <w:szCs w:val="24"/>
        </w:rPr>
        <w:t>непосредна</w:t>
      </w:r>
      <w:r w:rsidRPr="007A630A">
        <w:rPr>
          <w:rFonts w:ascii="Arial" w:eastAsia="Arial" w:hAnsi="Arial" w:cs="Arial"/>
          <w:b/>
          <w:bCs/>
          <w:spacing w:val="34"/>
          <w:sz w:val="24"/>
          <w:szCs w:val="24"/>
        </w:rPr>
        <w:t xml:space="preserve"> </w:t>
      </w:r>
      <w:r w:rsidRPr="007A630A">
        <w:rPr>
          <w:rFonts w:ascii="Arial" w:eastAsia="Arial" w:hAnsi="Arial" w:cs="Arial"/>
          <w:b/>
          <w:bCs/>
          <w:sz w:val="24"/>
          <w:szCs w:val="24"/>
          <w:lang w:val="mk-MK"/>
        </w:rPr>
        <w:t>и</w:t>
      </w:r>
      <w:r w:rsidRPr="007A630A">
        <w:rPr>
          <w:rFonts w:ascii="Arial" w:eastAsia="Arial" w:hAnsi="Arial" w:cs="Arial"/>
          <w:b/>
          <w:bCs/>
          <w:sz w:val="24"/>
          <w:szCs w:val="24"/>
        </w:rPr>
        <w:t>ндивидуална</w:t>
      </w:r>
      <w:r w:rsidRPr="007A630A">
        <w:rPr>
          <w:rFonts w:ascii="Arial" w:eastAsia="Arial" w:hAnsi="Arial" w:cs="Arial"/>
          <w:b/>
          <w:bCs/>
          <w:spacing w:val="34"/>
          <w:sz w:val="24"/>
          <w:szCs w:val="24"/>
        </w:rPr>
        <w:t xml:space="preserve"> </w:t>
      </w:r>
      <w:r w:rsidRPr="007A630A">
        <w:rPr>
          <w:rFonts w:ascii="Arial" w:eastAsia="Arial" w:hAnsi="Arial" w:cs="Arial"/>
          <w:b/>
          <w:bCs/>
          <w:sz w:val="24"/>
          <w:szCs w:val="24"/>
        </w:rPr>
        <w:t>и</w:t>
      </w:r>
      <w:r w:rsidRPr="007A630A">
        <w:rPr>
          <w:rFonts w:ascii="Arial" w:eastAsia="Arial" w:hAnsi="Arial" w:cs="Arial"/>
          <w:b/>
          <w:bCs/>
          <w:spacing w:val="35"/>
          <w:sz w:val="24"/>
          <w:szCs w:val="24"/>
        </w:rPr>
        <w:t xml:space="preserve"> </w:t>
      </w:r>
      <w:r w:rsidRPr="007A630A">
        <w:rPr>
          <w:rFonts w:ascii="Arial" w:eastAsia="Arial" w:hAnsi="Arial" w:cs="Arial"/>
          <w:b/>
          <w:bCs/>
          <w:sz w:val="24"/>
          <w:szCs w:val="24"/>
        </w:rPr>
        <w:t>групна</w:t>
      </w:r>
      <w:r w:rsidRPr="007A630A">
        <w:rPr>
          <w:rFonts w:ascii="Arial" w:eastAsia="Arial" w:hAnsi="Arial" w:cs="Arial"/>
          <w:b/>
          <w:bCs/>
          <w:spacing w:val="34"/>
          <w:sz w:val="24"/>
          <w:szCs w:val="24"/>
        </w:rPr>
        <w:t xml:space="preserve"> </w:t>
      </w:r>
      <w:r w:rsidRPr="007A630A">
        <w:rPr>
          <w:rFonts w:ascii="Arial" w:eastAsia="Arial" w:hAnsi="Arial" w:cs="Arial"/>
          <w:b/>
          <w:bCs/>
          <w:sz w:val="24"/>
          <w:szCs w:val="24"/>
        </w:rPr>
        <w:t>работа</w:t>
      </w:r>
      <w:r w:rsidRPr="007A630A">
        <w:rPr>
          <w:rFonts w:ascii="Arial" w:eastAsia="Arial" w:hAnsi="Arial" w:cs="Arial"/>
          <w:b/>
          <w:bCs/>
          <w:spacing w:val="34"/>
          <w:sz w:val="24"/>
          <w:szCs w:val="24"/>
        </w:rPr>
        <w:t xml:space="preserve"> </w:t>
      </w:r>
      <w:r w:rsidRPr="007A630A">
        <w:rPr>
          <w:rFonts w:ascii="Arial" w:eastAsia="Arial" w:hAnsi="Arial" w:cs="Arial"/>
          <w:b/>
          <w:bCs/>
          <w:sz w:val="24"/>
          <w:szCs w:val="24"/>
        </w:rPr>
        <w:t xml:space="preserve">со </w:t>
      </w:r>
      <w:r w:rsidRPr="007A630A">
        <w:rPr>
          <w:rFonts w:ascii="Arial" w:eastAsia="Arial" w:hAnsi="Arial" w:cs="Arial"/>
          <w:b/>
          <w:bCs/>
          <w:spacing w:val="-4"/>
          <w:sz w:val="24"/>
          <w:szCs w:val="24"/>
        </w:rPr>
        <w:t>деца</w:t>
      </w:r>
    </w:p>
    <w:p w14:paraId="0F7DDAC5" w14:textId="77777777" w:rsidR="00A60213" w:rsidRPr="00576921" w:rsidRDefault="00A60213" w:rsidP="00A60213">
      <w:pPr>
        <w:widowControl w:val="0"/>
        <w:autoSpaceDE w:val="0"/>
        <w:autoSpaceDN w:val="0"/>
        <w:spacing w:before="2" w:after="0" w:line="240" w:lineRule="auto"/>
        <w:rPr>
          <w:rFonts w:ascii="Arial" w:eastAsia="Arial" w:hAnsi="Arial" w:cs="Arial"/>
          <w:sz w:val="24"/>
          <w:szCs w:val="24"/>
          <w:lang w:val="mk-MK"/>
        </w:rPr>
      </w:pPr>
      <w:r w:rsidRPr="007A630A">
        <w:rPr>
          <w:rFonts w:ascii="Arial" w:eastAsia="Arial" w:hAnsi="Arial" w:cs="Arial"/>
          <w:sz w:val="24"/>
          <w:szCs w:val="24"/>
          <w:lang w:val="mk-MK"/>
        </w:rPr>
        <w:t>-</w:t>
      </w:r>
      <w:r w:rsidRPr="007A630A">
        <w:rPr>
          <w:rFonts w:ascii="Arial" w:eastAsia="Arial" w:hAnsi="Arial" w:cs="Arial"/>
          <w:sz w:val="24"/>
          <w:szCs w:val="24"/>
        </w:rPr>
        <w:t>Постојано</w:t>
      </w:r>
      <w:r w:rsidRPr="007A630A">
        <w:rPr>
          <w:rFonts w:ascii="Arial" w:eastAsia="Arial" w:hAnsi="Arial" w:cs="Arial"/>
          <w:spacing w:val="-13"/>
          <w:sz w:val="24"/>
          <w:szCs w:val="24"/>
        </w:rPr>
        <w:t xml:space="preserve"> </w:t>
      </w:r>
      <w:r w:rsidRPr="007A630A">
        <w:rPr>
          <w:rFonts w:ascii="Arial" w:eastAsia="Arial" w:hAnsi="Arial" w:cs="Arial"/>
          <w:sz w:val="24"/>
          <w:szCs w:val="24"/>
        </w:rPr>
        <w:t>и</w:t>
      </w:r>
      <w:r w:rsidRPr="007A630A">
        <w:rPr>
          <w:rFonts w:ascii="Arial" w:eastAsia="Arial" w:hAnsi="Arial" w:cs="Arial"/>
          <w:spacing w:val="-12"/>
          <w:sz w:val="24"/>
          <w:szCs w:val="24"/>
        </w:rPr>
        <w:t xml:space="preserve"> </w:t>
      </w:r>
      <w:r w:rsidRPr="007A630A">
        <w:rPr>
          <w:rFonts w:ascii="Arial" w:eastAsia="Arial" w:hAnsi="Arial" w:cs="Arial"/>
          <w:sz w:val="24"/>
          <w:szCs w:val="24"/>
        </w:rPr>
        <w:t>континуирано</w:t>
      </w:r>
      <w:r w:rsidRPr="007A630A">
        <w:rPr>
          <w:rFonts w:ascii="Arial" w:eastAsia="Arial" w:hAnsi="Arial" w:cs="Arial"/>
          <w:spacing w:val="-13"/>
          <w:sz w:val="24"/>
          <w:szCs w:val="24"/>
        </w:rPr>
        <w:t xml:space="preserve"> </w:t>
      </w:r>
      <w:r w:rsidRPr="007A630A">
        <w:rPr>
          <w:rFonts w:ascii="Arial" w:eastAsia="Arial" w:hAnsi="Arial" w:cs="Arial"/>
          <w:sz w:val="24"/>
          <w:szCs w:val="24"/>
        </w:rPr>
        <w:t>следење</w:t>
      </w:r>
      <w:r w:rsidRPr="007A630A">
        <w:rPr>
          <w:rFonts w:ascii="Arial" w:eastAsia="Arial" w:hAnsi="Arial" w:cs="Arial"/>
          <w:spacing w:val="-12"/>
          <w:sz w:val="24"/>
          <w:szCs w:val="24"/>
        </w:rPr>
        <w:t xml:space="preserve"> </w:t>
      </w:r>
      <w:r w:rsidRPr="007A630A">
        <w:rPr>
          <w:rFonts w:ascii="Arial" w:eastAsia="Arial" w:hAnsi="Arial" w:cs="Arial"/>
          <w:sz w:val="24"/>
          <w:szCs w:val="24"/>
        </w:rPr>
        <w:t>и</w:t>
      </w:r>
      <w:r w:rsidRPr="007A630A">
        <w:rPr>
          <w:rFonts w:ascii="Arial" w:eastAsia="Arial" w:hAnsi="Arial" w:cs="Arial"/>
          <w:spacing w:val="-13"/>
          <w:sz w:val="24"/>
          <w:szCs w:val="24"/>
        </w:rPr>
        <w:t xml:space="preserve"> </w:t>
      </w:r>
      <w:r w:rsidRPr="007A630A">
        <w:rPr>
          <w:rFonts w:ascii="Arial" w:eastAsia="Arial" w:hAnsi="Arial" w:cs="Arial"/>
          <w:sz w:val="24"/>
          <w:szCs w:val="24"/>
        </w:rPr>
        <w:t>проучување</w:t>
      </w:r>
      <w:r w:rsidRPr="007A630A">
        <w:rPr>
          <w:rFonts w:ascii="Arial" w:eastAsia="Arial" w:hAnsi="Arial" w:cs="Arial"/>
          <w:spacing w:val="-15"/>
          <w:sz w:val="24"/>
          <w:szCs w:val="24"/>
        </w:rPr>
        <w:t xml:space="preserve"> </w:t>
      </w:r>
      <w:r w:rsidRPr="007A630A">
        <w:rPr>
          <w:rFonts w:ascii="Arial" w:eastAsia="Arial" w:hAnsi="Arial" w:cs="Arial"/>
          <w:sz w:val="24"/>
          <w:szCs w:val="24"/>
        </w:rPr>
        <w:t>на</w:t>
      </w:r>
      <w:r w:rsidRPr="007A630A">
        <w:rPr>
          <w:rFonts w:ascii="Arial" w:eastAsia="Arial" w:hAnsi="Arial" w:cs="Arial"/>
          <w:spacing w:val="-13"/>
          <w:sz w:val="24"/>
          <w:szCs w:val="24"/>
        </w:rPr>
        <w:t xml:space="preserve"> </w:t>
      </w:r>
      <w:r w:rsidRPr="007A630A">
        <w:rPr>
          <w:rFonts w:ascii="Arial" w:eastAsia="Arial" w:hAnsi="Arial" w:cs="Arial"/>
          <w:sz w:val="24"/>
          <w:szCs w:val="24"/>
        </w:rPr>
        <w:t>развојот</w:t>
      </w:r>
      <w:r w:rsidRPr="007A630A">
        <w:rPr>
          <w:rFonts w:ascii="Arial" w:eastAsia="Arial" w:hAnsi="Arial" w:cs="Arial"/>
          <w:spacing w:val="-12"/>
          <w:sz w:val="24"/>
          <w:szCs w:val="24"/>
        </w:rPr>
        <w:t xml:space="preserve"> </w:t>
      </w:r>
      <w:r w:rsidRPr="007A630A">
        <w:rPr>
          <w:rFonts w:ascii="Arial" w:eastAsia="Arial" w:hAnsi="Arial" w:cs="Arial"/>
          <w:sz w:val="24"/>
          <w:szCs w:val="24"/>
        </w:rPr>
        <w:t>на</w:t>
      </w:r>
      <w:r w:rsidRPr="007A630A">
        <w:rPr>
          <w:rFonts w:ascii="Arial" w:eastAsia="Arial" w:hAnsi="Arial" w:cs="Arial"/>
          <w:spacing w:val="-13"/>
          <w:sz w:val="24"/>
          <w:szCs w:val="24"/>
        </w:rPr>
        <w:t xml:space="preserve"> </w:t>
      </w:r>
      <w:r w:rsidRPr="007A630A">
        <w:rPr>
          <w:rFonts w:ascii="Arial" w:eastAsia="Arial" w:hAnsi="Arial" w:cs="Arial"/>
          <w:spacing w:val="-2"/>
          <w:sz w:val="24"/>
          <w:szCs w:val="24"/>
        </w:rPr>
        <w:t>децата</w:t>
      </w:r>
    </w:p>
    <w:p w14:paraId="6A3E7023" w14:textId="77777777" w:rsidR="00A60213" w:rsidRPr="00576921" w:rsidRDefault="00A60213" w:rsidP="00A60213">
      <w:pPr>
        <w:widowControl w:val="0"/>
        <w:autoSpaceDE w:val="0"/>
        <w:autoSpaceDN w:val="0"/>
        <w:spacing w:before="137" w:after="0" w:line="240" w:lineRule="auto"/>
        <w:rPr>
          <w:rFonts w:ascii="Arial" w:eastAsia="Arial" w:hAnsi="Arial" w:cs="Arial"/>
          <w:sz w:val="24"/>
          <w:szCs w:val="24"/>
          <w:lang w:val="mk-MK"/>
        </w:rPr>
      </w:pPr>
      <w:r w:rsidRPr="007A630A">
        <w:rPr>
          <w:rFonts w:ascii="Arial" w:eastAsia="Arial" w:hAnsi="Arial" w:cs="Arial"/>
          <w:sz w:val="24"/>
          <w:szCs w:val="24"/>
          <w:lang w:val="mk-MK"/>
        </w:rPr>
        <w:t>-</w:t>
      </w:r>
      <w:r w:rsidRPr="007A630A">
        <w:rPr>
          <w:rFonts w:ascii="Arial" w:eastAsia="Arial" w:hAnsi="Arial" w:cs="Arial"/>
          <w:sz w:val="24"/>
          <w:szCs w:val="24"/>
        </w:rPr>
        <w:t>Следење</w:t>
      </w:r>
      <w:r w:rsidRPr="007A630A">
        <w:rPr>
          <w:rFonts w:ascii="Arial" w:eastAsia="Arial" w:hAnsi="Arial" w:cs="Arial"/>
          <w:spacing w:val="-11"/>
          <w:sz w:val="24"/>
          <w:szCs w:val="24"/>
        </w:rPr>
        <w:t xml:space="preserve"> </w:t>
      </w:r>
      <w:r w:rsidRPr="007A630A">
        <w:rPr>
          <w:rFonts w:ascii="Arial" w:eastAsia="Arial" w:hAnsi="Arial" w:cs="Arial"/>
          <w:sz w:val="24"/>
          <w:szCs w:val="24"/>
        </w:rPr>
        <w:t>на</w:t>
      </w:r>
      <w:r w:rsidRPr="007A630A">
        <w:rPr>
          <w:rFonts w:ascii="Arial" w:eastAsia="Arial" w:hAnsi="Arial" w:cs="Arial"/>
          <w:spacing w:val="-9"/>
          <w:sz w:val="24"/>
          <w:szCs w:val="24"/>
        </w:rPr>
        <w:t xml:space="preserve"> </w:t>
      </w:r>
      <w:r w:rsidRPr="007A630A">
        <w:rPr>
          <w:rFonts w:ascii="Arial" w:eastAsia="Arial" w:hAnsi="Arial" w:cs="Arial"/>
          <w:sz w:val="24"/>
          <w:szCs w:val="24"/>
        </w:rPr>
        <w:t>евиденција</w:t>
      </w:r>
      <w:r w:rsidRPr="007A630A">
        <w:rPr>
          <w:rFonts w:ascii="Arial" w:eastAsia="Arial" w:hAnsi="Arial" w:cs="Arial"/>
          <w:spacing w:val="-11"/>
          <w:sz w:val="24"/>
          <w:szCs w:val="24"/>
        </w:rPr>
        <w:t xml:space="preserve"> </w:t>
      </w:r>
      <w:r w:rsidRPr="007A630A">
        <w:rPr>
          <w:rFonts w:ascii="Arial" w:eastAsia="Arial" w:hAnsi="Arial" w:cs="Arial"/>
          <w:sz w:val="24"/>
          <w:szCs w:val="24"/>
        </w:rPr>
        <w:t>на</w:t>
      </w:r>
      <w:r w:rsidRPr="007A630A">
        <w:rPr>
          <w:rFonts w:ascii="Arial" w:eastAsia="Arial" w:hAnsi="Arial" w:cs="Arial"/>
          <w:spacing w:val="-11"/>
          <w:sz w:val="24"/>
          <w:szCs w:val="24"/>
        </w:rPr>
        <w:t xml:space="preserve"> </w:t>
      </w:r>
      <w:r w:rsidRPr="007A630A">
        <w:rPr>
          <w:rFonts w:ascii="Arial" w:eastAsia="Arial" w:hAnsi="Arial" w:cs="Arial"/>
          <w:sz w:val="24"/>
          <w:szCs w:val="24"/>
        </w:rPr>
        <w:t>податоците</w:t>
      </w:r>
      <w:r w:rsidRPr="007A630A">
        <w:rPr>
          <w:rFonts w:ascii="Arial" w:eastAsia="Arial" w:hAnsi="Arial" w:cs="Arial"/>
          <w:spacing w:val="-14"/>
          <w:sz w:val="24"/>
          <w:szCs w:val="24"/>
        </w:rPr>
        <w:t xml:space="preserve"> </w:t>
      </w:r>
      <w:r w:rsidRPr="007A630A">
        <w:rPr>
          <w:rFonts w:ascii="Arial" w:eastAsia="Arial" w:hAnsi="Arial" w:cs="Arial"/>
          <w:sz w:val="24"/>
          <w:szCs w:val="24"/>
        </w:rPr>
        <w:t>во</w:t>
      </w:r>
      <w:r w:rsidRPr="007A630A">
        <w:rPr>
          <w:rFonts w:ascii="Arial" w:eastAsia="Arial" w:hAnsi="Arial" w:cs="Arial"/>
          <w:spacing w:val="-14"/>
          <w:sz w:val="24"/>
          <w:szCs w:val="24"/>
        </w:rPr>
        <w:t xml:space="preserve"> </w:t>
      </w:r>
      <w:r w:rsidRPr="007A630A">
        <w:rPr>
          <w:rFonts w:ascii="Arial" w:eastAsia="Arial" w:hAnsi="Arial" w:cs="Arial"/>
          <w:sz w:val="24"/>
          <w:szCs w:val="24"/>
        </w:rPr>
        <w:t>Досието</w:t>
      </w:r>
      <w:r w:rsidRPr="007A630A">
        <w:rPr>
          <w:rFonts w:ascii="Arial" w:eastAsia="Arial" w:hAnsi="Arial" w:cs="Arial"/>
          <w:spacing w:val="-11"/>
          <w:sz w:val="24"/>
          <w:szCs w:val="24"/>
        </w:rPr>
        <w:t xml:space="preserve"> </w:t>
      </w:r>
      <w:r w:rsidRPr="007A630A">
        <w:rPr>
          <w:rFonts w:ascii="Arial" w:eastAsia="Arial" w:hAnsi="Arial" w:cs="Arial"/>
          <w:sz w:val="24"/>
          <w:szCs w:val="24"/>
        </w:rPr>
        <w:t>на</w:t>
      </w:r>
      <w:r w:rsidRPr="007A630A">
        <w:rPr>
          <w:rFonts w:ascii="Arial" w:eastAsia="Arial" w:hAnsi="Arial" w:cs="Arial"/>
          <w:spacing w:val="-11"/>
          <w:sz w:val="24"/>
          <w:szCs w:val="24"/>
        </w:rPr>
        <w:t xml:space="preserve"> </w:t>
      </w:r>
      <w:r w:rsidRPr="007A630A">
        <w:rPr>
          <w:rFonts w:ascii="Arial" w:eastAsia="Arial" w:hAnsi="Arial" w:cs="Arial"/>
          <w:spacing w:val="-2"/>
          <w:sz w:val="24"/>
          <w:szCs w:val="24"/>
        </w:rPr>
        <w:t>дете</w:t>
      </w:r>
    </w:p>
    <w:p w14:paraId="7860CDDF" w14:textId="77777777" w:rsidR="00A60213" w:rsidRDefault="00A60213" w:rsidP="00A60213">
      <w:pPr>
        <w:widowControl w:val="0"/>
        <w:autoSpaceDE w:val="0"/>
        <w:autoSpaceDN w:val="0"/>
        <w:spacing w:before="137" w:after="0" w:line="362" w:lineRule="auto"/>
        <w:rPr>
          <w:rFonts w:ascii="Arial" w:eastAsia="Arial" w:hAnsi="Arial" w:cs="Arial"/>
          <w:sz w:val="24"/>
          <w:szCs w:val="24"/>
          <w:lang w:val="mk-MK"/>
        </w:rPr>
      </w:pPr>
      <w:r w:rsidRPr="007A630A">
        <w:rPr>
          <w:rFonts w:ascii="Arial" w:eastAsia="Arial" w:hAnsi="Arial" w:cs="Arial"/>
          <w:sz w:val="24"/>
          <w:szCs w:val="24"/>
          <w:lang w:val="mk-MK"/>
        </w:rPr>
        <w:t>-</w:t>
      </w:r>
      <w:r w:rsidRPr="007A630A">
        <w:rPr>
          <w:rFonts w:ascii="Arial" w:eastAsia="Arial" w:hAnsi="Arial" w:cs="Arial"/>
          <w:sz w:val="24"/>
          <w:szCs w:val="24"/>
        </w:rPr>
        <w:t>Следење</w:t>
      </w:r>
      <w:r w:rsidRPr="007A630A">
        <w:rPr>
          <w:rFonts w:ascii="Arial" w:eastAsia="Arial" w:hAnsi="Arial" w:cs="Arial"/>
          <w:spacing w:val="80"/>
          <w:sz w:val="24"/>
          <w:szCs w:val="24"/>
        </w:rPr>
        <w:t xml:space="preserve"> </w:t>
      </w:r>
      <w:r w:rsidRPr="007A630A">
        <w:rPr>
          <w:rFonts w:ascii="Arial" w:eastAsia="Arial" w:hAnsi="Arial" w:cs="Arial"/>
          <w:sz w:val="24"/>
          <w:szCs w:val="24"/>
        </w:rPr>
        <w:t>на</w:t>
      </w:r>
      <w:r w:rsidRPr="007A630A">
        <w:rPr>
          <w:rFonts w:ascii="Arial" w:eastAsia="Arial" w:hAnsi="Arial" w:cs="Arial"/>
          <w:spacing w:val="80"/>
          <w:sz w:val="24"/>
          <w:szCs w:val="24"/>
        </w:rPr>
        <w:t xml:space="preserve"> </w:t>
      </w:r>
      <w:r w:rsidRPr="007A630A">
        <w:rPr>
          <w:rFonts w:ascii="Arial" w:eastAsia="Arial" w:hAnsi="Arial" w:cs="Arial"/>
          <w:sz w:val="24"/>
          <w:szCs w:val="24"/>
        </w:rPr>
        <w:t>интерперсоналните</w:t>
      </w:r>
      <w:r w:rsidRPr="007A630A">
        <w:rPr>
          <w:rFonts w:ascii="Arial" w:eastAsia="Arial" w:hAnsi="Arial" w:cs="Arial"/>
          <w:spacing w:val="80"/>
          <w:sz w:val="24"/>
          <w:szCs w:val="24"/>
        </w:rPr>
        <w:t xml:space="preserve"> </w:t>
      </w:r>
      <w:r w:rsidRPr="007A630A">
        <w:rPr>
          <w:rFonts w:ascii="Arial" w:eastAsia="Arial" w:hAnsi="Arial" w:cs="Arial"/>
          <w:sz w:val="24"/>
          <w:szCs w:val="24"/>
        </w:rPr>
        <w:t>односи</w:t>
      </w:r>
      <w:r w:rsidRPr="007A630A">
        <w:rPr>
          <w:rFonts w:ascii="Arial" w:eastAsia="Arial" w:hAnsi="Arial" w:cs="Arial"/>
          <w:spacing w:val="80"/>
          <w:sz w:val="24"/>
          <w:szCs w:val="24"/>
        </w:rPr>
        <w:t xml:space="preserve"> </w:t>
      </w:r>
      <w:r w:rsidRPr="007A630A">
        <w:rPr>
          <w:rFonts w:ascii="Arial" w:eastAsia="Arial" w:hAnsi="Arial" w:cs="Arial"/>
          <w:sz w:val="24"/>
          <w:szCs w:val="24"/>
        </w:rPr>
        <w:t>меѓу</w:t>
      </w:r>
      <w:r w:rsidRPr="007A630A">
        <w:rPr>
          <w:rFonts w:ascii="Arial" w:eastAsia="Arial" w:hAnsi="Arial" w:cs="Arial"/>
          <w:spacing w:val="80"/>
          <w:sz w:val="24"/>
          <w:szCs w:val="24"/>
        </w:rPr>
        <w:t xml:space="preserve"> </w:t>
      </w:r>
      <w:r w:rsidRPr="007A630A">
        <w:rPr>
          <w:rFonts w:ascii="Arial" w:eastAsia="Arial" w:hAnsi="Arial" w:cs="Arial"/>
          <w:sz w:val="24"/>
          <w:szCs w:val="24"/>
        </w:rPr>
        <w:t>децата</w:t>
      </w:r>
      <w:r w:rsidRPr="007A630A">
        <w:rPr>
          <w:rFonts w:ascii="Arial" w:eastAsia="Arial" w:hAnsi="Arial" w:cs="Arial"/>
          <w:spacing w:val="80"/>
          <w:sz w:val="24"/>
          <w:szCs w:val="24"/>
        </w:rPr>
        <w:t xml:space="preserve"> </w:t>
      </w:r>
      <w:r w:rsidRPr="007A630A">
        <w:rPr>
          <w:rFonts w:ascii="Arial" w:eastAsia="Arial" w:hAnsi="Arial" w:cs="Arial"/>
          <w:sz w:val="24"/>
          <w:szCs w:val="24"/>
        </w:rPr>
        <w:t>и</w:t>
      </w:r>
      <w:r w:rsidRPr="007A630A">
        <w:rPr>
          <w:rFonts w:ascii="Arial" w:eastAsia="Arial" w:hAnsi="Arial" w:cs="Arial"/>
          <w:spacing w:val="80"/>
          <w:sz w:val="24"/>
          <w:szCs w:val="24"/>
        </w:rPr>
        <w:t xml:space="preserve"> </w:t>
      </w:r>
      <w:r w:rsidRPr="007A630A">
        <w:rPr>
          <w:rFonts w:ascii="Arial" w:eastAsia="Arial" w:hAnsi="Arial" w:cs="Arial"/>
          <w:sz w:val="24"/>
          <w:szCs w:val="24"/>
        </w:rPr>
        <w:t>на</w:t>
      </w:r>
      <w:r w:rsidRPr="007A630A">
        <w:rPr>
          <w:rFonts w:ascii="Arial" w:eastAsia="Arial" w:hAnsi="Arial" w:cs="Arial"/>
          <w:spacing w:val="80"/>
          <w:sz w:val="24"/>
          <w:szCs w:val="24"/>
        </w:rPr>
        <w:t xml:space="preserve"> </w:t>
      </w:r>
      <w:r w:rsidRPr="007A630A">
        <w:rPr>
          <w:rFonts w:ascii="Arial" w:eastAsia="Arial" w:hAnsi="Arial" w:cs="Arial"/>
          <w:sz w:val="24"/>
          <w:szCs w:val="24"/>
        </w:rPr>
        <w:t>децата</w:t>
      </w:r>
      <w:r w:rsidRPr="007A630A">
        <w:rPr>
          <w:rFonts w:ascii="Arial" w:eastAsia="Arial" w:hAnsi="Arial" w:cs="Arial"/>
          <w:spacing w:val="80"/>
          <w:sz w:val="24"/>
          <w:szCs w:val="24"/>
        </w:rPr>
        <w:t xml:space="preserve"> </w:t>
      </w:r>
      <w:r w:rsidRPr="007A630A">
        <w:rPr>
          <w:rFonts w:ascii="Arial" w:eastAsia="Arial" w:hAnsi="Arial" w:cs="Arial"/>
          <w:sz w:val="24"/>
          <w:szCs w:val="24"/>
        </w:rPr>
        <w:t>и</w:t>
      </w:r>
      <w:r w:rsidRPr="007A630A">
        <w:rPr>
          <w:rFonts w:ascii="Arial" w:eastAsia="Arial" w:hAnsi="Arial" w:cs="Arial"/>
          <w:spacing w:val="80"/>
          <w:sz w:val="24"/>
          <w:szCs w:val="24"/>
        </w:rPr>
        <w:t xml:space="preserve"> </w:t>
      </w:r>
      <w:r w:rsidRPr="007A630A">
        <w:rPr>
          <w:rFonts w:ascii="Arial" w:eastAsia="Arial" w:hAnsi="Arial" w:cs="Arial"/>
          <w:sz w:val="24"/>
          <w:szCs w:val="24"/>
        </w:rPr>
        <w:t xml:space="preserve">воспитно </w:t>
      </w:r>
      <w:r>
        <w:rPr>
          <w:rFonts w:ascii="Arial" w:eastAsia="Arial" w:hAnsi="Arial" w:cs="Arial"/>
          <w:spacing w:val="-2"/>
          <w:sz w:val="24"/>
          <w:szCs w:val="24"/>
          <w:lang w:val="mk-MK"/>
        </w:rPr>
        <w:t xml:space="preserve">згрижувачкиот </w:t>
      </w:r>
      <w:r w:rsidRPr="007A630A">
        <w:rPr>
          <w:rFonts w:ascii="Arial" w:eastAsia="Arial" w:hAnsi="Arial" w:cs="Arial"/>
          <w:spacing w:val="-2"/>
          <w:sz w:val="24"/>
          <w:szCs w:val="24"/>
        </w:rPr>
        <w:t>кадар</w:t>
      </w:r>
      <w:r w:rsidRPr="007A630A">
        <w:rPr>
          <w:rFonts w:ascii="Arial" w:eastAsia="Arial" w:hAnsi="Arial" w:cs="Arial"/>
          <w:spacing w:val="-8"/>
          <w:sz w:val="24"/>
          <w:szCs w:val="24"/>
        </w:rPr>
        <w:t xml:space="preserve"> </w:t>
      </w:r>
      <w:r w:rsidRPr="007A630A">
        <w:rPr>
          <w:rFonts w:ascii="Arial" w:eastAsia="Arial" w:hAnsi="Arial" w:cs="Arial"/>
          <w:spacing w:val="-2"/>
          <w:sz w:val="24"/>
          <w:szCs w:val="24"/>
        </w:rPr>
        <w:t>и</w:t>
      </w:r>
      <w:r w:rsidRPr="007A630A">
        <w:rPr>
          <w:rFonts w:ascii="Arial" w:eastAsia="Arial" w:hAnsi="Arial" w:cs="Arial"/>
          <w:spacing w:val="-8"/>
          <w:sz w:val="24"/>
          <w:szCs w:val="24"/>
        </w:rPr>
        <w:t xml:space="preserve"> </w:t>
      </w:r>
      <w:r w:rsidRPr="007A630A">
        <w:rPr>
          <w:rFonts w:ascii="Arial" w:eastAsia="Arial" w:hAnsi="Arial" w:cs="Arial"/>
          <w:spacing w:val="-2"/>
          <w:sz w:val="24"/>
          <w:szCs w:val="24"/>
        </w:rPr>
        <w:t>предлагање</w:t>
      </w:r>
      <w:r w:rsidRPr="007A630A">
        <w:rPr>
          <w:rFonts w:ascii="Arial" w:eastAsia="Arial" w:hAnsi="Arial" w:cs="Arial"/>
          <w:spacing w:val="-8"/>
          <w:sz w:val="24"/>
          <w:szCs w:val="24"/>
        </w:rPr>
        <w:t xml:space="preserve"> </w:t>
      </w:r>
      <w:r w:rsidRPr="007A630A">
        <w:rPr>
          <w:rFonts w:ascii="Arial" w:eastAsia="Arial" w:hAnsi="Arial" w:cs="Arial"/>
          <w:spacing w:val="-2"/>
          <w:sz w:val="24"/>
          <w:szCs w:val="24"/>
        </w:rPr>
        <w:t>на</w:t>
      </w:r>
      <w:r w:rsidRPr="007A630A">
        <w:rPr>
          <w:rFonts w:ascii="Arial" w:eastAsia="Arial" w:hAnsi="Arial" w:cs="Arial"/>
          <w:spacing w:val="-8"/>
          <w:sz w:val="24"/>
          <w:szCs w:val="24"/>
        </w:rPr>
        <w:t xml:space="preserve"> </w:t>
      </w:r>
      <w:r w:rsidRPr="007A630A">
        <w:rPr>
          <w:rFonts w:ascii="Arial" w:eastAsia="Arial" w:hAnsi="Arial" w:cs="Arial"/>
          <w:spacing w:val="-2"/>
          <w:sz w:val="24"/>
          <w:szCs w:val="24"/>
        </w:rPr>
        <w:t>мерки</w:t>
      </w:r>
      <w:r w:rsidRPr="007A630A">
        <w:rPr>
          <w:rFonts w:ascii="Arial" w:eastAsia="Arial" w:hAnsi="Arial" w:cs="Arial"/>
          <w:spacing w:val="-8"/>
          <w:sz w:val="24"/>
          <w:szCs w:val="24"/>
        </w:rPr>
        <w:t xml:space="preserve"> </w:t>
      </w:r>
      <w:r w:rsidRPr="007A630A">
        <w:rPr>
          <w:rFonts w:ascii="Arial" w:eastAsia="Arial" w:hAnsi="Arial" w:cs="Arial"/>
          <w:spacing w:val="-2"/>
          <w:sz w:val="24"/>
          <w:szCs w:val="24"/>
        </w:rPr>
        <w:t>з</w:t>
      </w:r>
      <w:r>
        <w:rPr>
          <w:rFonts w:ascii="Arial" w:eastAsia="Arial" w:hAnsi="Arial" w:cs="Arial"/>
          <w:spacing w:val="-2"/>
          <w:sz w:val="24"/>
          <w:szCs w:val="24"/>
          <w:lang w:val="mk-MK"/>
        </w:rPr>
        <w:t xml:space="preserve">а подобрување </w:t>
      </w:r>
      <w:r w:rsidRPr="007A630A">
        <w:rPr>
          <w:rFonts w:ascii="Arial" w:eastAsia="Arial" w:hAnsi="Arial" w:cs="Arial"/>
          <w:spacing w:val="-8"/>
          <w:sz w:val="24"/>
          <w:szCs w:val="24"/>
        </w:rPr>
        <w:t xml:space="preserve"> </w:t>
      </w:r>
      <w:r w:rsidRPr="007A630A">
        <w:rPr>
          <w:rFonts w:ascii="Arial" w:eastAsia="Arial" w:hAnsi="Arial" w:cs="Arial"/>
          <w:spacing w:val="-2"/>
          <w:sz w:val="24"/>
          <w:szCs w:val="24"/>
        </w:rPr>
        <w:t>на</w:t>
      </w:r>
      <w:r w:rsidRPr="007A630A">
        <w:rPr>
          <w:rFonts w:ascii="Arial" w:eastAsia="Arial" w:hAnsi="Arial" w:cs="Arial"/>
          <w:spacing w:val="-8"/>
          <w:sz w:val="24"/>
          <w:szCs w:val="24"/>
        </w:rPr>
        <w:t xml:space="preserve"> </w:t>
      </w:r>
      <w:r w:rsidRPr="007A630A">
        <w:rPr>
          <w:rFonts w:ascii="Arial" w:eastAsia="Arial" w:hAnsi="Arial" w:cs="Arial"/>
          <w:spacing w:val="-2"/>
          <w:sz w:val="24"/>
          <w:szCs w:val="24"/>
        </w:rPr>
        <w:t>истите</w:t>
      </w:r>
    </w:p>
    <w:p w14:paraId="34C6D814" w14:textId="77777777" w:rsidR="00A60213" w:rsidRPr="00576921" w:rsidRDefault="00A60213" w:rsidP="00A60213">
      <w:pPr>
        <w:widowControl w:val="0"/>
        <w:autoSpaceDE w:val="0"/>
        <w:autoSpaceDN w:val="0"/>
        <w:spacing w:before="137" w:after="0" w:line="362" w:lineRule="auto"/>
        <w:rPr>
          <w:rFonts w:ascii="Arial" w:eastAsia="Arial" w:hAnsi="Arial" w:cs="Arial"/>
          <w:sz w:val="24"/>
          <w:szCs w:val="24"/>
          <w:lang w:val="mk-MK"/>
        </w:rPr>
      </w:pPr>
      <w:r w:rsidRPr="007A630A">
        <w:rPr>
          <w:rFonts w:ascii="Arial" w:eastAsia="Arial" w:hAnsi="Arial" w:cs="Arial"/>
          <w:sz w:val="24"/>
          <w:szCs w:val="24"/>
          <w:lang w:val="mk-MK"/>
        </w:rPr>
        <w:t>-</w:t>
      </w:r>
      <w:r w:rsidRPr="007A630A">
        <w:rPr>
          <w:rFonts w:ascii="Arial" w:eastAsia="Arial" w:hAnsi="Arial" w:cs="Arial"/>
          <w:sz w:val="24"/>
          <w:szCs w:val="24"/>
        </w:rPr>
        <w:t>Следење</w:t>
      </w:r>
      <w:r w:rsidRPr="007A630A">
        <w:rPr>
          <w:rFonts w:ascii="Arial" w:eastAsia="Arial" w:hAnsi="Arial" w:cs="Arial"/>
          <w:spacing w:val="-14"/>
          <w:sz w:val="24"/>
          <w:szCs w:val="24"/>
        </w:rPr>
        <w:t xml:space="preserve"> </w:t>
      </w:r>
      <w:r w:rsidRPr="007A630A">
        <w:rPr>
          <w:rFonts w:ascii="Arial" w:eastAsia="Arial" w:hAnsi="Arial" w:cs="Arial"/>
          <w:sz w:val="24"/>
          <w:szCs w:val="24"/>
        </w:rPr>
        <w:t>на</w:t>
      </w:r>
      <w:r w:rsidRPr="007A630A">
        <w:rPr>
          <w:rFonts w:ascii="Arial" w:eastAsia="Arial" w:hAnsi="Arial" w:cs="Arial"/>
          <w:spacing w:val="-13"/>
          <w:sz w:val="24"/>
          <w:szCs w:val="24"/>
        </w:rPr>
        <w:t xml:space="preserve"> </w:t>
      </w:r>
      <w:r w:rsidRPr="007A630A">
        <w:rPr>
          <w:rFonts w:ascii="Arial" w:eastAsia="Arial" w:hAnsi="Arial" w:cs="Arial"/>
          <w:sz w:val="24"/>
          <w:szCs w:val="24"/>
        </w:rPr>
        <w:t>адаптација</w:t>
      </w:r>
      <w:r w:rsidRPr="007A630A">
        <w:rPr>
          <w:rFonts w:ascii="Arial" w:eastAsia="Arial" w:hAnsi="Arial" w:cs="Arial"/>
          <w:spacing w:val="-13"/>
          <w:sz w:val="24"/>
          <w:szCs w:val="24"/>
        </w:rPr>
        <w:t xml:space="preserve"> </w:t>
      </w:r>
      <w:r w:rsidRPr="007A630A">
        <w:rPr>
          <w:rFonts w:ascii="Arial" w:eastAsia="Arial" w:hAnsi="Arial" w:cs="Arial"/>
          <w:sz w:val="24"/>
          <w:szCs w:val="24"/>
        </w:rPr>
        <w:t>на</w:t>
      </w:r>
      <w:r w:rsidRPr="007A630A">
        <w:rPr>
          <w:rFonts w:ascii="Arial" w:eastAsia="Arial" w:hAnsi="Arial" w:cs="Arial"/>
          <w:spacing w:val="-13"/>
          <w:sz w:val="24"/>
          <w:szCs w:val="24"/>
        </w:rPr>
        <w:t xml:space="preserve"> </w:t>
      </w:r>
      <w:r w:rsidRPr="007A630A">
        <w:rPr>
          <w:rFonts w:ascii="Arial" w:eastAsia="Arial" w:hAnsi="Arial" w:cs="Arial"/>
          <w:sz w:val="24"/>
          <w:szCs w:val="24"/>
        </w:rPr>
        <w:t>ново</w:t>
      </w:r>
      <w:r w:rsidRPr="007A630A">
        <w:rPr>
          <w:rFonts w:ascii="Arial" w:eastAsia="Arial" w:hAnsi="Arial" w:cs="Arial"/>
          <w:spacing w:val="-14"/>
          <w:sz w:val="24"/>
          <w:szCs w:val="24"/>
        </w:rPr>
        <w:t xml:space="preserve"> </w:t>
      </w:r>
      <w:r w:rsidRPr="007A630A">
        <w:rPr>
          <w:rFonts w:ascii="Arial" w:eastAsia="Arial" w:hAnsi="Arial" w:cs="Arial"/>
          <w:sz w:val="24"/>
          <w:szCs w:val="24"/>
        </w:rPr>
        <w:t>запишаните</w:t>
      </w:r>
      <w:r w:rsidRPr="007A630A">
        <w:rPr>
          <w:rFonts w:ascii="Arial" w:eastAsia="Arial" w:hAnsi="Arial" w:cs="Arial"/>
          <w:spacing w:val="-12"/>
          <w:sz w:val="24"/>
          <w:szCs w:val="24"/>
        </w:rPr>
        <w:t xml:space="preserve"> </w:t>
      </w:r>
      <w:r w:rsidRPr="007A630A">
        <w:rPr>
          <w:rFonts w:ascii="Arial" w:eastAsia="Arial" w:hAnsi="Arial" w:cs="Arial"/>
          <w:spacing w:val="-2"/>
          <w:sz w:val="24"/>
          <w:szCs w:val="24"/>
        </w:rPr>
        <w:t>деца</w:t>
      </w:r>
    </w:p>
    <w:p w14:paraId="4B5C38AD" w14:textId="77777777" w:rsidR="00A60213" w:rsidRPr="00415BB9" w:rsidRDefault="00A60213" w:rsidP="00A60213">
      <w:pPr>
        <w:widowControl w:val="0"/>
        <w:autoSpaceDE w:val="0"/>
        <w:autoSpaceDN w:val="0"/>
        <w:spacing w:before="136" w:after="0" w:line="362" w:lineRule="auto"/>
        <w:rPr>
          <w:rFonts w:ascii="Arial" w:eastAsia="Arial" w:hAnsi="Arial" w:cs="Arial"/>
          <w:sz w:val="24"/>
          <w:szCs w:val="24"/>
          <w:lang w:val="mk-MK"/>
        </w:rPr>
      </w:pPr>
      <w:r w:rsidRPr="007A630A">
        <w:rPr>
          <w:rFonts w:ascii="Arial" w:eastAsia="Arial" w:hAnsi="Arial" w:cs="Arial"/>
          <w:sz w:val="24"/>
          <w:szCs w:val="24"/>
          <w:lang w:val="mk-MK"/>
        </w:rPr>
        <w:t>-</w:t>
      </w:r>
      <w:r w:rsidRPr="007A630A">
        <w:rPr>
          <w:rFonts w:ascii="Arial" w:eastAsia="Arial" w:hAnsi="Arial" w:cs="Arial"/>
          <w:sz w:val="24"/>
          <w:szCs w:val="24"/>
        </w:rPr>
        <w:t>Индивидуално</w:t>
      </w:r>
      <w:r w:rsidRPr="007A630A">
        <w:rPr>
          <w:rFonts w:ascii="Arial" w:eastAsia="Arial" w:hAnsi="Arial" w:cs="Arial"/>
          <w:spacing w:val="40"/>
          <w:sz w:val="24"/>
          <w:szCs w:val="24"/>
        </w:rPr>
        <w:t xml:space="preserve"> </w:t>
      </w:r>
      <w:r w:rsidRPr="007A630A">
        <w:rPr>
          <w:rFonts w:ascii="Arial" w:eastAsia="Arial" w:hAnsi="Arial" w:cs="Arial"/>
          <w:sz w:val="24"/>
          <w:szCs w:val="24"/>
        </w:rPr>
        <w:t>следење</w:t>
      </w:r>
      <w:r w:rsidRPr="007A630A">
        <w:rPr>
          <w:rFonts w:ascii="Arial" w:eastAsia="Arial" w:hAnsi="Arial" w:cs="Arial"/>
          <w:spacing w:val="40"/>
          <w:sz w:val="24"/>
          <w:szCs w:val="24"/>
        </w:rPr>
        <w:t xml:space="preserve"> </w:t>
      </w:r>
      <w:r w:rsidRPr="007A630A">
        <w:rPr>
          <w:rFonts w:ascii="Arial" w:eastAsia="Arial" w:hAnsi="Arial" w:cs="Arial"/>
          <w:sz w:val="24"/>
          <w:szCs w:val="24"/>
        </w:rPr>
        <w:t>на</w:t>
      </w:r>
      <w:r w:rsidRPr="007A630A">
        <w:rPr>
          <w:rFonts w:ascii="Arial" w:eastAsia="Arial" w:hAnsi="Arial" w:cs="Arial"/>
          <w:spacing w:val="40"/>
          <w:sz w:val="24"/>
          <w:szCs w:val="24"/>
        </w:rPr>
        <w:t xml:space="preserve"> </w:t>
      </w:r>
      <w:r w:rsidRPr="007A630A">
        <w:rPr>
          <w:rFonts w:ascii="Arial" w:eastAsia="Arial" w:hAnsi="Arial" w:cs="Arial"/>
          <w:sz w:val="24"/>
          <w:szCs w:val="24"/>
        </w:rPr>
        <w:t>децата,</w:t>
      </w:r>
      <w:r w:rsidRPr="007A630A">
        <w:rPr>
          <w:rFonts w:ascii="Arial" w:eastAsia="Arial" w:hAnsi="Arial" w:cs="Arial"/>
          <w:spacing w:val="40"/>
          <w:sz w:val="24"/>
          <w:szCs w:val="24"/>
        </w:rPr>
        <w:t xml:space="preserve"> </w:t>
      </w:r>
      <w:r w:rsidRPr="007A630A">
        <w:rPr>
          <w:rFonts w:ascii="Arial" w:eastAsia="Arial" w:hAnsi="Arial" w:cs="Arial"/>
          <w:sz w:val="24"/>
          <w:szCs w:val="24"/>
        </w:rPr>
        <w:t>во</w:t>
      </w:r>
      <w:r w:rsidRPr="007A630A">
        <w:rPr>
          <w:rFonts w:ascii="Arial" w:eastAsia="Arial" w:hAnsi="Arial" w:cs="Arial"/>
          <w:spacing w:val="40"/>
          <w:sz w:val="24"/>
          <w:szCs w:val="24"/>
        </w:rPr>
        <w:t xml:space="preserve"> </w:t>
      </w:r>
      <w:r w:rsidRPr="007A630A">
        <w:rPr>
          <w:rFonts w:ascii="Arial" w:eastAsia="Arial" w:hAnsi="Arial" w:cs="Arial"/>
          <w:sz w:val="24"/>
          <w:szCs w:val="24"/>
        </w:rPr>
        <w:t>насока</w:t>
      </w:r>
      <w:r w:rsidRPr="007A630A">
        <w:rPr>
          <w:rFonts w:ascii="Arial" w:eastAsia="Arial" w:hAnsi="Arial" w:cs="Arial"/>
          <w:spacing w:val="40"/>
          <w:sz w:val="24"/>
          <w:szCs w:val="24"/>
        </w:rPr>
        <w:t xml:space="preserve"> </w:t>
      </w:r>
      <w:r w:rsidRPr="007A630A">
        <w:rPr>
          <w:rFonts w:ascii="Arial" w:eastAsia="Arial" w:hAnsi="Arial" w:cs="Arial"/>
          <w:sz w:val="24"/>
          <w:szCs w:val="24"/>
        </w:rPr>
        <w:t>на</w:t>
      </w:r>
      <w:r w:rsidRPr="007A630A">
        <w:rPr>
          <w:rFonts w:ascii="Arial" w:eastAsia="Arial" w:hAnsi="Arial" w:cs="Arial"/>
          <w:spacing w:val="40"/>
          <w:sz w:val="24"/>
          <w:szCs w:val="24"/>
        </w:rPr>
        <w:t xml:space="preserve"> </w:t>
      </w:r>
      <w:r w:rsidRPr="007A630A">
        <w:rPr>
          <w:rFonts w:ascii="Arial" w:eastAsia="Arial" w:hAnsi="Arial" w:cs="Arial"/>
          <w:sz w:val="24"/>
          <w:szCs w:val="24"/>
        </w:rPr>
        <w:t>давање</w:t>
      </w:r>
      <w:r w:rsidRPr="007A630A">
        <w:rPr>
          <w:rFonts w:ascii="Arial" w:eastAsia="Arial" w:hAnsi="Arial" w:cs="Arial"/>
          <w:spacing w:val="40"/>
          <w:sz w:val="24"/>
          <w:szCs w:val="24"/>
        </w:rPr>
        <w:t xml:space="preserve"> </w:t>
      </w:r>
      <w:r w:rsidRPr="007A630A">
        <w:rPr>
          <w:rFonts w:ascii="Arial" w:eastAsia="Arial" w:hAnsi="Arial" w:cs="Arial"/>
          <w:sz w:val="24"/>
          <w:szCs w:val="24"/>
        </w:rPr>
        <w:t>на</w:t>
      </w:r>
      <w:r w:rsidRPr="007A630A">
        <w:rPr>
          <w:rFonts w:ascii="Arial" w:eastAsia="Arial" w:hAnsi="Arial" w:cs="Arial"/>
          <w:spacing w:val="40"/>
          <w:sz w:val="24"/>
          <w:szCs w:val="24"/>
        </w:rPr>
        <w:t xml:space="preserve"> </w:t>
      </w:r>
      <w:r w:rsidRPr="007A630A">
        <w:rPr>
          <w:rFonts w:ascii="Arial" w:eastAsia="Arial" w:hAnsi="Arial" w:cs="Arial"/>
          <w:sz w:val="24"/>
          <w:szCs w:val="24"/>
        </w:rPr>
        <w:t>помош</w:t>
      </w:r>
      <w:r w:rsidRPr="007A630A">
        <w:rPr>
          <w:rFonts w:ascii="Arial" w:eastAsia="Arial" w:hAnsi="Arial" w:cs="Arial"/>
          <w:spacing w:val="40"/>
          <w:sz w:val="24"/>
          <w:szCs w:val="24"/>
        </w:rPr>
        <w:t xml:space="preserve"> </w:t>
      </w:r>
      <w:r w:rsidRPr="007A630A">
        <w:rPr>
          <w:rFonts w:ascii="Arial" w:eastAsia="Arial" w:hAnsi="Arial" w:cs="Arial"/>
          <w:sz w:val="24"/>
          <w:szCs w:val="24"/>
        </w:rPr>
        <w:t>на</w:t>
      </w:r>
      <w:r w:rsidRPr="007A630A">
        <w:rPr>
          <w:rFonts w:ascii="Arial" w:eastAsia="Arial" w:hAnsi="Arial" w:cs="Arial"/>
          <w:spacing w:val="40"/>
          <w:sz w:val="24"/>
          <w:szCs w:val="24"/>
        </w:rPr>
        <w:t xml:space="preserve"> </w:t>
      </w:r>
      <w:r w:rsidRPr="007A630A">
        <w:rPr>
          <w:rFonts w:ascii="Arial" w:eastAsia="Arial" w:hAnsi="Arial" w:cs="Arial"/>
          <w:sz w:val="24"/>
          <w:szCs w:val="24"/>
        </w:rPr>
        <w:t xml:space="preserve">воспитно </w:t>
      </w:r>
      <w:r>
        <w:rPr>
          <w:rFonts w:ascii="Arial" w:eastAsia="Arial" w:hAnsi="Arial" w:cs="Arial"/>
          <w:sz w:val="24"/>
          <w:szCs w:val="24"/>
        </w:rPr>
        <w:t>образовниот кадар во групата</w:t>
      </w:r>
    </w:p>
    <w:p w14:paraId="2BF734A4" w14:textId="77777777" w:rsidR="00A60213" w:rsidRDefault="00A60213" w:rsidP="00A60213">
      <w:pPr>
        <w:widowControl w:val="0"/>
        <w:autoSpaceDE w:val="0"/>
        <w:autoSpaceDN w:val="0"/>
        <w:spacing w:before="77" w:after="0" w:line="240" w:lineRule="auto"/>
        <w:jc w:val="both"/>
        <w:rPr>
          <w:rFonts w:ascii="Arial" w:eastAsia="Arial" w:hAnsi="Arial" w:cs="Arial"/>
          <w:spacing w:val="-2"/>
          <w:sz w:val="24"/>
          <w:szCs w:val="24"/>
          <w:lang w:val="mk-MK"/>
        </w:rPr>
      </w:pPr>
      <w:r w:rsidRPr="007A630A">
        <w:rPr>
          <w:rFonts w:ascii="Arial" w:eastAsia="Arial" w:hAnsi="Arial" w:cs="Arial"/>
          <w:color w:val="FF0000"/>
          <w:sz w:val="24"/>
          <w:szCs w:val="24"/>
          <w:lang w:val="mk-MK"/>
        </w:rPr>
        <w:t>-</w:t>
      </w:r>
      <w:r w:rsidRPr="007A630A">
        <w:rPr>
          <w:rFonts w:ascii="Arial" w:eastAsia="Arial" w:hAnsi="Arial" w:cs="Arial"/>
          <w:sz w:val="24"/>
          <w:szCs w:val="24"/>
        </w:rPr>
        <w:t>Испитување</w:t>
      </w:r>
      <w:r w:rsidRPr="007A630A">
        <w:rPr>
          <w:rFonts w:ascii="Arial" w:eastAsia="Arial" w:hAnsi="Arial" w:cs="Arial"/>
          <w:spacing w:val="-10"/>
          <w:sz w:val="24"/>
          <w:szCs w:val="24"/>
        </w:rPr>
        <w:t xml:space="preserve"> </w:t>
      </w:r>
      <w:r w:rsidRPr="007A630A">
        <w:rPr>
          <w:rFonts w:ascii="Arial" w:eastAsia="Arial" w:hAnsi="Arial" w:cs="Arial"/>
          <w:sz w:val="24"/>
          <w:szCs w:val="24"/>
        </w:rPr>
        <w:t>на</w:t>
      </w:r>
      <w:r w:rsidRPr="007A630A">
        <w:rPr>
          <w:rFonts w:ascii="Arial" w:eastAsia="Arial" w:hAnsi="Arial" w:cs="Arial"/>
          <w:spacing w:val="44"/>
          <w:sz w:val="24"/>
          <w:szCs w:val="24"/>
        </w:rPr>
        <w:t xml:space="preserve"> </w:t>
      </w:r>
      <w:r w:rsidRPr="007A630A">
        <w:rPr>
          <w:rFonts w:ascii="Arial" w:eastAsia="Arial" w:hAnsi="Arial" w:cs="Arial"/>
          <w:sz w:val="24"/>
          <w:szCs w:val="24"/>
        </w:rPr>
        <w:t>детските</w:t>
      </w:r>
      <w:r w:rsidRPr="007A630A">
        <w:rPr>
          <w:rFonts w:ascii="Arial" w:eastAsia="Arial" w:hAnsi="Arial" w:cs="Arial"/>
          <w:spacing w:val="-13"/>
          <w:sz w:val="24"/>
          <w:szCs w:val="24"/>
        </w:rPr>
        <w:t xml:space="preserve"> </w:t>
      </w:r>
      <w:r w:rsidRPr="007A630A">
        <w:rPr>
          <w:rFonts w:ascii="Arial" w:eastAsia="Arial" w:hAnsi="Arial" w:cs="Arial"/>
          <w:sz w:val="24"/>
          <w:szCs w:val="24"/>
        </w:rPr>
        <w:t>афинитети</w:t>
      </w:r>
      <w:r w:rsidRPr="007A630A">
        <w:rPr>
          <w:rFonts w:ascii="Arial" w:eastAsia="Arial" w:hAnsi="Arial" w:cs="Arial"/>
          <w:spacing w:val="-9"/>
          <w:sz w:val="24"/>
          <w:szCs w:val="24"/>
        </w:rPr>
        <w:t xml:space="preserve"> </w:t>
      </w:r>
      <w:r w:rsidRPr="007A630A">
        <w:rPr>
          <w:rFonts w:ascii="Arial" w:eastAsia="Arial" w:hAnsi="Arial" w:cs="Arial"/>
          <w:sz w:val="24"/>
          <w:szCs w:val="24"/>
        </w:rPr>
        <w:t>и</w:t>
      </w:r>
      <w:r w:rsidRPr="007A630A">
        <w:rPr>
          <w:rFonts w:ascii="Arial" w:eastAsia="Arial" w:hAnsi="Arial" w:cs="Arial"/>
          <w:spacing w:val="-9"/>
          <w:sz w:val="24"/>
          <w:szCs w:val="24"/>
        </w:rPr>
        <w:t xml:space="preserve"> </w:t>
      </w:r>
      <w:r w:rsidRPr="007A630A">
        <w:rPr>
          <w:rFonts w:ascii="Arial" w:eastAsia="Arial" w:hAnsi="Arial" w:cs="Arial"/>
          <w:spacing w:val="-2"/>
          <w:sz w:val="24"/>
          <w:szCs w:val="24"/>
        </w:rPr>
        <w:t>интерес</w:t>
      </w:r>
      <w:r>
        <w:rPr>
          <w:rFonts w:ascii="Arial" w:eastAsia="Arial" w:hAnsi="Arial" w:cs="Arial"/>
          <w:spacing w:val="-2"/>
          <w:sz w:val="24"/>
          <w:szCs w:val="24"/>
          <w:lang w:val="mk-MK"/>
        </w:rPr>
        <w:t>и</w:t>
      </w:r>
    </w:p>
    <w:p w14:paraId="45AB51B8" w14:textId="77777777" w:rsidR="00A60213" w:rsidRPr="00415BB9" w:rsidRDefault="00A60213" w:rsidP="00A60213">
      <w:pPr>
        <w:widowControl w:val="0"/>
        <w:autoSpaceDE w:val="0"/>
        <w:autoSpaceDN w:val="0"/>
        <w:spacing w:before="77" w:after="0" w:line="240" w:lineRule="auto"/>
        <w:jc w:val="both"/>
        <w:rPr>
          <w:rFonts w:ascii="Arial" w:eastAsia="Arial" w:hAnsi="Arial" w:cs="Arial"/>
          <w:sz w:val="24"/>
          <w:szCs w:val="24"/>
          <w:lang w:val="mk-MK"/>
        </w:rPr>
      </w:pPr>
    </w:p>
    <w:p w14:paraId="586AC706" w14:textId="131B1830" w:rsidR="00A60213" w:rsidRPr="008F496F" w:rsidRDefault="00A60213" w:rsidP="00A60213">
      <w:pPr>
        <w:rPr>
          <w:rFonts w:ascii="Arial" w:hAnsi="Arial" w:cs="Arial"/>
          <w:sz w:val="24"/>
          <w:szCs w:val="24"/>
          <w:lang w:val="mk-MK"/>
        </w:rPr>
      </w:pPr>
      <w:r w:rsidRPr="00415BB9">
        <w:rPr>
          <w:rFonts w:ascii="Arial" w:hAnsi="Arial" w:cs="Arial"/>
          <w:sz w:val="24"/>
          <w:szCs w:val="24"/>
          <w:lang w:val="mk-MK"/>
        </w:rPr>
        <w:t>-</w:t>
      </w:r>
      <w:r w:rsidRPr="00415BB9">
        <w:rPr>
          <w:rFonts w:ascii="Arial" w:hAnsi="Arial" w:cs="Arial"/>
          <w:sz w:val="24"/>
          <w:szCs w:val="24"/>
        </w:rPr>
        <w:t xml:space="preserve">Во соработка со логопедот и </w:t>
      </w:r>
      <w:r w:rsidRPr="00415BB9">
        <w:rPr>
          <w:rFonts w:ascii="Arial" w:hAnsi="Arial" w:cs="Arial"/>
          <w:sz w:val="24"/>
          <w:szCs w:val="24"/>
          <w:lang w:val="mk-MK"/>
        </w:rPr>
        <w:t>психологот,</w:t>
      </w:r>
      <w:r w:rsidRPr="00415BB9">
        <w:rPr>
          <w:rFonts w:ascii="Arial" w:hAnsi="Arial" w:cs="Arial"/>
          <w:spacing w:val="40"/>
          <w:sz w:val="24"/>
          <w:szCs w:val="24"/>
        </w:rPr>
        <w:t xml:space="preserve"> </w:t>
      </w:r>
      <w:r w:rsidRPr="00415BB9">
        <w:rPr>
          <w:rFonts w:ascii="Arial" w:hAnsi="Arial" w:cs="Arial"/>
          <w:sz w:val="24"/>
          <w:szCs w:val="24"/>
        </w:rPr>
        <w:t>давање стручн</w:t>
      </w:r>
      <w:r>
        <w:rPr>
          <w:rFonts w:ascii="Arial" w:hAnsi="Arial" w:cs="Arial"/>
          <w:sz w:val="24"/>
          <w:szCs w:val="24"/>
        </w:rPr>
        <w:t xml:space="preserve">а помош на воспитно </w:t>
      </w:r>
      <w:r>
        <w:rPr>
          <w:rFonts w:ascii="Arial" w:hAnsi="Arial" w:cs="Arial"/>
          <w:sz w:val="24"/>
          <w:szCs w:val="24"/>
          <w:lang w:val="mk-MK"/>
        </w:rPr>
        <w:t xml:space="preserve">згрижувачкиот </w:t>
      </w:r>
      <w:r w:rsidRPr="00415BB9">
        <w:rPr>
          <w:rFonts w:ascii="Arial" w:hAnsi="Arial" w:cs="Arial"/>
          <w:sz w:val="24"/>
          <w:szCs w:val="24"/>
        </w:rPr>
        <w:t>кадар</w:t>
      </w:r>
      <w:r w:rsidR="006B7094">
        <w:rPr>
          <w:rFonts w:ascii="Arial" w:hAnsi="Arial" w:cs="Arial"/>
          <w:sz w:val="24"/>
          <w:szCs w:val="24"/>
        </w:rPr>
        <w:t xml:space="preserve">, </w:t>
      </w:r>
      <w:r w:rsidRPr="00415BB9">
        <w:rPr>
          <w:rFonts w:ascii="Arial" w:hAnsi="Arial" w:cs="Arial"/>
          <w:sz w:val="24"/>
          <w:szCs w:val="24"/>
        </w:rPr>
        <w:t xml:space="preserve"> за децата</w:t>
      </w:r>
      <w:r w:rsidRPr="00415BB9">
        <w:rPr>
          <w:rFonts w:ascii="Arial" w:hAnsi="Arial" w:cs="Arial"/>
          <w:spacing w:val="40"/>
          <w:sz w:val="24"/>
          <w:szCs w:val="24"/>
        </w:rPr>
        <w:t xml:space="preserve"> </w:t>
      </w:r>
      <w:r w:rsidRPr="00415BB9">
        <w:rPr>
          <w:rFonts w:ascii="Arial" w:hAnsi="Arial" w:cs="Arial"/>
          <w:sz w:val="24"/>
          <w:szCs w:val="24"/>
        </w:rPr>
        <w:t xml:space="preserve">со посебни потреби, развојни проблеми и говорни </w:t>
      </w:r>
      <w:r w:rsidRPr="00415BB9">
        <w:rPr>
          <w:rFonts w:ascii="Arial" w:hAnsi="Arial" w:cs="Arial"/>
          <w:spacing w:val="-2"/>
          <w:sz w:val="24"/>
          <w:szCs w:val="24"/>
        </w:rPr>
        <w:t>отстапувања</w:t>
      </w:r>
    </w:p>
    <w:p w14:paraId="13622074" w14:textId="77777777" w:rsidR="00A60213" w:rsidRPr="00415BB9" w:rsidRDefault="00A60213" w:rsidP="00A60213">
      <w:pPr>
        <w:widowControl w:val="0"/>
        <w:autoSpaceDE w:val="0"/>
        <w:autoSpaceDN w:val="0"/>
        <w:spacing w:after="0" w:line="270" w:lineRule="exact"/>
        <w:jc w:val="both"/>
        <w:rPr>
          <w:rFonts w:ascii="Arial" w:eastAsia="Arial" w:hAnsi="Arial" w:cs="Arial"/>
          <w:sz w:val="24"/>
          <w:szCs w:val="24"/>
          <w:lang w:val="mk-MK"/>
        </w:rPr>
      </w:pPr>
      <w:r w:rsidRPr="007A630A">
        <w:rPr>
          <w:rFonts w:ascii="Arial" w:eastAsia="Arial" w:hAnsi="Arial" w:cs="Arial"/>
          <w:sz w:val="24"/>
          <w:szCs w:val="24"/>
          <w:lang w:val="mk-MK"/>
        </w:rPr>
        <w:t>-</w:t>
      </w:r>
      <w:r w:rsidRPr="007A630A">
        <w:rPr>
          <w:rFonts w:ascii="Arial" w:eastAsia="Arial" w:hAnsi="Arial" w:cs="Arial"/>
          <w:sz w:val="24"/>
          <w:szCs w:val="24"/>
        </w:rPr>
        <w:t>Давање</w:t>
      </w:r>
      <w:r w:rsidRPr="007A630A">
        <w:rPr>
          <w:rFonts w:ascii="Arial" w:eastAsia="Arial" w:hAnsi="Arial" w:cs="Arial"/>
          <w:spacing w:val="-10"/>
          <w:sz w:val="24"/>
          <w:szCs w:val="24"/>
        </w:rPr>
        <w:t xml:space="preserve"> </w:t>
      </w:r>
      <w:r w:rsidRPr="007A630A">
        <w:rPr>
          <w:rFonts w:ascii="Arial" w:eastAsia="Arial" w:hAnsi="Arial" w:cs="Arial"/>
          <w:sz w:val="24"/>
          <w:szCs w:val="24"/>
        </w:rPr>
        <w:t>на</w:t>
      </w:r>
      <w:r w:rsidRPr="007A630A">
        <w:rPr>
          <w:rFonts w:ascii="Arial" w:eastAsia="Arial" w:hAnsi="Arial" w:cs="Arial"/>
          <w:spacing w:val="-10"/>
          <w:sz w:val="24"/>
          <w:szCs w:val="24"/>
        </w:rPr>
        <w:t xml:space="preserve"> </w:t>
      </w:r>
      <w:r w:rsidRPr="007A630A">
        <w:rPr>
          <w:rFonts w:ascii="Arial" w:eastAsia="Arial" w:hAnsi="Arial" w:cs="Arial"/>
          <w:sz w:val="24"/>
          <w:szCs w:val="24"/>
        </w:rPr>
        <w:t>стручни</w:t>
      </w:r>
      <w:r w:rsidRPr="007A630A">
        <w:rPr>
          <w:rFonts w:ascii="Arial" w:eastAsia="Arial" w:hAnsi="Arial" w:cs="Arial"/>
          <w:spacing w:val="-14"/>
          <w:sz w:val="24"/>
          <w:szCs w:val="24"/>
        </w:rPr>
        <w:t xml:space="preserve"> </w:t>
      </w:r>
      <w:r w:rsidRPr="007A630A">
        <w:rPr>
          <w:rFonts w:ascii="Arial" w:eastAsia="Arial" w:hAnsi="Arial" w:cs="Arial"/>
          <w:sz w:val="24"/>
          <w:szCs w:val="24"/>
        </w:rPr>
        <w:t>насоки</w:t>
      </w:r>
      <w:r w:rsidRPr="007A630A">
        <w:rPr>
          <w:rFonts w:ascii="Arial" w:eastAsia="Arial" w:hAnsi="Arial" w:cs="Arial"/>
          <w:spacing w:val="-10"/>
          <w:sz w:val="24"/>
          <w:szCs w:val="24"/>
        </w:rPr>
        <w:t xml:space="preserve"> </w:t>
      </w:r>
      <w:r>
        <w:rPr>
          <w:rFonts w:ascii="Arial" w:eastAsia="Arial" w:hAnsi="Arial" w:cs="Arial"/>
          <w:sz w:val="24"/>
          <w:szCs w:val="24"/>
          <w:lang w:val="mk-MK"/>
        </w:rPr>
        <w:t xml:space="preserve">за </w:t>
      </w:r>
      <w:r w:rsidRPr="007A630A">
        <w:rPr>
          <w:rFonts w:ascii="Arial" w:eastAsia="Arial" w:hAnsi="Arial" w:cs="Arial"/>
          <w:spacing w:val="-13"/>
          <w:sz w:val="24"/>
          <w:szCs w:val="24"/>
        </w:rPr>
        <w:t xml:space="preserve"> </w:t>
      </w:r>
      <w:r w:rsidRPr="007A630A">
        <w:rPr>
          <w:rFonts w:ascii="Arial" w:eastAsia="Arial" w:hAnsi="Arial" w:cs="Arial"/>
          <w:sz w:val="24"/>
          <w:szCs w:val="24"/>
        </w:rPr>
        <w:t>водење</w:t>
      </w:r>
      <w:r>
        <w:rPr>
          <w:rFonts w:ascii="Arial" w:eastAsia="Arial" w:hAnsi="Arial" w:cs="Arial"/>
          <w:sz w:val="24"/>
          <w:szCs w:val="24"/>
          <w:lang w:val="mk-MK"/>
        </w:rPr>
        <w:t xml:space="preserve"> </w:t>
      </w:r>
      <w:r w:rsidRPr="007A630A">
        <w:rPr>
          <w:rFonts w:ascii="Arial" w:eastAsia="Arial" w:hAnsi="Arial" w:cs="Arial"/>
          <w:spacing w:val="-9"/>
          <w:sz w:val="24"/>
          <w:szCs w:val="24"/>
        </w:rPr>
        <w:t xml:space="preserve"> </w:t>
      </w:r>
      <w:r w:rsidRPr="007A630A">
        <w:rPr>
          <w:rFonts w:ascii="Arial" w:eastAsia="Arial" w:hAnsi="Arial" w:cs="Arial"/>
          <w:sz w:val="24"/>
          <w:szCs w:val="24"/>
        </w:rPr>
        <w:t>на</w:t>
      </w:r>
      <w:r w:rsidRPr="007A630A">
        <w:rPr>
          <w:rFonts w:ascii="Arial" w:eastAsia="Arial" w:hAnsi="Arial" w:cs="Arial"/>
          <w:spacing w:val="-13"/>
          <w:sz w:val="24"/>
          <w:szCs w:val="24"/>
        </w:rPr>
        <w:t xml:space="preserve"> </w:t>
      </w:r>
      <w:r w:rsidRPr="007A630A">
        <w:rPr>
          <w:rFonts w:ascii="Arial" w:eastAsia="Arial" w:hAnsi="Arial" w:cs="Arial"/>
          <w:sz w:val="24"/>
          <w:szCs w:val="24"/>
        </w:rPr>
        <w:t>детските</w:t>
      </w:r>
      <w:r w:rsidRPr="007A630A">
        <w:rPr>
          <w:rFonts w:ascii="Arial" w:eastAsia="Arial" w:hAnsi="Arial" w:cs="Arial"/>
          <w:spacing w:val="-10"/>
          <w:sz w:val="24"/>
          <w:szCs w:val="24"/>
        </w:rPr>
        <w:t xml:space="preserve"> </w:t>
      </w:r>
      <w:r w:rsidRPr="007A630A">
        <w:rPr>
          <w:rFonts w:ascii="Arial" w:eastAsia="Arial" w:hAnsi="Arial" w:cs="Arial"/>
          <w:spacing w:val="-2"/>
          <w:sz w:val="24"/>
          <w:szCs w:val="24"/>
        </w:rPr>
        <w:t>досијеа</w:t>
      </w:r>
    </w:p>
    <w:p w14:paraId="3683AB80" w14:textId="77777777" w:rsidR="00A60213" w:rsidRPr="007A630A" w:rsidRDefault="00A60213" w:rsidP="00A60213">
      <w:pPr>
        <w:widowControl w:val="0"/>
        <w:autoSpaceDE w:val="0"/>
        <w:autoSpaceDN w:val="0"/>
        <w:spacing w:before="137" w:after="0" w:line="240" w:lineRule="auto"/>
        <w:jc w:val="both"/>
        <w:rPr>
          <w:rFonts w:ascii="Arial" w:eastAsia="Arial" w:hAnsi="Arial" w:cs="Arial"/>
          <w:sz w:val="24"/>
          <w:szCs w:val="24"/>
        </w:rPr>
      </w:pPr>
    </w:p>
    <w:p w14:paraId="74573187" w14:textId="77777777" w:rsidR="00A60213" w:rsidRPr="00415BB9" w:rsidRDefault="00A60213" w:rsidP="00A60213">
      <w:pPr>
        <w:jc w:val="both"/>
        <w:rPr>
          <w:rFonts w:ascii="Arial" w:hAnsi="Arial" w:cs="Arial"/>
          <w:sz w:val="24"/>
          <w:szCs w:val="24"/>
          <w:u w:color="000000"/>
        </w:rPr>
      </w:pPr>
      <w:r w:rsidRPr="00415BB9">
        <w:rPr>
          <w:rFonts w:ascii="Arial" w:hAnsi="Arial" w:cs="Arial"/>
          <w:sz w:val="24"/>
          <w:szCs w:val="24"/>
          <w:u w:color="000000"/>
        </w:rPr>
        <w:t>При индивидуалното и групното следење на детскиот развој секако ќе бидат користени бројни воспитно образовни методи: набљудување, демонстрација, објаснување, ус</w:t>
      </w:r>
      <w:r w:rsidRPr="00415BB9">
        <w:rPr>
          <w:rFonts w:ascii="Arial" w:hAnsi="Arial" w:cs="Arial"/>
          <w:sz w:val="24"/>
          <w:szCs w:val="24"/>
          <w:u w:color="000000"/>
          <w:lang w:val="mk-MK"/>
        </w:rPr>
        <w:t>но</w:t>
      </w:r>
      <w:r w:rsidRPr="00415BB9">
        <w:rPr>
          <w:rFonts w:ascii="Arial" w:hAnsi="Arial" w:cs="Arial"/>
          <w:sz w:val="24"/>
          <w:szCs w:val="24"/>
          <w:u w:color="000000"/>
        </w:rPr>
        <w:t xml:space="preserve"> изл</w:t>
      </w:r>
      <w:r w:rsidRPr="00415BB9">
        <w:rPr>
          <w:rFonts w:ascii="Arial" w:hAnsi="Arial" w:cs="Arial"/>
          <w:sz w:val="24"/>
          <w:szCs w:val="24"/>
          <w:u w:color="000000"/>
          <w:lang w:val="mk-MK"/>
        </w:rPr>
        <w:t>агање</w:t>
      </w:r>
      <w:r w:rsidRPr="00415BB9">
        <w:rPr>
          <w:rFonts w:ascii="Arial" w:hAnsi="Arial" w:cs="Arial"/>
          <w:sz w:val="24"/>
          <w:szCs w:val="24"/>
          <w:u w:color="000000"/>
        </w:rPr>
        <w:t>, раскажување и прерсака</w:t>
      </w:r>
      <w:r>
        <w:rPr>
          <w:rFonts w:ascii="Arial" w:hAnsi="Arial" w:cs="Arial"/>
          <w:sz w:val="24"/>
          <w:szCs w:val="24"/>
          <w:u w:color="000000"/>
        </w:rPr>
        <w:t>жување, опишувањ</w:t>
      </w:r>
      <w:r>
        <w:rPr>
          <w:rFonts w:ascii="Arial" w:hAnsi="Arial" w:cs="Arial"/>
          <w:sz w:val="24"/>
          <w:szCs w:val="24"/>
          <w:u w:color="000000"/>
          <w:lang w:val="mk-MK"/>
        </w:rPr>
        <w:t>е,</w:t>
      </w:r>
      <w:r w:rsidRPr="00415BB9">
        <w:rPr>
          <w:rFonts w:ascii="Arial" w:hAnsi="Arial" w:cs="Arial"/>
          <w:sz w:val="24"/>
          <w:szCs w:val="24"/>
          <w:u w:color="000000"/>
        </w:rPr>
        <w:t xml:space="preserve"> разговор, цртање, пишување, работни активности, пеење, детски прашања, вежбање, игри и др.</w:t>
      </w:r>
    </w:p>
    <w:p w14:paraId="5013F4B0" w14:textId="77777777" w:rsidR="00A60213" w:rsidRPr="007A630A" w:rsidRDefault="00A60213" w:rsidP="00A60213">
      <w:pPr>
        <w:widowControl w:val="0"/>
        <w:autoSpaceDE w:val="0"/>
        <w:autoSpaceDN w:val="0"/>
        <w:spacing w:before="137" w:after="0" w:line="360" w:lineRule="auto"/>
        <w:ind w:left="560" w:right="580" w:firstLine="134"/>
        <w:jc w:val="both"/>
        <w:rPr>
          <w:rFonts w:ascii="Arial" w:eastAsia="Arial" w:hAnsi="Arial" w:cs="Arial"/>
          <w:sz w:val="24"/>
          <w:szCs w:val="24"/>
        </w:rPr>
      </w:pPr>
    </w:p>
    <w:p w14:paraId="289EEC77" w14:textId="77777777" w:rsidR="00A60213" w:rsidRDefault="00A60213" w:rsidP="00A60213">
      <w:pPr>
        <w:widowControl w:val="0"/>
        <w:autoSpaceDE w:val="0"/>
        <w:autoSpaceDN w:val="0"/>
        <w:spacing w:after="0" w:line="360" w:lineRule="auto"/>
        <w:ind w:right="578"/>
        <w:jc w:val="both"/>
        <w:outlineLvl w:val="2"/>
        <w:rPr>
          <w:rFonts w:ascii="Arial" w:eastAsia="Arial" w:hAnsi="Arial" w:cs="Arial"/>
          <w:b/>
          <w:bCs/>
          <w:sz w:val="24"/>
          <w:szCs w:val="24"/>
        </w:rPr>
      </w:pPr>
      <w:r w:rsidRPr="007A630A">
        <w:rPr>
          <w:rFonts w:ascii="Arial" w:eastAsia="Arial" w:hAnsi="Arial" w:cs="Arial"/>
          <w:b/>
          <w:bCs/>
          <w:sz w:val="24"/>
          <w:szCs w:val="24"/>
        </w:rPr>
        <w:t>Соработка</w:t>
      </w:r>
      <w:r w:rsidRPr="007A630A">
        <w:rPr>
          <w:rFonts w:ascii="Arial" w:eastAsia="Arial" w:hAnsi="Arial" w:cs="Arial"/>
          <w:b/>
          <w:bCs/>
          <w:spacing w:val="40"/>
          <w:sz w:val="24"/>
          <w:szCs w:val="24"/>
        </w:rPr>
        <w:t xml:space="preserve"> </w:t>
      </w:r>
      <w:r w:rsidRPr="007A630A">
        <w:rPr>
          <w:rFonts w:ascii="Arial" w:eastAsia="Arial" w:hAnsi="Arial" w:cs="Arial"/>
          <w:b/>
          <w:bCs/>
          <w:sz w:val="24"/>
          <w:szCs w:val="24"/>
        </w:rPr>
        <w:t>и</w:t>
      </w:r>
      <w:r w:rsidRPr="007A630A">
        <w:rPr>
          <w:rFonts w:ascii="Arial" w:eastAsia="Arial" w:hAnsi="Arial" w:cs="Arial"/>
          <w:b/>
          <w:bCs/>
          <w:spacing w:val="40"/>
          <w:sz w:val="24"/>
          <w:szCs w:val="24"/>
        </w:rPr>
        <w:t xml:space="preserve"> </w:t>
      </w:r>
      <w:r w:rsidRPr="007A630A">
        <w:rPr>
          <w:rFonts w:ascii="Arial" w:eastAsia="Arial" w:hAnsi="Arial" w:cs="Arial"/>
          <w:b/>
          <w:bCs/>
          <w:sz w:val="24"/>
          <w:szCs w:val="24"/>
        </w:rPr>
        <w:t>советодавна</w:t>
      </w:r>
      <w:r w:rsidRPr="007A630A">
        <w:rPr>
          <w:rFonts w:ascii="Arial" w:eastAsia="Arial" w:hAnsi="Arial" w:cs="Arial"/>
          <w:b/>
          <w:bCs/>
          <w:spacing w:val="40"/>
          <w:sz w:val="24"/>
          <w:szCs w:val="24"/>
        </w:rPr>
        <w:t xml:space="preserve"> </w:t>
      </w:r>
      <w:r w:rsidRPr="007A630A">
        <w:rPr>
          <w:rFonts w:ascii="Arial" w:eastAsia="Arial" w:hAnsi="Arial" w:cs="Arial"/>
          <w:b/>
          <w:bCs/>
          <w:sz w:val="24"/>
          <w:szCs w:val="24"/>
        </w:rPr>
        <w:t>работа</w:t>
      </w:r>
      <w:r w:rsidRPr="007A630A">
        <w:rPr>
          <w:rFonts w:ascii="Arial" w:eastAsia="Arial" w:hAnsi="Arial" w:cs="Arial"/>
          <w:b/>
          <w:bCs/>
          <w:spacing w:val="40"/>
          <w:sz w:val="24"/>
          <w:szCs w:val="24"/>
        </w:rPr>
        <w:t xml:space="preserve"> </w:t>
      </w:r>
      <w:r w:rsidRPr="007A630A">
        <w:rPr>
          <w:rFonts w:ascii="Arial" w:eastAsia="Arial" w:hAnsi="Arial" w:cs="Arial"/>
          <w:b/>
          <w:bCs/>
          <w:sz w:val="24"/>
          <w:szCs w:val="24"/>
        </w:rPr>
        <w:t>со</w:t>
      </w:r>
      <w:r w:rsidRPr="007A630A">
        <w:rPr>
          <w:rFonts w:ascii="Arial" w:eastAsia="Arial" w:hAnsi="Arial" w:cs="Arial"/>
          <w:b/>
          <w:bCs/>
          <w:spacing w:val="40"/>
          <w:sz w:val="24"/>
          <w:szCs w:val="24"/>
        </w:rPr>
        <w:t xml:space="preserve"> </w:t>
      </w:r>
      <w:r w:rsidRPr="007A630A">
        <w:rPr>
          <w:rFonts w:ascii="Arial" w:eastAsia="Arial" w:hAnsi="Arial" w:cs="Arial"/>
          <w:b/>
          <w:bCs/>
          <w:sz w:val="24"/>
          <w:szCs w:val="24"/>
        </w:rPr>
        <w:t>родителите</w:t>
      </w:r>
      <w:r w:rsidRPr="007A630A">
        <w:rPr>
          <w:rFonts w:ascii="Arial" w:eastAsia="Arial" w:hAnsi="Arial" w:cs="Arial"/>
          <w:b/>
          <w:bCs/>
          <w:spacing w:val="40"/>
          <w:sz w:val="24"/>
          <w:szCs w:val="24"/>
        </w:rPr>
        <w:t xml:space="preserve"> </w:t>
      </w:r>
      <w:r w:rsidRPr="007A630A">
        <w:rPr>
          <w:rFonts w:ascii="Arial" w:eastAsia="Arial" w:hAnsi="Arial" w:cs="Arial"/>
          <w:b/>
          <w:bCs/>
          <w:sz w:val="24"/>
          <w:szCs w:val="24"/>
        </w:rPr>
        <w:t>на</w:t>
      </w:r>
      <w:r w:rsidRPr="007A630A">
        <w:rPr>
          <w:rFonts w:ascii="Arial" w:eastAsia="Arial" w:hAnsi="Arial" w:cs="Arial"/>
          <w:b/>
          <w:bCs/>
          <w:spacing w:val="40"/>
          <w:sz w:val="24"/>
          <w:szCs w:val="24"/>
        </w:rPr>
        <w:t xml:space="preserve"> </w:t>
      </w:r>
      <w:r w:rsidRPr="007A630A">
        <w:rPr>
          <w:rFonts w:ascii="Arial" w:eastAsia="Arial" w:hAnsi="Arial" w:cs="Arial"/>
          <w:b/>
          <w:bCs/>
          <w:sz w:val="24"/>
          <w:szCs w:val="24"/>
        </w:rPr>
        <w:t>децата,</w:t>
      </w:r>
      <w:r w:rsidRPr="007A630A">
        <w:rPr>
          <w:rFonts w:ascii="Arial" w:eastAsia="Arial" w:hAnsi="Arial" w:cs="Arial"/>
          <w:b/>
          <w:bCs/>
          <w:spacing w:val="40"/>
          <w:sz w:val="24"/>
          <w:szCs w:val="24"/>
        </w:rPr>
        <w:t xml:space="preserve"> </w:t>
      </w:r>
      <w:r w:rsidRPr="007A630A">
        <w:rPr>
          <w:rFonts w:ascii="Arial" w:eastAsia="Arial" w:hAnsi="Arial" w:cs="Arial"/>
          <w:b/>
          <w:bCs/>
          <w:sz w:val="24"/>
          <w:szCs w:val="24"/>
        </w:rPr>
        <w:t>со</w:t>
      </w:r>
      <w:r w:rsidRPr="007A630A">
        <w:rPr>
          <w:rFonts w:ascii="Arial" w:eastAsia="Arial" w:hAnsi="Arial" w:cs="Arial"/>
          <w:b/>
          <w:bCs/>
          <w:spacing w:val="40"/>
          <w:sz w:val="24"/>
          <w:szCs w:val="24"/>
        </w:rPr>
        <w:t xml:space="preserve"> </w:t>
      </w:r>
      <w:r w:rsidRPr="007A630A">
        <w:rPr>
          <w:rFonts w:ascii="Arial" w:eastAsia="Arial" w:hAnsi="Arial" w:cs="Arial"/>
          <w:b/>
          <w:bCs/>
          <w:sz w:val="24"/>
          <w:szCs w:val="24"/>
        </w:rPr>
        <w:t>цел</w:t>
      </w:r>
      <w:r w:rsidRPr="007A630A">
        <w:rPr>
          <w:rFonts w:ascii="Arial" w:eastAsia="Arial" w:hAnsi="Arial" w:cs="Arial"/>
          <w:b/>
          <w:bCs/>
          <w:spacing w:val="40"/>
          <w:sz w:val="24"/>
          <w:szCs w:val="24"/>
        </w:rPr>
        <w:t xml:space="preserve"> </w:t>
      </w:r>
      <w:r w:rsidRPr="007A630A">
        <w:rPr>
          <w:rFonts w:ascii="Arial" w:eastAsia="Arial" w:hAnsi="Arial" w:cs="Arial"/>
          <w:b/>
          <w:bCs/>
          <w:sz w:val="24"/>
          <w:szCs w:val="24"/>
        </w:rPr>
        <w:t>на поддршка на одговорно родителство и јакнење на партнерските односи</w:t>
      </w:r>
      <w:r w:rsidRPr="007A630A">
        <w:rPr>
          <w:rFonts w:ascii="Arial" w:eastAsia="Arial" w:hAnsi="Arial" w:cs="Arial"/>
          <w:b/>
          <w:bCs/>
          <w:spacing w:val="40"/>
          <w:sz w:val="24"/>
          <w:szCs w:val="24"/>
        </w:rPr>
        <w:t xml:space="preserve"> </w:t>
      </w:r>
      <w:r w:rsidRPr="007A630A">
        <w:rPr>
          <w:rFonts w:ascii="Arial" w:eastAsia="Arial" w:hAnsi="Arial" w:cs="Arial"/>
          <w:b/>
          <w:bCs/>
          <w:sz w:val="24"/>
          <w:szCs w:val="24"/>
        </w:rPr>
        <w:t>на градинката и семејствата на децата.</w:t>
      </w:r>
    </w:p>
    <w:p w14:paraId="73E2539D" w14:textId="77777777" w:rsidR="00A60213" w:rsidRPr="007A630A" w:rsidRDefault="00A60213" w:rsidP="00A60213">
      <w:pPr>
        <w:widowControl w:val="0"/>
        <w:autoSpaceDE w:val="0"/>
        <w:autoSpaceDN w:val="0"/>
        <w:spacing w:after="0" w:line="360" w:lineRule="auto"/>
        <w:ind w:right="578"/>
        <w:jc w:val="both"/>
        <w:outlineLvl w:val="2"/>
        <w:rPr>
          <w:rFonts w:ascii="Arial" w:eastAsia="Arial" w:hAnsi="Arial" w:cs="Arial"/>
          <w:b/>
          <w:bCs/>
          <w:sz w:val="24"/>
          <w:szCs w:val="24"/>
        </w:rPr>
      </w:pPr>
    </w:p>
    <w:p w14:paraId="4CAEABB1" w14:textId="77777777" w:rsidR="00A60213" w:rsidRPr="007A630A" w:rsidRDefault="00A60213" w:rsidP="00A60213">
      <w:pPr>
        <w:widowControl w:val="0"/>
        <w:autoSpaceDE w:val="0"/>
        <w:autoSpaceDN w:val="0"/>
        <w:spacing w:before="2" w:after="0" w:line="240" w:lineRule="auto"/>
        <w:ind w:left="560"/>
        <w:jc w:val="both"/>
        <w:rPr>
          <w:rFonts w:ascii="Arial" w:eastAsia="Arial" w:hAnsi="Arial" w:cs="Arial"/>
          <w:spacing w:val="-2"/>
          <w:sz w:val="24"/>
          <w:szCs w:val="24"/>
        </w:rPr>
      </w:pPr>
      <w:r w:rsidRPr="007A630A">
        <w:rPr>
          <w:rFonts w:ascii="Arial" w:eastAsia="Arial" w:hAnsi="Arial" w:cs="Arial"/>
          <w:sz w:val="24"/>
          <w:szCs w:val="24"/>
        </w:rPr>
        <w:t>Соработката</w:t>
      </w:r>
      <w:r w:rsidRPr="007A630A">
        <w:rPr>
          <w:rFonts w:ascii="Arial" w:eastAsia="Arial" w:hAnsi="Arial" w:cs="Arial"/>
          <w:spacing w:val="-4"/>
          <w:sz w:val="24"/>
          <w:szCs w:val="24"/>
        </w:rPr>
        <w:t xml:space="preserve"> </w:t>
      </w:r>
      <w:r w:rsidRPr="007A630A">
        <w:rPr>
          <w:rFonts w:ascii="Arial" w:eastAsia="Arial" w:hAnsi="Arial" w:cs="Arial"/>
          <w:sz w:val="24"/>
          <w:szCs w:val="24"/>
        </w:rPr>
        <w:t>со</w:t>
      </w:r>
      <w:r w:rsidRPr="007A630A">
        <w:rPr>
          <w:rFonts w:ascii="Arial" w:eastAsia="Arial" w:hAnsi="Arial" w:cs="Arial"/>
          <w:spacing w:val="-3"/>
          <w:sz w:val="24"/>
          <w:szCs w:val="24"/>
        </w:rPr>
        <w:t xml:space="preserve"> </w:t>
      </w:r>
      <w:r w:rsidRPr="007A630A">
        <w:rPr>
          <w:rFonts w:ascii="Arial" w:eastAsia="Arial" w:hAnsi="Arial" w:cs="Arial"/>
          <w:sz w:val="24"/>
          <w:szCs w:val="24"/>
        </w:rPr>
        <w:t>семејствата</w:t>
      </w:r>
      <w:r w:rsidRPr="007A630A">
        <w:rPr>
          <w:rFonts w:ascii="Arial" w:eastAsia="Arial" w:hAnsi="Arial" w:cs="Arial"/>
          <w:spacing w:val="-7"/>
          <w:sz w:val="24"/>
          <w:szCs w:val="24"/>
        </w:rPr>
        <w:t xml:space="preserve"> </w:t>
      </w:r>
      <w:r w:rsidRPr="007A630A">
        <w:rPr>
          <w:rFonts w:ascii="Arial" w:eastAsia="Arial" w:hAnsi="Arial" w:cs="Arial"/>
          <w:sz w:val="24"/>
          <w:szCs w:val="24"/>
        </w:rPr>
        <w:t>на</w:t>
      </w:r>
      <w:r w:rsidRPr="007A630A">
        <w:rPr>
          <w:rFonts w:ascii="Arial" w:eastAsia="Arial" w:hAnsi="Arial" w:cs="Arial"/>
          <w:spacing w:val="-5"/>
          <w:sz w:val="24"/>
          <w:szCs w:val="24"/>
        </w:rPr>
        <w:t xml:space="preserve"> </w:t>
      </w:r>
      <w:r w:rsidRPr="007A630A">
        <w:rPr>
          <w:rFonts w:ascii="Arial" w:eastAsia="Arial" w:hAnsi="Arial" w:cs="Arial"/>
          <w:sz w:val="24"/>
          <w:szCs w:val="24"/>
        </w:rPr>
        <w:t>децата</w:t>
      </w:r>
      <w:r w:rsidRPr="007A630A">
        <w:rPr>
          <w:rFonts w:ascii="Arial" w:eastAsia="Arial" w:hAnsi="Arial" w:cs="Arial"/>
          <w:spacing w:val="-3"/>
          <w:sz w:val="24"/>
          <w:szCs w:val="24"/>
        </w:rPr>
        <w:t xml:space="preserve"> </w:t>
      </w:r>
      <w:r w:rsidRPr="007A630A">
        <w:rPr>
          <w:rFonts w:ascii="Arial" w:eastAsia="Arial" w:hAnsi="Arial" w:cs="Arial"/>
          <w:sz w:val="24"/>
          <w:szCs w:val="24"/>
        </w:rPr>
        <w:t>ќе</w:t>
      </w:r>
      <w:r w:rsidRPr="007A630A">
        <w:rPr>
          <w:rFonts w:ascii="Arial" w:eastAsia="Arial" w:hAnsi="Arial" w:cs="Arial"/>
          <w:spacing w:val="-7"/>
          <w:sz w:val="24"/>
          <w:szCs w:val="24"/>
        </w:rPr>
        <w:t xml:space="preserve"> </w:t>
      </w:r>
      <w:r w:rsidRPr="007A630A">
        <w:rPr>
          <w:rFonts w:ascii="Arial" w:eastAsia="Arial" w:hAnsi="Arial" w:cs="Arial"/>
          <w:sz w:val="24"/>
          <w:szCs w:val="24"/>
        </w:rPr>
        <w:t>биде</w:t>
      </w:r>
      <w:r w:rsidRPr="007A630A">
        <w:rPr>
          <w:rFonts w:ascii="Arial" w:eastAsia="Arial" w:hAnsi="Arial" w:cs="Arial"/>
          <w:spacing w:val="-4"/>
          <w:sz w:val="24"/>
          <w:szCs w:val="24"/>
        </w:rPr>
        <w:t xml:space="preserve"> </w:t>
      </w:r>
      <w:r w:rsidRPr="007A630A">
        <w:rPr>
          <w:rFonts w:ascii="Arial" w:eastAsia="Arial" w:hAnsi="Arial" w:cs="Arial"/>
          <w:sz w:val="24"/>
          <w:szCs w:val="24"/>
        </w:rPr>
        <w:t>реализирана</w:t>
      </w:r>
      <w:r w:rsidRPr="007A630A">
        <w:rPr>
          <w:rFonts w:ascii="Arial" w:eastAsia="Arial" w:hAnsi="Arial" w:cs="Arial"/>
          <w:spacing w:val="-4"/>
          <w:sz w:val="24"/>
          <w:szCs w:val="24"/>
        </w:rPr>
        <w:t xml:space="preserve"> </w:t>
      </w:r>
      <w:r w:rsidRPr="007A630A">
        <w:rPr>
          <w:rFonts w:ascii="Arial" w:eastAsia="Arial" w:hAnsi="Arial" w:cs="Arial"/>
          <w:spacing w:val="-2"/>
          <w:sz w:val="24"/>
          <w:szCs w:val="24"/>
        </w:rPr>
        <w:t>преку:</w:t>
      </w:r>
    </w:p>
    <w:p w14:paraId="63FD704D" w14:textId="77777777" w:rsidR="00A60213" w:rsidRPr="007A630A" w:rsidRDefault="00A60213" w:rsidP="00A60213">
      <w:pPr>
        <w:widowControl w:val="0"/>
        <w:autoSpaceDE w:val="0"/>
        <w:autoSpaceDN w:val="0"/>
        <w:spacing w:before="2" w:after="0" w:line="240" w:lineRule="auto"/>
        <w:ind w:left="560"/>
        <w:jc w:val="both"/>
        <w:rPr>
          <w:rFonts w:ascii="Arial" w:eastAsia="Arial" w:hAnsi="Arial" w:cs="Arial"/>
          <w:sz w:val="24"/>
          <w:szCs w:val="24"/>
        </w:rPr>
      </w:pPr>
    </w:p>
    <w:p w14:paraId="0CCA335C" w14:textId="77777777" w:rsidR="00A60213" w:rsidRPr="004D1C21" w:rsidRDefault="00A60213" w:rsidP="00A60213">
      <w:pPr>
        <w:widowControl w:val="0"/>
        <w:autoSpaceDE w:val="0"/>
        <w:autoSpaceDN w:val="0"/>
        <w:spacing w:before="2" w:after="0" w:line="240" w:lineRule="auto"/>
        <w:ind w:left="560"/>
        <w:jc w:val="both"/>
        <w:rPr>
          <w:rFonts w:ascii="Arial" w:eastAsia="Arial" w:hAnsi="Arial" w:cs="Arial"/>
          <w:sz w:val="24"/>
          <w:szCs w:val="24"/>
          <w:lang w:val="mk-MK"/>
        </w:rPr>
      </w:pPr>
      <w:r w:rsidRPr="007A630A">
        <w:rPr>
          <w:rFonts w:ascii="Arial" w:eastAsia="Arial" w:hAnsi="Arial" w:cs="Arial"/>
          <w:sz w:val="24"/>
          <w:szCs w:val="24"/>
          <w:lang w:val="mk-MK"/>
        </w:rPr>
        <w:t>-</w:t>
      </w:r>
      <w:r w:rsidRPr="007A630A">
        <w:rPr>
          <w:rFonts w:ascii="Arial" w:eastAsia="Arial" w:hAnsi="Arial" w:cs="Arial"/>
          <w:sz w:val="24"/>
          <w:szCs w:val="24"/>
        </w:rPr>
        <w:t>Индивидуални</w:t>
      </w:r>
      <w:r w:rsidRPr="007A630A">
        <w:rPr>
          <w:rFonts w:ascii="Arial" w:eastAsia="Arial" w:hAnsi="Arial" w:cs="Arial"/>
          <w:spacing w:val="-19"/>
          <w:sz w:val="24"/>
          <w:szCs w:val="24"/>
        </w:rPr>
        <w:t xml:space="preserve"> </w:t>
      </w:r>
      <w:r w:rsidRPr="007A630A">
        <w:rPr>
          <w:rFonts w:ascii="Arial" w:eastAsia="Arial" w:hAnsi="Arial" w:cs="Arial"/>
          <w:sz w:val="24"/>
          <w:szCs w:val="24"/>
        </w:rPr>
        <w:t>разговори</w:t>
      </w:r>
      <w:r w:rsidRPr="007A630A">
        <w:rPr>
          <w:rFonts w:ascii="Arial" w:eastAsia="Arial" w:hAnsi="Arial" w:cs="Arial"/>
          <w:spacing w:val="-17"/>
          <w:sz w:val="24"/>
          <w:szCs w:val="24"/>
        </w:rPr>
        <w:t xml:space="preserve"> </w:t>
      </w:r>
      <w:r w:rsidRPr="007A630A">
        <w:rPr>
          <w:rFonts w:ascii="Arial" w:eastAsia="Arial" w:hAnsi="Arial" w:cs="Arial"/>
          <w:sz w:val="24"/>
          <w:szCs w:val="24"/>
        </w:rPr>
        <w:t>со</w:t>
      </w:r>
      <w:r w:rsidRPr="007A630A">
        <w:rPr>
          <w:rFonts w:ascii="Arial" w:eastAsia="Arial" w:hAnsi="Arial" w:cs="Arial"/>
          <w:spacing w:val="-16"/>
          <w:sz w:val="24"/>
          <w:szCs w:val="24"/>
        </w:rPr>
        <w:t xml:space="preserve"> </w:t>
      </w:r>
      <w:r w:rsidRPr="007A630A">
        <w:rPr>
          <w:rFonts w:ascii="Arial" w:eastAsia="Arial" w:hAnsi="Arial" w:cs="Arial"/>
          <w:spacing w:val="-2"/>
          <w:sz w:val="24"/>
          <w:szCs w:val="24"/>
        </w:rPr>
        <w:t>родителите</w:t>
      </w:r>
    </w:p>
    <w:p w14:paraId="44210DCA" w14:textId="77777777" w:rsidR="00A60213" w:rsidRPr="004D1C21" w:rsidRDefault="00A60213" w:rsidP="00A60213">
      <w:pPr>
        <w:widowControl w:val="0"/>
        <w:autoSpaceDE w:val="0"/>
        <w:autoSpaceDN w:val="0"/>
        <w:spacing w:before="137" w:after="0" w:line="240" w:lineRule="auto"/>
        <w:ind w:left="560"/>
        <w:rPr>
          <w:rFonts w:ascii="Arial" w:eastAsia="Arial" w:hAnsi="Arial" w:cs="Arial"/>
          <w:sz w:val="24"/>
          <w:szCs w:val="24"/>
          <w:lang w:val="mk-MK"/>
        </w:rPr>
      </w:pPr>
      <w:r w:rsidRPr="007A630A">
        <w:rPr>
          <w:rFonts w:ascii="Arial" w:eastAsia="Arial" w:hAnsi="Arial" w:cs="Arial"/>
          <w:sz w:val="24"/>
          <w:szCs w:val="24"/>
        </w:rPr>
        <w:t>-Разговори</w:t>
      </w:r>
      <w:r w:rsidRPr="007A630A">
        <w:rPr>
          <w:rFonts w:ascii="Arial" w:eastAsia="Arial" w:hAnsi="Arial" w:cs="Arial"/>
          <w:spacing w:val="-13"/>
          <w:sz w:val="24"/>
          <w:szCs w:val="24"/>
        </w:rPr>
        <w:t xml:space="preserve"> </w:t>
      </w:r>
      <w:r w:rsidRPr="007A630A">
        <w:rPr>
          <w:rFonts w:ascii="Arial" w:eastAsia="Arial" w:hAnsi="Arial" w:cs="Arial"/>
          <w:sz w:val="24"/>
          <w:szCs w:val="24"/>
        </w:rPr>
        <w:t>во</w:t>
      </w:r>
      <w:r w:rsidRPr="007A630A">
        <w:rPr>
          <w:rFonts w:ascii="Arial" w:eastAsia="Arial" w:hAnsi="Arial" w:cs="Arial"/>
          <w:spacing w:val="-8"/>
          <w:sz w:val="24"/>
          <w:szCs w:val="24"/>
        </w:rPr>
        <w:t xml:space="preserve"> </w:t>
      </w:r>
      <w:r w:rsidRPr="007A630A">
        <w:rPr>
          <w:rFonts w:ascii="Arial" w:eastAsia="Arial" w:hAnsi="Arial" w:cs="Arial"/>
          <w:sz w:val="24"/>
          <w:szCs w:val="24"/>
        </w:rPr>
        <w:t>мали</w:t>
      </w:r>
      <w:r w:rsidRPr="007A630A">
        <w:rPr>
          <w:rFonts w:ascii="Arial" w:eastAsia="Arial" w:hAnsi="Arial" w:cs="Arial"/>
          <w:spacing w:val="-9"/>
          <w:sz w:val="24"/>
          <w:szCs w:val="24"/>
        </w:rPr>
        <w:t xml:space="preserve"> </w:t>
      </w:r>
      <w:r w:rsidRPr="007A630A">
        <w:rPr>
          <w:rFonts w:ascii="Arial" w:eastAsia="Arial" w:hAnsi="Arial" w:cs="Arial"/>
          <w:spacing w:val="-2"/>
          <w:sz w:val="24"/>
          <w:szCs w:val="24"/>
        </w:rPr>
        <w:t>групи</w:t>
      </w:r>
    </w:p>
    <w:p w14:paraId="431ACF28" w14:textId="77777777" w:rsidR="00A60213" w:rsidRPr="004D1C21" w:rsidRDefault="00A60213" w:rsidP="00A60213">
      <w:pPr>
        <w:widowControl w:val="0"/>
        <w:autoSpaceDE w:val="0"/>
        <w:autoSpaceDN w:val="0"/>
        <w:spacing w:before="137" w:after="0" w:line="360" w:lineRule="auto"/>
        <w:ind w:left="560"/>
        <w:rPr>
          <w:rFonts w:ascii="Arial" w:eastAsia="Arial" w:hAnsi="Arial" w:cs="Arial"/>
          <w:sz w:val="24"/>
          <w:szCs w:val="24"/>
          <w:lang w:val="mk-MK"/>
        </w:rPr>
      </w:pPr>
      <w:r w:rsidRPr="007A630A">
        <w:rPr>
          <w:rFonts w:ascii="Arial" w:eastAsia="Arial" w:hAnsi="Arial" w:cs="Arial"/>
          <w:sz w:val="24"/>
          <w:szCs w:val="24"/>
        </w:rPr>
        <w:t>-Педагошко</w:t>
      </w:r>
      <w:r w:rsidRPr="007A630A">
        <w:rPr>
          <w:rFonts w:ascii="Arial" w:eastAsia="Arial" w:hAnsi="Arial" w:cs="Arial"/>
          <w:spacing w:val="80"/>
          <w:sz w:val="24"/>
          <w:szCs w:val="24"/>
        </w:rPr>
        <w:t xml:space="preserve"> </w:t>
      </w:r>
      <w:r w:rsidRPr="007A630A">
        <w:rPr>
          <w:rFonts w:ascii="Arial" w:eastAsia="Arial" w:hAnsi="Arial" w:cs="Arial"/>
          <w:sz w:val="24"/>
          <w:szCs w:val="24"/>
        </w:rPr>
        <w:t>инструктивна</w:t>
      </w:r>
      <w:r w:rsidRPr="007A630A">
        <w:rPr>
          <w:rFonts w:ascii="Arial" w:eastAsia="Arial" w:hAnsi="Arial" w:cs="Arial"/>
          <w:spacing w:val="80"/>
          <w:sz w:val="24"/>
          <w:szCs w:val="24"/>
        </w:rPr>
        <w:t xml:space="preserve"> </w:t>
      </w:r>
      <w:r w:rsidRPr="007A630A">
        <w:rPr>
          <w:rFonts w:ascii="Arial" w:eastAsia="Arial" w:hAnsi="Arial" w:cs="Arial"/>
          <w:sz w:val="24"/>
          <w:szCs w:val="24"/>
        </w:rPr>
        <w:t>работа</w:t>
      </w:r>
      <w:r w:rsidRPr="007A630A">
        <w:rPr>
          <w:rFonts w:ascii="Arial" w:eastAsia="Arial" w:hAnsi="Arial" w:cs="Arial"/>
          <w:spacing w:val="80"/>
          <w:sz w:val="24"/>
          <w:szCs w:val="24"/>
        </w:rPr>
        <w:t xml:space="preserve"> </w:t>
      </w:r>
      <w:r w:rsidRPr="007A630A">
        <w:rPr>
          <w:rFonts w:ascii="Arial" w:eastAsia="Arial" w:hAnsi="Arial" w:cs="Arial"/>
          <w:sz w:val="24"/>
          <w:szCs w:val="24"/>
        </w:rPr>
        <w:t>во</w:t>
      </w:r>
      <w:r w:rsidRPr="007A630A">
        <w:rPr>
          <w:rFonts w:ascii="Arial" w:eastAsia="Arial" w:hAnsi="Arial" w:cs="Arial"/>
          <w:spacing w:val="80"/>
          <w:sz w:val="24"/>
          <w:szCs w:val="24"/>
        </w:rPr>
        <w:t xml:space="preserve"> </w:t>
      </w:r>
      <w:r w:rsidRPr="007A630A">
        <w:rPr>
          <w:rFonts w:ascii="Arial" w:eastAsia="Arial" w:hAnsi="Arial" w:cs="Arial"/>
          <w:sz w:val="24"/>
          <w:szCs w:val="24"/>
        </w:rPr>
        <w:t>вклучувањето</w:t>
      </w:r>
      <w:r w:rsidRPr="007A630A">
        <w:rPr>
          <w:rFonts w:ascii="Arial" w:eastAsia="Arial" w:hAnsi="Arial" w:cs="Arial"/>
          <w:spacing w:val="80"/>
          <w:sz w:val="24"/>
          <w:szCs w:val="24"/>
        </w:rPr>
        <w:t xml:space="preserve"> </w:t>
      </w:r>
      <w:r w:rsidRPr="007A630A">
        <w:rPr>
          <w:rFonts w:ascii="Arial" w:eastAsia="Arial" w:hAnsi="Arial" w:cs="Arial"/>
          <w:sz w:val="24"/>
          <w:szCs w:val="24"/>
        </w:rPr>
        <w:t>на</w:t>
      </w:r>
      <w:r w:rsidRPr="007A630A">
        <w:rPr>
          <w:rFonts w:ascii="Arial" w:eastAsia="Arial" w:hAnsi="Arial" w:cs="Arial"/>
          <w:spacing w:val="80"/>
          <w:sz w:val="24"/>
          <w:szCs w:val="24"/>
        </w:rPr>
        <w:t xml:space="preserve"> </w:t>
      </w:r>
      <w:r w:rsidRPr="007A630A">
        <w:rPr>
          <w:rFonts w:ascii="Arial" w:eastAsia="Arial" w:hAnsi="Arial" w:cs="Arial"/>
          <w:sz w:val="24"/>
          <w:szCs w:val="24"/>
        </w:rPr>
        <w:t>родителите</w:t>
      </w:r>
      <w:r w:rsidRPr="007A630A">
        <w:rPr>
          <w:rFonts w:ascii="Arial" w:eastAsia="Arial" w:hAnsi="Arial" w:cs="Arial"/>
          <w:spacing w:val="80"/>
          <w:sz w:val="24"/>
          <w:szCs w:val="24"/>
        </w:rPr>
        <w:t xml:space="preserve"> </w:t>
      </w:r>
      <w:r w:rsidRPr="007A630A">
        <w:rPr>
          <w:rFonts w:ascii="Arial" w:eastAsia="Arial" w:hAnsi="Arial" w:cs="Arial"/>
          <w:sz w:val="24"/>
          <w:szCs w:val="24"/>
        </w:rPr>
        <w:t>во</w:t>
      </w:r>
      <w:r w:rsidRPr="007A630A">
        <w:rPr>
          <w:rFonts w:ascii="Arial" w:eastAsia="Arial" w:hAnsi="Arial" w:cs="Arial"/>
          <w:spacing w:val="80"/>
          <w:sz w:val="24"/>
          <w:szCs w:val="24"/>
        </w:rPr>
        <w:t xml:space="preserve"> </w:t>
      </w:r>
      <w:r>
        <w:rPr>
          <w:rFonts w:ascii="Arial" w:eastAsia="Arial" w:hAnsi="Arial" w:cs="Arial"/>
          <w:sz w:val="24"/>
          <w:szCs w:val="24"/>
        </w:rPr>
        <w:t>воспитно образовните активности</w:t>
      </w:r>
    </w:p>
    <w:p w14:paraId="768A0406" w14:textId="77777777" w:rsidR="00A60213" w:rsidRPr="004D1C21" w:rsidRDefault="00A60213" w:rsidP="00A60213">
      <w:pPr>
        <w:widowControl w:val="0"/>
        <w:autoSpaceDE w:val="0"/>
        <w:autoSpaceDN w:val="0"/>
        <w:spacing w:before="3" w:after="0" w:line="240" w:lineRule="auto"/>
        <w:ind w:left="560"/>
        <w:rPr>
          <w:rFonts w:ascii="Arial" w:eastAsia="Arial" w:hAnsi="Arial" w:cs="Arial"/>
          <w:sz w:val="24"/>
          <w:szCs w:val="24"/>
          <w:lang w:val="mk-MK"/>
        </w:rPr>
      </w:pPr>
      <w:r w:rsidRPr="007A630A">
        <w:rPr>
          <w:rFonts w:ascii="Arial" w:eastAsia="Arial" w:hAnsi="Arial" w:cs="Arial"/>
          <w:sz w:val="24"/>
          <w:szCs w:val="24"/>
        </w:rPr>
        <w:t>-Организирање</w:t>
      </w:r>
      <w:r w:rsidRPr="007A630A">
        <w:rPr>
          <w:rFonts w:ascii="Arial" w:eastAsia="Arial" w:hAnsi="Arial" w:cs="Arial"/>
          <w:spacing w:val="-17"/>
          <w:sz w:val="24"/>
          <w:szCs w:val="24"/>
        </w:rPr>
        <w:t xml:space="preserve"> </w:t>
      </w:r>
      <w:r w:rsidRPr="007A630A">
        <w:rPr>
          <w:rFonts w:ascii="Arial" w:eastAsia="Arial" w:hAnsi="Arial" w:cs="Arial"/>
          <w:sz w:val="24"/>
          <w:szCs w:val="24"/>
        </w:rPr>
        <w:t>на</w:t>
      </w:r>
      <w:r w:rsidRPr="007A630A">
        <w:rPr>
          <w:rFonts w:ascii="Arial" w:eastAsia="Arial" w:hAnsi="Arial" w:cs="Arial"/>
          <w:spacing w:val="-13"/>
          <w:sz w:val="24"/>
          <w:szCs w:val="24"/>
        </w:rPr>
        <w:t xml:space="preserve"> </w:t>
      </w:r>
      <w:r w:rsidRPr="007A630A">
        <w:rPr>
          <w:rFonts w:ascii="Arial" w:eastAsia="Arial" w:hAnsi="Arial" w:cs="Arial"/>
          <w:sz w:val="24"/>
          <w:szCs w:val="24"/>
        </w:rPr>
        <w:t>работилници</w:t>
      </w:r>
      <w:r w:rsidRPr="007A630A">
        <w:rPr>
          <w:rFonts w:ascii="Arial" w:eastAsia="Arial" w:hAnsi="Arial" w:cs="Arial"/>
          <w:spacing w:val="-13"/>
          <w:sz w:val="24"/>
          <w:szCs w:val="24"/>
        </w:rPr>
        <w:t xml:space="preserve"> </w:t>
      </w:r>
      <w:r w:rsidRPr="007A630A">
        <w:rPr>
          <w:rFonts w:ascii="Arial" w:eastAsia="Arial" w:hAnsi="Arial" w:cs="Arial"/>
          <w:sz w:val="24"/>
          <w:szCs w:val="24"/>
        </w:rPr>
        <w:t>со</w:t>
      </w:r>
      <w:r w:rsidRPr="007A630A">
        <w:rPr>
          <w:rFonts w:ascii="Arial" w:eastAsia="Arial" w:hAnsi="Arial" w:cs="Arial"/>
          <w:spacing w:val="-16"/>
          <w:sz w:val="24"/>
          <w:szCs w:val="24"/>
        </w:rPr>
        <w:t xml:space="preserve"> </w:t>
      </w:r>
      <w:r w:rsidRPr="007A630A">
        <w:rPr>
          <w:rFonts w:ascii="Arial" w:eastAsia="Arial" w:hAnsi="Arial" w:cs="Arial"/>
          <w:spacing w:val="-2"/>
          <w:sz w:val="24"/>
          <w:szCs w:val="24"/>
        </w:rPr>
        <w:t>родители</w:t>
      </w:r>
    </w:p>
    <w:p w14:paraId="27C959DC" w14:textId="77777777" w:rsidR="00A60213" w:rsidRPr="004D1C21" w:rsidRDefault="00A60213" w:rsidP="00A60213">
      <w:pPr>
        <w:widowControl w:val="0"/>
        <w:autoSpaceDE w:val="0"/>
        <w:autoSpaceDN w:val="0"/>
        <w:spacing w:before="136" w:after="0" w:line="240" w:lineRule="auto"/>
        <w:ind w:left="560"/>
        <w:rPr>
          <w:rFonts w:ascii="Arial" w:eastAsia="Arial" w:hAnsi="Arial" w:cs="Arial"/>
          <w:sz w:val="24"/>
          <w:szCs w:val="24"/>
          <w:lang w:val="mk-MK"/>
        </w:rPr>
      </w:pPr>
      <w:r w:rsidRPr="007A630A">
        <w:rPr>
          <w:rFonts w:ascii="Arial" w:eastAsia="Arial" w:hAnsi="Arial" w:cs="Arial"/>
          <w:sz w:val="24"/>
          <w:szCs w:val="24"/>
        </w:rPr>
        <w:t>-Групни</w:t>
      </w:r>
      <w:r w:rsidRPr="007A630A">
        <w:rPr>
          <w:rFonts w:ascii="Arial" w:eastAsia="Arial" w:hAnsi="Arial" w:cs="Arial"/>
          <w:spacing w:val="-16"/>
          <w:sz w:val="24"/>
          <w:szCs w:val="24"/>
        </w:rPr>
        <w:t xml:space="preserve"> </w:t>
      </w:r>
      <w:r w:rsidRPr="007A630A">
        <w:rPr>
          <w:rFonts w:ascii="Arial" w:eastAsia="Arial" w:hAnsi="Arial" w:cs="Arial"/>
          <w:sz w:val="24"/>
          <w:szCs w:val="24"/>
        </w:rPr>
        <w:t>родителски</w:t>
      </w:r>
      <w:r w:rsidRPr="007A630A">
        <w:rPr>
          <w:rFonts w:ascii="Arial" w:eastAsia="Arial" w:hAnsi="Arial" w:cs="Arial"/>
          <w:spacing w:val="-16"/>
          <w:sz w:val="24"/>
          <w:szCs w:val="24"/>
        </w:rPr>
        <w:t xml:space="preserve"> </w:t>
      </w:r>
      <w:r w:rsidRPr="007A630A">
        <w:rPr>
          <w:rFonts w:ascii="Arial" w:eastAsia="Arial" w:hAnsi="Arial" w:cs="Arial"/>
          <w:spacing w:val="-2"/>
          <w:sz w:val="24"/>
          <w:szCs w:val="24"/>
        </w:rPr>
        <w:t>состаноци</w:t>
      </w:r>
    </w:p>
    <w:p w14:paraId="7289142D" w14:textId="77777777" w:rsidR="00A60213" w:rsidRPr="004D1C21" w:rsidRDefault="00A60213" w:rsidP="00A60213">
      <w:pPr>
        <w:widowControl w:val="0"/>
        <w:autoSpaceDE w:val="0"/>
        <w:autoSpaceDN w:val="0"/>
        <w:spacing w:before="138" w:after="0" w:line="240" w:lineRule="auto"/>
        <w:ind w:left="560"/>
        <w:rPr>
          <w:rFonts w:ascii="Arial" w:eastAsia="Arial" w:hAnsi="Arial" w:cs="Arial"/>
          <w:sz w:val="24"/>
          <w:szCs w:val="24"/>
          <w:lang w:val="mk-MK"/>
        </w:rPr>
      </w:pPr>
      <w:r w:rsidRPr="007A630A">
        <w:rPr>
          <w:rFonts w:ascii="Arial" w:eastAsia="Arial" w:hAnsi="Arial" w:cs="Arial"/>
          <w:sz w:val="24"/>
          <w:szCs w:val="24"/>
        </w:rPr>
        <w:t>-Учество</w:t>
      </w:r>
      <w:r w:rsidRPr="007A630A">
        <w:rPr>
          <w:rFonts w:ascii="Arial" w:eastAsia="Arial" w:hAnsi="Arial" w:cs="Arial"/>
          <w:spacing w:val="-12"/>
          <w:sz w:val="24"/>
          <w:szCs w:val="24"/>
        </w:rPr>
        <w:t xml:space="preserve"> </w:t>
      </w:r>
      <w:r w:rsidRPr="007A630A">
        <w:rPr>
          <w:rFonts w:ascii="Arial" w:eastAsia="Arial" w:hAnsi="Arial" w:cs="Arial"/>
          <w:sz w:val="24"/>
          <w:szCs w:val="24"/>
        </w:rPr>
        <w:t>во</w:t>
      </w:r>
      <w:r w:rsidRPr="007A630A">
        <w:rPr>
          <w:rFonts w:ascii="Arial" w:eastAsia="Arial" w:hAnsi="Arial" w:cs="Arial"/>
          <w:spacing w:val="-11"/>
          <w:sz w:val="24"/>
          <w:szCs w:val="24"/>
        </w:rPr>
        <w:t xml:space="preserve"> </w:t>
      </w:r>
      <w:r w:rsidRPr="007A630A">
        <w:rPr>
          <w:rFonts w:ascii="Arial" w:eastAsia="Arial" w:hAnsi="Arial" w:cs="Arial"/>
          <w:sz w:val="24"/>
          <w:szCs w:val="24"/>
        </w:rPr>
        <w:t>работењето</w:t>
      </w:r>
      <w:r w:rsidRPr="007A630A">
        <w:rPr>
          <w:rFonts w:ascii="Arial" w:eastAsia="Arial" w:hAnsi="Arial" w:cs="Arial"/>
          <w:spacing w:val="-11"/>
          <w:sz w:val="24"/>
          <w:szCs w:val="24"/>
        </w:rPr>
        <w:t xml:space="preserve"> </w:t>
      </w:r>
      <w:r w:rsidRPr="007A630A">
        <w:rPr>
          <w:rFonts w:ascii="Arial" w:eastAsia="Arial" w:hAnsi="Arial" w:cs="Arial"/>
          <w:sz w:val="24"/>
          <w:szCs w:val="24"/>
        </w:rPr>
        <w:t>на</w:t>
      </w:r>
      <w:r w:rsidRPr="007A630A">
        <w:rPr>
          <w:rFonts w:ascii="Arial" w:eastAsia="Arial" w:hAnsi="Arial" w:cs="Arial"/>
          <w:spacing w:val="-7"/>
          <w:sz w:val="24"/>
          <w:szCs w:val="24"/>
        </w:rPr>
        <w:t xml:space="preserve"> </w:t>
      </w:r>
      <w:r w:rsidRPr="007A630A">
        <w:rPr>
          <w:rFonts w:ascii="Arial" w:eastAsia="Arial" w:hAnsi="Arial" w:cs="Arial"/>
          <w:sz w:val="24"/>
          <w:szCs w:val="24"/>
        </w:rPr>
        <w:t>Совет</w:t>
      </w:r>
      <w:r w:rsidRPr="007A630A">
        <w:rPr>
          <w:rFonts w:ascii="Arial" w:eastAsia="Arial" w:hAnsi="Arial" w:cs="Arial"/>
          <w:spacing w:val="-11"/>
          <w:sz w:val="24"/>
          <w:szCs w:val="24"/>
        </w:rPr>
        <w:t xml:space="preserve"> </w:t>
      </w:r>
      <w:r w:rsidRPr="007A630A">
        <w:rPr>
          <w:rFonts w:ascii="Arial" w:eastAsia="Arial" w:hAnsi="Arial" w:cs="Arial"/>
          <w:sz w:val="24"/>
          <w:szCs w:val="24"/>
        </w:rPr>
        <w:t>на</w:t>
      </w:r>
      <w:r w:rsidRPr="007A630A">
        <w:rPr>
          <w:rFonts w:ascii="Arial" w:eastAsia="Arial" w:hAnsi="Arial" w:cs="Arial"/>
          <w:spacing w:val="-8"/>
          <w:sz w:val="24"/>
          <w:szCs w:val="24"/>
        </w:rPr>
        <w:t xml:space="preserve"> </w:t>
      </w:r>
      <w:r w:rsidRPr="007A630A">
        <w:rPr>
          <w:rFonts w:ascii="Arial" w:eastAsia="Arial" w:hAnsi="Arial" w:cs="Arial"/>
          <w:spacing w:val="-2"/>
          <w:sz w:val="24"/>
          <w:szCs w:val="24"/>
        </w:rPr>
        <w:t>родители</w:t>
      </w:r>
    </w:p>
    <w:p w14:paraId="0FD7F896" w14:textId="77777777" w:rsidR="00A60213" w:rsidRDefault="00A60213" w:rsidP="00A60213">
      <w:pPr>
        <w:widowControl w:val="0"/>
        <w:autoSpaceDE w:val="0"/>
        <w:autoSpaceDN w:val="0"/>
        <w:spacing w:before="141" w:after="0" w:line="240" w:lineRule="auto"/>
        <w:ind w:left="560"/>
        <w:rPr>
          <w:rFonts w:ascii="Arial" w:eastAsia="Arial" w:hAnsi="Arial" w:cs="Arial"/>
          <w:spacing w:val="-2"/>
          <w:sz w:val="24"/>
          <w:szCs w:val="24"/>
        </w:rPr>
      </w:pPr>
      <w:r w:rsidRPr="007A630A">
        <w:rPr>
          <w:rFonts w:ascii="Arial" w:eastAsia="Arial" w:hAnsi="Arial" w:cs="Arial"/>
          <w:sz w:val="24"/>
          <w:szCs w:val="24"/>
        </w:rPr>
        <w:lastRenderedPageBreak/>
        <w:t>-Обработка</w:t>
      </w:r>
      <w:r w:rsidRPr="007A630A">
        <w:rPr>
          <w:rFonts w:ascii="Arial" w:eastAsia="Arial" w:hAnsi="Arial" w:cs="Arial"/>
          <w:spacing w:val="-16"/>
          <w:sz w:val="24"/>
          <w:szCs w:val="24"/>
        </w:rPr>
        <w:t xml:space="preserve"> </w:t>
      </w:r>
      <w:r w:rsidRPr="007A630A">
        <w:rPr>
          <w:rFonts w:ascii="Arial" w:eastAsia="Arial" w:hAnsi="Arial" w:cs="Arial"/>
          <w:sz w:val="24"/>
          <w:szCs w:val="24"/>
        </w:rPr>
        <w:t>на</w:t>
      </w:r>
      <w:r w:rsidRPr="007A630A">
        <w:rPr>
          <w:rFonts w:ascii="Arial" w:eastAsia="Arial" w:hAnsi="Arial" w:cs="Arial"/>
          <w:spacing w:val="-12"/>
          <w:sz w:val="24"/>
          <w:szCs w:val="24"/>
        </w:rPr>
        <w:t xml:space="preserve"> </w:t>
      </w:r>
      <w:r w:rsidRPr="007A630A">
        <w:rPr>
          <w:rFonts w:ascii="Arial" w:eastAsia="Arial" w:hAnsi="Arial" w:cs="Arial"/>
          <w:sz w:val="24"/>
          <w:szCs w:val="24"/>
        </w:rPr>
        <w:t>педагошко-психолошки</w:t>
      </w:r>
      <w:r w:rsidRPr="007A630A">
        <w:rPr>
          <w:rFonts w:ascii="Arial" w:eastAsia="Arial" w:hAnsi="Arial" w:cs="Arial"/>
          <w:spacing w:val="-13"/>
          <w:sz w:val="24"/>
          <w:szCs w:val="24"/>
        </w:rPr>
        <w:t xml:space="preserve"> </w:t>
      </w:r>
      <w:r w:rsidRPr="007A630A">
        <w:rPr>
          <w:rFonts w:ascii="Arial" w:eastAsia="Arial" w:hAnsi="Arial" w:cs="Arial"/>
          <w:sz w:val="24"/>
          <w:szCs w:val="24"/>
        </w:rPr>
        <w:t>теми</w:t>
      </w:r>
      <w:r w:rsidRPr="007A630A">
        <w:rPr>
          <w:rFonts w:ascii="Arial" w:eastAsia="Arial" w:hAnsi="Arial" w:cs="Arial"/>
          <w:spacing w:val="-12"/>
          <w:sz w:val="24"/>
          <w:szCs w:val="24"/>
        </w:rPr>
        <w:t xml:space="preserve"> </w:t>
      </w:r>
      <w:r w:rsidRPr="007A630A">
        <w:rPr>
          <w:rFonts w:ascii="Arial" w:eastAsia="Arial" w:hAnsi="Arial" w:cs="Arial"/>
          <w:sz w:val="24"/>
          <w:szCs w:val="24"/>
        </w:rPr>
        <w:t>со</w:t>
      </w:r>
      <w:r w:rsidRPr="007A630A">
        <w:rPr>
          <w:rFonts w:ascii="Arial" w:eastAsia="Arial" w:hAnsi="Arial" w:cs="Arial"/>
          <w:spacing w:val="-12"/>
          <w:sz w:val="24"/>
          <w:szCs w:val="24"/>
        </w:rPr>
        <w:t xml:space="preserve"> </w:t>
      </w:r>
      <w:r w:rsidRPr="007A630A">
        <w:rPr>
          <w:rFonts w:ascii="Arial" w:eastAsia="Arial" w:hAnsi="Arial" w:cs="Arial"/>
          <w:sz w:val="24"/>
          <w:szCs w:val="24"/>
        </w:rPr>
        <w:t>цел</w:t>
      </w:r>
      <w:r w:rsidRPr="007A630A">
        <w:rPr>
          <w:rFonts w:ascii="Arial" w:eastAsia="Arial" w:hAnsi="Arial" w:cs="Arial"/>
          <w:spacing w:val="-14"/>
          <w:sz w:val="24"/>
          <w:szCs w:val="24"/>
        </w:rPr>
        <w:t xml:space="preserve"> </w:t>
      </w:r>
      <w:r w:rsidRPr="007A630A">
        <w:rPr>
          <w:rFonts w:ascii="Arial" w:eastAsia="Arial" w:hAnsi="Arial" w:cs="Arial"/>
          <w:sz w:val="24"/>
          <w:szCs w:val="24"/>
        </w:rPr>
        <w:t>едукација</w:t>
      </w:r>
      <w:r w:rsidRPr="007A630A">
        <w:rPr>
          <w:rFonts w:ascii="Arial" w:eastAsia="Arial" w:hAnsi="Arial" w:cs="Arial"/>
          <w:spacing w:val="-12"/>
          <w:sz w:val="24"/>
          <w:szCs w:val="24"/>
        </w:rPr>
        <w:t xml:space="preserve"> </w:t>
      </w:r>
      <w:r w:rsidRPr="007A630A">
        <w:rPr>
          <w:rFonts w:ascii="Arial" w:eastAsia="Arial" w:hAnsi="Arial" w:cs="Arial"/>
          <w:sz w:val="24"/>
          <w:szCs w:val="24"/>
        </w:rPr>
        <w:t>на</w:t>
      </w:r>
      <w:r w:rsidRPr="007A630A">
        <w:rPr>
          <w:rFonts w:ascii="Arial" w:eastAsia="Arial" w:hAnsi="Arial" w:cs="Arial"/>
          <w:spacing w:val="-12"/>
          <w:sz w:val="24"/>
          <w:szCs w:val="24"/>
        </w:rPr>
        <w:t xml:space="preserve"> </w:t>
      </w:r>
      <w:r>
        <w:rPr>
          <w:rFonts w:ascii="Arial" w:eastAsia="Arial" w:hAnsi="Arial" w:cs="Arial"/>
          <w:spacing w:val="-2"/>
          <w:sz w:val="24"/>
          <w:szCs w:val="24"/>
        </w:rPr>
        <w:t>родителите</w:t>
      </w:r>
    </w:p>
    <w:p w14:paraId="6B685E3E" w14:textId="77777777" w:rsidR="00A60213" w:rsidRDefault="00A60213" w:rsidP="00A60213">
      <w:pPr>
        <w:widowControl w:val="0"/>
        <w:autoSpaceDE w:val="0"/>
        <w:autoSpaceDN w:val="0"/>
        <w:spacing w:before="141" w:after="0" w:line="240" w:lineRule="auto"/>
        <w:ind w:left="560"/>
        <w:rPr>
          <w:rFonts w:ascii="Arial" w:eastAsia="Arial" w:hAnsi="Arial" w:cs="Arial"/>
          <w:spacing w:val="-2"/>
          <w:sz w:val="24"/>
          <w:szCs w:val="24"/>
          <w:lang w:val="mk-MK"/>
        </w:rPr>
      </w:pPr>
    </w:p>
    <w:p w14:paraId="1DF462DE" w14:textId="77777777" w:rsidR="00A60213" w:rsidRPr="00A60213" w:rsidRDefault="00A60213" w:rsidP="00A60213">
      <w:pPr>
        <w:widowControl w:val="0"/>
        <w:autoSpaceDE w:val="0"/>
        <w:autoSpaceDN w:val="0"/>
        <w:spacing w:before="141" w:after="0" w:line="240" w:lineRule="auto"/>
        <w:ind w:left="560"/>
        <w:rPr>
          <w:rFonts w:ascii="Arial" w:eastAsia="Arial" w:hAnsi="Arial" w:cs="Arial"/>
          <w:sz w:val="24"/>
          <w:szCs w:val="24"/>
        </w:rPr>
      </w:pPr>
    </w:p>
    <w:p w14:paraId="43819951" w14:textId="77777777" w:rsidR="00A60213" w:rsidRDefault="00A60213" w:rsidP="00A60213">
      <w:pPr>
        <w:widowControl w:val="0"/>
        <w:autoSpaceDE w:val="0"/>
        <w:autoSpaceDN w:val="0"/>
        <w:spacing w:after="0" w:line="240" w:lineRule="auto"/>
        <w:outlineLvl w:val="2"/>
        <w:rPr>
          <w:rFonts w:ascii="Arial" w:eastAsia="Arial" w:hAnsi="Arial" w:cs="Arial"/>
          <w:b/>
          <w:bCs/>
          <w:spacing w:val="-2"/>
          <w:sz w:val="24"/>
          <w:szCs w:val="24"/>
          <w:lang w:val="mk-MK"/>
        </w:rPr>
      </w:pPr>
      <w:r w:rsidRPr="007A630A">
        <w:rPr>
          <w:rFonts w:ascii="Arial" w:eastAsia="Arial" w:hAnsi="Arial" w:cs="Arial"/>
          <w:b/>
          <w:bCs/>
          <w:sz w:val="24"/>
          <w:szCs w:val="24"/>
        </w:rPr>
        <w:t>Педагошко-инструктивно</w:t>
      </w:r>
      <w:r w:rsidRPr="007A630A">
        <w:rPr>
          <w:rFonts w:ascii="Arial" w:eastAsia="Arial" w:hAnsi="Arial" w:cs="Arial"/>
          <w:b/>
          <w:bCs/>
          <w:spacing w:val="-6"/>
          <w:sz w:val="24"/>
          <w:szCs w:val="24"/>
        </w:rPr>
        <w:t xml:space="preserve"> </w:t>
      </w:r>
      <w:r w:rsidRPr="007A630A">
        <w:rPr>
          <w:rFonts w:ascii="Arial" w:eastAsia="Arial" w:hAnsi="Arial" w:cs="Arial"/>
          <w:b/>
          <w:bCs/>
          <w:sz w:val="24"/>
          <w:szCs w:val="24"/>
        </w:rPr>
        <w:t>учество</w:t>
      </w:r>
      <w:r w:rsidRPr="007A630A">
        <w:rPr>
          <w:rFonts w:ascii="Arial" w:eastAsia="Arial" w:hAnsi="Arial" w:cs="Arial"/>
          <w:b/>
          <w:bCs/>
          <w:spacing w:val="-5"/>
          <w:sz w:val="24"/>
          <w:szCs w:val="24"/>
        </w:rPr>
        <w:t xml:space="preserve"> </w:t>
      </w:r>
      <w:r w:rsidRPr="007A630A">
        <w:rPr>
          <w:rFonts w:ascii="Arial" w:eastAsia="Arial" w:hAnsi="Arial" w:cs="Arial"/>
          <w:b/>
          <w:bCs/>
          <w:sz w:val="24"/>
          <w:szCs w:val="24"/>
        </w:rPr>
        <w:t>во</w:t>
      </w:r>
      <w:r w:rsidRPr="007A630A">
        <w:rPr>
          <w:rFonts w:ascii="Arial" w:eastAsia="Arial" w:hAnsi="Arial" w:cs="Arial"/>
          <w:b/>
          <w:bCs/>
          <w:spacing w:val="-5"/>
          <w:sz w:val="24"/>
          <w:szCs w:val="24"/>
        </w:rPr>
        <w:t xml:space="preserve"> </w:t>
      </w:r>
      <w:r w:rsidRPr="007A630A">
        <w:rPr>
          <w:rFonts w:ascii="Arial" w:eastAsia="Arial" w:hAnsi="Arial" w:cs="Arial"/>
          <w:b/>
          <w:bCs/>
          <w:sz w:val="24"/>
          <w:szCs w:val="24"/>
        </w:rPr>
        <w:t>работата</w:t>
      </w:r>
      <w:r w:rsidRPr="007A630A">
        <w:rPr>
          <w:rFonts w:ascii="Arial" w:eastAsia="Arial" w:hAnsi="Arial" w:cs="Arial"/>
          <w:b/>
          <w:bCs/>
          <w:spacing w:val="-7"/>
          <w:sz w:val="24"/>
          <w:szCs w:val="24"/>
        </w:rPr>
        <w:t xml:space="preserve"> </w:t>
      </w:r>
      <w:r w:rsidRPr="007A630A">
        <w:rPr>
          <w:rFonts w:ascii="Arial" w:eastAsia="Arial" w:hAnsi="Arial" w:cs="Arial"/>
          <w:b/>
          <w:bCs/>
          <w:sz w:val="24"/>
          <w:szCs w:val="24"/>
        </w:rPr>
        <w:t>на</w:t>
      </w:r>
      <w:r w:rsidRPr="007A630A">
        <w:rPr>
          <w:rFonts w:ascii="Arial" w:eastAsia="Arial" w:hAnsi="Arial" w:cs="Arial"/>
          <w:b/>
          <w:bCs/>
          <w:spacing w:val="-7"/>
          <w:sz w:val="24"/>
          <w:szCs w:val="24"/>
        </w:rPr>
        <w:t xml:space="preserve"> </w:t>
      </w:r>
      <w:r w:rsidRPr="007A630A">
        <w:rPr>
          <w:rFonts w:ascii="Arial" w:eastAsia="Arial" w:hAnsi="Arial" w:cs="Arial"/>
          <w:b/>
          <w:bCs/>
          <w:sz w:val="24"/>
          <w:szCs w:val="24"/>
        </w:rPr>
        <w:t>стручните</w:t>
      </w:r>
      <w:r w:rsidRPr="007A630A">
        <w:rPr>
          <w:rFonts w:ascii="Arial" w:eastAsia="Arial" w:hAnsi="Arial" w:cs="Arial"/>
          <w:b/>
          <w:bCs/>
          <w:spacing w:val="-6"/>
          <w:sz w:val="24"/>
          <w:szCs w:val="24"/>
        </w:rPr>
        <w:t xml:space="preserve"> </w:t>
      </w:r>
      <w:r w:rsidRPr="007A630A">
        <w:rPr>
          <w:rFonts w:ascii="Arial" w:eastAsia="Arial" w:hAnsi="Arial" w:cs="Arial"/>
          <w:b/>
          <w:bCs/>
          <w:spacing w:val="-2"/>
          <w:sz w:val="24"/>
          <w:szCs w:val="24"/>
        </w:rPr>
        <w:t>органи</w:t>
      </w:r>
    </w:p>
    <w:p w14:paraId="5DE39AE1" w14:textId="77777777" w:rsidR="00A60213" w:rsidRPr="004D1C21" w:rsidRDefault="00A60213" w:rsidP="00A60213">
      <w:pPr>
        <w:widowControl w:val="0"/>
        <w:autoSpaceDE w:val="0"/>
        <w:autoSpaceDN w:val="0"/>
        <w:spacing w:after="0" w:line="240" w:lineRule="auto"/>
        <w:outlineLvl w:val="2"/>
        <w:rPr>
          <w:rFonts w:ascii="Arial" w:eastAsia="Arial" w:hAnsi="Arial" w:cs="Arial"/>
          <w:b/>
          <w:bCs/>
          <w:sz w:val="24"/>
          <w:szCs w:val="24"/>
          <w:lang w:val="mk-MK"/>
        </w:rPr>
      </w:pPr>
    </w:p>
    <w:p w14:paraId="7FB99D80" w14:textId="77777777" w:rsidR="00A60213" w:rsidRPr="004D1C21" w:rsidRDefault="00A60213" w:rsidP="00A60213">
      <w:pPr>
        <w:jc w:val="both"/>
        <w:rPr>
          <w:rFonts w:ascii="Arial" w:hAnsi="Arial" w:cs="Arial"/>
          <w:sz w:val="24"/>
          <w:szCs w:val="24"/>
        </w:rPr>
      </w:pPr>
      <w:r w:rsidRPr="004D1C21">
        <w:rPr>
          <w:rFonts w:ascii="Arial" w:hAnsi="Arial" w:cs="Arial"/>
          <w:sz w:val="24"/>
          <w:szCs w:val="24"/>
        </w:rPr>
        <w:t>Реализацијата</w:t>
      </w:r>
      <w:r w:rsidRPr="004D1C21">
        <w:rPr>
          <w:rFonts w:ascii="Arial" w:hAnsi="Arial" w:cs="Arial"/>
          <w:spacing w:val="40"/>
          <w:sz w:val="24"/>
          <w:szCs w:val="24"/>
        </w:rPr>
        <w:t xml:space="preserve"> </w:t>
      </w:r>
      <w:r w:rsidRPr="004D1C21">
        <w:rPr>
          <w:rFonts w:ascii="Arial" w:hAnsi="Arial" w:cs="Arial"/>
          <w:sz w:val="24"/>
          <w:szCs w:val="24"/>
        </w:rPr>
        <w:t>на</w:t>
      </w:r>
      <w:r w:rsidRPr="004D1C21">
        <w:rPr>
          <w:rFonts w:ascii="Arial" w:hAnsi="Arial" w:cs="Arial"/>
          <w:spacing w:val="38"/>
          <w:sz w:val="24"/>
          <w:szCs w:val="24"/>
        </w:rPr>
        <w:t xml:space="preserve"> </w:t>
      </w:r>
      <w:r w:rsidRPr="004D1C21">
        <w:rPr>
          <w:rFonts w:ascii="Arial" w:hAnsi="Arial" w:cs="Arial"/>
          <w:sz w:val="24"/>
          <w:szCs w:val="24"/>
        </w:rPr>
        <w:t>педагошко</w:t>
      </w:r>
      <w:r w:rsidRPr="004D1C21">
        <w:rPr>
          <w:rFonts w:ascii="Arial" w:hAnsi="Arial" w:cs="Arial"/>
          <w:spacing w:val="38"/>
          <w:sz w:val="24"/>
          <w:szCs w:val="24"/>
        </w:rPr>
        <w:t xml:space="preserve"> </w:t>
      </w:r>
      <w:r w:rsidRPr="004D1C21">
        <w:rPr>
          <w:rFonts w:ascii="Arial" w:hAnsi="Arial" w:cs="Arial"/>
          <w:sz w:val="24"/>
          <w:szCs w:val="24"/>
        </w:rPr>
        <w:t>инструктивната</w:t>
      </w:r>
      <w:r w:rsidRPr="004D1C21">
        <w:rPr>
          <w:rFonts w:ascii="Arial" w:hAnsi="Arial" w:cs="Arial"/>
          <w:spacing w:val="40"/>
          <w:sz w:val="24"/>
          <w:szCs w:val="24"/>
        </w:rPr>
        <w:t xml:space="preserve"> </w:t>
      </w:r>
      <w:r w:rsidRPr="004D1C21">
        <w:rPr>
          <w:rFonts w:ascii="Arial" w:hAnsi="Arial" w:cs="Arial"/>
          <w:sz w:val="24"/>
          <w:szCs w:val="24"/>
        </w:rPr>
        <w:t>работа</w:t>
      </w:r>
      <w:r w:rsidRPr="004D1C21">
        <w:rPr>
          <w:rFonts w:ascii="Arial" w:hAnsi="Arial" w:cs="Arial"/>
          <w:spacing w:val="39"/>
          <w:sz w:val="24"/>
          <w:szCs w:val="24"/>
        </w:rPr>
        <w:t xml:space="preserve"> </w:t>
      </w:r>
      <w:r w:rsidRPr="004D1C21">
        <w:rPr>
          <w:rFonts w:ascii="Arial" w:hAnsi="Arial" w:cs="Arial"/>
          <w:sz w:val="24"/>
          <w:szCs w:val="24"/>
        </w:rPr>
        <w:t>исто</w:t>
      </w:r>
      <w:r w:rsidRPr="004D1C21">
        <w:rPr>
          <w:rFonts w:ascii="Arial" w:hAnsi="Arial" w:cs="Arial"/>
          <w:spacing w:val="38"/>
          <w:sz w:val="24"/>
          <w:szCs w:val="24"/>
        </w:rPr>
        <w:t xml:space="preserve"> </w:t>
      </w:r>
      <w:r w:rsidRPr="004D1C21">
        <w:rPr>
          <w:rFonts w:ascii="Arial" w:hAnsi="Arial" w:cs="Arial"/>
          <w:sz w:val="24"/>
          <w:szCs w:val="24"/>
        </w:rPr>
        <w:t>така</w:t>
      </w:r>
      <w:r w:rsidRPr="004D1C21">
        <w:rPr>
          <w:rFonts w:ascii="Arial" w:hAnsi="Arial" w:cs="Arial"/>
          <w:spacing w:val="40"/>
          <w:sz w:val="24"/>
          <w:szCs w:val="24"/>
        </w:rPr>
        <w:t xml:space="preserve"> </w:t>
      </w:r>
      <w:r w:rsidRPr="004D1C21">
        <w:rPr>
          <w:rFonts w:ascii="Arial" w:hAnsi="Arial" w:cs="Arial"/>
          <w:sz w:val="24"/>
          <w:szCs w:val="24"/>
        </w:rPr>
        <w:t>ќе</w:t>
      </w:r>
      <w:r w:rsidRPr="004D1C21">
        <w:rPr>
          <w:rFonts w:ascii="Arial" w:hAnsi="Arial" w:cs="Arial"/>
          <w:spacing w:val="39"/>
          <w:sz w:val="24"/>
          <w:szCs w:val="24"/>
        </w:rPr>
        <w:t xml:space="preserve"> </w:t>
      </w:r>
      <w:r w:rsidRPr="004D1C21">
        <w:rPr>
          <w:rFonts w:ascii="Arial" w:hAnsi="Arial" w:cs="Arial"/>
          <w:sz w:val="24"/>
          <w:szCs w:val="24"/>
        </w:rPr>
        <w:t>се</w:t>
      </w:r>
      <w:r w:rsidRPr="004D1C21">
        <w:rPr>
          <w:rFonts w:ascii="Arial" w:hAnsi="Arial" w:cs="Arial"/>
          <w:spacing w:val="38"/>
          <w:sz w:val="24"/>
          <w:szCs w:val="24"/>
        </w:rPr>
        <w:t xml:space="preserve"> </w:t>
      </w:r>
      <w:r w:rsidRPr="004D1C21">
        <w:rPr>
          <w:rFonts w:ascii="Arial" w:hAnsi="Arial" w:cs="Arial"/>
          <w:sz w:val="24"/>
          <w:szCs w:val="24"/>
        </w:rPr>
        <w:t>одвива преку</w:t>
      </w:r>
      <w:r w:rsidRPr="004D1C21">
        <w:rPr>
          <w:rFonts w:ascii="Arial" w:hAnsi="Arial" w:cs="Arial"/>
          <w:spacing w:val="40"/>
          <w:sz w:val="24"/>
          <w:szCs w:val="24"/>
        </w:rPr>
        <w:t xml:space="preserve"> </w:t>
      </w:r>
      <w:r w:rsidRPr="004D1C21">
        <w:rPr>
          <w:rFonts w:ascii="Arial" w:hAnsi="Arial" w:cs="Arial"/>
          <w:sz w:val="24"/>
          <w:szCs w:val="24"/>
        </w:rPr>
        <w:t xml:space="preserve">учество </w:t>
      </w:r>
      <w:r w:rsidRPr="004D1C21">
        <w:rPr>
          <w:rFonts w:ascii="Arial" w:hAnsi="Arial" w:cs="Arial"/>
          <w:sz w:val="24"/>
          <w:szCs w:val="24"/>
          <w:lang w:val="mk-MK"/>
        </w:rPr>
        <w:t xml:space="preserve">во работата </w:t>
      </w:r>
      <w:r w:rsidRPr="004D1C21">
        <w:rPr>
          <w:rFonts w:ascii="Arial" w:hAnsi="Arial" w:cs="Arial"/>
          <w:sz w:val="24"/>
          <w:szCs w:val="24"/>
        </w:rPr>
        <w:t>на стручни</w:t>
      </w:r>
      <w:r w:rsidRPr="004D1C21">
        <w:rPr>
          <w:rFonts w:ascii="Arial" w:hAnsi="Arial" w:cs="Arial"/>
          <w:sz w:val="24"/>
          <w:szCs w:val="24"/>
          <w:lang w:val="mk-MK"/>
        </w:rPr>
        <w:t xml:space="preserve">те </w:t>
      </w:r>
      <w:r>
        <w:rPr>
          <w:rFonts w:ascii="Arial" w:hAnsi="Arial" w:cs="Arial"/>
          <w:sz w:val="24"/>
          <w:szCs w:val="24"/>
        </w:rPr>
        <w:t xml:space="preserve"> органи:</w:t>
      </w:r>
      <w:r>
        <w:rPr>
          <w:rFonts w:ascii="Arial" w:hAnsi="Arial" w:cs="Arial"/>
          <w:sz w:val="24"/>
          <w:szCs w:val="24"/>
          <w:lang w:val="mk-MK"/>
        </w:rPr>
        <w:t xml:space="preserve"> </w:t>
      </w:r>
      <w:r w:rsidRPr="004D1C21">
        <w:rPr>
          <w:rFonts w:ascii="Arial" w:hAnsi="Arial" w:cs="Arial"/>
          <w:sz w:val="24"/>
          <w:szCs w:val="24"/>
        </w:rPr>
        <w:t>Совет на воспитувачи, Совет на негователи.</w:t>
      </w:r>
      <w:r>
        <w:rPr>
          <w:rFonts w:ascii="Arial" w:hAnsi="Arial" w:cs="Arial"/>
          <w:sz w:val="24"/>
          <w:szCs w:val="24"/>
          <w:lang w:val="mk-MK"/>
        </w:rPr>
        <w:t xml:space="preserve"> </w:t>
      </w:r>
      <w:r w:rsidRPr="004D1C21">
        <w:rPr>
          <w:rFonts w:ascii="Arial" w:hAnsi="Arial" w:cs="Arial"/>
          <w:sz w:val="24"/>
          <w:szCs w:val="24"/>
        </w:rPr>
        <w:t>Исто</w:t>
      </w:r>
      <w:r w:rsidRPr="004D1C21">
        <w:rPr>
          <w:rFonts w:ascii="Arial" w:hAnsi="Arial" w:cs="Arial"/>
          <w:spacing w:val="-8"/>
          <w:sz w:val="24"/>
          <w:szCs w:val="24"/>
        </w:rPr>
        <w:t xml:space="preserve"> </w:t>
      </w:r>
      <w:r w:rsidRPr="004D1C21">
        <w:rPr>
          <w:rFonts w:ascii="Arial" w:hAnsi="Arial" w:cs="Arial"/>
          <w:sz w:val="24"/>
          <w:szCs w:val="24"/>
        </w:rPr>
        <w:t>така</w:t>
      </w:r>
      <w:r w:rsidRPr="004D1C21">
        <w:rPr>
          <w:rFonts w:ascii="Arial" w:hAnsi="Arial" w:cs="Arial"/>
          <w:spacing w:val="-8"/>
          <w:sz w:val="24"/>
          <w:szCs w:val="24"/>
        </w:rPr>
        <w:t xml:space="preserve"> </w:t>
      </w:r>
      <w:r w:rsidRPr="004D1C21">
        <w:rPr>
          <w:rFonts w:ascii="Arial" w:hAnsi="Arial" w:cs="Arial"/>
          <w:sz w:val="24"/>
          <w:szCs w:val="24"/>
        </w:rPr>
        <w:t>својата</w:t>
      </w:r>
      <w:r w:rsidRPr="004D1C21">
        <w:rPr>
          <w:rFonts w:ascii="Arial" w:hAnsi="Arial" w:cs="Arial"/>
          <w:spacing w:val="-8"/>
          <w:sz w:val="24"/>
          <w:szCs w:val="24"/>
        </w:rPr>
        <w:t xml:space="preserve"> </w:t>
      </w:r>
      <w:r w:rsidRPr="004D1C21">
        <w:rPr>
          <w:rFonts w:ascii="Arial" w:hAnsi="Arial" w:cs="Arial"/>
          <w:sz w:val="24"/>
          <w:szCs w:val="24"/>
        </w:rPr>
        <w:t>педагошко</w:t>
      </w:r>
      <w:r w:rsidRPr="004D1C21">
        <w:rPr>
          <w:rFonts w:ascii="Arial" w:hAnsi="Arial" w:cs="Arial"/>
          <w:spacing w:val="-8"/>
          <w:sz w:val="24"/>
          <w:szCs w:val="24"/>
        </w:rPr>
        <w:t xml:space="preserve"> </w:t>
      </w:r>
      <w:r w:rsidRPr="004D1C21">
        <w:rPr>
          <w:rFonts w:ascii="Arial" w:hAnsi="Arial" w:cs="Arial"/>
          <w:sz w:val="24"/>
          <w:szCs w:val="24"/>
        </w:rPr>
        <w:t>инструктивна</w:t>
      </w:r>
      <w:r w:rsidRPr="004D1C21">
        <w:rPr>
          <w:rFonts w:ascii="Arial" w:hAnsi="Arial" w:cs="Arial"/>
          <w:spacing w:val="-13"/>
          <w:sz w:val="24"/>
          <w:szCs w:val="24"/>
        </w:rPr>
        <w:t xml:space="preserve"> </w:t>
      </w:r>
      <w:r w:rsidRPr="004D1C21">
        <w:rPr>
          <w:rFonts w:ascii="Arial" w:hAnsi="Arial" w:cs="Arial"/>
          <w:sz w:val="24"/>
          <w:szCs w:val="24"/>
        </w:rPr>
        <w:t>задача</w:t>
      </w:r>
      <w:r w:rsidRPr="004D1C21">
        <w:rPr>
          <w:rFonts w:ascii="Arial" w:hAnsi="Arial" w:cs="Arial"/>
          <w:spacing w:val="-8"/>
          <w:sz w:val="24"/>
          <w:szCs w:val="24"/>
        </w:rPr>
        <w:t xml:space="preserve"> </w:t>
      </w:r>
      <w:r w:rsidRPr="004D1C21">
        <w:rPr>
          <w:rFonts w:ascii="Arial" w:hAnsi="Arial" w:cs="Arial"/>
          <w:sz w:val="24"/>
          <w:szCs w:val="24"/>
        </w:rPr>
        <w:t>педагогот</w:t>
      </w:r>
      <w:r w:rsidRPr="004D1C21">
        <w:rPr>
          <w:rFonts w:ascii="Arial" w:hAnsi="Arial" w:cs="Arial"/>
          <w:spacing w:val="-8"/>
          <w:sz w:val="24"/>
          <w:szCs w:val="24"/>
        </w:rPr>
        <w:t xml:space="preserve"> </w:t>
      </w:r>
      <w:r w:rsidRPr="004D1C21">
        <w:rPr>
          <w:rFonts w:ascii="Arial" w:hAnsi="Arial" w:cs="Arial"/>
          <w:sz w:val="24"/>
          <w:szCs w:val="24"/>
        </w:rPr>
        <w:t>ќе</w:t>
      </w:r>
      <w:r w:rsidRPr="004D1C21">
        <w:rPr>
          <w:rFonts w:ascii="Arial" w:hAnsi="Arial" w:cs="Arial"/>
          <w:spacing w:val="-8"/>
          <w:sz w:val="24"/>
          <w:szCs w:val="24"/>
        </w:rPr>
        <w:t xml:space="preserve"> </w:t>
      </w:r>
      <w:r w:rsidRPr="004D1C21">
        <w:rPr>
          <w:rFonts w:ascii="Arial" w:hAnsi="Arial" w:cs="Arial"/>
          <w:sz w:val="24"/>
          <w:szCs w:val="24"/>
        </w:rPr>
        <w:t>ја</w:t>
      </w:r>
      <w:r w:rsidRPr="004D1C21">
        <w:rPr>
          <w:rFonts w:ascii="Arial" w:hAnsi="Arial" w:cs="Arial"/>
          <w:spacing w:val="-8"/>
          <w:sz w:val="24"/>
          <w:szCs w:val="24"/>
        </w:rPr>
        <w:t xml:space="preserve"> </w:t>
      </w:r>
      <w:r w:rsidRPr="004D1C21">
        <w:rPr>
          <w:rFonts w:ascii="Arial" w:hAnsi="Arial" w:cs="Arial"/>
          <w:sz w:val="24"/>
          <w:szCs w:val="24"/>
        </w:rPr>
        <w:t>реализира</w:t>
      </w:r>
      <w:r w:rsidRPr="004D1C21">
        <w:rPr>
          <w:rFonts w:ascii="Arial" w:hAnsi="Arial" w:cs="Arial"/>
          <w:spacing w:val="-8"/>
          <w:sz w:val="24"/>
          <w:szCs w:val="24"/>
        </w:rPr>
        <w:t xml:space="preserve"> </w:t>
      </w:r>
      <w:r w:rsidRPr="004D1C21">
        <w:rPr>
          <w:rFonts w:ascii="Arial" w:hAnsi="Arial" w:cs="Arial"/>
          <w:sz w:val="24"/>
          <w:szCs w:val="24"/>
        </w:rPr>
        <w:t>во</w:t>
      </w:r>
      <w:r w:rsidRPr="004D1C21">
        <w:rPr>
          <w:rFonts w:ascii="Arial" w:hAnsi="Arial" w:cs="Arial"/>
          <w:spacing w:val="-8"/>
          <w:sz w:val="24"/>
          <w:szCs w:val="24"/>
        </w:rPr>
        <w:t xml:space="preserve"> </w:t>
      </w:r>
      <w:r w:rsidRPr="004D1C21">
        <w:rPr>
          <w:rFonts w:ascii="Arial" w:hAnsi="Arial" w:cs="Arial"/>
          <w:sz w:val="24"/>
          <w:szCs w:val="24"/>
        </w:rPr>
        <w:t>улога на активен учесник во работењето на Стручнот Совет на установата.</w:t>
      </w:r>
      <w:r>
        <w:rPr>
          <w:rFonts w:ascii="Arial" w:hAnsi="Arial" w:cs="Arial"/>
          <w:sz w:val="24"/>
          <w:szCs w:val="24"/>
          <w:lang w:val="mk-MK"/>
        </w:rPr>
        <w:t xml:space="preserve"> </w:t>
      </w:r>
      <w:r w:rsidRPr="004D1C21">
        <w:rPr>
          <w:rFonts w:ascii="Arial" w:hAnsi="Arial" w:cs="Arial"/>
          <w:sz w:val="24"/>
          <w:szCs w:val="24"/>
        </w:rPr>
        <w:t>Континуирано ќе се вршат индивидуални и групни консултации со директорот, воспитувачите</w:t>
      </w:r>
      <w:r w:rsidRPr="004D1C21">
        <w:rPr>
          <w:rFonts w:ascii="Arial" w:hAnsi="Arial" w:cs="Arial"/>
          <w:spacing w:val="-7"/>
          <w:sz w:val="24"/>
          <w:szCs w:val="24"/>
        </w:rPr>
        <w:t xml:space="preserve"> </w:t>
      </w:r>
      <w:r w:rsidRPr="004D1C21">
        <w:rPr>
          <w:rFonts w:ascii="Arial" w:hAnsi="Arial" w:cs="Arial"/>
          <w:sz w:val="24"/>
          <w:szCs w:val="24"/>
        </w:rPr>
        <w:t>и</w:t>
      </w:r>
      <w:r w:rsidRPr="004D1C21">
        <w:rPr>
          <w:rFonts w:ascii="Arial" w:hAnsi="Arial" w:cs="Arial"/>
          <w:spacing w:val="-12"/>
          <w:sz w:val="24"/>
          <w:szCs w:val="24"/>
        </w:rPr>
        <w:t xml:space="preserve"> </w:t>
      </w:r>
      <w:r w:rsidRPr="004D1C21">
        <w:rPr>
          <w:rFonts w:ascii="Arial" w:hAnsi="Arial" w:cs="Arial"/>
          <w:sz w:val="24"/>
          <w:szCs w:val="24"/>
        </w:rPr>
        <w:t>негувателките</w:t>
      </w:r>
      <w:r w:rsidRPr="004D1C21">
        <w:rPr>
          <w:rFonts w:ascii="Arial" w:hAnsi="Arial" w:cs="Arial"/>
          <w:spacing w:val="-11"/>
          <w:sz w:val="24"/>
          <w:szCs w:val="24"/>
        </w:rPr>
        <w:t xml:space="preserve"> </w:t>
      </w:r>
      <w:r w:rsidRPr="004D1C21">
        <w:rPr>
          <w:rFonts w:ascii="Arial" w:hAnsi="Arial" w:cs="Arial"/>
          <w:sz w:val="24"/>
          <w:szCs w:val="24"/>
        </w:rPr>
        <w:t>во</w:t>
      </w:r>
      <w:r w:rsidRPr="004D1C21">
        <w:rPr>
          <w:rFonts w:ascii="Arial" w:hAnsi="Arial" w:cs="Arial"/>
          <w:spacing w:val="-12"/>
          <w:sz w:val="24"/>
          <w:szCs w:val="24"/>
        </w:rPr>
        <w:t xml:space="preserve"> </w:t>
      </w:r>
      <w:r w:rsidRPr="004D1C21">
        <w:rPr>
          <w:rFonts w:ascii="Arial" w:hAnsi="Arial" w:cs="Arial"/>
          <w:sz w:val="24"/>
          <w:szCs w:val="24"/>
        </w:rPr>
        <w:t>сите</w:t>
      </w:r>
      <w:r w:rsidRPr="004D1C21">
        <w:rPr>
          <w:rFonts w:ascii="Arial" w:hAnsi="Arial" w:cs="Arial"/>
          <w:spacing w:val="-12"/>
          <w:sz w:val="24"/>
          <w:szCs w:val="24"/>
        </w:rPr>
        <w:t xml:space="preserve"> </w:t>
      </w:r>
      <w:r w:rsidRPr="004D1C21">
        <w:rPr>
          <w:rFonts w:ascii="Arial" w:hAnsi="Arial" w:cs="Arial"/>
          <w:sz w:val="24"/>
          <w:szCs w:val="24"/>
        </w:rPr>
        <w:t>воспитно</w:t>
      </w:r>
      <w:r w:rsidRPr="004D1C21">
        <w:rPr>
          <w:rFonts w:ascii="Arial" w:hAnsi="Arial" w:cs="Arial"/>
          <w:spacing w:val="-7"/>
          <w:sz w:val="24"/>
          <w:szCs w:val="24"/>
        </w:rPr>
        <w:t xml:space="preserve"> </w:t>
      </w:r>
      <w:r w:rsidRPr="004D1C21">
        <w:rPr>
          <w:rFonts w:ascii="Arial" w:hAnsi="Arial" w:cs="Arial"/>
          <w:sz w:val="24"/>
          <w:szCs w:val="24"/>
        </w:rPr>
        <w:t>образовни</w:t>
      </w:r>
      <w:r w:rsidRPr="004D1C21">
        <w:rPr>
          <w:rFonts w:ascii="Arial" w:hAnsi="Arial" w:cs="Arial"/>
          <w:spacing w:val="-12"/>
          <w:sz w:val="24"/>
          <w:szCs w:val="24"/>
        </w:rPr>
        <w:t xml:space="preserve"> </w:t>
      </w:r>
      <w:r w:rsidRPr="004D1C21">
        <w:rPr>
          <w:rFonts w:ascii="Arial" w:hAnsi="Arial" w:cs="Arial"/>
          <w:sz w:val="24"/>
          <w:szCs w:val="24"/>
        </w:rPr>
        <w:t>групи,</w:t>
      </w:r>
      <w:r w:rsidRPr="004D1C21">
        <w:rPr>
          <w:rFonts w:ascii="Arial" w:hAnsi="Arial" w:cs="Arial"/>
          <w:spacing w:val="-7"/>
          <w:sz w:val="24"/>
          <w:szCs w:val="24"/>
        </w:rPr>
        <w:t xml:space="preserve"> </w:t>
      </w:r>
      <w:r w:rsidRPr="004D1C21">
        <w:rPr>
          <w:rFonts w:ascii="Arial" w:hAnsi="Arial" w:cs="Arial"/>
          <w:sz w:val="24"/>
          <w:szCs w:val="24"/>
        </w:rPr>
        <w:t>како</w:t>
      </w:r>
      <w:r w:rsidRPr="004D1C21">
        <w:rPr>
          <w:rFonts w:ascii="Arial" w:hAnsi="Arial" w:cs="Arial"/>
          <w:spacing w:val="-7"/>
          <w:sz w:val="24"/>
          <w:szCs w:val="24"/>
        </w:rPr>
        <w:t xml:space="preserve"> </w:t>
      </w:r>
      <w:r w:rsidRPr="004D1C21">
        <w:rPr>
          <w:rFonts w:ascii="Arial" w:hAnsi="Arial" w:cs="Arial"/>
          <w:sz w:val="24"/>
          <w:szCs w:val="24"/>
        </w:rPr>
        <w:t>и</w:t>
      </w:r>
      <w:r w:rsidRPr="004D1C21">
        <w:rPr>
          <w:rFonts w:ascii="Arial" w:hAnsi="Arial" w:cs="Arial"/>
          <w:spacing w:val="-12"/>
          <w:sz w:val="24"/>
          <w:szCs w:val="24"/>
        </w:rPr>
        <w:t xml:space="preserve"> </w:t>
      </w:r>
      <w:r w:rsidRPr="004D1C21">
        <w:rPr>
          <w:rFonts w:ascii="Arial" w:hAnsi="Arial" w:cs="Arial"/>
          <w:sz w:val="24"/>
          <w:szCs w:val="24"/>
        </w:rPr>
        <w:t>консултации со одговорните воспитувачи, логопедот,</w:t>
      </w:r>
      <w:r w:rsidRPr="004D1C21">
        <w:rPr>
          <w:rFonts w:ascii="Arial" w:hAnsi="Arial" w:cs="Arial"/>
          <w:sz w:val="24"/>
          <w:szCs w:val="24"/>
          <w:lang w:val="mk-MK"/>
        </w:rPr>
        <w:t>психологот,музичкиот педагог.</w:t>
      </w:r>
    </w:p>
    <w:p w14:paraId="0EDC29B2" w14:textId="77777777" w:rsidR="00A60213" w:rsidRPr="007A630A" w:rsidRDefault="00A60213" w:rsidP="00A60213">
      <w:pPr>
        <w:widowControl w:val="0"/>
        <w:autoSpaceDE w:val="0"/>
        <w:autoSpaceDN w:val="0"/>
        <w:spacing w:after="0" w:line="362" w:lineRule="auto"/>
        <w:rPr>
          <w:rFonts w:ascii="Arial" w:eastAsia="Arial" w:hAnsi="Arial" w:cs="Arial"/>
          <w:color w:val="FF0000"/>
          <w:lang w:val="mk-MK"/>
        </w:rPr>
      </w:pPr>
    </w:p>
    <w:p w14:paraId="2F383E3F" w14:textId="77777777" w:rsidR="00A60213" w:rsidRPr="006E4C7D" w:rsidRDefault="00A60213" w:rsidP="00A60213">
      <w:pPr>
        <w:widowControl w:val="0"/>
        <w:autoSpaceDE w:val="0"/>
        <w:autoSpaceDN w:val="0"/>
        <w:spacing w:before="1" w:after="0" w:line="240" w:lineRule="auto"/>
        <w:jc w:val="both"/>
        <w:outlineLvl w:val="2"/>
        <w:rPr>
          <w:rFonts w:ascii="Arial" w:eastAsia="Arial" w:hAnsi="Arial" w:cs="Arial"/>
          <w:b/>
          <w:bCs/>
          <w:spacing w:val="-4"/>
          <w:sz w:val="24"/>
          <w:szCs w:val="24"/>
          <w:lang w:val="mk-MK"/>
        </w:rPr>
      </w:pPr>
      <w:r w:rsidRPr="007A630A">
        <w:rPr>
          <w:rFonts w:ascii="Arial" w:eastAsia="Arial" w:hAnsi="Arial" w:cs="Arial"/>
          <w:b/>
          <w:bCs/>
          <w:sz w:val="24"/>
          <w:szCs w:val="24"/>
        </w:rPr>
        <w:t>Соработка</w:t>
      </w:r>
      <w:r w:rsidRPr="007A630A">
        <w:rPr>
          <w:rFonts w:ascii="Arial" w:eastAsia="Arial" w:hAnsi="Arial" w:cs="Arial"/>
          <w:b/>
          <w:bCs/>
          <w:spacing w:val="-5"/>
          <w:sz w:val="24"/>
          <w:szCs w:val="24"/>
        </w:rPr>
        <w:t xml:space="preserve"> </w:t>
      </w:r>
      <w:r w:rsidRPr="007A630A">
        <w:rPr>
          <w:rFonts w:ascii="Arial" w:eastAsia="Arial" w:hAnsi="Arial" w:cs="Arial"/>
          <w:b/>
          <w:bCs/>
          <w:sz w:val="24"/>
          <w:szCs w:val="24"/>
        </w:rPr>
        <w:t>со</w:t>
      </w:r>
      <w:r w:rsidRPr="007A630A">
        <w:rPr>
          <w:rFonts w:ascii="Arial" w:eastAsia="Arial" w:hAnsi="Arial" w:cs="Arial"/>
          <w:b/>
          <w:bCs/>
          <w:spacing w:val="-3"/>
          <w:sz w:val="24"/>
          <w:szCs w:val="24"/>
        </w:rPr>
        <w:t xml:space="preserve"> </w:t>
      </w:r>
      <w:r w:rsidRPr="007A630A">
        <w:rPr>
          <w:rFonts w:ascii="Arial" w:eastAsia="Arial" w:hAnsi="Arial" w:cs="Arial"/>
          <w:b/>
          <w:bCs/>
          <w:sz w:val="24"/>
          <w:szCs w:val="24"/>
        </w:rPr>
        <w:t>стручни</w:t>
      </w:r>
      <w:r w:rsidRPr="007A630A">
        <w:rPr>
          <w:rFonts w:ascii="Arial" w:eastAsia="Arial" w:hAnsi="Arial" w:cs="Arial"/>
          <w:b/>
          <w:bCs/>
          <w:spacing w:val="-4"/>
          <w:sz w:val="24"/>
          <w:szCs w:val="24"/>
        </w:rPr>
        <w:t xml:space="preserve"> </w:t>
      </w:r>
      <w:r w:rsidRPr="007A630A">
        <w:rPr>
          <w:rFonts w:ascii="Arial" w:eastAsia="Arial" w:hAnsi="Arial" w:cs="Arial"/>
          <w:b/>
          <w:bCs/>
          <w:sz w:val="24"/>
          <w:szCs w:val="24"/>
        </w:rPr>
        <w:t>институции</w:t>
      </w:r>
      <w:r w:rsidRPr="007A630A">
        <w:rPr>
          <w:rFonts w:ascii="Arial" w:eastAsia="Arial" w:hAnsi="Arial" w:cs="Arial"/>
          <w:b/>
          <w:bCs/>
          <w:spacing w:val="-3"/>
          <w:sz w:val="24"/>
          <w:szCs w:val="24"/>
        </w:rPr>
        <w:t xml:space="preserve"> </w:t>
      </w:r>
    </w:p>
    <w:p w14:paraId="1BB8D3A7" w14:textId="77777777" w:rsidR="00A60213" w:rsidRPr="00B47CEE" w:rsidRDefault="00A60213" w:rsidP="00A60213">
      <w:pPr>
        <w:widowControl w:val="0"/>
        <w:autoSpaceDE w:val="0"/>
        <w:autoSpaceDN w:val="0"/>
        <w:spacing w:before="1" w:after="0" w:line="240" w:lineRule="auto"/>
        <w:jc w:val="both"/>
        <w:outlineLvl w:val="2"/>
        <w:rPr>
          <w:rFonts w:ascii="Arial" w:eastAsia="Arial" w:hAnsi="Arial" w:cs="Arial"/>
          <w:b/>
          <w:bCs/>
          <w:sz w:val="24"/>
          <w:szCs w:val="24"/>
          <w:lang w:val="mk-MK"/>
        </w:rPr>
      </w:pPr>
    </w:p>
    <w:p w14:paraId="1C9C5C33" w14:textId="77777777" w:rsidR="00A60213" w:rsidRPr="00B47CEE" w:rsidRDefault="00A60213" w:rsidP="00A60213">
      <w:pPr>
        <w:jc w:val="both"/>
        <w:rPr>
          <w:rFonts w:ascii="Arial" w:hAnsi="Arial" w:cs="Arial"/>
          <w:sz w:val="24"/>
          <w:szCs w:val="24"/>
          <w:lang w:val="mk-MK"/>
        </w:rPr>
      </w:pPr>
      <w:r w:rsidRPr="00B47CEE">
        <w:rPr>
          <w:rFonts w:ascii="Arial" w:hAnsi="Arial" w:cs="Arial"/>
          <w:sz w:val="24"/>
          <w:szCs w:val="24"/>
        </w:rPr>
        <w:t>Во насока на подобрување на квалитетот на педагошката работа секако од големо значење</w:t>
      </w:r>
      <w:r w:rsidRPr="00B47CEE">
        <w:rPr>
          <w:rFonts w:ascii="Arial" w:hAnsi="Arial" w:cs="Arial"/>
          <w:spacing w:val="-16"/>
          <w:sz w:val="24"/>
          <w:szCs w:val="24"/>
        </w:rPr>
        <w:t xml:space="preserve"> </w:t>
      </w:r>
      <w:r w:rsidRPr="00B47CEE">
        <w:rPr>
          <w:rFonts w:ascii="Arial" w:hAnsi="Arial" w:cs="Arial"/>
          <w:sz w:val="24"/>
          <w:szCs w:val="24"/>
        </w:rPr>
        <w:t>е</w:t>
      </w:r>
      <w:r w:rsidRPr="00B47CEE">
        <w:rPr>
          <w:rFonts w:ascii="Arial" w:hAnsi="Arial" w:cs="Arial"/>
          <w:spacing w:val="-12"/>
          <w:sz w:val="24"/>
          <w:szCs w:val="24"/>
        </w:rPr>
        <w:t xml:space="preserve"> </w:t>
      </w:r>
      <w:r w:rsidRPr="00B47CEE">
        <w:rPr>
          <w:rFonts w:ascii="Arial" w:hAnsi="Arial" w:cs="Arial"/>
          <w:sz w:val="24"/>
          <w:szCs w:val="24"/>
        </w:rPr>
        <w:t>соработката</w:t>
      </w:r>
      <w:r w:rsidRPr="00B47CEE">
        <w:rPr>
          <w:rFonts w:ascii="Arial" w:hAnsi="Arial" w:cs="Arial"/>
          <w:spacing w:val="-11"/>
          <w:sz w:val="24"/>
          <w:szCs w:val="24"/>
        </w:rPr>
        <w:t xml:space="preserve"> </w:t>
      </w:r>
      <w:r w:rsidRPr="00B47CEE">
        <w:rPr>
          <w:rFonts w:ascii="Arial" w:hAnsi="Arial" w:cs="Arial"/>
          <w:sz w:val="24"/>
          <w:szCs w:val="24"/>
        </w:rPr>
        <w:t>со</w:t>
      </w:r>
      <w:r w:rsidRPr="00B47CEE">
        <w:rPr>
          <w:rFonts w:ascii="Arial" w:hAnsi="Arial" w:cs="Arial"/>
          <w:spacing w:val="-16"/>
          <w:sz w:val="24"/>
          <w:szCs w:val="24"/>
        </w:rPr>
        <w:t xml:space="preserve"> </w:t>
      </w:r>
      <w:r w:rsidRPr="00B47CEE">
        <w:rPr>
          <w:rFonts w:ascii="Arial" w:hAnsi="Arial" w:cs="Arial"/>
          <w:sz w:val="24"/>
          <w:szCs w:val="24"/>
        </w:rPr>
        <w:t>стручни</w:t>
      </w:r>
      <w:r w:rsidRPr="00B47CEE">
        <w:rPr>
          <w:rFonts w:ascii="Arial" w:hAnsi="Arial" w:cs="Arial"/>
          <w:spacing w:val="-17"/>
          <w:sz w:val="24"/>
          <w:szCs w:val="24"/>
        </w:rPr>
        <w:t xml:space="preserve"> </w:t>
      </w:r>
      <w:r w:rsidRPr="00B47CEE">
        <w:rPr>
          <w:rFonts w:ascii="Arial" w:hAnsi="Arial" w:cs="Arial"/>
          <w:sz w:val="24"/>
          <w:szCs w:val="24"/>
        </w:rPr>
        <w:t>институции</w:t>
      </w:r>
      <w:r w:rsidRPr="00B47CEE">
        <w:rPr>
          <w:rFonts w:ascii="Arial" w:hAnsi="Arial" w:cs="Arial"/>
          <w:spacing w:val="-12"/>
          <w:sz w:val="24"/>
          <w:szCs w:val="24"/>
        </w:rPr>
        <w:t xml:space="preserve"> </w:t>
      </w:r>
      <w:r w:rsidRPr="00B47CEE">
        <w:rPr>
          <w:rFonts w:ascii="Arial" w:hAnsi="Arial" w:cs="Arial"/>
          <w:sz w:val="24"/>
          <w:szCs w:val="24"/>
        </w:rPr>
        <w:t>и</w:t>
      </w:r>
      <w:r w:rsidRPr="00B47CEE">
        <w:rPr>
          <w:rFonts w:ascii="Arial" w:hAnsi="Arial" w:cs="Arial"/>
          <w:spacing w:val="-12"/>
          <w:sz w:val="24"/>
          <w:szCs w:val="24"/>
        </w:rPr>
        <w:t xml:space="preserve"> </w:t>
      </w:r>
      <w:r w:rsidRPr="00B47CEE">
        <w:rPr>
          <w:rFonts w:ascii="Arial" w:hAnsi="Arial" w:cs="Arial"/>
          <w:sz w:val="24"/>
          <w:szCs w:val="24"/>
        </w:rPr>
        <w:t>советодавни</w:t>
      </w:r>
      <w:r w:rsidRPr="00B47CEE">
        <w:rPr>
          <w:rFonts w:ascii="Arial" w:hAnsi="Arial" w:cs="Arial"/>
          <w:spacing w:val="-12"/>
          <w:sz w:val="24"/>
          <w:szCs w:val="24"/>
        </w:rPr>
        <w:t xml:space="preserve"> </w:t>
      </w:r>
      <w:r w:rsidRPr="00B47CEE">
        <w:rPr>
          <w:rFonts w:ascii="Arial" w:hAnsi="Arial" w:cs="Arial"/>
          <w:sz w:val="24"/>
          <w:szCs w:val="24"/>
        </w:rPr>
        <w:t>тела</w:t>
      </w:r>
      <w:r w:rsidRPr="00B47CEE">
        <w:rPr>
          <w:rFonts w:ascii="Arial" w:hAnsi="Arial" w:cs="Arial"/>
          <w:spacing w:val="-12"/>
          <w:sz w:val="24"/>
          <w:szCs w:val="24"/>
        </w:rPr>
        <w:t xml:space="preserve"> </w:t>
      </w:r>
      <w:r w:rsidRPr="00B47CEE">
        <w:rPr>
          <w:rFonts w:ascii="Arial" w:hAnsi="Arial" w:cs="Arial"/>
          <w:sz w:val="24"/>
          <w:szCs w:val="24"/>
        </w:rPr>
        <w:t>меѓу</w:t>
      </w:r>
      <w:r w:rsidRPr="00B47CEE">
        <w:rPr>
          <w:rFonts w:ascii="Arial" w:hAnsi="Arial" w:cs="Arial"/>
          <w:spacing w:val="-13"/>
          <w:sz w:val="24"/>
          <w:szCs w:val="24"/>
        </w:rPr>
        <w:t xml:space="preserve"> </w:t>
      </w:r>
      <w:r w:rsidRPr="00B47CEE">
        <w:rPr>
          <w:rFonts w:ascii="Arial" w:hAnsi="Arial" w:cs="Arial"/>
          <w:sz w:val="24"/>
          <w:szCs w:val="24"/>
        </w:rPr>
        <w:t>кои</w:t>
      </w:r>
      <w:r w:rsidRPr="00B47CEE">
        <w:rPr>
          <w:rFonts w:ascii="Arial" w:hAnsi="Arial" w:cs="Arial"/>
          <w:spacing w:val="-12"/>
          <w:sz w:val="24"/>
          <w:szCs w:val="24"/>
        </w:rPr>
        <w:t xml:space="preserve"> </w:t>
      </w:r>
      <w:r w:rsidRPr="00B47CEE">
        <w:rPr>
          <w:rFonts w:ascii="Arial" w:hAnsi="Arial" w:cs="Arial"/>
          <w:sz w:val="24"/>
          <w:szCs w:val="24"/>
        </w:rPr>
        <w:t>се:</w:t>
      </w:r>
      <w:r w:rsidRPr="00B47CEE">
        <w:rPr>
          <w:rFonts w:ascii="Arial" w:hAnsi="Arial" w:cs="Arial"/>
          <w:spacing w:val="-12"/>
          <w:sz w:val="24"/>
          <w:szCs w:val="24"/>
        </w:rPr>
        <w:t xml:space="preserve"> </w:t>
      </w:r>
      <w:r w:rsidRPr="00B47CEE">
        <w:rPr>
          <w:rFonts w:ascii="Arial" w:hAnsi="Arial" w:cs="Arial"/>
          <w:sz w:val="24"/>
          <w:szCs w:val="24"/>
        </w:rPr>
        <w:t xml:space="preserve">Министерство </w:t>
      </w:r>
      <w:r w:rsidRPr="00B47CEE">
        <w:rPr>
          <w:rFonts w:ascii="Arial" w:hAnsi="Arial" w:cs="Arial"/>
          <w:sz w:val="24"/>
          <w:szCs w:val="24"/>
          <w:lang w:val="mk-MK"/>
        </w:rPr>
        <w:t>социјална политика, демографија и млади,</w:t>
      </w:r>
      <w:r w:rsidRPr="00B47CEE">
        <w:rPr>
          <w:rFonts w:ascii="Arial" w:hAnsi="Arial" w:cs="Arial"/>
          <w:sz w:val="24"/>
          <w:szCs w:val="24"/>
        </w:rPr>
        <w:t xml:space="preserve"> Министерство за образование, Биро за развој на образованието, Институт за Педагогија при Филозофски Факултет-Скопје, Педагошки Факултет</w:t>
      </w:r>
      <w:r w:rsidRPr="00B47CEE">
        <w:rPr>
          <w:rFonts w:ascii="Arial" w:hAnsi="Arial" w:cs="Arial"/>
          <w:sz w:val="24"/>
          <w:szCs w:val="24"/>
          <w:lang w:val="mk-MK"/>
        </w:rPr>
        <w:t>-Битола</w:t>
      </w:r>
      <w:r w:rsidRPr="00B47CEE">
        <w:rPr>
          <w:rFonts w:ascii="Arial" w:hAnsi="Arial" w:cs="Arial"/>
          <w:sz w:val="24"/>
          <w:szCs w:val="24"/>
        </w:rPr>
        <w:t xml:space="preserve">, Издавачки куќи и </w:t>
      </w:r>
      <w:r w:rsidRPr="00B47CEE">
        <w:rPr>
          <w:rFonts w:ascii="Arial" w:hAnsi="Arial" w:cs="Arial"/>
          <w:sz w:val="24"/>
          <w:szCs w:val="24"/>
          <w:lang w:val="mk-MK"/>
        </w:rPr>
        <w:t>сл.</w:t>
      </w:r>
    </w:p>
    <w:p w14:paraId="3589E2A6" w14:textId="77777777" w:rsidR="00A60213" w:rsidRPr="00B47CEE" w:rsidRDefault="00A60213" w:rsidP="00A60213">
      <w:pPr>
        <w:jc w:val="both"/>
        <w:rPr>
          <w:rFonts w:ascii="Arial" w:hAnsi="Arial" w:cs="Arial"/>
          <w:sz w:val="24"/>
          <w:szCs w:val="24"/>
        </w:rPr>
      </w:pPr>
    </w:p>
    <w:p w14:paraId="05C8D725" w14:textId="77777777" w:rsidR="00A60213" w:rsidRDefault="00A60213" w:rsidP="00A60213">
      <w:pPr>
        <w:widowControl w:val="0"/>
        <w:autoSpaceDE w:val="0"/>
        <w:autoSpaceDN w:val="0"/>
        <w:spacing w:before="1" w:after="0" w:line="240" w:lineRule="auto"/>
        <w:jc w:val="both"/>
        <w:outlineLvl w:val="2"/>
        <w:rPr>
          <w:rFonts w:ascii="Arial" w:eastAsia="Arial" w:hAnsi="Arial" w:cs="Arial"/>
          <w:b/>
          <w:bCs/>
          <w:spacing w:val="-2"/>
          <w:sz w:val="24"/>
          <w:szCs w:val="24"/>
          <w:lang w:val="mk-MK"/>
        </w:rPr>
      </w:pPr>
      <w:r w:rsidRPr="007A630A">
        <w:rPr>
          <w:rFonts w:ascii="Arial" w:eastAsia="Arial" w:hAnsi="Arial" w:cs="Arial"/>
          <w:b/>
          <w:bCs/>
          <w:sz w:val="24"/>
          <w:szCs w:val="24"/>
        </w:rPr>
        <w:t>Индивидуална,</w:t>
      </w:r>
      <w:r w:rsidRPr="007A630A">
        <w:rPr>
          <w:rFonts w:ascii="Arial" w:eastAsia="Arial" w:hAnsi="Arial" w:cs="Arial"/>
          <w:b/>
          <w:bCs/>
          <w:spacing w:val="-5"/>
          <w:sz w:val="24"/>
          <w:szCs w:val="24"/>
        </w:rPr>
        <w:t xml:space="preserve"> </w:t>
      </w:r>
      <w:r w:rsidRPr="007A630A">
        <w:rPr>
          <w:rFonts w:ascii="Arial" w:eastAsia="Arial" w:hAnsi="Arial" w:cs="Arial"/>
          <w:b/>
          <w:bCs/>
          <w:sz w:val="24"/>
          <w:szCs w:val="24"/>
        </w:rPr>
        <w:t>континуирана</w:t>
      </w:r>
      <w:r w:rsidRPr="007A630A">
        <w:rPr>
          <w:rFonts w:ascii="Arial" w:eastAsia="Arial" w:hAnsi="Arial" w:cs="Arial"/>
          <w:b/>
          <w:bCs/>
          <w:spacing w:val="-7"/>
          <w:sz w:val="24"/>
          <w:szCs w:val="24"/>
        </w:rPr>
        <w:t xml:space="preserve"> </w:t>
      </w:r>
      <w:r w:rsidRPr="007A630A">
        <w:rPr>
          <w:rFonts w:ascii="Arial" w:eastAsia="Arial" w:hAnsi="Arial" w:cs="Arial"/>
          <w:b/>
          <w:bCs/>
          <w:sz w:val="24"/>
          <w:szCs w:val="24"/>
        </w:rPr>
        <w:t>стручна</w:t>
      </w:r>
      <w:r w:rsidRPr="007A630A">
        <w:rPr>
          <w:rFonts w:ascii="Arial" w:eastAsia="Arial" w:hAnsi="Arial" w:cs="Arial"/>
          <w:b/>
          <w:bCs/>
          <w:spacing w:val="-6"/>
          <w:sz w:val="24"/>
          <w:szCs w:val="24"/>
        </w:rPr>
        <w:t xml:space="preserve"> </w:t>
      </w:r>
      <w:r w:rsidRPr="007A630A">
        <w:rPr>
          <w:rFonts w:ascii="Arial" w:eastAsia="Arial" w:hAnsi="Arial" w:cs="Arial"/>
          <w:b/>
          <w:bCs/>
          <w:spacing w:val="-2"/>
          <w:sz w:val="24"/>
          <w:szCs w:val="24"/>
        </w:rPr>
        <w:t>едукација</w:t>
      </w:r>
    </w:p>
    <w:p w14:paraId="04F25BF2" w14:textId="77777777" w:rsidR="00A60213" w:rsidRPr="00B47CEE" w:rsidRDefault="00A60213" w:rsidP="00A60213">
      <w:pPr>
        <w:widowControl w:val="0"/>
        <w:autoSpaceDE w:val="0"/>
        <w:autoSpaceDN w:val="0"/>
        <w:spacing w:before="1" w:after="0" w:line="240" w:lineRule="auto"/>
        <w:jc w:val="both"/>
        <w:outlineLvl w:val="2"/>
        <w:rPr>
          <w:rFonts w:ascii="Arial" w:eastAsia="Arial" w:hAnsi="Arial" w:cs="Arial"/>
          <w:b/>
          <w:bCs/>
          <w:sz w:val="24"/>
          <w:szCs w:val="24"/>
          <w:lang w:val="mk-MK"/>
        </w:rPr>
      </w:pPr>
    </w:p>
    <w:p w14:paraId="60BDFA8D" w14:textId="77777777" w:rsidR="00A60213" w:rsidRPr="00A60213" w:rsidRDefault="00A60213" w:rsidP="00A60213">
      <w:pPr>
        <w:jc w:val="both"/>
        <w:rPr>
          <w:rFonts w:ascii="Arial" w:hAnsi="Arial" w:cs="Arial"/>
          <w:sz w:val="24"/>
          <w:szCs w:val="24"/>
          <w:lang w:val="mk-MK"/>
        </w:rPr>
      </w:pPr>
      <w:r w:rsidRPr="004512DB">
        <w:rPr>
          <w:rFonts w:ascii="Arial" w:hAnsi="Arial" w:cs="Arial"/>
          <w:sz w:val="24"/>
          <w:szCs w:val="24"/>
        </w:rPr>
        <w:t>Стручната</w:t>
      </w:r>
      <w:r w:rsidRPr="004512DB">
        <w:rPr>
          <w:rFonts w:ascii="Arial" w:hAnsi="Arial" w:cs="Arial"/>
          <w:spacing w:val="77"/>
          <w:sz w:val="24"/>
          <w:szCs w:val="24"/>
        </w:rPr>
        <w:t xml:space="preserve"> </w:t>
      </w:r>
      <w:r w:rsidRPr="004512DB">
        <w:rPr>
          <w:rFonts w:ascii="Arial" w:hAnsi="Arial" w:cs="Arial"/>
          <w:sz w:val="24"/>
          <w:szCs w:val="24"/>
        </w:rPr>
        <w:t>лична</w:t>
      </w:r>
      <w:r w:rsidRPr="004512DB">
        <w:rPr>
          <w:rFonts w:ascii="Arial" w:hAnsi="Arial" w:cs="Arial"/>
          <w:spacing w:val="7"/>
          <w:sz w:val="24"/>
          <w:szCs w:val="24"/>
        </w:rPr>
        <w:t xml:space="preserve"> </w:t>
      </w:r>
      <w:r w:rsidRPr="004512DB">
        <w:rPr>
          <w:rFonts w:ascii="Arial" w:hAnsi="Arial" w:cs="Arial"/>
          <w:sz w:val="24"/>
          <w:szCs w:val="24"/>
        </w:rPr>
        <w:t>едукација,</w:t>
      </w:r>
      <w:r w:rsidRPr="004512DB">
        <w:rPr>
          <w:rFonts w:ascii="Arial" w:hAnsi="Arial" w:cs="Arial"/>
          <w:spacing w:val="6"/>
          <w:sz w:val="24"/>
          <w:szCs w:val="24"/>
        </w:rPr>
        <w:t xml:space="preserve"> </w:t>
      </w:r>
      <w:r w:rsidRPr="004512DB">
        <w:rPr>
          <w:rFonts w:ascii="Arial" w:hAnsi="Arial" w:cs="Arial"/>
          <w:sz w:val="24"/>
          <w:szCs w:val="24"/>
        </w:rPr>
        <w:t>е</w:t>
      </w:r>
      <w:r w:rsidRPr="004512DB">
        <w:rPr>
          <w:rFonts w:ascii="Arial" w:hAnsi="Arial" w:cs="Arial"/>
          <w:spacing w:val="7"/>
          <w:sz w:val="24"/>
          <w:szCs w:val="24"/>
        </w:rPr>
        <w:t xml:space="preserve"> </w:t>
      </w:r>
      <w:r w:rsidRPr="004512DB">
        <w:rPr>
          <w:rFonts w:ascii="Arial" w:hAnsi="Arial" w:cs="Arial"/>
          <w:sz w:val="24"/>
          <w:szCs w:val="24"/>
        </w:rPr>
        <w:t>важна</w:t>
      </w:r>
      <w:r w:rsidRPr="004512DB">
        <w:rPr>
          <w:rFonts w:ascii="Arial" w:hAnsi="Arial" w:cs="Arial"/>
          <w:spacing w:val="7"/>
          <w:sz w:val="24"/>
          <w:szCs w:val="24"/>
        </w:rPr>
        <w:t xml:space="preserve"> </w:t>
      </w:r>
      <w:r w:rsidRPr="004512DB">
        <w:rPr>
          <w:rFonts w:ascii="Arial" w:hAnsi="Arial" w:cs="Arial"/>
          <w:sz w:val="24"/>
          <w:szCs w:val="24"/>
        </w:rPr>
        <w:t>претпоставка</w:t>
      </w:r>
      <w:r w:rsidRPr="004512DB">
        <w:rPr>
          <w:rFonts w:ascii="Arial" w:hAnsi="Arial" w:cs="Arial"/>
          <w:spacing w:val="7"/>
          <w:sz w:val="24"/>
          <w:szCs w:val="24"/>
        </w:rPr>
        <w:t xml:space="preserve"> </w:t>
      </w:r>
      <w:r w:rsidRPr="004512DB">
        <w:rPr>
          <w:rFonts w:ascii="Arial" w:hAnsi="Arial" w:cs="Arial"/>
          <w:sz w:val="24"/>
          <w:szCs w:val="24"/>
        </w:rPr>
        <w:t>за</w:t>
      </w:r>
      <w:r w:rsidRPr="004512DB">
        <w:rPr>
          <w:rFonts w:ascii="Arial" w:hAnsi="Arial" w:cs="Arial"/>
          <w:spacing w:val="8"/>
          <w:sz w:val="24"/>
          <w:szCs w:val="24"/>
        </w:rPr>
        <w:t xml:space="preserve"> </w:t>
      </w:r>
      <w:r w:rsidRPr="004512DB">
        <w:rPr>
          <w:rFonts w:ascii="Arial" w:hAnsi="Arial" w:cs="Arial"/>
          <w:sz w:val="24"/>
          <w:szCs w:val="24"/>
        </w:rPr>
        <w:t>успешно</w:t>
      </w:r>
      <w:r w:rsidRPr="004512DB">
        <w:rPr>
          <w:rFonts w:ascii="Arial" w:hAnsi="Arial" w:cs="Arial"/>
          <w:spacing w:val="7"/>
          <w:sz w:val="24"/>
          <w:szCs w:val="24"/>
        </w:rPr>
        <w:t xml:space="preserve"> </w:t>
      </w:r>
      <w:r w:rsidRPr="004512DB">
        <w:rPr>
          <w:rFonts w:ascii="Arial" w:hAnsi="Arial" w:cs="Arial"/>
          <w:sz w:val="24"/>
          <w:szCs w:val="24"/>
        </w:rPr>
        <w:t>педагошко</w:t>
      </w:r>
      <w:r w:rsidRPr="004512DB">
        <w:rPr>
          <w:rFonts w:ascii="Arial" w:hAnsi="Arial" w:cs="Arial"/>
          <w:spacing w:val="7"/>
          <w:sz w:val="24"/>
          <w:szCs w:val="24"/>
        </w:rPr>
        <w:t xml:space="preserve"> </w:t>
      </w:r>
      <w:r w:rsidRPr="004512DB">
        <w:rPr>
          <w:rFonts w:ascii="Arial" w:hAnsi="Arial" w:cs="Arial"/>
          <w:spacing w:val="-2"/>
          <w:sz w:val="24"/>
          <w:szCs w:val="24"/>
        </w:rPr>
        <w:t>делување</w:t>
      </w:r>
      <w:r w:rsidRPr="004512DB">
        <w:rPr>
          <w:rFonts w:ascii="Arial" w:hAnsi="Arial" w:cs="Arial"/>
          <w:spacing w:val="-2"/>
          <w:sz w:val="24"/>
          <w:szCs w:val="24"/>
          <w:lang w:val="mk-MK"/>
        </w:rPr>
        <w:t>.</w:t>
      </w:r>
      <w:r>
        <w:rPr>
          <w:rFonts w:ascii="Arial" w:hAnsi="Arial" w:cs="Arial"/>
          <w:sz w:val="24"/>
          <w:szCs w:val="24"/>
          <w:lang w:val="mk-MK"/>
        </w:rPr>
        <w:t xml:space="preserve"> </w:t>
      </w:r>
      <w:r w:rsidRPr="004512DB">
        <w:rPr>
          <w:rFonts w:ascii="Arial" w:hAnsi="Arial" w:cs="Arial"/>
          <w:sz w:val="24"/>
          <w:szCs w:val="24"/>
          <w:lang w:val="mk-MK"/>
        </w:rPr>
        <w:t>К</w:t>
      </w:r>
      <w:r w:rsidRPr="004512DB">
        <w:rPr>
          <w:rFonts w:ascii="Arial" w:hAnsi="Arial" w:cs="Arial"/>
          <w:sz w:val="24"/>
          <w:szCs w:val="24"/>
        </w:rPr>
        <w:t>ако и изминатите години и оваа ќе проследам поголем број стручни трудови, изданија, во вид на пишуван материјал, но и изданија, искуства, теми, рез</w:t>
      </w:r>
      <w:r>
        <w:rPr>
          <w:rFonts w:ascii="Arial" w:hAnsi="Arial" w:cs="Arial"/>
          <w:sz w:val="24"/>
          <w:szCs w:val="24"/>
        </w:rPr>
        <w:t>ултати од педагошки истражувања</w:t>
      </w:r>
      <w:r>
        <w:rPr>
          <w:rFonts w:ascii="Arial" w:hAnsi="Arial" w:cs="Arial"/>
          <w:sz w:val="24"/>
          <w:szCs w:val="24"/>
          <w:lang w:val="mk-MK"/>
        </w:rPr>
        <w:t xml:space="preserve"> </w:t>
      </w:r>
      <w:r w:rsidRPr="004512DB">
        <w:rPr>
          <w:rFonts w:ascii="Arial" w:hAnsi="Arial" w:cs="Arial"/>
          <w:sz w:val="24"/>
          <w:szCs w:val="24"/>
        </w:rPr>
        <w:t>достапни за широката јавност преку Интернет мрежата. Останати</w:t>
      </w:r>
      <w:r w:rsidRPr="004512DB">
        <w:rPr>
          <w:rFonts w:ascii="Arial" w:hAnsi="Arial" w:cs="Arial"/>
          <w:spacing w:val="-7"/>
          <w:sz w:val="24"/>
          <w:szCs w:val="24"/>
        </w:rPr>
        <w:t xml:space="preserve"> </w:t>
      </w:r>
      <w:r w:rsidRPr="004512DB">
        <w:rPr>
          <w:rFonts w:ascii="Arial" w:hAnsi="Arial" w:cs="Arial"/>
          <w:sz w:val="24"/>
          <w:szCs w:val="24"/>
        </w:rPr>
        <w:t>форми</w:t>
      </w:r>
      <w:r w:rsidRPr="004512DB">
        <w:rPr>
          <w:rFonts w:ascii="Arial" w:hAnsi="Arial" w:cs="Arial"/>
          <w:spacing w:val="-7"/>
          <w:sz w:val="24"/>
          <w:szCs w:val="24"/>
        </w:rPr>
        <w:t xml:space="preserve"> </w:t>
      </w:r>
      <w:r w:rsidRPr="004512DB">
        <w:rPr>
          <w:rFonts w:ascii="Arial" w:hAnsi="Arial" w:cs="Arial"/>
          <w:sz w:val="24"/>
          <w:szCs w:val="24"/>
        </w:rPr>
        <w:t>кои</w:t>
      </w:r>
      <w:r w:rsidRPr="004512DB">
        <w:rPr>
          <w:rFonts w:ascii="Arial" w:hAnsi="Arial" w:cs="Arial"/>
          <w:spacing w:val="-7"/>
          <w:sz w:val="24"/>
          <w:szCs w:val="24"/>
        </w:rPr>
        <w:t xml:space="preserve"> </w:t>
      </w:r>
      <w:r w:rsidRPr="004512DB">
        <w:rPr>
          <w:rFonts w:ascii="Arial" w:hAnsi="Arial" w:cs="Arial"/>
          <w:sz w:val="24"/>
          <w:szCs w:val="24"/>
        </w:rPr>
        <w:t>ќе</w:t>
      </w:r>
      <w:r w:rsidRPr="004512DB">
        <w:rPr>
          <w:rFonts w:ascii="Arial" w:hAnsi="Arial" w:cs="Arial"/>
          <w:spacing w:val="-11"/>
          <w:sz w:val="24"/>
          <w:szCs w:val="24"/>
        </w:rPr>
        <w:t xml:space="preserve"> </w:t>
      </w:r>
      <w:r w:rsidRPr="004512DB">
        <w:rPr>
          <w:rFonts w:ascii="Arial" w:hAnsi="Arial" w:cs="Arial"/>
          <w:sz w:val="24"/>
          <w:szCs w:val="24"/>
        </w:rPr>
        <w:t>бидат</w:t>
      </w:r>
      <w:r w:rsidRPr="004512DB">
        <w:rPr>
          <w:rFonts w:ascii="Arial" w:hAnsi="Arial" w:cs="Arial"/>
          <w:spacing w:val="-7"/>
          <w:sz w:val="24"/>
          <w:szCs w:val="24"/>
        </w:rPr>
        <w:t xml:space="preserve"> </w:t>
      </w:r>
      <w:r w:rsidRPr="004512DB">
        <w:rPr>
          <w:rFonts w:ascii="Arial" w:hAnsi="Arial" w:cs="Arial"/>
          <w:sz w:val="24"/>
          <w:szCs w:val="24"/>
        </w:rPr>
        <w:t>застапени</w:t>
      </w:r>
      <w:r w:rsidRPr="004512DB">
        <w:rPr>
          <w:rFonts w:ascii="Arial" w:hAnsi="Arial" w:cs="Arial"/>
          <w:spacing w:val="-7"/>
          <w:sz w:val="24"/>
          <w:szCs w:val="24"/>
        </w:rPr>
        <w:t xml:space="preserve"> </w:t>
      </w:r>
      <w:r w:rsidRPr="004512DB">
        <w:rPr>
          <w:rFonts w:ascii="Arial" w:hAnsi="Arial" w:cs="Arial"/>
          <w:sz w:val="24"/>
          <w:szCs w:val="24"/>
        </w:rPr>
        <w:t>како</w:t>
      </w:r>
      <w:r w:rsidRPr="004512DB">
        <w:rPr>
          <w:rFonts w:ascii="Arial" w:hAnsi="Arial" w:cs="Arial"/>
          <w:spacing w:val="-7"/>
          <w:sz w:val="24"/>
          <w:szCs w:val="24"/>
        </w:rPr>
        <w:t xml:space="preserve"> </w:t>
      </w:r>
      <w:r w:rsidRPr="004512DB">
        <w:rPr>
          <w:rFonts w:ascii="Arial" w:hAnsi="Arial" w:cs="Arial"/>
          <w:sz w:val="24"/>
          <w:szCs w:val="24"/>
        </w:rPr>
        <w:t>начин</w:t>
      </w:r>
      <w:r w:rsidRPr="004512DB">
        <w:rPr>
          <w:rFonts w:ascii="Arial" w:hAnsi="Arial" w:cs="Arial"/>
          <w:spacing w:val="-6"/>
          <w:sz w:val="24"/>
          <w:szCs w:val="24"/>
        </w:rPr>
        <w:t xml:space="preserve"> </w:t>
      </w:r>
      <w:r w:rsidRPr="004512DB">
        <w:rPr>
          <w:rFonts w:ascii="Arial" w:hAnsi="Arial" w:cs="Arial"/>
          <w:sz w:val="24"/>
          <w:szCs w:val="24"/>
        </w:rPr>
        <w:t>на</w:t>
      </w:r>
      <w:r w:rsidRPr="004512DB">
        <w:rPr>
          <w:rFonts w:ascii="Arial" w:hAnsi="Arial" w:cs="Arial"/>
          <w:spacing w:val="-7"/>
          <w:sz w:val="24"/>
          <w:szCs w:val="24"/>
        </w:rPr>
        <w:t xml:space="preserve"> </w:t>
      </w:r>
      <w:r w:rsidRPr="004512DB">
        <w:rPr>
          <w:rFonts w:ascii="Arial" w:hAnsi="Arial" w:cs="Arial"/>
          <w:sz w:val="24"/>
          <w:szCs w:val="24"/>
        </w:rPr>
        <w:t>лична</w:t>
      </w:r>
      <w:r w:rsidRPr="004512DB">
        <w:rPr>
          <w:rFonts w:ascii="Arial" w:hAnsi="Arial" w:cs="Arial"/>
          <w:spacing w:val="-7"/>
          <w:sz w:val="24"/>
          <w:szCs w:val="24"/>
        </w:rPr>
        <w:t xml:space="preserve"> </w:t>
      </w:r>
      <w:r w:rsidRPr="004512DB">
        <w:rPr>
          <w:rFonts w:ascii="Arial" w:hAnsi="Arial" w:cs="Arial"/>
          <w:sz w:val="24"/>
          <w:szCs w:val="24"/>
        </w:rPr>
        <w:t>едукација</w:t>
      </w:r>
      <w:r w:rsidRPr="004512DB">
        <w:rPr>
          <w:rFonts w:ascii="Arial" w:hAnsi="Arial" w:cs="Arial"/>
          <w:spacing w:val="-7"/>
          <w:sz w:val="24"/>
          <w:szCs w:val="24"/>
        </w:rPr>
        <w:t xml:space="preserve"> </w:t>
      </w:r>
      <w:r w:rsidRPr="004512DB">
        <w:rPr>
          <w:rFonts w:ascii="Arial" w:hAnsi="Arial" w:cs="Arial"/>
          <w:sz w:val="24"/>
          <w:szCs w:val="24"/>
        </w:rPr>
        <w:t>се:</w:t>
      </w:r>
      <w:r w:rsidRPr="004512DB">
        <w:rPr>
          <w:rFonts w:ascii="Arial" w:hAnsi="Arial" w:cs="Arial"/>
          <w:spacing w:val="-7"/>
          <w:sz w:val="24"/>
          <w:szCs w:val="24"/>
        </w:rPr>
        <w:t xml:space="preserve"> </w:t>
      </w:r>
      <w:r w:rsidRPr="004512DB">
        <w:rPr>
          <w:rFonts w:ascii="Arial" w:hAnsi="Arial" w:cs="Arial"/>
          <w:sz w:val="24"/>
          <w:szCs w:val="24"/>
        </w:rPr>
        <w:t>обработка на стручна литература, набавка на нова стручна литература со чија обработка ќе ја доближам до воспитниот кадар, обработка и толкување на современи педагошки прашања и дилеми, учество и посета</w:t>
      </w:r>
      <w:r w:rsidRPr="004512DB">
        <w:rPr>
          <w:rFonts w:ascii="Arial" w:hAnsi="Arial" w:cs="Arial"/>
          <w:spacing w:val="-3"/>
          <w:sz w:val="24"/>
          <w:szCs w:val="24"/>
        </w:rPr>
        <w:t xml:space="preserve"> </w:t>
      </w:r>
      <w:r w:rsidRPr="004512DB">
        <w:rPr>
          <w:rFonts w:ascii="Arial" w:hAnsi="Arial" w:cs="Arial"/>
          <w:sz w:val="24"/>
          <w:szCs w:val="24"/>
        </w:rPr>
        <w:t>на стручни семинари, симпозиуми, советувања и др.</w:t>
      </w:r>
      <w:r w:rsidRPr="007A630A">
        <w:rPr>
          <w:rFonts w:ascii="Arial" w:eastAsia="Arial" w:hAnsi="Arial" w:cs="Arial"/>
          <w:sz w:val="24"/>
          <w:szCs w:val="24"/>
          <w:lang w:val="mk-MK"/>
        </w:rPr>
        <w:t xml:space="preserve">         </w:t>
      </w:r>
    </w:p>
    <w:p w14:paraId="7341D06E" w14:textId="77777777" w:rsidR="00A60213" w:rsidRPr="007A630A" w:rsidRDefault="00A60213" w:rsidP="00A60213">
      <w:pPr>
        <w:widowControl w:val="0"/>
        <w:autoSpaceDE w:val="0"/>
        <w:autoSpaceDN w:val="0"/>
        <w:spacing w:after="0" w:line="360" w:lineRule="auto"/>
        <w:rPr>
          <w:rFonts w:ascii="Arial" w:eastAsia="Arial" w:hAnsi="Arial" w:cs="Arial"/>
          <w:lang w:val="mk-MK"/>
        </w:rPr>
      </w:pPr>
    </w:p>
    <w:p w14:paraId="3EE60AAA" w14:textId="77777777" w:rsidR="00A60213" w:rsidRPr="007A630A" w:rsidRDefault="00A60213" w:rsidP="00A60213">
      <w:pPr>
        <w:widowControl w:val="0"/>
        <w:autoSpaceDE w:val="0"/>
        <w:autoSpaceDN w:val="0"/>
        <w:spacing w:before="1" w:after="0" w:line="240" w:lineRule="auto"/>
        <w:jc w:val="both"/>
        <w:outlineLvl w:val="2"/>
        <w:rPr>
          <w:rFonts w:ascii="Arial" w:eastAsia="Arial" w:hAnsi="Arial" w:cs="Arial"/>
          <w:b/>
          <w:bCs/>
          <w:sz w:val="24"/>
          <w:szCs w:val="24"/>
        </w:rPr>
      </w:pPr>
      <w:r w:rsidRPr="007A630A">
        <w:rPr>
          <w:rFonts w:ascii="Arial" w:eastAsia="Arial" w:hAnsi="Arial" w:cs="Arial"/>
          <w:b/>
          <w:bCs/>
          <w:sz w:val="24"/>
          <w:szCs w:val="24"/>
        </w:rPr>
        <w:t>Подготовка</w:t>
      </w:r>
      <w:r w:rsidRPr="007A630A">
        <w:rPr>
          <w:rFonts w:ascii="Arial" w:eastAsia="Arial" w:hAnsi="Arial" w:cs="Arial"/>
          <w:b/>
          <w:bCs/>
          <w:spacing w:val="-7"/>
          <w:sz w:val="24"/>
          <w:szCs w:val="24"/>
        </w:rPr>
        <w:t xml:space="preserve"> </w:t>
      </w:r>
      <w:r w:rsidRPr="007A630A">
        <w:rPr>
          <w:rFonts w:ascii="Arial" w:eastAsia="Arial" w:hAnsi="Arial" w:cs="Arial"/>
          <w:b/>
          <w:bCs/>
          <w:sz w:val="24"/>
          <w:szCs w:val="24"/>
        </w:rPr>
        <w:t>и</w:t>
      </w:r>
      <w:r w:rsidRPr="007A630A">
        <w:rPr>
          <w:rFonts w:ascii="Arial" w:eastAsia="Arial" w:hAnsi="Arial" w:cs="Arial"/>
          <w:b/>
          <w:bCs/>
          <w:spacing w:val="-3"/>
          <w:sz w:val="24"/>
          <w:szCs w:val="24"/>
        </w:rPr>
        <w:t xml:space="preserve"> </w:t>
      </w:r>
      <w:r w:rsidRPr="007A630A">
        <w:rPr>
          <w:rFonts w:ascii="Arial" w:eastAsia="Arial" w:hAnsi="Arial" w:cs="Arial"/>
          <w:b/>
          <w:bCs/>
          <w:sz w:val="24"/>
          <w:szCs w:val="24"/>
        </w:rPr>
        <w:t>водење</w:t>
      </w:r>
      <w:r w:rsidRPr="007A630A">
        <w:rPr>
          <w:rFonts w:ascii="Arial" w:eastAsia="Arial" w:hAnsi="Arial" w:cs="Arial"/>
          <w:b/>
          <w:bCs/>
          <w:spacing w:val="-5"/>
          <w:sz w:val="24"/>
          <w:szCs w:val="24"/>
        </w:rPr>
        <w:t xml:space="preserve"> </w:t>
      </w:r>
      <w:r w:rsidRPr="007A630A">
        <w:rPr>
          <w:rFonts w:ascii="Arial" w:eastAsia="Arial" w:hAnsi="Arial" w:cs="Arial"/>
          <w:b/>
          <w:bCs/>
          <w:sz w:val="24"/>
          <w:szCs w:val="24"/>
        </w:rPr>
        <w:t>на</w:t>
      </w:r>
      <w:r w:rsidRPr="007A630A">
        <w:rPr>
          <w:rFonts w:ascii="Arial" w:eastAsia="Arial" w:hAnsi="Arial" w:cs="Arial"/>
          <w:b/>
          <w:bCs/>
          <w:spacing w:val="-4"/>
          <w:sz w:val="24"/>
          <w:szCs w:val="24"/>
        </w:rPr>
        <w:t xml:space="preserve"> </w:t>
      </w:r>
      <w:r w:rsidRPr="007A630A">
        <w:rPr>
          <w:rFonts w:ascii="Arial" w:eastAsia="Arial" w:hAnsi="Arial" w:cs="Arial"/>
          <w:b/>
          <w:bCs/>
          <w:sz w:val="24"/>
          <w:szCs w:val="24"/>
        </w:rPr>
        <w:t>документација</w:t>
      </w:r>
      <w:r w:rsidRPr="007A630A">
        <w:rPr>
          <w:rFonts w:ascii="Arial" w:eastAsia="Arial" w:hAnsi="Arial" w:cs="Arial"/>
          <w:b/>
          <w:bCs/>
          <w:spacing w:val="-3"/>
          <w:sz w:val="24"/>
          <w:szCs w:val="24"/>
        </w:rPr>
        <w:t xml:space="preserve"> </w:t>
      </w:r>
      <w:r w:rsidRPr="007A630A">
        <w:rPr>
          <w:rFonts w:ascii="Arial" w:eastAsia="Arial" w:hAnsi="Arial" w:cs="Arial"/>
          <w:b/>
          <w:bCs/>
          <w:sz w:val="24"/>
          <w:szCs w:val="24"/>
        </w:rPr>
        <w:t>за</w:t>
      </w:r>
      <w:r w:rsidRPr="007A630A">
        <w:rPr>
          <w:rFonts w:ascii="Arial" w:eastAsia="Arial" w:hAnsi="Arial" w:cs="Arial"/>
          <w:b/>
          <w:bCs/>
          <w:spacing w:val="-5"/>
          <w:sz w:val="24"/>
          <w:szCs w:val="24"/>
        </w:rPr>
        <w:t xml:space="preserve"> </w:t>
      </w:r>
      <w:r w:rsidRPr="007A630A">
        <w:rPr>
          <w:rFonts w:ascii="Arial" w:eastAsia="Arial" w:hAnsi="Arial" w:cs="Arial"/>
          <w:b/>
          <w:bCs/>
          <w:sz w:val="24"/>
          <w:szCs w:val="24"/>
        </w:rPr>
        <w:t>работа</w:t>
      </w:r>
      <w:r w:rsidRPr="007A630A">
        <w:rPr>
          <w:rFonts w:ascii="Arial" w:eastAsia="Arial" w:hAnsi="Arial" w:cs="Arial"/>
          <w:b/>
          <w:bCs/>
          <w:spacing w:val="-4"/>
          <w:sz w:val="24"/>
          <w:szCs w:val="24"/>
        </w:rPr>
        <w:t xml:space="preserve"> </w:t>
      </w:r>
      <w:r w:rsidRPr="007A630A">
        <w:rPr>
          <w:rFonts w:ascii="Arial" w:eastAsia="Arial" w:hAnsi="Arial" w:cs="Arial"/>
          <w:b/>
          <w:bCs/>
          <w:sz w:val="24"/>
          <w:szCs w:val="24"/>
        </w:rPr>
        <w:t>на</w:t>
      </w:r>
      <w:r w:rsidRPr="007A630A">
        <w:rPr>
          <w:rFonts w:ascii="Arial" w:eastAsia="Arial" w:hAnsi="Arial" w:cs="Arial"/>
          <w:b/>
          <w:bCs/>
          <w:spacing w:val="-4"/>
          <w:sz w:val="24"/>
          <w:szCs w:val="24"/>
        </w:rPr>
        <w:t xml:space="preserve"> </w:t>
      </w:r>
      <w:r w:rsidRPr="007A630A">
        <w:rPr>
          <w:rFonts w:ascii="Arial" w:eastAsia="Arial" w:hAnsi="Arial" w:cs="Arial"/>
          <w:b/>
          <w:bCs/>
          <w:spacing w:val="-2"/>
          <w:sz w:val="24"/>
          <w:szCs w:val="24"/>
        </w:rPr>
        <w:t>педагогот</w:t>
      </w:r>
    </w:p>
    <w:p w14:paraId="1A33FB98" w14:textId="77777777" w:rsidR="00A60213" w:rsidRPr="007A630A" w:rsidRDefault="00A60213" w:rsidP="00A60213">
      <w:pPr>
        <w:widowControl w:val="0"/>
        <w:autoSpaceDE w:val="0"/>
        <w:autoSpaceDN w:val="0"/>
        <w:spacing w:after="0" w:line="240" w:lineRule="auto"/>
        <w:jc w:val="both"/>
        <w:rPr>
          <w:rFonts w:ascii="Arial" w:eastAsia="Arial" w:hAnsi="Arial" w:cs="Arial"/>
          <w:color w:val="FF0000"/>
        </w:rPr>
      </w:pPr>
    </w:p>
    <w:p w14:paraId="5747B5E8" w14:textId="77777777" w:rsidR="00A60213" w:rsidRPr="007A630A" w:rsidRDefault="00A60213" w:rsidP="00A60213">
      <w:pPr>
        <w:widowControl w:val="0"/>
        <w:autoSpaceDE w:val="0"/>
        <w:autoSpaceDN w:val="0"/>
        <w:spacing w:after="0" w:line="360" w:lineRule="auto"/>
        <w:rPr>
          <w:rFonts w:ascii="Arial" w:eastAsia="Arial" w:hAnsi="Arial" w:cs="Arial"/>
          <w:sz w:val="24"/>
          <w:szCs w:val="24"/>
        </w:rPr>
      </w:pPr>
      <w:r w:rsidRPr="007A630A">
        <w:rPr>
          <w:rFonts w:ascii="Arial" w:eastAsia="Arial" w:hAnsi="Arial" w:cs="Arial"/>
          <w:sz w:val="24"/>
          <w:szCs w:val="24"/>
        </w:rPr>
        <w:t>Во педагошка документација која ја</w:t>
      </w:r>
      <w:r>
        <w:rPr>
          <w:rFonts w:ascii="Arial" w:eastAsia="Arial" w:hAnsi="Arial" w:cs="Arial"/>
          <w:sz w:val="24"/>
          <w:szCs w:val="24"/>
          <w:lang w:val="mk-MK"/>
        </w:rPr>
        <w:t xml:space="preserve"> подготвува и</w:t>
      </w:r>
      <w:r w:rsidRPr="007A630A">
        <w:rPr>
          <w:rFonts w:ascii="Arial" w:eastAsia="Arial" w:hAnsi="Arial" w:cs="Arial"/>
          <w:sz w:val="24"/>
          <w:szCs w:val="24"/>
        </w:rPr>
        <w:t xml:space="preserve"> води педагогот влегува следната документација:</w:t>
      </w:r>
    </w:p>
    <w:p w14:paraId="751A6E41" w14:textId="77777777" w:rsidR="00A60213" w:rsidRPr="007A630A" w:rsidRDefault="00A60213" w:rsidP="00A60213">
      <w:pPr>
        <w:widowControl w:val="0"/>
        <w:autoSpaceDE w:val="0"/>
        <w:autoSpaceDN w:val="0"/>
        <w:spacing w:after="0" w:line="360" w:lineRule="auto"/>
        <w:jc w:val="both"/>
        <w:rPr>
          <w:rFonts w:ascii="Arial" w:eastAsia="Arial" w:hAnsi="Arial" w:cs="Arial"/>
          <w:sz w:val="24"/>
          <w:szCs w:val="24"/>
          <w:lang w:val="mk-MK"/>
        </w:rPr>
      </w:pPr>
      <w:r w:rsidRPr="007A630A">
        <w:rPr>
          <w:rFonts w:ascii="Arial" w:eastAsia="Arial" w:hAnsi="Arial" w:cs="Arial"/>
          <w:sz w:val="24"/>
          <w:szCs w:val="24"/>
          <w:lang w:val="mk-MK"/>
        </w:rPr>
        <w:t xml:space="preserve">        </w:t>
      </w:r>
      <w:r w:rsidRPr="007A630A">
        <w:rPr>
          <w:rFonts w:ascii="Arial" w:eastAsia="Arial" w:hAnsi="Arial" w:cs="Arial"/>
          <w:sz w:val="24"/>
          <w:szCs w:val="24"/>
        </w:rPr>
        <w:t xml:space="preserve">-Годишна Програма за  работа на педагогот </w:t>
      </w:r>
    </w:p>
    <w:p w14:paraId="12049FD0" w14:textId="77777777" w:rsidR="00A60213" w:rsidRPr="007A630A" w:rsidRDefault="00A60213" w:rsidP="00A60213">
      <w:pPr>
        <w:widowControl w:val="0"/>
        <w:autoSpaceDE w:val="0"/>
        <w:autoSpaceDN w:val="0"/>
        <w:spacing w:after="0" w:line="360" w:lineRule="auto"/>
        <w:ind w:left="567"/>
        <w:jc w:val="both"/>
        <w:rPr>
          <w:rFonts w:ascii="Arial" w:eastAsia="Arial" w:hAnsi="Arial" w:cs="Arial"/>
          <w:sz w:val="24"/>
          <w:szCs w:val="24"/>
          <w:lang w:val="mk-MK"/>
        </w:rPr>
      </w:pPr>
      <w:r w:rsidRPr="007A630A">
        <w:rPr>
          <w:rFonts w:ascii="Arial" w:eastAsia="Arial" w:hAnsi="Arial" w:cs="Arial"/>
          <w:sz w:val="24"/>
          <w:szCs w:val="24"/>
          <w:lang w:val="mk-MK"/>
        </w:rPr>
        <w:t>-Годишен извештај за работата на педагогот</w:t>
      </w:r>
    </w:p>
    <w:p w14:paraId="5673AD20" w14:textId="77777777" w:rsidR="00A60213" w:rsidRPr="007A630A" w:rsidRDefault="00A60213" w:rsidP="00A60213">
      <w:pPr>
        <w:widowControl w:val="0"/>
        <w:autoSpaceDE w:val="0"/>
        <w:autoSpaceDN w:val="0"/>
        <w:spacing w:after="0" w:line="360" w:lineRule="auto"/>
        <w:ind w:left="567"/>
        <w:jc w:val="both"/>
        <w:rPr>
          <w:rFonts w:ascii="Arial" w:eastAsia="Arial" w:hAnsi="Arial" w:cs="Arial"/>
          <w:sz w:val="24"/>
          <w:szCs w:val="24"/>
          <w:lang w:val="mk-MK"/>
        </w:rPr>
      </w:pPr>
      <w:r w:rsidRPr="007A630A">
        <w:rPr>
          <w:rFonts w:ascii="Arial" w:eastAsia="Arial" w:hAnsi="Arial" w:cs="Arial"/>
          <w:sz w:val="24"/>
          <w:szCs w:val="24"/>
        </w:rPr>
        <w:t>-План за соработка со семејството</w:t>
      </w:r>
    </w:p>
    <w:p w14:paraId="2EC5982A" w14:textId="77777777" w:rsidR="00A60213" w:rsidRPr="007A630A" w:rsidRDefault="00A60213" w:rsidP="00A60213">
      <w:pPr>
        <w:widowControl w:val="0"/>
        <w:autoSpaceDE w:val="0"/>
        <w:autoSpaceDN w:val="0"/>
        <w:spacing w:after="0" w:line="360" w:lineRule="auto"/>
        <w:ind w:left="567"/>
        <w:jc w:val="both"/>
        <w:rPr>
          <w:rFonts w:ascii="Arial" w:eastAsia="Arial" w:hAnsi="Arial" w:cs="Arial"/>
          <w:sz w:val="24"/>
          <w:szCs w:val="24"/>
          <w:lang w:val="mk-MK"/>
        </w:rPr>
      </w:pPr>
      <w:r w:rsidRPr="007A630A">
        <w:rPr>
          <w:rFonts w:ascii="Arial" w:eastAsia="Arial" w:hAnsi="Arial" w:cs="Arial"/>
          <w:sz w:val="24"/>
          <w:szCs w:val="24"/>
        </w:rPr>
        <w:t xml:space="preserve">-План за соработка со </w:t>
      </w:r>
      <w:r w:rsidRPr="007A630A">
        <w:rPr>
          <w:rFonts w:ascii="Arial" w:eastAsia="Arial" w:hAnsi="Arial" w:cs="Arial"/>
          <w:sz w:val="24"/>
          <w:szCs w:val="24"/>
          <w:lang w:val="mk-MK"/>
        </w:rPr>
        <w:t>пошироката општествена средина</w:t>
      </w:r>
    </w:p>
    <w:p w14:paraId="6D6B608B" w14:textId="77777777" w:rsidR="00A60213" w:rsidRPr="007A630A" w:rsidRDefault="00A60213" w:rsidP="00A60213">
      <w:pPr>
        <w:widowControl w:val="0"/>
        <w:autoSpaceDE w:val="0"/>
        <w:autoSpaceDN w:val="0"/>
        <w:spacing w:after="0" w:line="360" w:lineRule="auto"/>
        <w:ind w:left="567"/>
        <w:jc w:val="both"/>
        <w:rPr>
          <w:rFonts w:ascii="Arial" w:eastAsia="Arial" w:hAnsi="Arial" w:cs="Arial"/>
          <w:sz w:val="24"/>
          <w:szCs w:val="24"/>
          <w:lang w:val="mk-MK"/>
        </w:rPr>
      </w:pPr>
      <w:r w:rsidRPr="007A630A">
        <w:rPr>
          <w:rFonts w:ascii="Arial" w:eastAsia="Arial" w:hAnsi="Arial" w:cs="Arial"/>
          <w:sz w:val="24"/>
          <w:szCs w:val="24"/>
          <w:lang w:val="mk-MK"/>
        </w:rPr>
        <w:lastRenderedPageBreak/>
        <w:t>-Годишен п</w:t>
      </w:r>
      <w:r w:rsidRPr="007A630A">
        <w:rPr>
          <w:rFonts w:ascii="Arial" w:eastAsia="Arial" w:hAnsi="Arial" w:cs="Arial"/>
          <w:sz w:val="24"/>
          <w:szCs w:val="24"/>
        </w:rPr>
        <w:t xml:space="preserve">лан за </w:t>
      </w:r>
      <w:r w:rsidRPr="007A630A">
        <w:rPr>
          <w:rFonts w:ascii="Arial" w:eastAsia="Arial" w:hAnsi="Arial" w:cs="Arial"/>
          <w:sz w:val="24"/>
          <w:szCs w:val="24"/>
          <w:lang w:val="mk-MK"/>
        </w:rPr>
        <w:t>професионален развој на вработените во градинката</w:t>
      </w:r>
    </w:p>
    <w:p w14:paraId="4B6393CE" w14:textId="77777777" w:rsidR="00A60213" w:rsidRPr="007A630A" w:rsidRDefault="00A60213" w:rsidP="00A60213">
      <w:pPr>
        <w:widowControl w:val="0"/>
        <w:autoSpaceDE w:val="0"/>
        <w:autoSpaceDN w:val="0"/>
        <w:spacing w:after="0" w:line="360" w:lineRule="auto"/>
        <w:ind w:left="567"/>
        <w:rPr>
          <w:rFonts w:ascii="Arial" w:eastAsia="Arial" w:hAnsi="Arial" w:cs="Arial"/>
          <w:sz w:val="24"/>
          <w:szCs w:val="24"/>
          <w:lang w:val="mk-MK"/>
        </w:rPr>
      </w:pPr>
      <w:r w:rsidRPr="007A630A">
        <w:rPr>
          <w:rFonts w:ascii="Arial" w:eastAsia="Arial" w:hAnsi="Arial" w:cs="Arial"/>
          <w:sz w:val="24"/>
          <w:szCs w:val="24"/>
        </w:rPr>
        <w:t>-Месечни</w:t>
      </w:r>
      <w:r w:rsidRPr="007A630A">
        <w:rPr>
          <w:rFonts w:ascii="Arial" w:eastAsia="Arial" w:hAnsi="Arial" w:cs="Arial"/>
          <w:sz w:val="24"/>
          <w:szCs w:val="24"/>
          <w:lang w:val="mk-MK"/>
        </w:rPr>
        <w:t xml:space="preserve"> планови </w:t>
      </w:r>
      <w:r w:rsidRPr="007A630A">
        <w:rPr>
          <w:rFonts w:ascii="Arial" w:eastAsia="Arial" w:hAnsi="Arial" w:cs="Arial"/>
          <w:sz w:val="24"/>
          <w:szCs w:val="24"/>
        </w:rPr>
        <w:t xml:space="preserve"> за воспитно образовната работа во </w:t>
      </w:r>
      <w:r w:rsidRPr="007A630A">
        <w:rPr>
          <w:rFonts w:ascii="Arial" w:eastAsia="Arial" w:hAnsi="Arial" w:cs="Arial"/>
          <w:sz w:val="24"/>
          <w:szCs w:val="24"/>
          <w:lang w:val="mk-MK"/>
        </w:rPr>
        <w:t xml:space="preserve">градинката </w:t>
      </w:r>
    </w:p>
    <w:p w14:paraId="462A2179" w14:textId="77777777" w:rsidR="00A60213" w:rsidRPr="007A630A" w:rsidRDefault="00A60213" w:rsidP="00A60213">
      <w:pPr>
        <w:widowControl w:val="0"/>
        <w:autoSpaceDE w:val="0"/>
        <w:autoSpaceDN w:val="0"/>
        <w:spacing w:after="0" w:line="360" w:lineRule="auto"/>
        <w:ind w:left="567"/>
        <w:jc w:val="both"/>
        <w:rPr>
          <w:rFonts w:ascii="Arial" w:eastAsia="Arial" w:hAnsi="Arial" w:cs="Arial"/>
          <w:sz w:val="24"/>
          <w:szCs w:val="24"/>
          <w:lang w:val="mk-MK"/>
        </w:rPr>
      </w:pPr>
      <w:r w:rsidRPr="007A630A">
        <w:rPr>
          <w:rFonts w:ascii="Arial" w:eastAsia="Arial" w:hAnsi="Arial" w:cs="Arial"/>
          <w:sz w:val="24"/>
          <w:szCs w:val="24"/>
        </w:rPr>
        <w:t>-Водење на евидентни листи за следење на воспитно образовната работа на воспитувачите</w:t>
      </w:r>
    </w:p>
    <w:p w14:paraId="5952FE6A" w14:textId="77777777" w:rsidR="00A60213" w:rsidRPr="007A630A" w:rsidRDefault="00A60213" w:rsidP="00A60213">
      <w:pPr>
        <w:widowControl w:val="0"/>
        <w:autoSpaceDE w:val="0"/>
        <w:autoSpaceDN w:val="0"/>
        <w:spacing w:after="0" w:line="360" w:lineRule="auto"/>
        <w:ind w:left="567"/>
        <w:jc w:val="both"/>
        <w:rPr>
          <w:rFonts w:ascii="Arial" w:eastAsia="Arial" w:hAnsi="Arial" w:cs="Arial"/>
          <w:sz w:val="24"/>
          <w:szCs w:val="24"/>
          <w:lang w:val="mk-MK"/>
        </w:rPr>
      </w:pPr>
      <w:r w:rsidRPr="007A630A">
        <w:rPr>
          <w:rFonts w:ascii="Arial" w:eastAsia="Arial" w:hAnsi="Arial" w:cs="Arial"/>
          <w:sz w:val="24"/>
          <w:szCs w:val="24"/>
        </w:rPr>
        <w:t>-Водење на евидентни листи за месечна реализација на воспитно образовната работа за секој објект поединечно</w:t>
      </w:r>
    </w:p>
    <w:p w14:paraId="5FF71215" w14:textId="77777777" w:rsidR="00A60213" w:rsidRPr="007A630A" w:rsidRDefault="00A60213" w:rsidP="00A60213">
      <w:pPr>
        <w:widowControl w:val="0"/>
        <w:autoSpaceDE w:val="0"/>
        <w:autoSpaceDN w:val="0"/>
        <w:spacing w:after="0" w:line="360" w:lineRule="auto"/>
        <w:ind w:left="567"/>
        <w:jc w:val="both"/>
        <w:rPr>
          <w:rFonts w:ascii="Arial" w:eastAsia="Arial" w:hAnsi="Arial" w:cs="Arial"/>
          <w:sz w:val="24"/>
          <w:szCs w:val="24"/>
          <w:lang w:val="mk-MK"/>
        </w:rPr>
      </w:pPr>
      <w:r w:rsidRPr="007A630A">
        <w:rPr>
          <w:rFonts w:ascii="Arial" w:eastAsia="Arial" w:hAnsi="Arial" w:cs="Arial"/>
          <w:sz w:val="24"/>
          <w:szCs w:val="24"/>
        </w:rPr>
        <w:t xml:space="preserve">-Водење на Дневник </w:t>
      </w:r>
      <w:r w:rsidRPr="007A630A">
        <w:rPr>
          <w:rFonts w:ascii="Arial" w:eastAsia="Arial" w:hAnsi="Arial" w:cs="Arial"/>
          <w:sz w:val="24"/>
          <w:szCs w:val="24"/>
          <w:lang w:val="mk-MK"/>
        </w:rPr>
        <w:t xml:space="preserve">за работа </w:t>
      </w:r>
      <w:r w:rsidRPr="007A630A">
        <w:rPr>
          <w:rFonts w:ascii="Arial" w:eastAsia="Arial" w:hAnsi="Arial" w:cs="Arial"/>
          <w:sz w:val="24"/>
          <w:szCs w:val="24"/>
        </w:rPr>
        <w:t xml:space="preserve">на градинката </w:t>
      </w:r>
    </w:p>
    <w:p w14:paraId="247D86D9" w14:textId="77777777" w:rsidR="00A60213" w:rsidRPr="007A630A" w:rsidRDefault="00A60213" w:rsidP="00A60213">
      <w:pPr>
        <w:widowControl w:val="0"/>
        <w:autoSpaceDE w:val="0"/>
        <w:autoSpaceDN w:val="0"/>
        <w:spacing w:after="0" w:line="360" w:lineRule="auto"/>
        <w:ind w:left="567"/>
        <w:jc w:val="both"/>
        <w:rPr>
          <w:rFonts w:ascii="Arial" w:eastAsia="Arial" w:hAnsi="Arial" w:cs="Arial"/>
          <w:sz w:val="24"/>
          <w:szCs w:val="24"/>
          <w:lang w:val="mk-MK"/>
        </w:rPr>
      </w:pPr>
      <w:r w:rsidRPr="007A630A">
        <w:rPr>
          <w:rFonts w:ascii="Arial" w:eastAsia="Arial" w:hAnsi="Arial" w:cs="Arial"/>
          <w:sz w:val="24"/>
          <w:szCs w:val="24"/>
        </w:rPr>
        <w:t>-Учество во изработка на Годишна програма  за работењето на установата</w:t>
      </w:r>
    </w:p>
    <w:p w14:paraId="7EAAF6CA" w14:textId="77777777" w:rsidR="00A60213" w:rsidRPr="007A630A" w:rsidRDefault="00A60213" w:rsidP="00A60213">
      <w:pPr>
        <w:widowControl w:val="0"/>
        <w:autoSpaceDE w:val="0"/>
        <w:autoSpaceDN w:val="0"/>
        <w:spacing w:after="0" w:line="360" w:lineRule="auto"/>
        <w:ind w:left="567"/>
        <w:jc w:val="both"/>
        <w:rPr>
          <w:rFonts w:ascii="Arial" w:eastAsia="Arial" w:hAnsi="Arial" w:cs="Arial"/>
          <w:sz w:val="24"/>
          <w:szCs w:val="24"/>
          <w:lang w:val="mk-MK"/>
        </w:rPr>
      </w:pPr>
      <w:r w:rsidRPr="007A630A">
        <w:rPr>
          <w:rFonts w:ascii="Arial" w:eastAsia="Arial" w:hAnsi="Arial" w:cs="Arial"/>
          <w:sz w:val="24"/>
          <w:szCs w:val="24"/>
        </w:rPr>
        <w:t>-Учество во изработка на Годишен извештај за работењето на установата</w:t>
      </w:r>
    </w:p>
    <w:p w14:paraId="7FCA99EA" w14:textId="77777777" w:rsidR="00A60213" w:rsidRPr="007A630A" w:rsidRDefault="00A60213" w:rsidP="00A60213">
      <w:pPr>
        <w:widowControl w:val="0"/>
        <w:autoSpaceDE w:val="0"/>
        <w:autoSpaceDN w:val="0"/>
        <w:spacing w:before="77" w:after="0" w:line="360" w:lineRule="auto"/>
        <w:ind w:left="560" w:right="576"/>
        <w:rPr>
          <w:rFonts w:ascii="Arial" w:eastAsia="Arial" w:hAnsi="Arial" w:cs="Arial"/>
          <w:sz w:val="24"/>
          <w:szCs w:val="24"/>
          <w:lang w:val="mk-MK"/>
        </w:rPr>
        <w:sectPr w:rsidR="00A60213" w:rsidRPr="007A630A" w:rsidSect="00A60213">
          <w:pgSz w:w="12240" w:h="15840"/>
          <w:pgMar w:top="1100" w:right="600" w:bottom="1160" w:left="880" w:header="0" w:footer="959" w:gutter="0"/>
          <w:cols w:space="720"/>
        </w:sectPr>
      </w:pPr>
      <w:r w:rsidRPr="007A630A">
        <w:rPr>
          <w:rFonts w:ascii="Arial" w:eastAsia="Arial" w:hAnsi="Arial" w:cs="Arial"/>
          <w:sz w:val="24"/>
          <w:szCs w:val="24"/>
        </w:rPr>
        <w:t xml:space="preserve">-Изработка на </w:t>
      </w:r>
      <w:r w:rsidRPr="007A630A">
        <w:rPr>
          <w:rFonts w:ascii="Arial" w:eastAsia="Arial" w:hAnsi="Arial" w:cs="Arial"/>
          <w:sz w:val="24"/>
          <w:szCs w:val="24"/>
          <w:lang w:val="mk-MK"/>
        </w:rPr>
        <w:t xml:space="preserve">сценарија за приредби и </w:t>
      </w:r>
      <w:r w:rsidRPr="007A630A">
        <w:rPr>
          <w:rFonts w:ascii="Arial" w:eastAsia="Arial" w:hAnsi="Arial" w:cs="Arial"/>
          <w:sz w:val="24"/>
          <w:szCs w:val="24"/>
        </w:rPr>
        <w:t>нови текстови за</w:t>
      </w:r>
      <w:r w:rsidRPr="007A630A">
        <w:rPr>
          <w:rFonts w:ascii="Arial" w:eastAsia="Arial" w:hAnsi="Arial" w:cs="Arial"/>
          <w:spacing w:val="40"/>
          <w:sz w:val="24"/>
          <w:szCs w:val="24"/>
        </w:rPr>
        <w:t xml:space="preserve"> </w:t>
      </w:r>
      <w:r w:rsidRPr="007A630A">
        <w:rPr>
          <w:rFonts w:ascii="Arial" w:eastAsia="Arial" w:hAnsi="Arial" w:cs="Arial"/>
          <w:sz w:val="24"/>
          <w:szCs w:val="24"/>
        </w:rPr>
        <w:t>куклени претстави, кои се поврзани со реали</w:t>
      </w:r>
      <w:r>
        <w:rPr>
          <w:rFonts w:ascii="Arial" w:eastAsia="Arial" w:hAnsi="Arial" w:cs="Arial"/>
          <w:sz w:val="24"/>
          <w:szCs w:val="24"/>
        </w:rPr>
        <w:t xml:space="preserve">зација на </w:t>
      </w:r>
      <w:r>
        <w:rPr>
          <w:rFonts w:ascii="Arial" w:eastAsia="Arial" w:hAnsi="Arial" w:cs="Arial"/>
          <w:sz w:val="24"/>
          <w:szCs w:val="24"/>
          <w:lang w:val="mk-MK"/>
        </w:rPr>
        <w:t>среднорочното</w:t>
      </w:r>
      <w:r>
        <w:rPr>
          <w:rFonts w:ascii="Arial" w:eastAsia="Arial" w:hAnsi="Arial" w:cs="Arial"/>
          <w:sz w:val="24"/>
          <w:szCs w:val="24"/>
        </w:rPr>
        <w:t>- тема</w:t>
      </w:r>
      <w:r>
        <w:rPr>
          <w:rFonts w:ascii="Arial" w:eastAsia="Arial" w:hAnsi="Arial" w:cs="Arial"/>
          <w:sz w:val="24"/>
          <w:szCs w:val="24"/>
          <w:lang w:val="mk-MK"/>
        </w:rPr>
        <w:t xml:space="preserve">тско </w:t>
      </w:r>
      <w:r w:rsidRPr="007A630A">
        <w:rPr>
          <w:rFonts w:ascii="Arial" w:eastAsia="Arial" w:hAnsi="Arial" w:cs="Arial"/>
          <w:sz w:val="24"/>
          <w:szCs w:val="24"/>
        </w:rPr>
        <w:t>планир</w:t>
      </w:r>
      <w:r w:rsidRPr="007A630A">
        <w:rPr>
          <w:rFonts w:ascii="Arial" w:eastAsia="Arial" w:hAnsi="Arial" w:cs="Arial"/>
          <w:sz w:val="24"/>
          <w:szCs w:val="24"/>
          <w:lang w:val="mk-MK"/>
        </w:rPr>
        <w:t>ање.</w:t>
      </w:r>
    </w:p>
    <w:p w14:paraId="1A7FB400" w14:textId="77777777" w:rsidR="00A60213" w:rsidRPr="007A630A" w:rsidRDefault="00A60213" w:rsidP="00A60213">
      <w:pPr>
        <w:widowControl w:val="0"/>
        <w:autoSpaceDE w:val="0"/>
        <w:autoSpaceDN w:val="0"/>
        <w:spacing w:after="0" w:line="360" w:lineRule="auto"/>
        <w:rPr>
          <w:rFonts w:ascii="Arial" w:eastAsia="Arial" w:hAnsi="Arial" w:cs="Arial"/>
          <w:sz w:val="24"/>
          <w:lang w:val="mk-MK"/>
        </w:rPr>
        <w:sectPr w:rsidR="00A60213" w:rsidRPr="007A630A">
          <w:type w:val="continuous"/>
          <w:pgSz w:w="12240" w:h="15840"/>
          <w:pgMar w:top="1100" w:right="600" w:bottom="1160" w:left="880" w:header="0" w:footer="959" w:gutter="0"/>
          <w:cols w:space="720"/>
        </w:sectPr>
      </w:pPr>
    </w:p>
    <w:p w14:paraId="30291F92" w14:textId="77777777" w:rsidR="00A60213" w:rsidRPr="007A630A" w:rsidRDefault="00A60213" w:rsidP="00A60213">
      <w:pPr>
        <w:widowControl w:val="0"/>
        <w:autoSpaceDE w:val="0"/>
        <w:autoSpaceDN w:val="0"/>
        <w:spacing w:after="0" w:line="360" w:lineRule="auto"/>
        <w:jc w:val="both"/>
        <w:rPr>
          <w:rFonts w:ascii="Arial" w:eastAsia="Arial" w:hAnsi="Arial" w:cs="Arial"/>
          <w:sz w:val="24"/>
          <w:szCs w:val="24"/>
          <w:lang w:val="mk-MK"/>
        </w:rPr>
        <w:sectPr w:rsidR="00A60213" w:rsidRPr="007A630A">
          <w:type w:val="continuous"/>
          <w:pgSz w:w="12240" w:h="15840"/>
          <w:pgMar w:top="1100" w:right="600" w:bottom="1160" w:left="880" w:header="0" w:footer="959" w:gutter="0"/>
          <w:cols w:space="720"/>
        </w:sectPr>
      </w:pPr>
    </w:p>
    <w:p w14:paraId="34ACE707" w14:textId="77777777" w:rsidR="00A60213" w:rsidRPr="007A630A" w:rsidRDefault="00A60213" w:rsidP="00A60213">
      <w:pPr>
        <w:widowControl w:val="0"/>
        <w:tabs>
          <w:tab w:val="left" w:pos="900"/>
        </w:tabs>
        <w:autoSpaceDE w:val="0"/>
        <w:autoSpaceDN w:val="0"/>
        <w:spacing w:after="0" w:line="240" w:lineRule="auto"/>
        <w:rPr>
          <w:rFonts w:ascii="Arial" w:eastAsia="Arial" w:hAnsi="Arial" w:cs="Arial"/>
          <w:sz w:val="24"/>
        </w:rPr>
        <w:sectPr w:rsidR="00A60213" w:rsidRPr="007A630A">
          <w:type w:val="continuous"/>
          <w:pgSz w:w="12240" w:h="15840"/>
          <w:pgMar w:top="1160" w:right="600" w:bottom="1160" w:left="880" w:header="0" w:footer="959" w:gutter="0"/>
          <w:cols w:space="720"/>
        </w:sectPr>
      </w:pPr>
    </w:p>
    <w:p w14:paraId="6827B9DA" w14:textId="77777777" w:rsidR="00A60213" w:rsidRPr="00A60213" w:rsidRDefault="00A60213" w:rsidP="00A60213">
      <w:pPr>
        <w:pStyle w:val="Heading2"/>
        <w:spacing w:before="1"/>
        <w:jc w:val="center"/>
        <w:rPr>
          <w:rFonts w:ascii="Arial" w:hAnsi="Arial" w:cs="Arial"/>
          <w:b w:val="0"/>
          <w:spacing w:val="-2"/>
          <w:sz w:val="24"/>
          <w:szCs w:val="24"/>
          <w:lang w:val="mk-MK"/>
        </w:rPr>
      </w:pPr>
      <w:r w:rsidRPr="00A60213">
        <w:rPr>
          <w:rFonts w:ascii="Arial" w:hAnsi="Arial" w:cs="Arial"/>
          <w:sz w:val="24"/>
          <w:szCs w:val="24"/>
        </w:rPr>
        <w:lastRenderedPageBreak/>
        <w:t>АКЦИОНЕН</w:t>
      </w:r>
      <w:r w:rsidRPr="00A60213">
        <w:rPr>
          <w:rFonts w:ascii="Arial" w:hAnsi="Arial" w:cs="Arial"/>
          <w:spacing w:val="-4"/>
          <w:sz w:val="24"/>
          <w:szCs w:val="24"/>
        </w:rPr>
        <w:t xml:space="preserve"> </w:t>
      </w:r>
      <w:r w:rsidRPr="00A60213">
        <w:rPr>
          <w:rFonts w:ascii="Arial" w:hAnsi="Arial" w:cs="Arial"/>
          <w:sz w:val="24"/>
          <w:szCs w:val="24"/>
        </w:rPr>
        <w:t>ПЛАН</w:t>
      </w:r>
      <w:r w:rsidRPr="00A60213">
        <w:rPr>
          <w:rFonts w:ascii="Arial" w:hAnsi="Arial" w:cs="Arial"/>
          <w:spacing w:val="-1"/>
          <w:sz w:val="24"/>
          <w:szCs w:val="24"/>
        </w:rPr>
        <w:t xml:space="preserve"> </w:t>
      </w:r>
      <w:r w:rsidRPr="00A60213">
        <w:rPr>
          <w:rFonts w:ascii="Arial" w:hAnsi="Arial" w:cs="Arial"/>
          <w:sz w:val="24"/>
          <w:szCs w:val="24"/>
        </w:rPr>
        <w:t>ЗА</w:t>
      </w:r>
      <w:r w:rsidRPr="00A60213">
        <w:rPr>
          <w:rFonts w:ascii="Arial" w:hAnsi="Arial" w:cs="Arial"/>
          <w:spacing w:val="-3"/>
          <w:sz w:val="24"/>
          <w:szCs w:val="24"/>
        </w:rPr>
        <w:t xml:space="preserve"> </w:t>
      </w:r>
      <w:r w:rsidRPr="00A60213">
        <w:rPr>
          <w:rFonts w:ascii="Arial" w:hAnsi="Arial" w:cs="Arial"/>
          <w:sz w:val="24"/>
          <w:szCs w:val="24"/>
        </w:rPr>
        <w:t>РАБОТАТА</w:t>
      </w:r>
      <w:r w:rsidRPr="00A60213">
        <w:rPr>
          <w:rFonts w:ascii="Arial" w:hAnsi="Arial" w:cs="Arial"/>
          <w:spacing w:val="-5"/>
          <w:sz w:val="24"/>
          <w:szCs w:val="24"/>
        </w:rPr>
        <w:t xml:space="preserve"> </w:t>
      </w:r>
      <w:r w:rsidRPr="00A60213">
        <w:rPr>
          <w:rFonts w:ascii="Arial" w:hAnsi="Arial" w:cs="Arial"/>
          <w:sz w:val="24"/>
          <w:szCs w:val="24"/>
        </w:rPr>
        <w:t>НА</w:t>
      </w:r>
      <w:r w:rsidRPr="00A60213">
        <w:rPr>
          <w:rFonts w:ascii="Arial" w:hAnsi="Arial" w:cs="Arial"/>
          <w:spacing w:val="-7"/>
          <w:sz w:val="24"/>
          <w:szCs w:val="24"/>
        </w:rPr>
        <w:t xml:space="preserve"> </w:t>
      </w:r>
      <w:r w:rsidRPr="00A60213">
        <w:rPr>
          <w:rFonts w:ascii="Arial" w:hAnsi="Arial" w:cs="Arial"/>
          <w:spacing w:val="-2"/>
          <w:sz w:val="24"/>
          <w:szCs w:val="24"/>
        </w:rPr>
        <w:t>ПЕДАГОГОТ</w:t>
      </w:r>
    </w:p>
    <w:p w14:paraId="5711D6E1" w14:textId="77777777" w:rsidR="00A60213" w:rsidRDefault="00A60213" w:rsidP="00A60213">
      <w:pPr>
        <w:pStyle w:val="BodyText"/>
        <w:spacing w:before="7"/>
        <w:ind w:left="0"/>
        <w:rPr>
          <w:b/>
          <w:color w:val="FF0000"/>
          <w:sz w:val="12"/>
        </w:r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4"/>
        <w:gridCol w:w="4519"/>
        <w:gridCol w:w="2300"/>
      </w:tblGrid>
      <w:tr w:rsidR="00A60213" w14:paraId="6D2AB41B" w14:textId="77777777" w:rsidTr="00A60213">
        <w:trPr>
          <w:trHeight w:val="412"/>
        </w:trPr>
        <w:tc>
          <w:tcPr>
            <w:tcW w:w="3284" w:type="dxa"/>
            <w:tcBorders>
              <w:top w:val="single" w:sz="4" w:space="0" w:color="000000"/>
              <w:left w:val="single" w:sz="4" w:space="0" w:color="000000"/>
              <w:bottom w:val="single" w:sz="4" w:space="0" w:color="000000"/>
              <w:right w:val="single" w:sz="4" w:space="0" w:color="000000"/>
            </w:tcBorders>
            <w:shd w:val="clear" w:color="auto" w:fill="D4DCE3"/>
            <w:hideMark/>
          </w:tcPr>
          <w:p w14:paraId="626D6B26" w14:textId="77777777" w:rsidR="00A60213" w:rsidRDefault="00A60213" w:rsidP="00A60213">
            <w:pPr>
              <w:pStyle w:val="TableParagraph"/>
              <w:spacing w:line="267" w:lineRule="exact"/>
              <w:ind w:left="475"/>
              <w:rPr>
                <w:b/>
                <w:sz w:val="24"/>
              </w:rPr>
            </w:pPr>
            <w:r>
              <w:rPr>
                <w:b/>
                <w:sz w:val="24"/>
              </w:rPr>
              <w:t>Подр</w:t>
            </w:r>
            <w:r>
              <w:rPr>
                <w:b/>
                <w:sz w:val="24"/>
                <w:lang w:val="mk-MK"/>
              </w:rPr>
              <w:t>а</w:t>
            </w:r>
            <w:r>
              <w:rPr>
                <w:b/>
                <w:sz w:val="24"/>
              </w:rPr>
              <w:t>чје</w:t>
            </w:r>
            <w:r>
              <w:rPr>
                <w:b/>
                <w:spacing w:val="1"/>
                <w:sz w:val="24"/>
              </w:rPr>
              <w:t xml:space="preserve"> </w:t>
            </w:r>
            <w:r>
              <w:rPr>
                <w:b/>
                <w:sz w:val="24"/>
              </w:rPr>
              <w:t>на</w:t>
            </w:r>
            <w:r>
              <w:rPr>
                <w:b/>
                <w:spacing w:val="-1"/>
                <w:sz w:val="24"/>
              </w:rPr>
              <w:t xml:space="preserve"> </w:t>
            </w:r>
            <w:r>
              <w:rPr>
                <w:b/>
                <w:spacing w:val="-2"/>
                <w:sz w:val="24"/>
              </w:rPr>
              <w:t>работа</w:t>
            </w:r>
          </w:p>
        </w:tc>
        <w:tc>
          <w:tcPr>
            <w:tcW w:w="4519" w:type="dxa"/>
            <w:tcBorders>
              <w:top w:val="single" w:sz="4" w:space="0" w:color="000000"/>
              <w:left w:val="single" w:sz="4" w:space="0" w:color="000000"/>
              <w:bottom w:val="single" w:sz="4" w:space="0" w:color="000000"/>
              <w:right w:val="single" w:sz="4" w:space="0" w:color="000000"/>
            </w:tcBorders>
            <w:shd w:val="clear" w:color="auto" w:fill="D4DCE3"/>
            <w:hideMark/>
          </w:tcPr>
          <w:p w14:paraId="1AB482D9" w14:textId="77777777" w:rsidR="00A60213" w:rsidRDefault="00A60213" w:rsidP="00A60213">
            <w:pPr>
              <w:pStyle w:val="TableParagraph"/>
              <w:spacing w:line="267" w:lineRule="exact"/>
              <w:ind w:left="1316"/>
              <w:rPr>
                <w:b/>
                <w:sz w:val="24"/>
              </w:rPr>
            </w:pPr>
            <w:r>
              <w:rPr>
                <w:b/>
                <w:sz w:val="24"/>
              </w:rPr>
              <w:t>Работни</w:t>
            </w:r>
            <w:r>
              <w:rPr>
                <w:b/>
                <w:spacing w:val="-8"/>
                <w:sz w:val="24"/>
              </w:rPr>
              <w:t xml:space="preserve"> </w:t>
            </w:r>
            <w:r>
              <w:rPr>
                <w:b/>
                <w:spacing w:val="-2"/>
                <w:sz w:val="24"/>
              </w:rPr>
              <w:t>задачи</w:t>
            </w:r>
          </w:p>
        </w:tc>
        <w:tc>
          <w:tcPr>
            <w:tcW w:w="2300" w:type="dxa"/>
            <w:tcBorders>
              <w:top w:val="single" w:sz="4" w:space="0" w:color="000000"/>
              <w:left w:val="single" w:sz="4" w:space="0" w:color="000000"/>
              <w:bottom w:val="single" w:sz="4" w:space="0" w:color="000000"/>
              <w:right w:val="single" w:sz="4" w:space="0" w:color="000000"/>
            </w:tcBorders>
            <w:shd w:val="clear" w:color="auto" w:fill="D4DCE3"/>
            <w:hideMark/>
          </w:tcPr>
          <w:p w14:paraId="1A0C83D8" w14:textId="77777777" w:rsidR="00A60213" w:rsidRDefault="00A60213" w:rsidP="00A60213">
            <w:pPr>
              <w:pStyle w:val="TableParagraph"/>
              <w:spacing w:line="267" w:lineRule="exact"/>
              <w:ind w:left="110"/>
              <w:rPr>
                <w:b/>
                <w:sz w:val="24"/>
              </w:rPr>
            </w:pPr>
            <w:r>
              <w:rPr>
                <w:b/>
                <w:sz w:val="24"/>
              </w:rPr>
              <w:t>Временска</w:t>
            </w:r>
            <w:r>
              <w:rPr>
                <w:b/>
                <w:spacing w:val="-13"/>
                <w:sz w:val="24"/>
              </w:rPr>
              <w:t xml:space="preserve"> </w:t>
            </w:r>
            <w:r>
              <w:rPr>
                <w:b/>
                <w:spacing w:val="-4"/>
                <w:sz w:val="24"/>
              </w:rPr>
              <w:t>рамка</w:t>
            </w:r>
          </w:p>
        </w:tc>
      </w:tr>
      <w:tr w:rsidR="00A60213" w14:paraId="747A2179" w14:textId="77777777" w:rsidTr="00A60213">
        <w:trPr>
          <w:trHeight w:val="10476"/>
        </w:trPr>
        <w:tc>
          <w:tcPr>
            <w:tcW w:w="3284" w:type="dxa"/>
            <w:tcBorders>
              <w:top w:val="single" w:sz="4" w:space="0" w:color="000000"/>
              <w:left w:val="single" w:sz="4" w:space="0" w:color="000000"/>
              <w:bottom w:val="single" w:sz="4" w:space="0" w:color="000000"/>
              <w:right w:val="single" w:sz="4" w:space="0" w:color="000000"/>
            </w:tcBorders>
            <w:hideMark/>
          </w:tcPr>
          <w:p w14:paraId="1A4C6A52" w14:textId="77777777" w:rsidR="00A60213" w:rsidRDefault="00A60213" w:rsidP="00A60213">
            <w:pPr>
              <w:pStyle w:val="TableParagraph"/>
              <w:spacing w:line="256" w:lineRule="auto"/>
              <w:ind w:left="825" w:right="351" w:hanging="361"/>
              <w:rPr>
                <w:b/>
                <w:i/>
                <w:sz w:val="24"/>
              </w:rPr>
            </w:pPr>
            <w:r>
              <w:rPr>
                <w:b/>
                <w:i/>
                <w:sz w:val="24"/>
              </w:rPr>
              <w:t>1.</w:t>
            </w:r>
            <w:r>
              <w:rPr>
                <w:b/>
                <w:i/>
                <w:spacing w:val="80"/>
                <w:sz w:val="24"/>
              </w:rPr>
              <w:t xml:space="preserve"> </w:t>
            </w:r>
            <w:r>
              <w:rPr>
                <w:b/>
                <w:i/>
                <w:sz w:val="24"/>
              </w:rPr>
              <w:t>Планирање и организирање</w:t>
            </w:r>
            <w:r>
              <w:rPr>
                <w:b/>
                <w:i/>
                <w:spacing w:val="-17"/>
                <w:sz w:val="24"/>
              </w:rPr>
              <w:t xml:space="preserve"> </w:t>
            </w:r>
            <w:r>
              <w:rPr>
                <w:b/>
                <w:i/>
                <w:sz w:val="24"/>
              </w:rPr>
              <w:t xml:space="preserve">на </w:t>
            </w:r>
            <w:r>
              <w:rPr>
                <w:b/>
                <w:i/>
                <w:spacing w:val="-2"/>
                <w:sz w:val="24"/>
              </w:rPr>
              <w:t>воспитно-</w:t>
            </w:r>
          </w:p>
          <w:p w14:paraId="00977EAB" w14:textId="77777777" w:rsidR="00A60213" w:rsidRDefault="00A60213" w:rsidP="00A60213">
            <w:pPr>
              <w:pStyle w:val="TableParagraph"/>
              <w:spacing w:line="235" w:lineRule="auto"/>
              <w:ind w:left="825"/>
              <w:rPr>
                <w:b/>
                <w:i/>
                <w:sz w:val="24"/>
              </w:rPr>
            </w:pPr>
            <w:r>
              <w:rPr>
                <w:b/>
                <w:i/>
                <w:spacing w:val="-2"/>
                <w:sz w:val="24"/>
              </w:rPr>
              <w:t>образовната работа</w:t>
            </w:r>
          </w:p>
        </w:tc>
        <w:tc>
          <w:tcPr>
            <w:tcW w:w="4519" w:type="dxa"/>
            <w:tcBorders>
              <w:top w:val="single" w:sz="4" w:space="0" w:color="000000"/>
              <w:left w:val="single" w:sz="4" w:space="0" w:color="000000"/>
              <w:bottom w:val="single" w:sz="4" w:space="0" w:color="000000"/>
              <w:right w:val="single" w:sz="4" w:space="0" w:color="000000"/>
            </w:tcBorders>
            <w:hideMark/>
          </w:tcPr>
          <w:p w14:paraId="4EE32669" w14:textId="77777777" w:rsidR="00A60213" w:rsidRDefault="00A60213" w:rsidP="00271F91">
            <w:pPr>
              <w:pStyle w:val="TableParagraph"/>
              <w:numPr>
                <w:ilvl w:val="0"/>
                <w:numId w:val="59"/>
              </w:numPr>
              <w:tabs>
                <w:tab w:val="left" w:pos="754"/>
              </w:tabs>
              <w:spacing w:line="278" w:lineRule="auto"/>
              <w:ind w:right="100"/>
              <w:jc w:val="both"/>
              <w:rPr>
                <w:sz w:val="24"/>
              </w:rPr>
            </w:pPr>
            <w:r>
              <w:rPr>
                <w:sz w:val="24"/>
              </w:rPr>
              <w:t>Изработка</w:t>
            </w:r>
            <w:r>
              <w:rPr>
                <w:spacing w:val="-8"/>
                <w:sz w:val="24"/>
              </w:rPr>
              <w:t xml:space="preserve"> </w:t>
            </w:r>
            <w:r>
              <w:rPr>
                <w:sz w:val="24"/>
              </w:rPr>
              <w:t>на</w:t>
            </w:r>
            <w:r>
              <w:rPr>
                <w:spacing w:val="-8"/>
                <w:sz w:val="24"/>
              </w:rPr>
              <w:t xml:space="preserve"> </w:t>
            </w:r>
            <w:r>
              <w:rPr>
                <w:sz w:val="24"/>
              </w:rPr>
              <w:t>годишна</w:t>
            </w:r>
            <w:r>
              <w:rPr>
                <w:spacing w:val="-8"/>
                <w:sz w:val="24"/>
              </w:rPr>
              <w:t xml:space="preserve"> </w:t>
            </w:r>
            <w:r>
              <w:rPr>
                <w:sz w:val="24"/>
              </w:rPr>
              <w:t>програма за работа на педагогот</w:t>
            </w:r>
          </w:p>
          <w:p w14:paraId="7B455E23" w14:textId="77777777" w:rsidR="00A60213" w:rsidRDefault="00A60213" w:rsidP="00271F91">
            <w:pPr>
              <w:pStyle w:val="TableParagraph"/>
              <w:numPr>
                <w:ilvl w:val="0"/>
                <w:numId w:val="59"/>
              </w:numPr>
              <w:tabs>
                <w:tab w:val="left" w:pos="754"/>
              </w:tabs>
              <w:spacing w:line="276" w:lineRule="auto"/>
              <w:ind w:right="96"/>
              <w:jc w:val="both"/>
              <w:rPr>
                <w:sz w:val="24"/>
              </w:rPr>
            </w:pPr>
            <w:r>
              <w:rPr>
                <w:sz w:val="24"/>
              </w:rPr>
              <w:t>Изработка на годишен извештај за работата на педагогот</w:t>
            </w:r>
          </w:p>
          <w:p w14:paraId="2F3961C6" w14:textId="77777777" w:rsidR="00A60213" w:rsidRDefault="00A60213" w:rsidP="00271F91">
            <w:pPr>
              <w:pStyle w:val="TableParagraph"/>
              <w:numPr>
                <w:ilvl w:val="0"/>
                <w:numId w:val="59"/>
              </w:numPr>
              <w:tabs>
                <w:tab w:val="left" w:pos="754"/>
              </w:tabs>
              <w:spacing w:line="276" w:lineRule="auto"/>
              <w:ind w:right="95"/>
              <w:jc w:val="both"/>
              <w:rPr>
                <w:sz w:val="24"/>
              </w:rPr>
            </w:pPr>
            <w:r>
              <w:rPr>
                <w:sz w:val="24"/>
              </w:rPr>
              <w:t>Учество во изработка на програмата / извештајот за работа на Установата</w:t>
            </w:r>
          </w:p>
          <w:p w14:paraId="4768A28D" w14:textId="77777777" w:rsidR="00A60213" w:rsidRDefault="00A60213" w:rsidP="00271F91">
            <w:pPr>
              <w:pStyle w:val="TableParagraph"/>
              <w:numPr>
                <w:ilvl w:val="0"/>
                <w:numId w:val="59"/>
              </w:numPr>
              <w:tabs>
                <w:tab w:val="left" w:pos="754"/>
                <w:tab w:val="left" w:pos="820"/>
              </w:tabs>
              <w:spacing w:line="276" w:lineRule="auto"/>
              <w:ind w:right="94"/>
              <w:jc w:val="both"/>
              <w:rPr>
                <w:sz w:val="24"/>
              </w:rPr>
            </w:pPr>
            <w:r>
              <w:rPr>
                <w:sz w:val="24"/>
              </w:rPr>
              <w:tab/>
              <w:t>Подготовка за изработка на планови кои</w:t>
            </w:r>
            <w:r>
              <w:rPr>
                <w:sz w:val="24"/>
                <w:lang w:val="mk-MK"/>
              </w:rPr>
              <w:t xml:space="preserve"> се дел од </w:t>
            </w:r>
            <w:r>
              <w:rPr>
                <w:sz w:val="24"/>
              </w:rPr>
              <w:t xml:space="preserve"> Годишната програма на работата на педагогот;</w:t>
            </w:r>
          </w:p>
          <w:p w14:paraId="1430C8DA" w14:textId="77777777" w:rsidR="00A60213" w:rsidRDefault="00A60213" w:rsidP="00271F91">
            <w:pPr>
              <w:pStyle w:val="TableParagraph"/>
              <w:numPr>
                <w:ilvl w:val="0"/>
                <w:numId w:val="59"/>
              </w:numPr>
              <w:tabs>
                <w:tab w:val="left" w:pos="754"/>
              </w:tabs>
              <w:spacing w:line="276" w:lineRule="auto"/>
              <w:ind w:right="94"/>
              <w:jc w:val="both"/>
              <w:rPr>
                <w:sz w:val="24"/>
              </w:rPr>
            </w:pPr>
            <w:r>
              <w:rPr>
                <w:sz w:val="24"/>
              </w:rPr>
              <w:t>Изработка на месечни пла</w:t>
            </w:r>
            <w:r>
              <w:rPr>
                <w:sz w:val="24"/>
                <w:lang w:val="mk-MK"/>
              </w:rPr>
              <w:t>нирања</w:t>
            </w:r>
            <w:r>
              <w:rPr>
                <w:sz w:val="24"/>
              </w:rPr>
              <w:t xml:space="preserve"> за реализација на воспитно образовна работа</w:t>
            </w:r>
          </w:p>
          <w:p w14:paraId="2E960D91" w14:textId="77777777" w:rsidR="00A60213" w:rsidRPr="00E5623D" w:rsidRDefault="00A60213" w:rsidP="00271F91">
            <w:pPr>
              <w:pStyle w:val="TableParagraph"/>
              <w:numPr>
                <w:ilvl w:val="0"/>
                <w:numId w:val="59"/>
              </w:numPr>
              <w:tabs>
                <w:tab w:val="left" w:pos="754"/>
              </w:tabs>
              <w:spacing w:line="276" w:lineRule="auto"/>
              <w:ind w:right="95"/>
              <w:rPr>
                <w:sz w:val="24"/>
              </w:rPr>
            </w:pPr>
            <w:r>
              <w:rPr>
                <w:sz w:val="24"/>
              </w:rPr>
              <w:t>Учество во избор</w:t>
            </w:r>
            <w:r>
              <w:rPr>
                <w:spacing w:val="40"/>
                <w:sz w:val="24"/>
              </w:rPr>
              <w:t xml:space="preserve"> </w:t>
            </w:r>
            <w:r>
              <w:rPr>
                <w:sz w:val="24"/>
              </w:rPr>
              <w:t>на темите за воспитна работа на годишно  ниво</w:t>
            </w:r>
          </w:p>
          <w:p w14:paraId="4D933A42" w14:textId="77777777" w:rsidR="00A60213" w:rsidRDefault="00A60213" w:rsidP="00271F91">
            <w:pPr>
              <w:pStyle w:val="TableParagraph"/>
              <w:numPr>
                <w:ilvl w:val="0"/>
                <w:numId w:val="59"/>
              </w:numPr>
              <w:tabs>
                <w:tab w:val="left" w:pos="754"/>
                <w:tab w:val="left" w:pos="4145"/>
              </w:tabs>
              <w:spacing w:line="276" w:lineRule="auto"/>
              <w:ind w:right="93"/>
              <w:rPr>
                <w:sz w:val="24"/>
              </w:rPr>
            </w:pPr>
            <w:r>
              <w:rPr>
                <w:sz w:val="24"/>
              </w:rPr>
              <w:t xml:space="preserve">Учество во планирање и </w:t>
            </w:r>
            <w:r>
              <w:rPr>
                <w:spacing w:val="-2"/>
                <w:sz w:val="24"/>
              </w:rPr>
              <w:t>организирање</w:t>
            </w:r>
            <w:r>
              <w:rPr>
                <w:spacing w:val="-2"/>
                <w:sz w:val="24"/>
                <w:lang w:val="mk-MK"/>
              </w:rPr>
              <w:t xml:space="preserve"> </w:t>
            </w:r>
            <w:r>
              <w:rPr>
                <w:spacing w:val="-6"/>
                <w:sz w:val="24"/>
              </w:rPr>
              <w:t xml:space="preserve">на </w:t>
            </w:r>
            <w:r>
              <w:rPr>
                <w:sz w:val="24"/>
              </w:rPr>
              <w:t xml:space="preserve">одбележувањата на светските </w:t>
            </w:r>
            <w:r>
              <w:rPr>
                <w:spacing w:val="-2"/>
                <w:sz w:val="24"/>
              </w:rPr>
              <w:t>денови</w:t>
            </w:r>
          </w:p>
          <w:p w14:paraId="242ED3DD" w14:textId="77777777" w:rsidR="00A60213" w:rsidRDefault="00A60213" w:rsidP="00A60213">
            <w:pPr>
              <w:pStyle w:val="ListParagraph"/>
              <w:jc w:val="center"/>
              <w:rPr>
                <w:sz w:val="24"/>
              </w:rPr>
            </w:pPr>
          </w:p>
          <w:p w14:paraId="33828F9D" w14:textId="77777777" w:rsidR="00A60213" w:rsidRDefault="00A60213" w:rsidP="00271F91">
            <w:pPr>
              <w:pStyle w:val="TableParagraph"/>
              <w:numPr>
                <w:ilvl w:val="0"/>
                <w:numId w:val="59"/>
              </w:numPr>
              <w:tabs>
                <w:tab w:val="left" w:pos="864"/>
              </w:tabs>
              <w:spacing w:line="256" w:lineRule="auto"/>
              <w:rPr>
                <w:sz w:val="24"/>
              </w:rPr>
            </w:pPr>
            <w:r>
              <w:rPr>
                <w:sz w:val="24"/>
              </w:rPr>
              <w:t>Учество</w:t>
            </w:r>
            <w:r>
              <w:rPr>
                <w:spacing w:val="74"/>
                <w:sz w:val="24"/>
              </w:rPr>
              <w:t xml:space="preserve">   </w:t>
            </w:r>
            <w:r>
              <w:rPr>
                <w:sz w:val="24"/>
              </w:rPr>
              <w:t>во</w:t>
            </w:r>
            <w:r>
              <w:rPr>
                <w:spacing w:val="76"/>
                <w:sz w:val="24"/>
              </w:rPr>
              <w:t xml:space="preserve">   </w:t>
            </w:r>
            <w:r>
              <w:rPr>
                <w:spacing w:val="-2"/>
                <w:sz w:val="24"/>
              </w:rPr>
              <w:t>планирањето</w:t>
            </w:r>
          </w:p>
          <w:p w14:paraId="32CC5B12" w14:textId="77777777" w:rsidR="00A60213" w:rsidRDefault="00A60213" w:rsidP="00A60213">
            <w:pPr>
              <w:pStyle w:val="TableParagraph"/>
              <w:tabs>
                <w:tab w:val="left" w:pos="4279"/>
              </w:tabs>
              <w:spacing w:before="30" w:line="276" w:lineRule="auto"/>
              <w:ind w:left="797" w:right="93"/>
              <w:rPr>
                <w:sz w:val="24"/>
              </w:rPr>
            </w:pPr>
            <w:r>
              <w:rPr>
                <w:spacing w:val="-2"/>
                <w:sz w:val="24"/>
              </w:rPr>
              <w:t>Организирањето</w:t>
            </w:r>
            <w:r>
              <w:rPr>
                <w:sz w:val="24"/>
                <w:lang w:val="mk-MK"/>
              </w:rPr>
              <w:t xml:space="preserve"> </w:t>
            </w:r>
            <w:r>
              <w:rPr>
                <w:spacing w:val="-10"/>
                <w:sz w:val="24"/>
              </w:rPr>
              <w:t xml:space="preserve">и </w:t>
            </w:r>
            <w:r>
              <w:rPr>
                <w:spacing w:val="-2"/>
                <w:sz w:val="24"/>
              </w:rPr>
              <w:t>одбележување</w:t>
            </w:r>
          </w:p>
          <w:p w14:paraId="64CE7DA1" w14:textId="77777777" w:rsidR="00A60213" w:rsidRDefault="00A60213" w:rsidP="00A60213">
            <w:pPr>
              <w:pStyle w:val="TableParagraph"/>
              <w:spacing w:line="275" w:lineRule="exact"/>
              <w:ind w:left="797"/>
              <w:rPr>
                <w:sz w:val="24"/>
              </w:rPr>
            </w:pPr>
            <w:r>
              <w:rPr>
                <w:sz w:val="24"/>
              </w:rPr>
              <w:t>празници,позначајни</w:t>
            </w:r>
            <w:r>
              <w:rPr>
                <w:spacing w:val="66"/>
                <w:w w:val="150"/>
                <w:sz w:val="24"/>
              </w:rPr>
              <w:t xml:space="preserve"> </w:t>
            </w:r>
            <w:r>
              <w:rPr>
                <w:sz w:val="24"/>
              </w:rPr>
              <w:t>датуми</w:t>
            </w:r>
            <w:r>
              <w:rPr>
                <w:spacing w:val="67"/>
                <w:w w:val="150"/>
                <w:sz w:val="24"/>
              </w:rPr>
              <w:t xml:space="preserve"> </w:t>
            </w:r>
            <w:r>
              <w:rPr>
                <w:spacing w:val="-10"/>
                <w:sz w:val="24"/>
              </w:rPr>
              <w:t>и</w:t>
            </w:r>
          </w:p>
        </w:tc>
        <w:tc>
          <w:tcPr>
            <w:tcW w:w="2300" w:type="dxa"/>
            <w:tcBorders>
              <w:top w:val="single" w:sz="4" w:space="0" w:color="000000"/>
              <w:left w:val="single" w:sz="4" w:space="0" w:color="000000"/>
              <w:bottom w:val="single" w:sz="4" w:space="0" w:color="000000"/>
              <w:right w:val="single" w:sz="4" w:space="0" w:color="000000"/>
            </w:tcBorders>
          </w:tcPr>
          <w:p w14:paraId="60B67D40" w14:textId="77777777" w:rsidR="00A60213" w:rsidRDefault="00A60213" w:rsidP="00A60213">
            <w:pPr>
              <w:pStyle w:val="TableParagraph"/>
              <w:ind w:left="105" w:right="610"/>
              <w:rPr>
                <w:sz w:val="24"/>
              </w:rPr>
            </w:pPr>
            <w:r>
              <w:rPr>
                <w:spacing w:val="-2"/>
                <w:sz w:val="24"/>
                <w:lang w:val="mk-MK"/>
              </w:rPr>
              <w:t xml:space="preserve"> </w:t>
            </w:r>
            <w:r>
              <w:rPr>
                <w:spacing w:val="-2"/>
                <w:sz w:val="24"/>
              </w:rPr>
              <w:t xml:space="preserve">Август- </w:t>
            </w:r>
            <w:r>
              <w:rPr>
                <w:spacing w:val="-2"/>
                <w:sz w:val="24"/>
                <w:lang w:val="mk-MK"/>
              </w:rPr>
              <w:t xml:space="preserve"> </w:t>
            </w:r>
            <w:r>
              <w:rPr>
                <w:spacing w:val="-2"/>
                <w:sz w:val="24"/>
              </w:rPr>
              <w:t xml:space="preserve"> Септември</w:t>
            </w:r>
          </w:p>
          <w:p w14:paraId="53EFF271" w14:textId="77777777" w:rsidR="00A60213" w:rsidRDefault="00A60213" w:rsidP="00A60213">
            <w:pPr>
              <w:pStyle w:val="TableParagraph"/>
              <w:spacing w:before="266" w:line="256" w:lineRule="auto"/>
              <w:rPr>
                <w:b/>
                <w:sz w:val="24"/>
              </w:rPr>
            </w:pPr>
          </w:p>
          <w:p w14:paraId="3734ABFF" w14:textId="77777777" w:rsidR="00A60213" w:rsidRDefault="00A60213" w:rsidP="00A60213">
            <w:pPr>
              <w:pStyle w:val="TableParagraph"/>
              <w:spacing w:line="480" w:lineRule="auto"/>
              <w:ind w:left="105"/>
              <w:rPr>
                <w:spacing w:val="-2"/>
                <w:sz w:val="24"/>
              </w:rPr>
            </w:pPr>
            <w:r>
              <w:rPr>
                <w:spacing w:val="-2"/>
                <w:sz w:val="24"/>
              </w:rPr>
              <w:t xml:space="preserve">Септември </w:t>
            </w:r>
          </w:p>
          <w:p w14:paraId="7AB73265" w14:textId="77777777" w:rsidR="00A60213" w:rsidRDefault="00A60213" w:rsidP="00A60213">
            <w:pPr>
              <w:pStyle w:val="TableParagraph"/>
              <w:spacing w:line="480" w:lineRule="auto"/>
              <w:rPr>
                <w:spacing w:val="-2"/>
                <w:sz w:val="24"/>
              </w:rPr>
            </w:pPr>
            <w:r>
              <w:rPr>
                <w:spacing w:val="-2"/>
                <w:sz w:val="24"/>
                <w:lang w:val="mk-MK"/>
              </w:rPr>
              <w:t xml:space="preserve">  </w:t>
            </w:r>
            <w:r>
              <w:rPr>
                <w:spacing w:val="-2"/>
                <w:sz w:val="24"/>
              </w:rPr>
              <w:t xml:space="preserve">Септември </w:t>
            </w:r>
            <w:r>
              <w:rPr>
                <w:spacing w:val="-2"/>
                <w:sz w:val="24"/>
                <w:lang w:val="mk-MK"/>
              </w:rPr>
              <w:t xml:space="preserve">     </w:t>
            </w:r>
            <w:r>
              <w:rPr>
                <w:spacing w:val="-2"/>
                <w:sz w:val="24"/>
              </w:rPr>
              <w:t xml:space="preserve">  Септември </w:t>
            </w:r>
            <w:r>
              <w:rPr>
                <w:spacing w:val="-2"/>
                <w:sz w:val="24"/>
                <w:lang w:val="mk-MK"/>
              </w:rPr>
              <w:t xml:space="preserve">      </w:t>
            </w:r>
          </w:p>
          <w:p w14:paraId="611547F2" w14:textId="77777777" w:rsidR="00A60213" w:rsidRDefault="00A60213" w:rsidP="00A60213">
            <w:pPr>
              <w:pStyle w:val="TableParagraph"/>
              <w:spacing w:line="480" w:lineRule="auto"/>
              <w:rPr>
                <w:spacing w:val="-2"/>
                <w:sz w:val="24"/>
              </w:rPr>
            </w:pPr>
          </w:p>
          <w:p w14:paraId="0876077A" w14:textId="77777777" w:rsidR="00A60213" w:rsidRDefault="00A60213" w:rsidP="00A60213">
            <w:pPr>
              <w:pStyle w:val="TableParagraph"/>
              <w:spacing w:line="480" w:lineRule="auto"/>
              <w:rPr>
                <w:spacing w:val="-2"/>
                <w:sz w:val="24"/>
              </w:rPr>
            </w:pPr>
          </w:p>
          <w:p w14:paraId="330990C3" w14:textId="77777777" w:rsidR="00A60213" w:rsidRDefault="00A60213" w:rsidP="00A60213">
            <w:pPr>
              <w:pStyle w:val="TableParagraph"/>
              <w:spacing w:line="480" w:lineRule="auto"/>
              <w:rPr>
                <w:spacing w:val="-2"/>
                <w:sz w:val="24"/>
              </w:rPr>
            </w:pPr>
            <w:r>
              <w:rPr>
                <w:spacing w:val="-2"/>
                <w:sz w:val="24"/>
              </w:rPr>
              <w:t xml:space="preserve">Континуирано </w:t>
            </w:r>
          </w:p>
          <w:p w14:paraId="11036096" w14:textId="77777777" w:rsidR="00A60213" w:rsidRDefault="00A60213" w:rsidP="00A60213">
            <w:pPr>
              <w:pStyle w:val="TableParagraph"/>
              <w:spacing w:line="480" w:lineRule="auto"/>
              <w:rPr>
                <w:spacing w:val="-2"/>
                <w:sz w:val="24"/>
              </w:rPr>
            </w:pPr>
          </w:p>
          <w:p w14:paraId="499D0281" w14:textId="77777777" w:rsidR="00A60213" w:rsidRDefault="00A60213" w:rsidP="00A60213">
            <w:pPr>
              <w:pStyle w:val="TableParagraph"/>
              <w:spacing w:line="480" w:lineRule="auto"/>
              <w:rPr>
                <w:spacing w:val="-2"/>
                <w:sz w:val="24"/>
                <w:lang w:val="mk-MK"/>
              </w:rPr>
            </w:pPr>
            <w:r>
              <w:rPr>
                <w:spacing w:val="-2"/>
                <w:sz w:val="24"/>
                <w:lang w:val="mk-MK"/>
              </w:rPr>
              <w:t xml:space="preserve">  </w:t>
            </w:r>
          </w:p>
          <w:p w14:paraId="2775E88E" w14:textId="77777777" w:rsidR="00A60213" w:rsidRDefault="00A60213" w:rsidP="00A60213">
            <w:pPr>
              <w:pStyle w:val="TableParagraph"/>
              <w:spacing w:line="480" w:lineRule="auto"/>
              <w:rPr>
                <w:spacing w:val="-2"/>
                <w:sz w:val="24"/>
                <w:lang w:val="mk-MK"/>
              </w:rPr>
            </w:pPr>
          </w:p>
          <w:p w14:paraId="71675352" w14:textId="77777777" w:rsidR="00A60213" w:rsidRDefault="00A60213" w:rsidP="00A60213">
            <w:pPr>
              <w:pStyle w:val="TableParagraph"/>
              <w:spacing w:line="480" w:lineRule="auto"/>
              <w:rPr>
                <w:sz w:val="24"/>
              </w:rPr>
            </w:pPr>
            <w:r>
              <w:rPr>
                <w:spacing w:val="-2"/>
                <w:sz w:val="24"/>
              </w:rPr>
              <w:t xml:space="preserve">Континуирано </w:t>
            </w:r>
          </w:p>
          <w:p w14:paraId="23F4526C" w14:textId="77777777" w:rsidR="00A60213" w:rsidRDefault="00A60213" w:rsidP="00A60213">
            <w:pPr>
              <w:pStyle w:val="TableParagraph"/>
              <w:spacing w:line="256" w:lineRule="auto"/>
              <w:rPr>
                <w:b/>
                <w:sz w:val="24"/>
              </w:rPr>
            </w:pPr>
          </w:p>
          <w:p w14:paraId="6F0AC6C8" w14:textId="77777777" w:rsidR="00A60213" w:rsidRDefault="00A60213" w:rsidP="00A60213">
            <w:pPr>
              <w:pStyle w:val="TableParagraph"/>
              <w:spacing w:line="256" w:lineRule="auto"/>
              <w:rPr>
                <w:b/>
                <w:sz w:val="24"/>
              </w:rPr>
            </w:pPr>
          </w:p>
          <w:p w14:paraId="0B78E6CA" w14:textId="77777777" w:rsidR="00A60213" w:rsidRDefault="00A60213" w:rsidP="00A60213">
            <w:pPr>
              <w:pStyle w:val="TableParagraph"/>
              <w:spacing w:before="4" w:line="256" w:lineRule="auto"/>
              <w:rPr>
                <w:b/>
                <w:sz w:val="24"/>
              </w:rPr>
            </w:pPr>
          </w:p>
          <w:p w14:paraId="383A77E0" w14:textId="77777777" w:rsidR="00A60213" w:rsidRDefault="00A60213" w:rsidP="00A60213">
            <w:pPr>
              <w:pStyle w:val="TableParagraph"/>
              <w:spacing w:line="256" w:lineRule="auto"/>
              <w:ind w:left="105"/>
              <w:rPr>
                <w:spacing w:val="-2"/>
                <w:sz w:val="24"/>
              </w:rPr>
            </w:pPr>
          </w:p>
          <w:p w14:paraId="36159176" w14:textId="77777777" w:rsidR="00A60213" w:rsidRDefault="00A60213" w:rsidP="00A60213">
            <w:pPr>
              <w:pStyle w:val="TableParagraph"/>
              <w:spacing w:line="256" w:lineRule="auto"/>
              <w:ind w:left="105"/>
              <w:rPr>
                <w:sz w:val="24"/>
              </w:rPr>
            </w:pPr>
            <w:r>
              <w:rPr>
                <w:spacing w:val="-2"/>
                <w:sz w:val="24"/>
              </w:rPr>
              <w:t>Континуирано</w:t>
            </w:r>
          </w:p>
        </w:tc>
      </w:tr>
    </w:tbl>
    <w:p w14:paraId="0C631559" w14:textId="77777777" w:rsidR="00A60213" w:rsidRDefault="00A60213" w:rsidP="00A60213">
      <w:pPr>
        <w:rPr>
          <w:sz w:val="24"/>
        </w:rPr>
        <w:sectPr w:rsidR="00A60213">
          <w:pgSz w:w="12240" w:h="15840"/>
          <w:pgMar w:top="1100" w:right="600" w:bottom="1160" w:left="880" w:header="0" w:footer="959" w:gutter="0"/>
          <w:cols w:space="720"/>
        </w:sect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4"/>
        <w:gridCol w:w="4519"/>
        <w:gridCol w:w="2300"/>
      </w:tblGrid>
      <w:tr w:rsidR="00A60213" w14:paraId="6B2D46E7" w14:textId="77777777" w:rsidTr="00A60213">
        <w:trPr>
          <w:trHeight w:val="7503"/>
        </w:trPr>
        <w:tc>
          <w:tcPr>
            <w:tcW w:w="3284" w:type="dxa"/>
            <w:tcBorders>
              <w:top w:val="single" w:sz="4" w:space="0" w:color="000000"/>
              <w:left w:val="single" w:sz="4" w:space="0" w:color="000000"/>
              <w:bottom w:val="single" w:sz="4" w:space="0" w:color="000000"/>
              <w:right w:val="single" w:sz="4" w:space="0" w:color="000000"/>
            </w:tcBorders>
          </w:tcPr>
          <w:p w14:paraId="5036AA82" w14:textId="77777777" w:rsidR="00A60213" w:rsidRDefault="00A60213" w:rsidP="00A60213">
            <w:pPr>
              <w:pStyle w:val="TableParagraph"/>
              <w:spacing w:line="256" w:lineRule="auto"/>
              <w:rPr>
                <w:rFonts w:ascii="Times New Roman"/>
                <w:sz w:val="24"/>
              </w:rPr>
            </w:pPr>
          </w:p>
        </w:tc>
        <w:tc>
          <w:tcPr>
            <w:tcW w:w="4519" w:type="dxa"/>
            <w:tcBorders>
              <w:top w:val="single" w:sz="4" w:space="0" w:color="000000"/>
              <w:left w:val="single" w:sz="4" w:space="0" w:color="000000"/>
              <w:bottom w:val="single" w:sz="4" w:space="0" w:color="000000"/>
              <w:right w:val="single" w:sz="4" w:space="0" w:color="000000"/>
            </w:tcBorders>
            <w:hideMark/>
          </w:tcPr>
          <w:p w14:paraId="5C381963" w14:textId="77777777" w:rsidR="00A60213" w:rsidRDefault="00A60213" w:rsidP="00A60213">
            <w:pPr>
              <w:pStyle w:val="TableParagraph"/>
              <w:spacing w:line="276" w:lineRule="auto"/>
              <w:ind w:left="797" w:right="92"/>
              <w:jc w:val="both"/>
              <w:rPr>
                <w:sz w:val="24"/>
                <w:lang w:val="mk-MK"/>
              </w:rPr>
            </w:pPr>
            <w:r>
              <w:rPr>
                <w:sz w:val="24"/>
              </w:rPr>
              <w:t>светски денови,кои се евидентираат во месечниот план за реализација на воспитно образовна работа.</w:t>
            </w:r>
          </w:p>
          <w:p w14:paraId="6F32D4D6" w14:textId="77777777" w:rsidR="00A60213" w:rsidRPr="00E5623D" w:rsidRDefault="00A60213" w:rsidP="00A60213">
            <w:pPr>
              <w:pStyle w:val="TableParagraph"/>
              <w:spacing w:line="276" w:lineRule="auto"/>
              <w:ind w:left="797" w:right="92"/>
              <w:jc w:val="both"/>
              <w:rPr>
                <w:sz w:val="24"/>
                <w:lang w:val="mk-MK"/>
              </w:rPr>
            </w:pPr>
          </w:p>
          <w:p w14:paraId="0C1C08D6" w14:textId="77777777" w:rsidR="00A60213" w:rsidRDefault="00A60213" w:rsidP="00271F91">
            <w:pPr>
              <w:pStyle w:val="TableParagraph"/>
              <w:numPr>
                <w:ilvl w:val="0"/>
                <w:numId w:val="60"/>
              </w:numPr>
              <w:tabs>
                <w:tab w:val="left" w:pos="754"/>
              </w:tabs>
              <w:spacing w:line="360" w:lineRule="auto"/>
              <w:ind w:right="94"/>
              <w:jc w:val="both"/>
              <w:rPr>
                <w:sz w:val="24"/>
              </w:rPr>
            </w:pPr>
            <w:r>
              <w:rPr>
                <w:sz w:val="24"/>
              </w:rPr>
              <w:t>Организирање на активностите</w:t>
            </w:r>
            <w:r>
              <w:rPr>
                <w:sz w:val="24"/>
                <w:lang w:val="mk-MK"/>
              </w:rPr>
              <w:t xml:space="preserve"> </w:t>
            </w:r>
            <w:r>
              <w:rPr>
                <w:sz w:val="24"/>
              </w:rPr>
              <w:t>поврзани</w:t>
            </w:r>
            <w:r>
              <w:rPr>
                <w:spacing w:val="-19"/>
                <w:sz w:val="24"/>
              </w:rPr>
              <w:t xml:space="preserve"> </w:t>
            </w:r>
            <w:r>
              <w:rPr>
                <w:sz w:val="24"/>
              </w:rPr>
              <w:t>со</w:t>
            </w:r>
            <w:r>
              <w:rPr>
                <w:spacing w:val="-17"/>
                <w:sz w:val="24"/>
              </w:rPr>
              <w:t xml:space="preserve"> </w:t>
            </w:r>
            <w:r>
              <w:rPr>
                <w:sz w:val="24"/>
              </w:rPr>
              <w:t>одбележувањето</w:t>
            </w:r>
            <w:r>
              <w:rPr>
                <w:spacing w:val="-16"/>
                <w:sz w:val="24"/>
              </w:rPr>
              <w:t xml:space="preserve"> </w:t>
            </w:r>
            <w:r>
              <w:rPr>
                <w:sz w:val="24"/>
              </w:rPr>
              <w:t>на патрониот празник</w:t>
            </w:r>
          </w:p>
          <w:p w14:paraId="2A8BAD38" w14:textId="77777777" w:rsidR="00A60213" w:rsidRPr="00020E02" w:rsidRDefault="00A60213" w:rsidP="00271F91">
            <w:pPr>
              <w:pStyle w:val="TableParagraph"/>
              <w:numPr>
                <w:ilvl w:val="0"/>
                <w:numId w:val="60"/>
              </w:numPr>
              <w:tabs>
                <w:tab w:val="left" w:pos="754"/>
              </w:tabs>
              <w:spacing w:line="360" w:lineRule="auto"/>
              <w:ind w:right="94"/>
              <w:jc w:val="both"/>
              <w:rPr>
                <w:sz w:val="24"/>
              </w:rPr>
            </w:pPr>
            <w:r w:rsidRPr="00020E02">
              <w:rPr>
                <w:sz w:val="24"/>
              </w:rPr>
              <w:t>Планирање на згрижувачко- воспитна работа во јаслените групи со негователките</w:t>
            </w:r>
          </w:p>
          <w:p w14:paraId="4B810F04" w14:textId="77777777" w:rsidR="00A60213" w:rsidRDefault="00A60213" w:rsidP="00271F91">
            <w:pPr>
              <w:pStyle w:val="TableParagraph"/>
              <w:numPr>
                <w:ilvl w:val="0"/>
                <w:numId w:val="60"/>
              </w:numPr>
              <w:tabs>
                <w:tab w:val="left" w:pos="754"/>
              </w:tabs>
              <w:spacing w:line="276" w:lineRule="auto"/>
              <w:ind w:right="96"/>
              <w:jc w:val="both"/>
              <w:rPr>
                <w:sz w:val="24"/>
              </w:rPr>
            </w:pPr>
            <w:r>
              <w:rPr>
                <w:sz w:val="24"/>
              </w:rPr>
              <w:t>Поддршка на воспитувачите</w:t>
            </w:r>
            <w:r>
              <w:rPr>
                <w:spacing w:val="40"/>
                <w:sz w:val="24"/>
              </w:rPr>
              <w:t xml:space="preserve"> </w:t>
            </w:r>
            <w:r>
              <w:rPr>
                <w:sz w:val="24"/>
              </w:rPr>
              <w:t>и негователките</w:t>
            </w:r>
            <w:r>
              <w:rPr>
                <w:spacing w:val="-5"/>
                <w:sz w:val="24"/>
              </w:rPr>
              <w:t xml:space="preserve"> </w:t>
            </w:r>
            <w:r>
              <w:rPr>
                <w:sz w:val="24"/>
              </w:rPr>
              <w:t>во</w:t>
            </w:r>
            <w:r>
              <w:rPr>
                <w:spacing w:val="-5"/>
                <w:sz w:val="24"/>
              </w:rPr>
              <w:t xml:space="preserve"> </w:t>
            </w:r>
            <w:r>
              <w:rPr>
                <w:sz w:val="24"/>
              </w:rPr>
              <w:t>реализацијата на</w:t>
            </w:r>
            <w:r>
              <w:rPr>
                <w:spacing w:val="-19"/>
                <w:sz w:val="24"/>
              </w:rPr>
              <w:t xml:space="preserve"> </w:t>
            </w:r>
            <w:r>
              <w:rPr>
                <w:sz w:val="24"/>
              </w:rPr>
              <w:t>воспитно</w:t>
            </w:r>
            <w:r>
              <w:rPr>
                <w:spacing w:val="-17"/>
                <w:sz w:val="24"/>
              </w:rPr>
              <w:t xml:space="preserve"> </w:t>
            </w:r>
            <w:r>
              <w:rPr>
                <w:sz w:val="24"/>
              </w:rPr>
              <w:t>образовната</w:t>
            </w:r>
            <w:r>
              <w:rPr>
                <w:spacing w:val="-16"/>
                <w:sz w:val="24"/>
              </w:rPr>
              <w:t xml:space="preserve"> </w:t>
            </w:r>
            <w:r>
              <w:rPr>
                <w:sz w:val="24"/>
              </w:rPr>
              <w:t>работа со деца во група</w:t>
            </w:r>
            <w:r>
              <w:rPr>
                <w:sz w:val="24"/>
                <w:lang w:val="mk-MK"/>
              </w:rPr>
              <w:t>/јасли</w:t>
            </w:r>
          </w:p>
          <w:p w14:paraId="3129E5D8" w14:textId="77777777" w:rsidR="00A60213" w:rsidRDefault="00A60213" w:rsidP="00271F91">
            <w:pPr>
              <w:pStyle w:val="TableParagraph"/>
              <w:numPr>
                <w:ilvl w:val="0"/>
                <w:numId w:val="60"/>
              </w:numPr>
              <w:tabs>
                <w:tab w:val="left" w:pos="754"/>
              </w:tabs>
              <w:spacing w:line="276" w:lineRule="auto"/>
              <w:ind w:right="92"/>
              <w:rPr>
                <w:sz w:val="24"/>
              </w:rPr>
            </w:pPr>
            <w:r>
              <w:rPr>
                <w:sz w:val="24"/>
              </w:rPr>
              <w:t>Учество во избор на средства, литература</w:t>
            </w:r>
            <w:r>
              <w:rPr>
                <w:sz w:val="24"/>
                <w:lang w:val="mk-MK"/>
              </w:rPr>
              <w:t xml:space="preserve"> и </w:t>
            </w:r>
            <w:r>
              <w:rPr>
                <w:sz w:val="24"/>
              </w:rPr>
              <w:t xml:space="preserve">дидактички </w:t>
            </w:r>
            <w:r>
              <w:rPr>
                <w:spacing w:val="-2"/>
                <w:sz w:val="24"/>
              </w:rPr>
              <w:t>материјал.</w:t>
            </w:r>
          </w:p>
          <w:p w14:paraId="2F635DB2" w14:textId="77777777" w:rsidR="00A60213" w:rsidRPr="00020E02" w:rsidRDefault="00A60213" w:rsidP="00271F91">
            <w:pPr>
              <w:pStyle w:val="TableParagraph"/>
              <w:numPr>
                <w:ilvl w:val="0"/>
                <w:numId w:val="60"/>
              </w:numPr>
              <w:tabs>
                <w:tab w:val="left" w:pos="754"/>
              </w:tabs>
              <w:spacing w:line="276" w:lineRule="auto"/>
              <w:ind w:right="93"/>
              <w:rPr>
                <w:sz w:val="24"/>
              </w:rPr>
            </w:pPr>
            <w:r>
              <w:rPr>
                <w:sz w:val="24"/>
              </w:rPr>
              <w:t>E</w:t>
            </w:r>
            <w:r>
              <w:rPr>
                <w:sz w:val="24"/>
                <w:lang w:val="mk-MK"/>
              </w:rPr>
              <w:t xml:space="preserve">лектронско и пишано </w:t>
            </w:r>
            <w:r w:rsidRPr="00020E02">
              <w:rPr>
                <w:sz w:val="24"/>
              </w:rPr>
              <w:t xml:space="preserve"> евидентирање на активности и податоци во Дневникот на </w:t>
            </w:r>
            <w:r w:rsidRPr="00020E02">
              <w:rPr>
                <w:spacing w:val="-2"/>
                <w:sz w:val="24"/>
              </w:rPr>
              <w:t>градинката</w:t>
            </w:r>
          </w:p>
        </w:tc>
        <w:tc>
          <w:tcPr>
            <w:tcW w:w="2300" w:type="dxa"/>
            <w:tcBorders>
              <w:top w:val="single" w:sz="4" w:space="0" w:color="000000"/>
              <w:left w:val="single" w:sz="4" w:space="0" w:color="000000"/>
              <w:bottom w:val="single" w:sz="4" w:space="0" w:color="000000"/>
              <w:right w:val="single" w:sz="4" w:space="0" w:color="000000"/>
            </w:tcBorders>
          </w:tcPr>
          <w:p w14:paraId="120E416B" w14:textId="77777777" w:rsidR="00A60213" w:rsidRDefault="00A60213" w:rsidP="00A60213">
            <w:pPr>
              <w:pStyle w:val="TableParagraph"/>
              <w:spacing w:line="256" w:lineRule="auto"/>
              <w:rPr>
                <w:rFonts w:ascii="Times New Roman"/>
                <w:sz w:val="24"/>
              </w:rPr>
            </w:pPr>
          </w:p>
          <w:p w14:paraId="47F071D9" w14:textId="77777777" w:rsidR="00A60213" w:rsidRPr="00A60213" w:rsidRDefault="00A60213" w:rsidP="00A60213"/>
          <w:p w14:paraId="6E4C72B6" w14:textId="77777777" w:rsidR="00A60213" w:rsidRPr="00A60213" w:rsidRDefault="00A60213" w:rsidP="00A60213"/>
          <w:p w14:paraId="05D9AB01" w14:textId="77777777" w:rsidR="00A60213" w:rsidRPr="00A60213" w:rsidRDefault="00A60213" w:rsidP="00A60213"/>
          <w:p w14:paraId="0A81F4A6" w14:textId="77777777" w:rsidR="00A60213" w:rsidRPr="00A60213" w:rsidRDefault="00A60213" w:rsidP="00A60213"/>
          <w:p w14:paraId="36932905" w14:textId="77777777" w:rsidR="00A60213" w:rsidRDefault="00A60213" w:rsidP="00A60213"/>
          <w:p w14:paraId="46997ECE" w14:textId="77777777" w:rsidR="006773D8" w:rsidRDefault="006773D8" w:rsidP="006773D8">
            <w:pPr>
              <w:pStyle w:val="TableParagraph"/>
              <w:spacing w:before="129"/>
              <w:ind w:left="105" w:right="610"/>
              <w:rPr>
                <w:spacing w:val="-2"/>
                <w:sz w:val="24"/>
                <w:lang w:val="mk-MK"/>
              </w:rPr>
            </w:pPr>
          </w:p>
          <w:p w14:paraId="09A28473" w14:textId="77777777" w:rsidR="006773D8" w:rsidRDefault="006773D8" w:rsidP="006773D8">
            <w:pPr>
              <w:pStyle w:val="TableParagraph"/>
              <w:spacing w:before="129"/>
              <w:ind w:left="105" w:right="610"/>
              <w:rPr>
                <w:spacing w:val="-2"/>
                <w:sz w:val="24"/>
                <w:lang w:val="mk-MK"/>
              </w:rPr>
            </w:pPr>
          </w:p>
          <w:p w14:paraId="3ABFDA90" w14:textId="77777777" w:rsidR="006773D8" w:rsidRDefault="006773D8" w:rsidP="006773D8">
            <w:pPr>
              <w:pStyle w:val="TableParagraph"/>
              <w:spacing w:before="129"/>
              <w:ind w:left="105" w:right="610"/>
              <w:rPr>
                <w:spacing w:val="-2"/>
                <w:sz w:val="24"/>
                <w:lang w:val="mk-MK"/>
              </w:rPr>
            </w:pPr>
          </w:p>
          <w:p w14:paraId="6D309549" w14:textId="77777777" w:rsidR="006773D8" w:rsidRDefault="006773D8" w:rsidP="006773D8">
            <w:pPr>
              <w:pStyle w:val="TableParagraph"/>
              <w:spacing w:before="129"/>
              <w:ind w:left="105" w:right="610"/>
              <w:rPr>
                <w:spacing w:val="-2"/>
                <w:sz w:val="24"/>
                <w:lang w:val="mk-MK"/>
              </w:rPr>
            </w:pPr>
          </w:p>
          <w:p w14:paraId="7BDBFC97" w14:textId="77777777" w:rsidR="006773D8" w:rsidRPr="00ED70D8" w:rsidRDefault="006773D8" w:rsidP="006773D8">
            <w:pPr>
              <w:pStyle w:val="TableParagraph"/>
              <w:spacing w:before="129"/>
              <w:ind w:left="105" w:right="610"/>
              <w:rPr>
                <w:sz w:val="24"/>
                <w:lang w:val="mk-MK"/>
              </w:rPr>
            </w:pPr>
            <w:r>
              <w:rPr>
                <w:spacing w:val="-2"/>
                <w:sz w:val="24"/>
              </w:rPr>
              <w:t>К</w:t>
            </w:r>
            <w:r>
              <w:rPr>
                <w:sz w:val="24"/>
                <w:lang w:val="mk-MK"/>
              </w:rPr>
              <w:t>онтинуирано</w:t>
            </w:r>
          </w:p>
          <w:p w14:paraId="41761C6D" w14:textId="77777777" w:rsidR="00A60213" w:rsidRPr="00A60213" w:rsidRDefault="00A60213" w:rsidP="006773D8">
            <w:pPr>
              <w:pStyle w:val="TableParagraph"/>
              <w:spacing w:before="129"/>
              <w:ind w:left="105" w:right="610"/>
              <w:rPr>
                <w:lang w:val="mk-MK"/>
              </w:rPr>
            </w:pPr>
          </w:p>
        </w:tc>
      </w:tr>
      <w:tr w:rsidR="00A60213" w14:paraId="52CF6B39" w14:textId="77777777" w:rsidTr="00A60213">
        <w:trPr>
          <w:trHeight w:val="924"/>
        </w:trPr>
        <w:tc>
          <w:tcPr>
            <w:tcW w:w="3284" w:type="dxa"/>
            <w:tcBorders>
              <w:top w:val="single" w:sz="4" w:space="0" w:color="000000"/>
              <w:left w:val="single" w:sz="4" w:space="0" w:color="000000"/>
              <w:bottom w:val="nil"/>
              <w:right w:val="single" w:sz="4" w:space="0" w:color="000000"/>
            </w:tcBorders>
            <w:hideMark/>
          </w:tcPr>
          <w:p w14:paraId="43060CCB" w14:textId="77777777" w:rsidR="00A60213" w:rsidRDefault="00A60213" w:rsidP="00A60213">
            <w:pPr>
              <w:pStyle w:val="TableParagraph"/>
              <w:tabs>
                <w:tab w:val="left" w:pos="2894"/>
              </w:tabs>
              <w:spacing w:line="276" w:lineRule="auto"/>
              <w:ind w:left="825" w:right="97" w:hanging="361"/>
              <w:rPr>
                <w:b/>
                <w:i/>
                <w:sz w:val="24"/>
                <w:lang w:val="mk-MK"/>
              </w:rPr>
            </w:pPr>
          </w:p>
          <w:p w14:paraId="5A25B1C5" w14:textId="77777777" w:rsidR="00A60213" w:rsidRDefault="00A60213" w:rsidP="00A60213">
            <w:pPr>
              <w:pStyle w:val="TableParagraph"/>
              <w:tabs>
                <w:tab w:val="left" w:pos="2894"/>
              </w:tabs>
              <w:spacing w:line="276" w:lineRule="auto"/>
              <w:ind w:left="825" w:right="97" w:hanging="361"/>
              <w:rPr>
                <w:b/>
                <w:i/>
                <w:sz w:val="24"/>
                <w:lang w:val="mk-MK"/>
              </w:rPr>
            </w:pPr>
          </w:p>
          <w:p w14:paraId="7321AD3A" w14:textId="77777777" w:rsidR="00A60213" w:rsidRDefault="00A60213" w:rsidP="00A60213">
            <w:pPr>
              <w:pStyle w:val="TableParagraph"/>
              <w:tabs>
                <w:tab w:val="left" w:pos="2894"/>
              </w:tabs>
              <w:spacing w:line="276" w:lineRule="auto"/>
              <w:ind w:left="825" w:right="97" w:hanging="361"/>
              <w:rPr>
                <w:b/>
                <w:i/>
                <w:sz w:val="24"/>
              </w:rPr>
            </w:pPr>
            <w:r>
              <w:rPr>
                <w:b/>
                <w:i/>
                <w:sz w:val="24"/>
              </w:rPr>
              <w:t>2.</w:t>
            </w:r>
            <w:r>
              <w:rPr>
                <w:b/>
                <w:i/>
                <w:spacing w:val="40"/>
                <w:sz w:val="24"/>
              </w:rPr>
              <w:t xml:space="preserve"> </w:t>
            </w:r>
            <w:r>
              <w:rPr>
                <w:b/>
                <w:i/>
                <w:sz w:val="24"/>
              </w:rPr>
              <w:t>Следење</w:t>
            </w:r>
            <w:r>
              <w:rPr>
                <w:b/>
                <w:i/>
                <w:sz w:val="24"/>
              </w:rPr>
              <w:tab/>
            </w:r>
            <w:r>
              <w:rPr>
                <w:b/>
                <w:i/>
                <w:spacing w:val="-6"/>
                <w:sz w:val="24"/>
              </w:rPr>
              <w:t xml:space="preserve">на </w:t>
            </w:r>
            <w:r>
              <w:rPr>
                <w:b/>
                <w:i/>
                <w:spacing w:val="-2"/>
                <w:sz w:val="24"/>
              </w:rPr>
              <w:t>реализацијата</w:t>
            </w:r>
            <w:r>
              <w:rPr>
                <w:b/>
                <w:i/>
                <w:sz w:val="24"/>
              </w:rPr>
              <w:tab/>
            </w:r>
            <w:r>
              <w:rPr>
                <w:b/>
                <w:i/>
                <w:spacing w:val="-65"/>
                <w:sz w:val="24"/>
              </w:rPr>
              <w:t xml:space="preserve"> </w:t>
            </w:r>
            <w:r>
              <w:rPr>
                <w:b/>
                <w:i/>
                <w:spacing w:val="-6"/>
                <w:sz w:val="24"/>
              </w:rPr>
              <w:t>на</w:t>
            </w:r>
          </w:p>
          <w:p w14:paraId="6DFF8207" w14:textId="77777777" w:rsidR="00A60213" w:rsidRDefault="00A60213" w:rsidP="00A60213">
            <w:pPr>
              <w:pStyle w:val="TableParagraph"/>
              <w:spacing w:line="274" w:lineRule="exact"/>
              <w:ind w:left="825"/>
              <w:rPr>
                <w:b/>
                <w:i/>
                <w:sz w:val="24"/>
              </w:rPr>
            </w:pPr>
            <w:r>
              <w:rPr>
                <w:b/>
                <w:i/>
                <w:spacing w:val="-2"/>
                <w:sz w:val="24"/>
              </w:rPr>
              <w:t>воспитно-</w:t>
            </w:r>
          </w:p>
        </w:tc>
        <w:tc>
          <w:tcPr>
            <w:tcW w:w="4519" w:type="dxa"/>
            <w:vMerge w:val="restart"/>
            <w:tcBorders>
              <w:top w:val="single" w:sz="4" w:space="0" w:color="000000"/>
              <w:left w:val="single" w:sz="4" w:space="0" w:color="000000"/>
              <w:bottom w:val="single" w:sz="4" w:space="0" w:color="000000"/>
              <w:right w:val="single" w:sz="4" w:space="0" w:color="000000"/>
            </w:tcBorders>
            <w:hideMark/>
          </w:tcPr>
          <w:p w14:paraId="7E2C3F66" w14:textId="77777777" w:rsidR="00A60213" w:rsidRDefault="00A60213" w:rsidP="00271F91">
            <w:pPr>
              <w:pStyle w:val="TableParagraph"/>
              <w:numPr>
                <w:ilvl w:val="0"/>
                <w:numId w:val="61"/>
              </w:numPr>
              <w:tabs>
                <w:tab w:val="left" w:pos="754"/>
              </w:tabs>
              <w:spacing w:line="276" w:lineRule="auto"/>
              <w:ind w:right="95"/>
              <w:jc w:val="both"/>
              <w:rPr>
                <w:sz w:val="24"/>
              </w:rPr>
            </w:pPr>
            <w:r>
              <w:rPr>
                <w:sz w:val="24"/>
              </w:rPr>
              <w:t>Следење на работата на воспитувачите и негователите преку непосредно присуство во групите</w:t>
            </w:r>
            <w:r>
              <w:rPr>
                <w:spacing w:val="-7"/>
                <w:sz w:val="24"/>
              </w:rPr>
              <w:t xml:space="preserve"> </w:t>
            </w:r>
            <w:r>
              <w:rPr>
                <w:sz w:val="24"/>
              </w:rPr>
              <w:t>за</w:t>
            </w:r>
            <w:r>
              <w:rPr>
                <w:spacing w:val="-11"/>
                <w:sz w:val="24"/>
              </w:rPr>
              <w:t xml:space="preserve"> </w:t>
            </w:r>
            <w:r>
              <w:rPr>
                <w:sz w:val="24"/>
              </w:rPr>
              <w:t>време</w:t>
            </w:r>
            <w:r>
              <w:rPr>
                <w:spacing w:val="-11"/>
                <w:sz w:val="24"/>
              </w:rPr>
              <w:t xml:space="preserve"> </w:t>
            </w:r>
            <w:r>
              <w:rPr>
                <w:sz w:val="24"/>
              </w:rPr>
              <w:t>на</w:t>
            </w:r>
            <w:r>
              <w:rPr>
                <w:spacing w:val="-11"/>
                <w:sz w:val="24"/>
              </w:rPr>
              <w:t xml:space="preserve"> </w:t>
            </w:r>
            <w:r>
              <w:rPr>
                <w:sz w:val="24"/>
              </w:rPr>
              <w:t>работата</w:t>
            </w:r>
            <w:r>
              <w:rPr>
                <w:spacing w:val="-6"/>
                <w:sz w:val="24"/>
              </w:rPr>
              <w:t xml:space="preserve"> </w:t>
            </w:r>
            <w:r>
              <w:rPr>
                <w:sz w:val="24"/>
              </w:rPr>
              <w:t xml:space="preserve">со </w:t>
            </w:r>
            <w:r>
              <w:rPr>
                <w:spacing w:val="-4"/>
                <w:sz w:val="24"/>
              </w:rPr>
              <w:t>деца</w:t>
            </w:r>
          </w:p>
          <w:p w14:paraId="02892BD0" w14:textId="77777777" w:rsidR="00A60213" w:rsidRDefault="00A60213" w:rsidP="00271F91">
            <w:pPr>
              <w:pStyle w:val="TableParagraph"/>
              <w:numPr>
                <w:ilvl w:val="0"/>
                <w:numId w:val="61"/>
              </w:numPr>
              <w:tabs>
                <w:tab w:val="left" w:pos="754"/>
              </w:tabs>
              <w:spacing w:line="276" w:lineRule="auto"/>
              <w:ind w:right="95"/>
              <w:jc w:val="both"/>
              <w:rPr>
                <w:sz w:val="24"/>
              </w:rPr>
            </w:pPr>
            <w:r>
              <w:rPr>
                <w:sz w:val="24"/>
              </w:rPr>
              <w:t>Следење на условите во кои децата престојуваат и давање идеи за подобрување на истите</w:t>
            </w:r>
          </w:p>
        </w:tc>
        <w:tc>
          <w:tcPr>
            <w:tcW w:w="2300" w:type="dxa"/>
            <w:tcBorders>
              <w:top w:val="single" w:sz="4" w:space="0" w:color="000000"/>
              <w:left w:val="single" w:sz="4" w:space="0" w:color="000000"/>
              <w:bottom w:val="nil"/>
              <w:right w:val="single" w:sz="4" w:space="0" w:color="000000"/>
            </w:tcBorders>
            <w:hideMark/>
          </w:tcPr>
          <w:p w14:paraId="6362727F" w14:textId="77777777" w:rsidR="00A60213" w:rsidRDefault="00A60213" w:rsidP="00A60213">
            <w:pPr>
              <w:pStyle w:val="TableParagraph"/>
              <w:spacing w:line="256" w:lineRule="auto"/>
              <w:ind w:left="105" w:right="610"/>
              <w:rPr>
                <w:sz w:val="24"/>
              </w:rPr>
            </w:pPr>
            <w:r>
              <w:rPr>
                <w:spacing w:val="-2"/>
                <w:sz w:val="24"/>
              </w:rPr>
              <w:t>Континуирано (</w:t>
            </w:r>
            <w:r>
              <w:rPr>
                <w:spacing w:val="-2"/>
                <w:sz w:val="24"/>
                <w:lang w:val="mk-MK"/>
              </w:rPr>
              <w:t xml:space="preserve">од </w:t>
            </w:r>
            <w:r>
              <w:rPr>
                <w:spacing w:val="-2"/>
                <w:sz w:val="24"/>
              </w:rPr>
              <w:t xml:space="preserve">септември- </w:t>
            </w:r>
            <w:r>
              <w:rPr>
                <w:spacing w:val="-2"/>
                <w:sz w:val="24"/>
                <w:lang w:val="mk-MK"/>
              </w:rPr>
              <w:t xml:space="preserve">до </w:t>
            </w:r>
            <w:r>
              <w:rPr>
                <w:spacing w:val="-2"/>
                <w:sz w:val="24"/>
              </w:rPr>
              <w:t>август)</w:t>
            </w:r>
          </w:p>
        </w:tc>
      </w:tr>
      <w:tr w:rsidR="00A60213" w14:paraId="4FE8CACA" w14:textId="77777777" w:rsidTr="00A60213">
        <w:trPr>
          <w:trHeight w:val="309"/>
        </w:trPr>
        <w:tc>
          <w:tcPr>
            <w:tcW w:w="3284" w:type="dxa"/>
            <w:tcBorders>
              <w:top w:val="nil"/>
              <w:left w:val="single" w:sz="4" w:space="0" w:color="000000"/>
              <w:bottom w:val="nil"/>
              <w:right w:val="single" w:sz="4" w:space="0" w:color="000000"/>
            </w:tcBorders>
            <w:hideMark/>
          </w:tcPr>
          <w:p w14:paraId="7A514890" w14:textId="77777777" w:rsidR="00A60213" w:rsidRDefault="00A60213" w:rsidP="00A60213">
            <w:pPr>
              <w:pStyle w:val="TableParagraph"/>
              <w:spacing w:before="11" w:line="256" w:lineRule="auto"/>
              <w:rPr>
                <w:b/>
                <w:i/>
                <w:sz w:val="24"/>
              </w:rPr>
            </w:pPr>
            <w:r>
              <w:rPr>
                <w:b/>
                <w:i/>
                <w:spacing w:val="-2"/>
                <w:sz w:val="24"/>
                <w:lang w:val="mk-MK"/>
              </w:rPr>
              <w:t xml:space="preserve">       </w:t>
            </w:r>
            <w:r>
              <w:rPr>
                <w:b/>
                <w:i/>
                <w:spacing w:val="-2"/>
                <w:sz w:val="24"/>
              </w:rPr>
              <w:t>образовната</w:t>
            </w:r>
          </w:p>
        </w:tc>
        <w:tc>
          <w:tcPr>
            <w:tcW w:w="4519" w:type="dxa"/>
            <w:vMerge/>
            <w:tcBorders>
              <w:top w:val="single" w:sz="4" w:space="0" w:color="000000"/>
              <w:left w:val="single" w:sz="4" w:space="0" w:color="000000"/>
              <w:bottom w:val="single" w:sz="4" w:space="0" w:color="000000"/>
              <w:right w:val="single" w:sz="4" w:space="0" w:color="000000"/>
            </w:tcBorders>
            <w:vAlign w:val="center"/>
            <w:hideMark/>
          </w:tcPr>
          <w:p w14:paraId="1B59BADE" w14:textId="77777777" w:rsidR="00A60213" w:rsidRDefault="00A60213" w:rsidP="00A60213">
            <w:pPr>
              <w:rPr>
                <w:sz w:val="24"/>
              </w:rPr>
            </w:pPr>
          </w:p>
        </w:tc>
        <w:tc>
          <w:tcPr>
            <w:tcW w:w="2300" w:type="dxa"/>
            <w:tcBorders>
              <w:top w:val="nil"/>
              <w:left w:val="single" w:sz="4" w:space="0" w:color="000000"/>
              <w:bottom w:val="nil"/>
              <w:right w:val="single" w:sz="4" w:space="0" w:color="000000"/>
            </w:tcBorders>
          </w:tcPr>
          <w:p w14:paraId="5C62A88B" w14:textId="77777777" w:rsidR="00A60213" w:rsidRDefault="00A60213" w:rsidP="00A60213">
            <w:pPr>
              <w:pStyle w:val="TableParagraph"/>
              <w:spacing w:line="256" w:lineRule="auto"/>
              <w:rPr>
                <w:rFonts w:ascii="Times New Roman"/>
              </w:rPr>
            </w:pPr>
          </w:p>
        </w:tc>
      </w:tr>
      <w:tr w:rsidR="00A60213" w14:paraId="37354415" w14:textId="77777777" w:rsidTr="00A60213">
        <w:trPr>
          <w:trHeight w:val="1837"/>
        </w:trPr>
        <w:tc>
          <w:tcPr>
            <w:tcW w:w="3284" w:type="dxa"/>
            <w:tcBorders>
              <w:top w:val="nil"/>
              <w:left w:val="single" w:sz="4" w:space="0" w:color="000000"/>
              <w:bottom w:val="single" w:sz="4" w:space="0" w:color="000000"/>
              <w:right w:val="single" w:sz="4" w:space="0" w:color="000000"/>
            </w:tcBorders>
            <w:hideMark/>
          </w:tcPr>
          <w:p w14:paraId="30B88F9C" w14:textId="77777777" w:rsidR="00A60213" w:rsidRDefault="00A60213" w:rsidP="00A60213">
            <w:pPr>
              <w:pStyle w:val="TableParagraph"/>
              <w:spacing w:before="14" w:line="256" w:lineRule="auto"/>
              <w:ind w:left="825"/>
              <w:rPr>
                <w:b/>
                <w:i/>
                <w:sz w:val="24"/>
              </w:rPr>
            </w:pPr>
            <w:r>
              <w:rPr>
                <w:b/>
                <w:i/>
                <w:spacing w:val="-2"/>
                <w:sz w:val="24"/>
              </w:rPr>
              <w:t>работа</w:t>
            </w:r>
          </w:p>
        </w:tc>
        <w:tc>
          <w:tcPr>
            <w:tcW w:w="4519" w:type="dxa"/>
            <w:vMerge/>
            <w:tcBorders>
              <w:top w:val="single" w:sz="4" w:space="0" w:color="000000"/>
              <w:left w:val="single" w:sz="4" w:space="0" w:color="000000"/>
              <w:bottom w:val="single" w:sz="4" w:space="0" w:color="000000"/>
              <w:right w:val="single" w:sz="4" w:space="0" w:color="000000"/>
            </w:tcBorders>
            <w:vAlign w:val="center"/>
            <w:hideMark/>
          </w:tcPr>
          <w:p w14:paraId="336A208D" w14:textId="77777777" w:rsidR="00A60213" w:rsidRDefault="00A60213" w:rsidP="00A60213">
            <w:pPr>
              <w:rPr>
                <w:sz w:val="24"/>
              </w:rPr>
            </w:pPr>
          </w:p>
        </w:tc>
        <w:tc>
          <w:tcPr>
            <w:tcW w:w="2300" w:type="dxa"/>
            <w:tcBorders>
              <w:top w:val="nil"/>
              <w:left w:val="single" w:sz="4" w:space="0" w:color="000000"/>
              <w:bottom w:val="single" w:sz="4" w:space="0" w:color="000000"/>
              <w:right w:val="single" w:sz="4" w:space="0" w:color="000000"/>
            </w:tcBorders>
          </w:tcPr>
          <w:p w14:paraId="096F82A4" w14:textId="77777777" w:rsidR="00A60213" w:rsidRDefault="00A60213" w:rsidP="00A60213">
            <w:pPr>
              <w:pStyle w:val="TableParagraph"/>
              <w:spacing w:before="28" w:line="256" w:lineRule="auto"/>
              <w:ind w:left="105"/>
              <w:rPr>
                <w:spacing w:val="-2"/>
                <w:sz w:val="24"/>
              </w:rPr>
            </w:pPr>
          </w:p>
          <w:p w14:paraId="15F370A6" w14:textId="77777777" w:rsidR="00A60213" w:rsidRDefault="00A60213" w:rsidP="00A60213">
            <w:pPr>
              <w:pStyle w:val="TableParagraph"/>
              <w:spacing w:before="28" w:line="256" w:lineRule="auto"/>
              <w:rPr>
                <w:sz w:val="24"/>
              </w:rPr>
            </w:pPr>
            <w:r>
              <w:rPr>
                <w:spacing w:val="-2"/>
                <w:sz w:val="24"/>
                <w:lang w:val="mk-MK"/>
              </w:rPr>
              <w:t xml:space="preserve"> </w:t>
            </w:r>
            <w:r>
              <w:rPr>
                <w:spacing w:val="-2"/>
                <w:sz w:val="24"/>
              </w:rPr>
              <w:t>Континуирано</w:t>
            </w:r>
          </w:p>
        </w:tc>
      </w:tr>
      <w:tr w:rsidR="00A60213" w14:paraId="58997A74" w14:textId="77777777" w:rsidTr="00A60213">
        <w:trPr>
          <w:trHeight w:val="979"/>
        </w:trPr>
        <w:tc>
          <w:tcPr>
            <w:tcW w:w="3284" w:type="dxa"/>
            <w:tcBorders>
              <w:top w:val="single" w:sz="4" w:space="0" w:color="000000"/>
              <w:left w:val="single" w:sz="4" w:space="0" w:color="000000"/>
              <w:bottom w:val="nil"/>
              <w:right w:val="single" w:sz="4" w:space="0" w:color="000000"/>
            </w:tcBorders>
            <w:hideMark/>
          </w:tcPr>
          <w:p w14:paraId="1181A0D0" w14:textId="77777777" w:rsidR="00A60213" w:rsidRDefault="00A60213" w:rsidP="00A60213">
            <w:pPr>
              <w:pStyle w:val="TableParagraph"/>
              <w:spacing w:line="276" w:lineRule="auto"/>
              <w:ind w:left="825" w:hanging="361"/>
              <w:rPr>
                <w:b/>
                <w:i/>
                <w:sz w:val="24"/>
              </w:rPr>
            </w:pPr>
            <w:r>
              <w:rPr>
                <w:b/>
                <w:i/>
                <w:sz w:val="24"/>
              </w:rPr>
              <w:t>3.</w:t>
            </w:r>
            <w:r>
              <w:rPr>
                <w:b/>
                <w:i/>
                <w:spacing w:val="40"/>
                <w:sz w:val="24"/>
              </w:rPr>
              <w:t xml:space="preserve"> </w:t>
            </w:r>
            <w:r>
              <w:rPr>
                <w:b/>
                <w:i/>
                <w:sz w:val="24"/>
              </w:rPr>
              <w:t xml:space="preserve">Педагошко- </w:t>
            </w:r>
            <w:r>
              <w:rPr>
                <w:b/>
                <w:i/>
                <w:spacing w:val="-2"/>
                <w:sz w:val="24"/>
              </w:rPr>
              <w:t>инструктивна работа</w:t>
            </w:r>
          </w:p>
        </w:tc>
        <w:tc>
          <w:tcPr>
            <w:tcW w:w="4519" w:type="dxa"/>
            <w:vMerge w:val="restart"/>
            <w:tcBorders>
              <w:top w:val="single" w:sz="4" w:space="0" w:color="000000"/>
              <w:left w:val="single" w:sz="4" w:space="0" w:color="000000"/>
              <w:bottom w:val="single" w:sz="4" w:space="0" w:color="000000"/>
              <w:right w:val="single" w:sz="4" w:space="0" w:color="000000"/>
            </w:tcBorders>
            <w:hideMark/>
          </w:tcPr>
          <w:p w14:paraId="35031478" w14:textId="77777777" w:rsidR="00A60213" w:rsidRDefault="00A60213" w:rsidP="00A60213">
            <w:pPr>
              <w:pStyle w:val="TableParagraph"/>
              <w:spacing w:line="276" w:lineRule="auto"/>
              <w:ind w:left="754" w:right="94" w:hanging="360"/>
              <w:jc w:val="both"/>
              <w:rPr>
                <w:sz w:val="24"/>
              </w:rPr>
            </w:pPr>
            <w:r>
              <w:rPr>
                <w:sz w:val="24"/>
              </w:rPr>
              <w:t>-Следење на педагошката документација</w:t>
            </w:r>
            <w:r>
              <w:rPr>
                <w:spacing w:val="-10"/>
                <w:sz w:val="24"/>
              </w:rPr>
              <w:t xml:space="preserve"> </w:t>
            </w:r>
            <w:r>
              <w:rPr>
                <w:sz w:val="24"/>
              </w:rPr>
              <w:t>и</w:t>
            </w:r>
            <w:r>
              <w:rPr>
                <w:spacing w:val="-10"/>
                <w:sz w:val="24"/>
              </w:rPr>
              <w:t xml:space="preserve"> </w:t>
            </w:r>
            <w:r>
              <w:rPr>
                <w:sz w:val="24"/>
              </w:rPr>
              <w:t>евиденција</w:t>
            </w:r>
            <w:r>
              <w:rPr>
                <w:spacing w:val="-10"/>
                <w:sz w:val="24"/>
              </w:rPr>
              <w:t xml:space="preserve"> </w:t>
            </w:r>
            <w:r>
              <w:rPr>
                <w:sz w:val="24"/>
              </w:rPr>
              <w:t>која ја водат воспитувачите и давање</w:t>
            </w:r>
            <w:r>
              <w:rPr>
                <w:spacing w:val="-7"/>
                <w:sz w:val="24"/>
              </w:rPr>
              <w:t xml:space="preserve"> </w:t>
            </w:r>
            <w:r>
              <w:rPr>
                <w:sz w:val="24"/>
              </w:rPr>
              <w:t>на</w:t>
            </w:r>
            <w:r>
              <w:rPr>
                <w:spacing w:val="-2"/>
                <w:sz w:val="24"/>
              </w:rPr>
              <w:t xml:space="preserve"> </w:t>
            </w:r>
            <w:r>
              <w:rPr>
                <w:sz w:val="24"/>
              </w:rPr>
              <w:t>препораки</w:t>
            </w:r>
            <w:r>
              <w:rPr>
                <w:spacing w:val="-2"/>
                <w:sz w:val="24"/>
              </w:rPr>
              <w:t xml:space="preserve"> </w:t>
            </w:r>
            <w:r>
              <w:rPr>
                <w:sz w:val="24"/>
              </w:rPr>
              <w:t>за</w:t>
            </w:r>
            <w:r>
              <w:rPr>
                <w:spacing w:val="-6"/>
                <w:sz w:val="24"/>
              </w:rPr>
              <w:t xml:space="preserve"> </w:t>
            </w:r>
            <w:r>
              <w:rPr>
                <w:sz w:val="24"/>
              </w:rPr>
              <w:t xml:space="preserve">нејзино </w:t>
            </w:r>
            <w:r>
              <w:rPr>
                <w:spacing w:val="-2"/>
                <w:sz w:val="24"/>
              </w:rPr>
              <w:t>подобрување</w:t>
            </w:r>
          </w:p>
        </w:tc>
        <w:tc>
          <w:tcPr>
            <w:tcW w:w="2300" w:type="dxa"/>
            <w:tcBorders>
              <w:top w:val="single" w:sz="4" w:space="0" w:color="000000"/>
              <w:left w:val="single" w:sz="4" w:space="0" w:color="000000"/>
              <w:bottom w:val="nil"/>
              <w:right w:val="single" w:sz="4" w:space="0" w:color="000000"/>
            </w:tcBorders>
            <w:hideMark/>
          </w:tcPr>
          <w:p w14:paraId="52350F51" w14:textId="77777777" w:rsidR="00A60213" w:rsidRDefault="00A60213" w:rsidP="00A60213">
            <w:pPr>
              <w:pStyle w:val="TableParagraph"/>
              <w:spacing w:line="272" w:lineRule="exact"/>
              <w:ind w:left="105"/>
              <w:rPr>
                <w:sz w:val="24"/>
              </w:rPr>
            </w:pPr>
            <w:r>
              <w:rPr>
                <w:spacing w:val="-2"/>
                <w:sz w:val="24"/>
              </w:rPr>
              <w:t>Континуирано</w:t>
            </w:r>
          </w:p>
        </w:tc>
      </w:tr>
      <w:tr w:rsidR="00A60213" w14:paraId="41B6BC66" w14:textId="77777777" w:rsidTr="00A60213">
        <w:trPr>
          <w:trHeight w:val="479"/>
        </w:trPr>
        <w:tc>
          <w:tcPr>
            <w:tcW w:w="3284" w:type="dxa"/>
            <w:tcBorders>
              <w:top w:val="nil"/>
              <w:left w:val="single" w:sz="4" w:space="0" w:color="000000"/>
              <w:bottom w:val="nil"/>
              <w:right w:val="single" w:sz="4" w:space="0" w:color="000000"/>
            </w:tcBorders>
          </w:tcPr>
          <w:p w14:paraId="12FBA0CA" w14:textId="77777777" w:rsidR="00A60213" w:rsidRDefault="00A60213" w:rsidP="00A60213">
            <w:pPr>
              <w:pStyle w:val="TableParagraph"/>
              <w:spacing w:line="256" w:lineRule="auto"/>
              <w:rPr>
                <w:rFonts w:ascii="Times New Roman"/>
                <w:sz w:val="24"/>
              </w:rPr>
            </w:pPr>
          </w:p>
        </w:tc>
        <w:tc>
          <w:tcPr>
            <w:tcW w:w="4519" w:type="dxa"/>
            <w:vMerge/>
            <w:tcBorders>
              <w:top w:val="single" w:sz="4" w:space="0" w:color="000000"/>
              <w:left w:val="single" w:sz="4" w:space="0" w:color="000000"/>
              <w:bottom w:val="single" w:sz="4" w:space="0" w:color="000000"/>
              <w:right w:val="single" w:sz="4" w:space="0" w:color="000000"/>
            </w:tcBorders>
            <w:vAlign w:val="center"/>
            <w:hideMark/>
          </w:tcPr>
          <w:p w14:paraId="5A542765" w14:textId="77777777" w:rsidR="00A60213" w:rsidRDefault="00A60213" w:rsidP="00A60213">
            <w:pPr>
              <w:rPr>
                <w:sz w:val="24"/>
              </w:rPr>
            </w:pPr>
          </w:p>
        </w:tc>
        <w:tc>
          <w:tcPr>
            <w:tcW w:w="2300" w:type="dxa"/>
            <w:tcBorders>
              <w:top w:val="nil"/>
              <w:left w:val="single" w:sz="4" w:space="0" w:color="000000"/>
              <w:bottom w:val="nil"/>
              <w:right w:val="single" w:sz="4" w:space="0" w:color="000000"/>
            </w:tcBorders>
            <w:hideMark/>
          </w:tcPr>
          <w:p w14:paraId="69782881" w14:textId="77777777" w:rsidR="00A60213" w:rsidRDefault="00A60213" w:rsidP="00A60213">
            <w:pPr>
              <w:pStyle w:val="TableParagraph"/>
              <w:spacing w:before="66" w:line="256" w:lineRule="auto"/>
              <w:ind w:left="105"/>
              <w:rPr>
                <w:sz w:val="24"/>
              </w:rPr>
            </w:pPr>
          </w:p>
        </w:tc>
      </w:tr>
      <w:tr w:rsidR="00A60213" w14:paraId="5241D3B2" w14:textId="77777777" w:rsidTr="00A60213">
        <w:trPr>
          <w:trHeight w:val="407"/>
        </w:trPr>
        <w:tc>
          <w:tcPr>
            <w:tcW w:w="3284" w:type="dxa"/>
            <w:tcBorders>
              <w:top w:val="nil"/>
              <w:left w:val="single" w:sz="4" w:space="0" w:color="000000"/>
              <w:bottom w:val="single" w:sz="4" w:space="0" w:color="000000"/>
              <w:right w:val="single" w:sz="4" w:space="0" w:color="000000"/>
            </w:tcBorders>
          </w:tcPr>
          <w:p w14:paraId="1A665F3C" w14:textId="77777777" w:rsidR="00A60213" w:rsidRDefault="00A60213" w:rsidP="00A60213">
            <w:pPr>
              <w:pStyle w:val="TableParagraph"/>
              <w:spacing w:line="256" w:lineRule="auto"/>
              <w:rPr>
                <w:rFonts w:ascii="Times New Roman"/>
                <w:sz w:val="24"/>
              </w:rPr>
            </w:pPr>
          </w:p>
        </w:tc>
        <w:tc>
          <w:tcPr>
            <w:tcW w:w="4519" w:type="dxa"/>
            <w:vMerge/>
            <w:tcBorders>
              <w:top w:val="single" w:sz="4" w:space="0" w:color="000000"/>
              <w:left w:val="single" w:sz="4" w:space="0" w:color="000000"/>
              <w:bottom w:val="single" w:sz="4" w:space="0" w:color="000000"/>
              <w:right w:val="single" w:sz="4" w:space="0" w:color="000000"/>
            </w:tcBorders>
            <w:vAlign w:val="center"/>
            <w:hideMark/>
          </w:tcPr>
          <w:p w14:paraId="646053E4" w14:textId="77777777" w:rsidR="00A60213" w:rsidRDefault="00A60213" w:rsidP="00A60213">
            <w:pPr>
              <w:rPr>
                <w:sz w:val="24"/>
              </w:rPr>
            </w:pPr>
          </w:p>
        </w:tc>
        <w:tc>
          <w:tcPr>
            <w:tcW w:w="2300" w:type="dxa"/>
            <w:tcBorders>
              <w:top w:val="nil"/>
              <w:left w:val="single" w:sz="4" w:space="0" w:color="000000"/>
              <w:bottom w:val="single" w:sz="4" w:space="0" w:color="000000"/>
              <w:right w:val="single" w:sz="4" w:space="0" w:color="000000"/>
            </w:tcBorders>
            <w:hideMark/>
          </w:tcPr>
          <w:p w14:paraId="5E7F3C86" w14:textId="77777777" w:rsidR="00A60213" w:rsidRDefault="00A60213" w:rsidP="00A60213">
            <w:pPr>
              <w:pStyle w:val="TableParagraph"/>
              <w:spacing w:before="129" w:line="258" w:lineRule="exact"/>
              <w:ind w:left="105"/>
              <w:rPr>
                <w:sz w:val="24"/>
              </w:rPr>
            </w:pPr>
            <w:r>
              <w:rPr>
                <w:spacing w:val="-2"/>
                <w:sz w:val="24"/>
              </w:rPr>
              <w:t>Континуирано</w:t>
            </w:r>
          </w:p>
        </w:tc>
      </w:tr>
    </w:tbl>
    <w:p w14:paraId="42632689" w14:textId="77777777" w:rsidR="00A60213" w:rsidRDefault="00A60213" w:rsidP="00A60213">
      <w:pPr>
        <w:rPr>
          <w:sz w:val="24"/>
        </w:rPr>
        <w:sectPr w:rsidR="00A60213">
          <w:type w:val="continuous"/>
          <w:pgSz w:w="12240" w:h="15840"/>
          <w:pgMar w:top="1160" w:right="600" w:bottom="1160" w:left="880" w:header="0" w:footer="959" w:gutter="0"/>
          <w:cols w:space="720"/>
        </w:sect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4"/>
        <w:gridCol w:w="4519"/>
        <w:gridCol w:w="2300"/>
      </w:tblGrid>
      <w:tr w:rsidR="00A60213" w14:paraId="73BE12FA" w14:textId="77777777" w:rsidTr="00A60213">
        <w:trPr>
          <w:trHeight w:val="1234"/>
        </w:trPr>
        <w:tc>
          <w:tcPr>
            <w:tcW w:w="3284" w:type="dxa"/>
            <w:vMerge w:val="restart"/>
            <w:tcBorders>
              <w:top w:val="single" w:sz="4" w:space="0" w:color="000000"/>
              <w:left w:val="single" w:sz="4" w:space="0" w:color="000000"/>
              <w:bottom w:val="single" w:sz="4" w:space="0" w:color="000000"/>
              <w:right w:val="single" w:sz="4" w:space="0" w:color="000000"/>
            </w:tcBorders>
          </w:tcPr>
          <w:p w14:paraId="70CA2B8F" w14:textId="77777777" w:rsidR="00A60213" w:rsidRDefault="00A60213" w:rsidP="00A60213">
            <w:pPr>
              <w:pStyle w:val="TableParagraph"/>
              <w:spacing w:line="256" w:lineRule="auto"/>
              <w:rPr>
                <w:rFonts w:ascii="Times New Roman"/>
                <w:sz w:val="24"/>
              </w:rPr>
            </w:pPr>
          </w:p>
        </w:tc>
        <w:tc>
          <w:tcPr>
            <w:tcW w:w="4519" w:type="dxa"/>
            <w:vMerge w:val="restart"/>
            <w:tcBorders>
              <w:top w:val="single" w:sz="4" w:space="0" w:color="000000"/>
              <w:left w:val="single" w:sz="4" w:space="0" w:color="000000"/>
              <w:bottom w:val="single" w:sz="4" w:space="0" w:color="000000"/>
              <w:right w:val="single" w:sz="4" w:space="0" w:color="000000"/>
            </w:tcBorders>
            <w:hideMark/>
          </w:tcPr>
          <w:p w14:paraId="16F60C55" w14:textId="77777777" w:rsidR="00A60213" w:rsidRDefault="00A60213" w:rsidP="00271F91">
            <w:pPr>
              <w:pStyle w:val="TableParagraph"/>
              <w:numPr>
                <w:ilvl w:val="0"/>
                <w:numId w:val="62"/>
              </w:numPr>
              <w:tabs>
                <w:tab w:val="left" w:pos="754"/>
                <w:tab w:val="left" w:pos="820"/>
              </w:tabs>
              <w:spacing w:line="276" w:lineRule="auto"/>
              <w:ind w:right="94" w:hanging="360"/>
              <w:jc w:val="both"/>
              <w:rPr>
                <w:sz w:val="24"/>
              </w:rPr>
            </w:pPr>
            <w:r>
              <w:rPr>
                <w:sz w:val="24"/>
              </w:rPr>
              <w:tab/>
              <w:t>Давање стручна помош за водење на досие на децата</w:t>
            </w:r>
          </w:p>
          <w:p w14:paraId="7843C442" w14:textId="77777777" w:rsidR="00A60213" w:rsidRDefault="00A60213" w:rsidP="00271F91">
            <w:pPr>
              <w:pStyle w:val="TableParagraph"/>
              <w:numPr>
                <w:ilvl w:val="0"/>
                <w:numId w:val="62"/>
              </w:numPr>
              <w:tabs>
                <w:tab w:val="left" w:pos="754"/>
                <w:tab w:val="left" w:pos="3078"/>
              </w:tabs>
              <w:spacing w:line="276" w:lineRule="auto"/>
              <w:ind w:right="96" w:hanging="360"/>
              <w:jc w:val="both"/>
              <w:rPr>
                <w:sz w:val="24"/>
              </w:rPr>
            </w:pPr>
            <w:r>
              <w:rPr>
                <w:sz w:val="24"/>
              </w:rPr>
              <w:t>Давање</w:t>
            </w:r>
            <w:r>
              <w:rPr>
                <w:spacing w:val="-1"/>
                <w:sz w:val="24"/>
              </w:rPr>
              <w:t xml:space="preserve"> </w:t>
            </w:r>
            <w:r>
              <w:rPr>
                <w:sz w:val="24"/>
              </w:rPr>
              <w:t>насоки</w:t>
            </w:r>
            <w:r>
              <w:rPr>
                <w:spacing w:val="-1"/>
                <w:sz w:val="24"/>
              </w:rPr>
              <w:t xml:space="preserve"> </w:t>
            </w:r>
            <w:r>
              <w:rPr>
                <w:sz w:val="24"/>
              </w:rPr>
              <w:t>за користење</w:t>
            </w:r>
            <w:r>
              <w:rPr>
                <w:spacing w:val="-1"/>
                <w:sz w:val="24"/>
              </w:rPr>
              <w:t xml:space="preserve"> </w:t>
            </w:r>
            <w:r>
              <w:rPr>
                <w:sz w:val="24"/>
              </w:rPr>
              <w:t xml:space="preserve">на </w:t>
            </w:r>
            <w:r>
              <w:rPr>
                <w:spacing w:val="-2"/>
                <w:sz w:val="24"/>
              </w:rPr>
              <w:t>дидактички</w:t>
            </w:r>
            <w:r>
              <w:rPr>
                <w:sz w:val="24"/>
              </w:rPr>
              <w:tab/>
            </w:r>
            <w:r>
              <w:rPr>
                <w:spacing w:val="-2"/>
                <w:sz w:val="24"/>
              </w:rPr>
              <w:t xml:space="preserve">материјали, </w:t>
            </w:r>
            <w:r>
              <w:rPr>
                <w:sz w:val="24"/>
              </w:rPr>
              <w:t>списанија и прирачници</w:t>
            </w:r>
          </w:p>
          <w:p w14:paraId="5ACD1EB2" w14:textId="77777777" w:rsidR="00A60213" w:rsidRDefault="00A60213" w:rsidP="00271F91">
            <w:pPr>
              <w:pStyle w:val="TableParagraph"/>
              <w:numPr>
                <w:ilvl w:val="0"/>
                <w:numId w:val="62"/>
              </w:numPr>
              <w:tabs>
                <w:tab w:val="left" w:pos="754"/>
                <w:tab w:val="left" w:pos="2413"/>
                <w:tab w:val="left" w:pos="4146"/>
              </w:tabs>
              <w:spacing w:line="276" w:lineRule="auto"/>
              <w:ind w:right="92" w:hanging="360"/>
              <w:jc w:val="both"/>
              <w:rPr>
                <w:sz w:val="24"/>
              </w:rPr>
            </w:pPr>
            <w:r>
              <w:rPr>
                <w:spacing w:val="-2"/>
                <w:sz w:val="24"/>
              </w:rPr>
              <w:t>Давање</w:t>
            </w:r>
            <w:r>
              <w:rPr>
                <w:sz w:val="24"/>
              </w:rPr>
              <w:tab/>
            </w:r>
            <w:r>
              <w:rPr>
                <w:spacing w:val="-2"/>
                <w:sz w:val="24"/>
              </w:rPr>
              <w:t>сугестии</w:t>
            </w:r>
            <w:r>
              <w:rPr>
                <w:sz w:val="24"/>
              </w:rPr>
              <w:tab/>
            </w:r>
            <w:r>
              <w:rPr>
                <w:spacing w:val="-6"/>
                <w:sz w:val="24"/>
              </w:rPr>
              <w:t xml:space="preserve">на </w:t>
            </w:r>
            <w:r>
              <w:rPr>
                <w:sz w:val="24"/>
              </w:rPr>
              <w:t xml:space="preserve">воспитувачите и негователките за изработка на дидактички материјалии со користење на нестандарден материјал за </w:t>
            </w:r>
            <w:r>
              <w:rPr>
                <w:spacing w:val="-2"/>
                <w:sz w:val="24"/>
              </w:rPr>
              <w:t>работа</w:t>
            </w:r>
          </w:p>
          <w:p w14:paraId="0A1F8349" w14:textId="77777777" w:rsidR="00A60213" w:rsidRDefault="00A60213" w:rsidP="00271F91">
            <w:pPr>
              <w:pStyle w:val="TableParagraph"/>
              <w:numPr>
                <w:ilvl w:val="0"/>
                <w:numId w:val="62"/>
              </w:numPr>
              <w:tabs>
                <w:tab w:val="left" w:pos="754"/>
              </w:tabs>
              <w:spacing w:line="276" w:lineRule="auto"/>
              <w:ind w:right="95" w:hanging="360"/>
              <w:jc w:val="both"/>
              <w:rPr>
                <w:sz w:val="24"/>
              </w:rPr>
            </w:pPr>
            <w:r>
              <w:rPr>
                <w:sz w:val="24"/>
              </w:rPr>
              <w:t>Поттикнување на стручното усовршување на секој воспитувач</w:t>
            </w:r>
            <w:r>
              <w:rPr>
                <w:spacing w:val="-5"/>
                <w:sz w:val="24"/>
              </w:rPr>
              <w:t xml:space="preserve"> </w:t>
            </w:r>
            <w:r>
              <w:rPr>
                <w:sz w:val="24"/>
              </w:rPr>
              <w:t>низ</w:t>
            </w:r>
            <w:r>
              <w:rPr>
                <w:spacing w:val="-5"/>
                <w:sz w:val="24"/>
              </w:rPr>
              <w:t xml:space="preserve"> </w:t>
            </w:r>
            <w:r>
              <w:rPr>
                <w:sz w:val="24"/>
              </w:rPr>
              <w:t>разни</w:t>
            </w:r>
            <w:r>
              <w:rPr>
                <w:spacing w:val="-5"/>
                <w:sz w:val="24"/>
              </w:rPr>
              <w:t xml:space="preserve"> </w:t>
            </w:r>
            <w:r>
              <w:rPr>
                <w:sz w:val="24"/>
              </w:rPr>
              <w:t>форми</w:t>
            </w:r>
            <w:r>
              <w:rPr>
                <w:spacing w:val="40"/>
                <w:sz w:val="24"/>
              </w:rPr>
              <w:t xml:space="preserve"> </w:t>
            </w:r>
            <w:r>
              <w:rPr>
                <w:sz w:val="24"/>
              </w:rPr>
              <w:t>на консултации, советувања и сл.</w:t>
            </w:r>
          </w:p>
          <w:p w14:paraId="75FC3B38" w14:textId="77777777" w:rsidR="00A60213" w:rsidRDefault="00A60213" w:rsidP="00271F91">
            <w:pPr>
              <w:pStyle w:val="TableParagraph"/>
              <w:numPr>
                <w:ilvl w:val="0"/>
                <w:numId w:val="62"/>
              </w:numPr>
              <w:tabs>
                <w:tab w:val="left" w:pos="754"/>
              </w:tabs>
              <w:spacing w:line="276" w:lineRule="auto"/>
              <w:ind w:right="93" w:hanging="360"/>
              <w:jc w:val="both"/>
              <w:rPr>
                <w:sz w:val="24"/>
              </w:rPr>
            </w:pPr>
            <w:r>
              <w:rPr>
                <w:sz w:val="24"/>
              </w:rPr>
              <w:t>Поддршка и поттик на воспитувачите во интеракцијата со родителите</w:t>
            </w:r>
          </w:p>
        </w:tc>
        <w:tc>
          <w:tcPr>
            <w:tcW w:w="2300" w:type="dxa"/>
            <w:tcBorders>
              <w:top w:val="single" w:sz="4" w:space="0" w:color="000000"/>
              <w:left w:val="single" w:sz="4" w:space="0" w:color="000000"/>
              <w:bottom w:val="nil"/>
              <w:right w:val="single" w:sz="4" w:space="0" w:color="000000"/>
            </w:tcBorders>
          </w:tcPr>
          <w:p w14:paraId="6878B9EB" w14:textId="77777777" w:rsidR="00A60213" w:rsidRDefault="00A60213" w:rsidP="00A60213">
            <w:pPr>
              <w:pStyle w:val="TableParagraph"/>
              <w:spacing w:before="273" w:line="256" w:lineRule="auto"/>
              <w:rPr>
                <w:spacing w:val="-2"/>
                <w:sz w:val="24"/>
                <w:lang w:val="mk-MK"/>
              </w:rPr>
            </w:pPr>
            <w:r>
              <w:rPr>
                <w:sz w:val="24"/>
                <w:lang w:val="mk-MK"/>
              </w:rPr>
              <w:t xml:space="preserve"> </w:t>
            </w:r>
            <w:r>
              <w:rPr>
                <w:sz w:val="24"/>
              </w:rPr>
              <w:t>По</w:t>
            </w:r>
            <w:r>
              <w:rPr>
                <w:spacing w:val="-3"/>
                <w:sz w:val="24"/>
              </w:rPr>
              <w:t xml:space="preserve"> </w:t>
            </w:r>
            <w:r>
              <w:rPr>
                <w:spacing w:val="-2"/>
                <w:sz w:val="24"/>
              </w:rPr>
              <w:t>потреба</w:t>
            </w:r>
          </w:p>
          <w:p w14:paraId="7A815FD5" w14:textId="77777777" w:rsidR="00A60213" w:rsidRPr="00ED70D8" w:rsidRDefault="00A60213" w:rsidP="00A60213">
            <w:pPr>
              <w:pStyle w:val="TableParagraph"/>
              <w:spacing w:before="273" w:line="256" w:lineRule="auto"/>
              <w:rPr>
                <w:b/>
                <w:sz w:val="24"/>
                <w:lang w:val="mk-MK"/>
              </w:rPr>
            </w:pPr>
          </w:p>
          <w:p w14:paraId="50466B0F" w14:textId="77777777" w:rsidR="00A60213" w:rsidRDefault="00A60213" w:rsidP="00A60213">
            <w:pPr>
              <w:pStyle w:val="TableParagraph"/>
              <w:spacing w:line="235" w:lineRule="auto"/>
              <w:ind w:left="105" w:right="132"/>
              <w:rPr>
                <w:sz w:val="24"/>
                <w:lang w:val="mk-MK"/>
              </w:rPr>
            </w:pPr>
            <w:r>
              <w:rPr>
                <w:sz w:val="24"/>
              </w:rPr>
              <w:t>Во текот на целата</w:t>
            </w:r>
            <w:r>
              <w:rPr>
                <w:spacing w:val="-17"/>
                <w:sz w:val="24"/>
              </w:rPr>
              <w:t xml:space="preserve"> </w:t>
            </w:r>
            <w:r>
              <w:rPr>
                <w:sz w:val="24"/>
              </w:rPr>
              <w:t>година</w:t>
            </w:r>
          </w:p>
          <w:p w14:paraId="388601E1" w14:textId="77777777" w:rsidR="00A60213" w:rsidRDefault="00A60213" w:rsidP="00A60213">
            <w:pPr>
              <w:pStyle w:val="TableParagraph"/>
              <w:spacing w:line="235" w:lineRule="auto"/>
              <w:ind w:left="105" w:right="132"/>
              <w:rPr>
                <w:sz w:val="24"/>
                <w:lang w:val="mk-MK"/>
              </w:rPr>
            </w:pPr>
          </w:p>
          <w:p w14:paraId="0802F001" w14:textId="77777777" w:rsidR="00A60213" w:rsidRPr="00020E02" w:rsidRDefault="00A60213" w:rsidP="00A60213">
            <w:pPr>
              <w:pStyle w:val="TableParagraph"/>
              <w:spacing w:line="235" w:lineRule="auto"/>
              <w:ind w:left="105" w:right="132"/>
              <w:rPr>
                <w:sz w:val="24"/>
                <w:lang w:val="mk-MK"/>
              </w:rPr>
            </w:pPr>
          </w:p>
        </w:tc>
      </w:tr>
      <w:tr w:rsidR="00A60213" w14:paraId="4C99A78D" w14:textId="77777777" w:rsidTr="00A60213">
        <w:trPr>
          <w:trHeight w:val="4132"/>
        </w:trPr>
        <w:tc>
          <w:tcPr>
            <w:tcW w:w="3284" w:type="dxa"/>
            <w:vMerge/>
            <w:tcBorders>
              <w:top w:val="single" w:sz="4" w:space="0" w:color="000000"/>
              <w:left w:val="single" w:sz="4" w:space="0" w:color="000000"/>
              <w:bottom w:val="single" w:sz="4" w:space="0" w:color="000000"/>
              <w:right w:val="single" w:sz="4" w:space="0" w:color="000000"/>
            </w:tcBorders>
            <w:vAlign w:val="center"/>
            <w:hideMark/>
          </w:tcPr>
          <w:p w14:paraId="5DEAFF00" w14:textId="77777777" w:rsidR="00A60213" w:rsidRDefault="00A60213" w:rsidP="00A60213">
            <w:pPr>
              <w:rPr>
                <w:rFonts w:ascii="Times New Roman"/>
                <w:sz w:val="24"/>
              </w:rPr>
            </w:pPr>
          </w:p>
        </w:tc>
        <w:tc>
          <w:tcPr>
            <w:tcW w:w="4519" w:type="dxa"/>
            <w:vMerge/>
            <w:tcBorders>
              <w:top w:val="single" w:sz="4" w:space="0" w:color="000000"/>
              <w:left w:val="single" w:sz="4" w:space="0" w:color="000000"/>
              <w:bottom w:val="single" w:sz="4" w:space="0" w:color="000000"/>
              <w:right w:val="single" w:sz="4" w:space="0" w:color="000000"/>
            </w:tcBorders>
            <w:vAlign w:val="center"/>
            <w:hideMark/>
          </w:tcPr>
          <w:p w14:paraId="1B457859" w14:textId="77777777" w:rsidR="00A60213" w:rsidRDefault="00A60213" w:rsidP="00A60213">
            <w:pPr>
              <w:rPr>
                <w:sz w:val="24"/>
              </w:rPr>
            </w:pPr>
          </w:p>
        </w:tc>
        <w:tc>
          <w:tcPr>
            <w:tcW w:w="2300" w:type="dxa"/>
            <w:tcBorders>
              <w:top w:val="nil"/>
              <w:left w:val="single" w:sz="4" w:space="0" w:color="000000"/>
              <w:bottom w:val="single" w:sz="4" w:space="0" w:color="000000"/>
              <w:right w:val="single" w:sz="4" w:space="0" w:color="000000"/>
            </w:tcBorders>
            <w:hideMark/>
          </w:tcPr>
          <w:p w14:paraId="53269D89" w14:textId="77777777" w:rsidR="00A60213" w:rsidRDefault="00A60213" w:rsidP="00A60213">
            <w:pPr>
              <w:pStyle w:val="TableParagraph"/>
              <w:spacing w:before="129"/>
              <w:ind w:left="105" w:right="610"/>
              <w:rPr>
                <w:spacing w:val="-2"/>
                <w:sz w:val="24"/>
                <w:lang w:val="mk-MK"/>
              </w:rPr>
            </w:pPr>
          </w:p>
          <w:p w14:paraId="0B767B3F" w14:textId="77777777" w:rsidR="00A60213" w:rsidRPr="00ED70D8" w:rsidRDefault="00A60213" w:rsidP="00A60213">
            <w:pPr>
              <w:pStyle w:val="TableParagraph"/>
              <w:spacing w:before="129"/>
              <w:ind w:left="105" w:right="610"/>
              <w:rPr>
                <w:sz w:val="24"/>
                <w:lang w:val="mk-MK"/>
              </w:rPr>
            </w:pPr>
            <w:r>
              <w:rPr>
                <w:spacing w:val="-2"/>
                <w:sz w:val="24"/>
              </w:rPr>
              <w:t>К</w:t>
            </w:r>
            <w:r>
              <w:rPr>
                <w:sz w:val="24"/>
                <w:lang w:val="mk-MK"/>
              </w:rPr>
              <w:t>онтинуирано</w:t>
            </w:r>
          </w:p>
          <w:p w14:paraId="5B62D7A2" w14:textId="77777777" w:rsidR="00A60213" w:rsidRPr="00ED70D8" w:rsidRDefault="00A60213" w:rsidP="00A60213">
            <w:pPr>
              <w:pStyle w:val="TableParagraph"/>
              <w:spacing w:before="129"/>
              <w:ind w:left="105" w:right="610"/>
              <w:rPr>
                <w:sz w:val="24"/>
                <w:lang w:val="mk-MK"/>
              </w:rPr>
            </w:pPr>
          </w:p>
          <w:p w14:paraId="79F74115" w14:textId="77777777" w:rsidR="00A60213" w:rsidRDefault="00A60213" w:rsidP="00A60213">
            <w:pPr>
              <w:pStyle w:val="TableParagraph"/>
              <w:spacing w:before="129"/>
              <w:ind w:left="105" w:right="610"/>
              <w:rPr>
                <w:sz w:val="24"/>
                <w:lang w:val="mk-MK"/>
              </w:rPr>
            </w:pPr>
          </w:p>
          <w:p w14:paraId="1D88BDAA" w14:textId="77777777" w:rsidR="00A60213" w:rsidRDefault="00A60213" w:rsidP="00A60213">
            <w:pPr>
              <w:pStyle w:val="TableParagraph"/>
              <w:spacing w:before="129"/>
              <w:ind w:left="105" w:right="610"/>
              <w:rPr>
                <w:sz w:val="24"/>
                <w:lang w:val="mk-MK"/>
              </w:rPr>
            </w:pPr>
          </w:p>
          <w:p w14:paraId="21E0E020" w14:textId="77777777" w:rsidR="00A60213" w:rsidRDefault="00A60213" w:rsidP="00A60213">
            <w:pPr>
              <w:pStyle w:val="TableParagraph"/>
              <w:spacing w:before="129"/>
              <w:ind w:left="105" w:right="610"/>
              <w:rPr>
                <w:sz w:val="24"/>
                <w:lang w:val="mk-MK"/>
              </w:rPr>
            </w:pPr>
          </w:p>
          <w:p w14:paraId="4B02FC66" w14:textId="77777777" w:rsidR="00A60213" w:rsidRDefault="00A60213" w:rsidP="00A60213">
            <w:pPr>
              <w:pStyle w:val="TableParagraph"/>
              <w:spacing w:before="129"/>
              <w:ind w:right="610"/>
              <w:rPr>
                <w:sz w:val="24"/>
              </w:rPr>
            </w:pPr>
            <w:r>
              <w:rPr>
                <w:sz w:val="24"/>
                <w:lang w:val="mk-MK"/>
              </w:rPr>
              <w:t xml:space="preserve">  </w:t>
            </w:r>
            <w:r>
              <w:rPr>
                <w:sz w:val="24"/>
              </w:rPr>
              <w:t>По потреб</w:t>
            </w:r>
            <w:r>
              <w:rPr>
                <w:sz w:val="24"/>
                <w:lang w:val="mk-MK"/>
              </w:rPr>
              <w:t>а</w:t>
            </w:r>
            <w:r>
              <w:rPr>
                <w:spacing w:val="-2"/>
                <w:sz w:val="24"/>
              </w:rPr>
              <w:t xml:space="preserve"> </w:t>
            </w:r>
          </w:p>
        </w:tc>
      </w:tr>
      <w:tr w:rsidR="00A60213" w14:paraId="2811DC1D" w14:textId="77777777" w:rsidTr="00A60213">
        <w:trPr>
          <w:trHeight w:val="5309"/>
        </w:trPr>
        <w:tc>
          <w:tcPr>
            <w:tcW w:w="3284" w:type="dxa"/>
            <w:tcBorders>
              <w:top w:val="single" w:sz="4" w:space="0" w:color="000000"/>
              <w:left w:val="single" w:sz="4" w:space="0" w:color="000000"/>
              <w:bottom w:val="single" w:sz="4" w:space="0" w:color="000000"/>
              <w:right w:val="single" w:sz="4" w:space="0" w:color="000000"/>
            </w:tcBorders>
            <w:hideMark/>
          </w:tcPr>
          <w:p w14:paraId="3DBDA58A" w14:textId="77777777" w:rsidR="00A60213" w:rsidRDefault="00A60213" w:rsidP="00A60213">
            <w:pPr>
              <w:pStyle w:val="TableParagraph"/>
              <w:spacing w:line="276" w:lineRule="auto"/>
              <w:ind w:left="825" w:right="160" w:hanging="361"/>
              <w:rPr>
                <w:b/>
                <w:i/>
                <w:sz w:val="24"/>
              </w:rPr>
            </w:pPr>
            <w:r>
              <w:rPr>
                <w:b/>
                <w:i/>
                <w:sz w:val="24"/>
              </w:rPr>
              <w:t>4.</w:t>
            </w:r>
            <w:r>
              <w:rPr>
                <w:b/>
                <w:i/>
                <w:spacing w:val="40"/>
                <w:sz w:val="24"/>
              </w:rPr>
              <w:t xml:space="preserve"> </w:t>
            </w:r>
            <w:r>
              <w:rPr>
                <w:b/>
                <w:i/>
                <w:sz w:val="24"/>
              </w:rPr>
              <w:t>Непосредна работа</w:t>
            </w:r>
            <w:r>
              <w:rPr>
                <w:b/>
                <w:i/>
                <w:spacing w:val="-17"/>
                <w:sz w:val="24"/>
              </w:rPr>
              <w:t xml:space="preserve"> </w:t>
            </w:r>
            <w:r>
              <w:rPr>
                <w:b/>
                <w:i/>
                <w:sz w:val="24"/>
              </w:rPr>
              <w:t>со</w:t>
            </w:r>
            <w:r>
              <w:rPr>
                <w:b/>
                <w:i/>
                <w:spacing w:val="-17"/>
                <w:sz w:val="24"/>
              </w:rPr>
              <w:t xml:space="preserve"> </w:t>
            </w:r>
            <w:r>
              <w:rPr>
                <w:b/>
                <w:i/>
                <w:sz w:val="24"/>
              </w:rPr>
              <w:t>деца</w:t>
            </w:r>
          </w:p>
        </w:tc>
        <w:tc>
          <w:tcPr>
            <w:tcW w:w="4519" w:type="dxa"/>
            <w:tcBorders>
              <w:top w:val="single" w:sz="4" w:space="0" w:color="000000"/>
              <w:left w:val="single" w:sz="4" w:space="0" w:color="000000"/>
              <w:bottom w:val="single" w:sz="4" w:space="0" w:color="000000"/>
              <w:right w:val="single" w:sz="4" w:space="0" w:color="000000"/>
            </w:tcBorders>
            <w:hideMark/>
          </w:tcPr>
          <w:p w14:paraId="2F846664" w14:textId="77777777" w:rsidR="00A60213" w:rsidRDefault="00A60213" w:rsidP="00271F91">
            <w:pPr>
              <w:pStyle w:val="TableParagraph"/>
              <w:numPr>
                <w:ilvl w:val="0"/>
                <w:numId w:val="63"/>
              </w:numPr>
              <w:tabs>
                <w:tab w:val="left" w:pos="754"/>
              </w:tabs>
              <w:spacing w:line="276" w:lineRule="auto"/>
              <w:ind w:right="92"/>
              <w:jc w:val="both"/>
              <w:rPr>
                <w:sz w:val="24"/>
              </w:rPr>
            </w:pPr>
            <w:r>
              <w:rPr>
                <w:sz w:val="24"/>
              </w:rPr>
              <w:t>Давање свој придонес во адаптацијата на децата</w:t>
            </w:r>
          </w:p>
          <w:p w14:paraId="0558DA35" w14:textId="77777777" w:rsidR="00A60213" w:rsidRDefault="00A60213" w:rsidP="00271F91">
            <w:pPr>
              <w:pStyle w:val="TableParagraph"/>
              <w:numPr>
                <w:ilvl w:val="0"/>
                <w:numId w:val="63"/>
              </w:numPr>
              <w:tabs>
                <w:tab w:val="left" w:pos="754"/>
                <w:tab w:val="left" w:pos="2797"/>
                <w:tab w:val="left" w:pos="3748"/>
              </w:tabs>
              <w:spacing w:line="276" w:lineRule="auto"/>
              <w:ind w:right="93"/>
              <w:jc w:val="both"/>
              <w:rPr>
                <w:sz w:val="24"/>
              </w:rPr>
            </w:pPr>
            <w:r>
              <w:rPr>
                <w:sz w:val="24"/>
              </w:rPr>
              <w:t xml:space="preserve">Следење на деца со атипичен развој и соработка со </w:t>
            </w:r>
            <w:r>
              <w:rPr>
                <w:spacing w:val="-2"/>
                <w:sz w:val="24"/>
              </w:rPr>
              <w:t>семејствата</w:t>
            </w:r>
            <w:r>
              <w:rPr>
                <w:sz w:val="24"/>
              </w:rPr>
              <w:tab/>
            </w:r>
            <w:r>
              <w:rPr>
                <w:spacing w:val="-6"/>
                <w:sz w:val="24"/>
              </w:rPr>
              <w:t>за</w:t>
            </w:r>
            <w:r>
              <w:rPr>
                <w:sz w:val="24"/>
              </w:rPr>
              <w:tab/>
            </w:r>
            <w:r>
              <w:rPr>
                <w:spacing w:val="-4"/>
                <w:sz w:val="24"/>
              </w:rPr>
              <w:t xml:space="preserve">нивно </w:t>
            </w:r>
            <w:r>
              <w:rPr>
                <w:sz w:val="24"/>
              </w:rPr>
              <w:t xml:space="preserve">понатамошно упатување за подобрување на нивната </w:t>
            </w:r>
            <w:r>
              <w:rPr>
                <w:spacing w:val="-2"/>
                <w:sz w:val="24"/>
              </w:rPr>
              <w:t>состојба</w:t>
            </w:r>
          </w:p>
          <w:p w14:paraId="3CB7C87E" w14:textId="77777777" w:rsidR="00A60213" w:rsidRDefault="00A60213" w:rsidP="00271F91">
            <w:pPr>
              <w:pStyle w:val="TableParagraph"/>
              <w:numPr>
                <w:ilvl w:val="0"/>
                <w:numId w:val="63"/>
              </w:numPr>
              <w:tabs>
                <w:tab w:val="left" w:pos="754"/>
              </w:tabs>
              <w:spacing w:line="276" w:lineRule="auto"/>
              <w:ind w:right="93"/>
              <w:jc w:val="both"/>
              <w:rPr>
                <w:sz w:val="24"/>
              </w:rPr>
            </w:pPr>
            <w:r>
              <w:rPr>
                <w:sz w:val="24"/>
              </w:rPr>
              <w:t>Индивидуално</w:t>
            </w:r>
            <w:r>
              <w:rPr>
                <w:spacing w:val="-9"/>
                <w:sz w:val="24"/>
              </w:rPr>
              <w:t xml:space="preserve"> </w:t>
            </w:r>
            <w:r>
              <w:rPr>
                <w:sz w:val="24"/>
              </w:rPr>
              <w:t>следење</w:t>
            </w:r>
            <w:r>
              <w:rPr>
                <w:spacing w:val="-9"/>
                <w:sz w:val="24"/>
              </w:rPr>
              <w:t xml:space="preserve"> </w:t>
            </w:r>
            <w:r>
              <w:rPr>
                <w:sz w:val="24"/>
              </w:rPr>
              <w:t>на</w:t>
            </w:r>
            <w:r>
              <w:rPr>
                <w:spacing w:val="-9"/>
                <w:sz w:val="24"/>
              </w:rPr>
              <w:t xml:space="preserve"> </w:t>
            </w:r>
            <w:r>
              <w:rPr>
                <w:sz w:val="24"/>
              </w:rPr>
              <w:t>деца на барање на родител или воспитувач во конкретна ситуација или како резултат на променето однесување</w:t>
            </w:r>
          </w:p>
          <w:p w14:paraId="71936E2D" w14:textId="77777777" w:rsidR="00A60213" w:rsidRPr="00F94DF2" w:rsidRDefault="00A60213" w:rsidP="00271F91">
            <w:pPr>
              <w:pStyle w:val="TableParagraph"/>
              <w:numPr>
                <w:ilvl w:val="0"/>
                <w:numId w:val="63"/>
              </w:numPr>
              <w:tabs>
                <w:tab w:val="left" w:pos="754"/>
              </w:tabs>
              <w:spacing w:line="276" w:lineRule="auto"/>
              <w:ind w:right="706"/>
              <w:jc w:val="both"/>
              <w:rPr>
                <w:sz w:val="24"/>
              </w:rPr>
            </w:pPr>
            <w:r>
              <w:rPr>
                <w:spacing w:val="-2"/>
                <w:sz w:val="24"/>
              </w:rPr>
              <w:t xml:space="preserve">Непосредна-индивидуална </w:t>
            </w:r>
            <w:r>
              <w:rPr>
                <w:sz w:val="24"/>
              </w:rPr>
              <w:t>работа со деца</w:t>
            </w:r>
          </w:p>
          <w:p w14:paraId="3FF69D79" w14:textId="77777777" w:rsidR="00A60213" w:rsidRDefault="00A60213" w:rsidP="00A60213">
            <w:pPr>
              <w:pStyle w:val="TableParagraph"/>
              <w:tabs>
                <w:tab w:val="left" w:pos="754"/>
              </w:tabs>
              <w:spacing w:line="276" w:lineRule="auto"/>
              <w:ind w:right="706"/>
              <w:jc w:val="both"/>
              <w:rPr>
                <w:sz w:val="24"/>
              </w:rPr>
            </w:pPr>
          </w:p>
        </w:tc>
        <w:tc>
          <w:tcPr>
            <w:tcW w:w="2300" w:type="dxa"/>
            <w:tcBorders>
              <w:top w:val="single" w:sz="4" w:space="0" w:color="000000"/>
              <w:left w:val="single" w:sz="4" w:space="0" w:color="000000"/>
              <w:bottom w:val="single" w:sz="4" w:space="0" w:color="000000"/>
              <w:right w:val="single" w:sz="4" w:space="0" w:color="000000"/>
            </w:tcBorders>
          </w:tcPr>
          <w:p w14:paraId="7303FECD" w14:textId="77777777" w:rsidR="00A60213" w:rsidRDefault="00A60213" w:rsidP="00A60213">
            <w:pPr>
              <w:pStyle w:val="TableParagraph"/>
              <w:spacing w:line="235" w:lineRule="auto"/>
              <w:ind w:left="105"/>
              <w:rPr>
                <w:sz w:val="24"/>
              </w:rPr>
            </w:pPr>
            <w:r>
              <w:rPr>
                <w:sz w:val="24"/>
              </w:rPr>
              <w:t xml:space="preserve">Септември и </w:t>
            </w:r>
            <w:r>
              <w:rPr>
                <w:spacing w:val="-2"/>
                <w:sz w:val="24"/>
              </w:rPr>
              <w:t>континуирано</w:t>
            </w:r>
          </w:p>
          <w:p w14:paraId="7B52E220" w14:textId="77777777" w:rsidR="00A60213" w:rsidRDefault="00A60213" w:rsidP="00A60213">
            <w:pPr>
              <w:pStyle w:val="TableParagraph"/>
              <w:spacing w:before="234" w:line="235" w:lineRule="auto"/>
              <w:ind w:left="105" w:right="132"/>
              <w:rPr>
                <w:sz w:val="24"/>
                <w:lang w:val="mk-MK"/>
              </w:rPr>
            </w:pPr>
          </w:p>
          <w:p w14:paraId="35B9D5F2" w14:textId="77777777" w:rsidR="00A60213" w:rsidRDefault="00A60213" w:rsidP="00A60213">
            <w:pPr>
              <w:pStyle w:val="TableParagraph"/>
              <w:spacing w:before="234" w:line="235" w:lineRule="auto"/>
              <w:ind w:left="105" w:right="132"/>
              <w:rPr>
                <w:sz w:val="24"/>
              </w:rPr>
            </w:pPr>
            <w:r>
              <w:rPr>
                <w:sz w:val="24"/>
              </w:rPr>
              <w:t>Во текот на целата</w:t>
            </w:r>
            <w:r>
              <w:rPr>
                <w:spacing w:val="-17"/>
                <w:sz w:val="24"/>
              </w:rPr>
              <w:t xml:space="preserve"> </w:t>
            </w:r>
            <w:r>
              <w:rPr>
                <w:sz w:val="24"/>
              </w:rPr>
              <w:t>година</w:t>
            </w:r>
          </w:p>
          <w:p w14:paraId="3551632E" w14:textId="77777777" w:rsidR="00A60213" w:rsidRDefault="00A60213" w:rsidP="00A60213">
            <w:pPr>
              <w:pStyle w:val="TableParagraph"/>
              <w:spacing w:line="256" w:lineRule="auto"/>
              <w:rPr>
                <w:b/>
                <w:sz w:val="24"/>
              </w:rPr>
            </w:pPr>
          </w:p>
          <w:p w14:paraId="0E56B361" w14:textId="77777777" w:rsidR="00A60213" w:rsidRDefault="00A60213" w:rsidP="00A60213">
            <w:pPr>
              <w:pStyle w:val="TableParagraph"/>
              <w:spacing w:line="256" w:lineRule="auto"/>
              <w:rPr>
                <w:b/>
                <w:sz w:val="24"/>
              </w:rPr>
            </w:pPr>
          </w:p>
          <w:p w14:paraId="2F2C57A5" w14:textId="77777777" w:rsidR="00A60213" w:rsidRDefault="00A60213" w:rsidP="00A60213">
            <w:pPr>
              <w:pStyle w:val="TableParagraph"/>
              <w:spacing w:line="256" w:lineRule="auto"/>
              <w:rPr>
                <w:b/>
                <w:sz w:val="24"/>
              </w:rPr>
            </w:pPr>
          </w:p>
          <w:p w14:paraId="532B32C0" w14:textId="77777777" w:rsidR="00A60213" w:rsidRDefault="00A60213" w:rsidP="00A60213">
            <w:pPr>
              <w:pStyle w:val="TableParagraph"/>
              <w:spacing w:before="3" w:line="256" w:lineRule="auto"/>
              <w:rPr>
                <w:b/>
                <w:sz w:val="24"/>
              </w:rPr>
            </w:pPr>
          </w:p>
          <w:p w14:paraId="3B46D979" w14:textId="77777777" w:rsidR="00A60213" w:rsidRDefault="00A60213" w:rsidP="00A60213">
            <w:pPr>
              <w:pStyle w:val="TableParagraph"/>
              <w:spacing w:before="1" w:line="256" w:lineRule="auto"/>
              <w:ind w:left="105"/>
              <w:rPr>
                <w:sz w:val="24"/>
              </w:rPr>
            </w:pPr>
            <w:r>
              <w:rPr>
                <w:sz w:val="24"/>
              </w:rPr>
              <w:t>По</w:t>
            </w:r>
            <w:r>
              <w:rPr>
                <w:spacing w:val="-3"/>
                <w:sz w:val="24"/>
              </w:rPr>
              <w:t xml:space="preserve"> </w:t>
            </w:r>
            <w:r>
              <w:rPr>
                <w:spacing w:val="-2"/>
                <w:sz w:val="24"/>
              </w:rPr>
              <w:t>потреба</w:t>
            </w:r>
          </w:p>
        </w:tc>
      </w:tr>
      <w:tr w:rsidR="00A60213" w14:paraId="326F837E" w14:textId="77777777" w:rsidTr="00A60213">
        <w:trPr>
          <w:trHeight w:val="612"/>
        </w:trPr>
        <w:tc>
          <w:tcPr>
            <w:tcW w:w="3284" w:type="dxa"/>
            <w:tcBorders>
              <w:top w:val="single" w:sz="4" w:space="0" w:color="000000"/>
              <w:left w:val="single" w:sz="4" w:space="0" w:color="000000"/>
              <w:bottom w:val="nil"/>
              <w:right w:val="single" w:sz="4" w:space="0" w:color="000000"/>
            </w:tcBorders>
            <w:hideMark/>
          </w:tcPr>
          <w:p w14:paraId="50360041" w14:textId="77777777" w:rsidR="00A60213" w:rsidRDefault="00A60213" w:rsidP="00A60213">
            <w:pPr>
              <w:pStyle w:val="TableParagraph"/>
              <w:tabs>
                <w:tab w:val="left" w:pos="2428"/>
              </w:tabs>
              <w:spacing w:line="256" w:lineRule="auto"/>
              <w:ind w:right="97"/>
              <w:jc w:val="right"/>
              <w:rPr>
                <w:b/>
                <w:i/>
                <w:sz w:val="24"/>
              </w:rPr>
            </w:pPr>
            <w:r>
              <w:rPr>
                <w:b/>
                <w:i/>
                <w:sz w:val="24"/>
              </w:rPr>
              <w:t>5.</w:t>
            </w:r>
            <w:r>
              <w:rPr>
                <w:b/>
                <w:i/>
                <w:spacing w:val="58"/>
                <w:w w:val="150"/>
                <w:sz w:val="24"/>
              </w:rPr>
              <w:t xml:space="preserve"> </w:t>
            </w:r>
            <w:r>
              <w:rPr>
                <w:b/>
                <w:i/>
                <w:spacing w:val="-2"/>
                <w:sz w:val="24"/>
              </w:rPr>
              <w:t>Соработка</w:t>
            </w:r>
            <w:r>
              <w:rPr>
                <w:b/>
                <w:i/>
                <w:sz w:val="24"/>
              </w:rPr>
              <w:tab/>
            </w:r>
            <w:r>
              <w:rPr>
                <w:b/>
                <w:i/>
                <w:spacing w:val="-5"/>
                <w:sz w:val="24"/>
              </w:rPr>
              <w:t>со</w:t>
            </w:r>
          </w:p>
          <w:p w14:paraId="42B48E89" w14:textId="77777777" w:rsidR="00A60213" w:rsidRDefault="00A60213" w:rsidP="00A60213">
            <w:pPr>
              <w:pStyle w:val="TableParagraph"/>
              <w:tabs>
                <w:tab w:val="left" w:pos="2201"/>
              </w:tabs>
              <w:spacing w:before="41" w:line="275" w:lineRule="exact"/>
              <w:ind w:right="98"/>
              <w:jc w:val="right"/>
              <w:rPr>
                <w:b/>
                <w:i/>
                <w:sz w:val="24"/>
              </w:rPr>
            </w:pPr>
            <w:r>
              <w:rPr>
                <w:b/>
                <w:i/>
                <w:spacing w:val="-2"/>
                <w:sz w:val="24"/>
              </w:rPr>
              <w:t>семејството</w:t>
            </w:r>
            <w:r>
              <w:rPr>
                <w:b/>
                <w:i/>
                <w:sz w:val="24"/>
              </w:rPr>
              <w:tab/>
            </w:r>
            <w:r>
              <w:rPr>
                <w:b/>
                <w:i/>
                <w:spacing w:val="-10"/>
                <w:sz w:val="24"/>
              </w:rPr>
              <w:t>и</w:t>
            </w:r>
          </w:p>
        </w:tc>
        <w:tc>
          <w:tcPr>
            <w:tcW w:w="4519" w:type="dxa"/>
            <w:vMerge w:val="restart"/>
            <w:tcBorders>
              <w:top w:val="single" w:sz="4" w:space="0" w:color="000000"/>
              <w:left w:val="single" w:sz="4" w:space="0" w:color="000000"/>
              <w:bottom w:val="single" w:sz="4" w:space="0" w:color="000000"/>
              <w:right w:val="single" w:sz="4" w:space="0" w:color="000000"/>
            </w:tcBorders>
            <w:hideMark/>
          </w:tcPr>
          <w:p w14:paraId="23CCFE34" w14:textId="77777777" w:rsidR="00A60213" w:rsidRDefault="00A60213" w:rsidP="00271F91">
            <w:pPr>
              <w:pStyle w:val="TableParagraph"/>
              <w:numPr>
                <w:ilvl w:val="0"/>
                <w:numId w:val="64"/>
              </w:numPr>
              <w:tabs>
                <w:tab w:val="left" w:pos="754"/>
              </w:tabs>
              <w:spacing w:line="276" w:lineRule="auto"/>
              <w:ind w:right="93"/>
              <w:jc w:val="both"/>
              <w:rPr>
                <w:sz w:val="24"/>
              </w:rPr>
            </w:pPr>
            <w:r>
              <w:rPr>
                <w:sz w:val="24"/>
              </w:rPr>
              <w:t>Помош и поддршка на родителите во совладување на периодот на адаптација</w:t>
            </w:r>
          </w:p>
          <w:p w14:paraId="0A40E1F7" w14:textId="77777777" w:rsidR="00A60213" w:rsidRDefault="00A60213" w:rsidP="00271F91">
            <w:pPr>
              <w:pStyle w:val="TableParagraph"/>
              <w:numPr>
                <w:ilvl w:val="0"/>
                <w:numId w:val="64"/>
              </w:numPr>
              <w:tabs>
                <w:tab w:val="left" w:pos="754"/>
              </w:tabs>
              <w:spacing w:line="276" w:lineRule="auto"/>
              <w:ind w:right="94"/>
              <w:jc w:val="both"/>
              <w:rPr>
                <w:sz w:val="24"/>
              </w:rPr>
            </w:pPr>
            <w:r>
              <w:rPr>
                <w:sz w:val="24"/>
              </w:rPr>
              <w:t>Јакнење на родителската функција</w:t>
            </w:r>
            <w:r>
              <w:rPr>
                <w:spacing w:val="80"/>
                <w:w w:val="150"/>
                <w:sz w:val="24"/>
              </w:rPr>
              <w:t xml:space="preserve">  </w:t>
            </w:r>
            <w:r>
              <w:rPr>
                <w:sz w:val="24"/>
              </w:rPr>
              <w:t>и</w:t>
            </w:r>
            <w:r>
              <w:rPr>
                <w:spacing w:val="80"/>
                <w:w w:val="150"/>
                <w:sz w:val="24"/>
              </w:rPr>
              <w:t xml:space="preserve">  </w:t>
            </w:r>
            <w:r>
              <w:rPr>
                <w:sz w:val="24"/>
              </w:rPr>
              <w:t>поддршка</w:t>
            </w:r>
            <w:r>
              <w:rPr>
                <w:spacing w:val="80"/>
                <w:w w:val="150"/>
                <w:sz w:val="24"/>
              </w:rPr>
              <w:t xml:space="preserve">  </w:t>
            </w:r>
            <w:r>
              <w:rPr>
                <w:sz w:val="24"/>
              </w:rPr>
              <w:t>на</w:t>
            </w:r>
          </w:p>
        </w:tc>
        <w:tc>
          <w:tcPr>
            <w:tcW w:w="2300" w:type="dxa"/>
            <w:tcBorders>
              <w:top w:val="single" w:sz="4" w:space="0" w:color="000000"/>
              <w:left w:val="single" w:sz="4" w:space="0" w:color="000000"/>
              <w:bottom w:val="nil"/>
              <w:right w:val="single" w:sz="4" w:space="0" w:color="000000"/>
            </w:tcBorders>
            <w:hideMark/>
          </w:tcPr>
          <w:p w14:paraId="762988BC" w14:textId="77777777" w:rsidR="00A60213" w:rsidRDefault="00A60213" w:rsidP="00A60213">
            <w:pPr>
              <w:pStyle w:val="TableParagraph"/>
              <w:spacing w:before="2" w:line="235" w:lineRule="auto"/>
              <w:ind w:left="105"/>
              <w:rPr>
                <w:sz w:val="24"/>
              </w:rPr>
            </w:pPr>
            <w:r>
              <w:rPr>
                <w:sz w:val="24"/>
              </w:rPr>
              <w:t>Септември</w:t>
            </w:r>
            <w:r>
              <w:rPr>
                <w:spacing w:val="40"/>
                <w:sz w:val="24"/>
              </w:rPr>
              <w:t xml:space="preserve"> </w:t>
            </w:r>
            <w:r>
              <w:rPr>
                <w:sz w:val="24"/>
              </w:rPr>
              <w:t xml:space="preserve">и </w:t>
            </w:r>
            <w:r>
              <w:rPr>
                <w:spacing w:val="-2"/>
                <w:sz w:val="24"/>
              </w:rPr>
              <w:t>континуирано</w:t>
            </w:r>
          </w:p>
        </w:tc>
      </w:tr>
      <w:tr w:rsidR="00A60213" w14:paraId="2192D22E" w14:textId="77777777" w:rsidTr="00A60213">
        <w:trPr>
          <w:trHeight w:val="1038"/>
        </w:trPr>
        <w:tc>
          <w:tcPr>
            <w:tcW w:w="3284" w:type="dxa"/>
            <w:tcBorders>
              <w:top w:val="nil"/>
              <w:left w:val="single" w:sz="4" w:space="0" w:color="000000"/>
              <w:bottom w:val="single" w:sz="4" w:space="0" w:color="000000"/>
              <w:right w:val="single" w:sz="4" w:space="0" w:color="000000"/>
            </w:tcBorders>
            <w:hideMark/>
          </w:tcPr>
          <w:p w14:paraId="7B144187" w14:textId="77777777" w:rsidR="00A60213" w:rsidRDefault="00A60213" w:rsidP="00A60213">
            <w:pPr>
              <w:pStyle w:val="TableParagraph"/>
              <w:spacing w:before="11" w:line="276" w:lineRule="auto"/>
              <w:ind w:left="825"/>
              <w:rPr>
                <w:b/>
                <w:i/>
                <w:sz w:val="24"/>
              </w:rPr>
            </w:pPr>
            <w:r>
              <w:rPr>
                <w:b/>
                <w:i/>
                <w:spacing w:val="-2"/>
                <w:sz w:val="24"/>
              </w:rPr>
              <w:t>пошироката заедница</w:t>
            </w:r>
          </w:p>
        </w:tc>
        <w:tc>
          <w:tcPr>
            <w:tcW w:w="4519" w:type="dxa"/>
            <w:vMerge/>
            <w:tcBorders>
              <w:top w:val="single" w:sz="4" w:space="0" w:color="000000"/>
              <w:left w:val="single" w:sz="4" w:space="0" w:color="000000"/>
              <w:bottom w:val="single" w:sz="4" w:space="0" w:color="000000"/>
              <w:right w:val="single" w:sz="4" w:space="0" w:color="000000"/>
            </w:tcBorders>
            <w:vAlign w:val="center"/>
            <w:hideMark/>
          </w:tcPr>
          <w:p w14:paraId="5322C031" w14:textId="77777777" w:rsidR="00A60213" w:rsidRDefault="00A60213" w:rsidP="00A60213">
            <w:pPr>
              <w:rPr>
                <w:sz w:val="24"/>
              </w:rPr>
            </w:pPr>
          </w:p>
        </w:tc>
        <w:tc>
          <w:tcPr>
            <w:tcW w:w="2300" w:type="dxa"/>
            <w:tcBorders>
              <w:top w:val="nil"/>
              <w:left w:val="single" w:sz="4" w:space="0" w:color="000000"/>
              <w:bottom w:val="single" w:sz="4" w:space="0" w:color="000000"/>
              <w:right w:val="single" w:sz="4" w:space="0" w:color="000000"/>
            </w:tcBorders>
            <w:hideMark/>
          </w:tcPr>
          <w:p w14:paraId="77340438" w14:textId="77777777" w:rsidR="00A60213" w:rsidRDefault="00A60213" w:rsidP="00A60213">
            <w:pPr>
              <w:pStyle w:val="TableParagraph"/>
              <w:spacing w:before="205" w:line="235" w:lineRule="auto"/>
              <w:ind w:left="105" w:right="132"/>
              <w:rPr>
                <w:sz w:val="24"/>
              </w:rPr>
            </w:pPr>
            <w:r>
              <w:rPr>
                <w:sz w:val="24"/>
              </w:rPr>
              <w:t>Во текот на целата</w:t>
            </w:r>
            <w:r>
              <w:rPr>
                <w:spacing w:val="-17"/>
                <w:sz w:val="24"/>
              </w:rPr>
              <w:t xml:space="preserve"> </w:t>
            </w:r>
            <w:r>
              <w:rPr>
                <w:sz w:val="24"/>
              </w:rPr>
              <w:t>година</w:t>
            </w:r>
          </w:p>
        </w:tc>
      </w:tr>
    </w:tbl>
    <w:p w14:paraId="1895EFAD" w14:textId="77777777" w:rsidR="00A60213" w:rsidRDefault="00A60213" w:rsidP="00A60213">
      <w:pPr>
        <w:spacing w:line="235" w:lineRule="auto"/>
        <w:rPr>
          <w:sz w:val="24"/>
        </w:rPr>
        <w:sectPr w:rsidR="00A60213">
          <w:type w:val="continuous"/>
          <w:pgSz w:w="12240" w:h="15840"/>
          <w:pgMar w:top="1160" w:right="600" w:bottom="1160" w:left="880" w:header="0" w:footer="959" w:gutter="0"/>
          <w:cols w:space="720"/>
        </w:sect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4"/>
        <w:gridCol w:w="4519"/>
        <w:gridCol w:w="2300"/>
      </w:tblGrid>
      <w:tr w:rsidR="00A60213" w14:paraId="3F9120D0" w14:textId="77777777" w:rsidTr="00A60213">
        <w:trPr>
          <w:trHeight w:val="5353"/>
        </w:trPr>
        <w:tc>
          <w:tcPr>
            <w:tcW w:w="3284" w:type="dxa"/>
            <w:tcBorders>
              <w:top w:val="single" w:sz="4" w:space="0" w:color="000000"/>
              <w:left w:val="single" w:sz="4" w:space="0" w:color="000000"/>
              <w:bottom w:val="single" w:sz="4" w:space="0" w:color="000000"/>
              <w:right w:val="single" w:sz="4" w:space="0" w:color="000000"/>
            </w:tcBorders>
          </w:tcPr>
          <w:p w14:paraId="4B1885D5" w14:textId="77777777" w:rsidR="00A60213" w:rsidRDefault="00A60213" w:rsidP="00A60213">
            <w:pPr>
              <w:pStyle w:val="TableParagraph"/>
              <w:spacing w:line="256" w:lineRule="auto"/>
              <w:rPr>
                <w:rFonts w:ascii="Times New Roman"/>
                <w:sz w:val="24"/>
              </w:rPr>
            </w:pPr>
          </w:p>
        </w:tc>
        <w:tc>
          <w:tcPr>
            <w:tcW w:w="4519" w:type="dxa"/>
            <w:tcBorders>
              <w:top w:val="single" w:sz="4" w:space="0" w:color="000000"/>
              <w:left w:val="single" w:sz="4" w:space="0" w:color="000000"/>
              <w:bottom w:val="single" w:sz="4" w:space="0" w:color="000000"/>
              <w:right w:val="single" w:sz="4" w:space="0" w:color="000000"/>
            </w:tcBorders>
            <w:hideMark/>
          </w:tcPr>
          <w:p w14:paraId="06D308E2" w14:textId="77777777" w:rsidR="00A60213" w:rsidRDefault="00A60213" w:rsidP="00A60213">
            <w:pPr>
              <w:pStyle w:val="TableParagraph"/>
              <w:spacing w:line="276" w:lineRule="auto"/>
              <w:ind w:left="754" w:right="95"/>
              <w:jc w:val="both"/>
              <w:rPr>
                <w:sz w:val="24"/>
              </w:rPr>
            </w:pPr>
            <w:r>
              <w:rPr>
                <w:sz w:val="24"/>
              </w:rPr>
              <w:t>родителот</w:t>
            </w:r>
            <w:r>
              <w:rPr>
                <w:spacing w:val="-9"/>
                <w:sz w:val="24"/>
              </w:rPr>
              <w:t xml:space="preserve"> </w:t>
            </w:r>
            <w:r>
              <w:rPr>
                <w:sz w:val="24"/>
              </w:rPr>
              <w:t>во</w:t>
            </w:r>
            <w:r>
              <w:rPr>
                <w:spacing w:val="-9"/>
                <w:sz w:val="24"/>
              </w:rPr>
              <w:t xml:space="preserve"> </w:t>
            </w:r>
            <w:r>
              <w:rPr>
                <w:sz w:val="24"/>
              </w:rPr>
              <w:t>соодговорноста</w:t>
            </w:r>
            <w:r>
              <w:rPr>
                <w:spacing w:val="-8"/>
                <w:sz w:val="24"/>
              </w:rPr>
              <w:t xml:space="preserve"> </w:t>
            </w:r>
            <w:r>
              <w:rPr>
                <w:sz w:val="24"/>
              </w:rPr>
              <w:t>за развојот</w:t>
            </w:r>
            <w:r>
              <w:rPr>
                <w:spacing w:val="40"/>
                <w:sz w:val="24"/>
              </w:rPr>
              <w:t xml:space="preserve"> </w:t>
            </w:r>
            <w:r>
              <w:rPr>
                <w:sz w:val="24"/>
              </w:rPr>
              <w:t>на детето</w:t>
            </w:r>
          </w:p>
          <w:p w14:paraId="69088B09" w14:textId="77777777" w:rsidR="00A60213" w:rsidRDefault="00A60213" w:rsidP="00271F91">
            <w:pPr>
              <w:pStyle w:val="TableParagraph"/>
              <w:numPr>
                <w:ilvl w:val="0"/>
                <w:numId w:val="65"/>
              </w:numPr>
              <w:tabs>
                <w:tab w:val="left" w:pos="754"/>
              </w:tabs>
              <w:spacing w:line="276" w:lineRule="auto"/>
              <w:ind w:right="95"/>
              <w:jc w:val="both"/>
              <w:rPr>
                <w:sz w:val="24"/>
              </w:rPr>
            </w:pPr>
            <w:r>
              <w:rPr>
                <w:sz w:val="24"/>
              </w:rPr>
              <w:t>Вклучување на родителите во воспитно образовниот процес</w:t>
            </w:r>
          </w:p>
          <w:p w14:paraId="07CAB64F" w14:textId="77777777" w:rsidR="00A60213" w:rsidRDefault="00A60213" w:rsidP="00271F91">
            <w:pPr>
              <w:pStyle w:val="TableParagraph"/>
              <w:numPr>
                <w:ilvl w:val="0"/>
                <w:numId w:val="65"/>
              </w:numPr>
              <w:tabs>
                <w:tab w:val="left" w:pos="754"/>
              </w:tabs>
              <w:spacing w:line="276" w:lineRule="auto"/>
              <w:ind w:right="93"/>
              <w:jc w:val="both"/>
              <w:rPr>
                <w:sz w:val="24"/>
              </w:rPr>
            </w:pPr>
            <w:r>
              <w:rPr>
                <w:sz w:val="24"/>
              </w:rPr>
              <w:t xml:space="preserve">Учество во вклучување на родителите во работилници, хуманитарни настани и </w:t>
            </w:r>
            <w:r>
              <w:rPr>
                <w:spacing w:val="-2"/>
                <w:sz w:val="24"/>
              </w:rPr>
              <w:t>манифестации</w:t>
            </w:r>
          </w:p>
          <w:p w14:paraId="06C0A69B" w14:textId="77777777" w:rsidR="00A60213" w:rsidRDefault="00A60213" w:rsidP="00271F91">
            <w:pPr>
              <w:pStyle w:val="TableParagraph"/>
              <w:numPr>
                <w:ilvl w:val="0"/>
                <w:numId w:val="65"/>
              </w:numPr>
              <w:tabs>
                <w:tab w:val="left" w:pos="754"/>
              </w:tabs>
              <w:spacing w:line="276" w:lineRule="auto"/>
              <w:ind w:right="92"/>
              <w:jc w:val="both"/>
              <w:rPr>
                <w:sz w:val="24"/>
              </w:rPr>
            </w:pPr>
            <w:r>
              <w:rPr>
                <w:sz w:val="24"/>
              </w:rPr>
              <w:t xml:space="preserve">Соработка со другите предучилишни установи од </w:t>
            </w:r>
            <w:r>
              <w:rPr>
                <w:spacing w:val="-2"/>
                <w:sz w:val="24"/>
              </w:rPr>
              <w:t>државата</w:t>
            </w:r>
          </w:p>
          <w:p w14:paraId="27C43ABD" w14:textId="77777777" w:rsidR="00A60213" w:rsidRDefault="00A60213" w:rsidP="00271F91">
            <w:pPr>
              <w:pStyle w:val="TableParagraph"/>
              <w:numPr>
                <w:ilvl w:val="0"/>
                <w:numId w:val="65"/>
              </w:numPr>
              <w:tabs>
                <w:tab w:val="left" w:pos="754"/>
              </w:tabs>
              <w:spacing w:line="276" w:lineRule="auto"/>
              <w:ind w:right="94"/>
              <w:jc w:val="both"/>
              <w:rPr>
                <w:sz w:val="24"/>
              </w:rPr>
            </w:pPr>
            <w:r>
              <w:rPr>
                <w:sz w:val="24"/>
              </w:rPr>
              <w:t xml:space="preserve">Соработка со основните </w:t>
            </w:r>
            <w:r>
              <w:rPr>
                <w:spacing w:val="-2"/>
                <w:sz w:val="24"/>
              </w:rPr>
              <w:t>училишта</w:t>
            </w:r>
          </w:p>
          <w:p w14:paraId="2E0E2181" w14:textId="77777777" w:rsidR="00A60213" w:rsidRDefault="00A60213" w:rsidP="00271F91">
            <w:pPr>
              <w:pStyle w:val="TableParagraph"/>
              <w:numPr>
                <w:ilvl w:val="0"/>
                <w:numId w:val="65"/>
              </w:numPr>
              <w:tabs>
                <w:tab w:val="left" w:pos="754"/>
              </w:tabs>
              <w:spacing w:line="276" w:lineRule="auto"/>
              <w:ind w:right="94"/>
              <w:jc w:val="both"/>
              <w:rPr>
                <w:sz w:val="24"/>
              </w:rPr>
            </w:pPr>
            <w:r>
              <w:rPr>
                <w:sz w:val="24"/>
              </w:rPr>
              <w:t>Соработка со останатите институции во градот со цел унапредување на дејноста</w:t>
            </w:r>
          </w:p>
        </w:tc>
        <w:tc>
          <w:tcPr>
            <w:tcW w:w="2300" w:type="dxa"/>
            <w:tcBorders>
              <w:top w:val="single" w:sz="4" w:space="0" w:color="000000"/>
              <w:left w:val="single" w:sz="4" w:space="0" w:color="000000"/>
              <w:bottom w:val="single" w:sz="4" w:space="0" w:color="000000"/>
              <w:right w:val="single" w:sz="4" w:space="0" w:color="000000"/>
            </w:tcBorders>
          </w:tcPr>
          <w:p w14:paraId="6F281838" w14:textId="77777777" w:rsidR="00A60213" w:rsidRDefault="00A60213" w:rsidP="00A60213">
            <w:pPr>
              <w:pStyle w:val="TableParagraph"/>
              <w:spacing w:before="271" w:line="256" w:lineRule="auto"/>
              <w:rPr>
                <w:b/>
                <w:sz w:val="24"/>
              </w:rPr>
            </w:pPr>
          </w:p>
          <w:p w14:paraId="70360BAF" w14:textId="77777777" w:rsidR="00A60213" w:rsidRDefault="00A60213" w:rsidP="00A60213">
            <w:pPr>
              <w:pStyle w:val="TableParagraph"/>
              <w:spacing w:line="480" w:lineRule="auto"/>
              <w:ind w:left="105" w:right="610"/>
              <w:rPr>
                <w:sz w:val="24"/>
                <w:lang w:val="mk-MK"/>
              </w:rPr>
            </w:pPr>
          </w:p>
          <w:p w14:paraId="646B35C7" w14:textId="77777777" w:rsidR="00A60213" w:rsidRDefault="00A60213" w:rsidP="00A60213">
            <w:pPr>
              <w:pStyle w:val="TableParagraph"/>
              <w:spacing w:line="480" w:lineRule="auto"/>
              <w:ind w:left="105" w:right="610"/>
              <w:rPr>
                <w:sz w:val="24"/>
                <w:lang w:val="mk-MK"/>
              </w:rPr>
            </w:pPr>
            <w:r>
              <w:rPr>
                <w:sz w:val="24"/>
              </w:rPr>
              <w:t xml:space="preserve">По потребa </w:t>
            </w:r>
          </w:p>
          <w:p w14:paraId="7FFB0136" w14:textId="77777777" w:rsidR="00A60213" w:rsidRDefault="00A60213" w:rsidP="00A60213">
            <w:pPr>
              <w:pStyle w:val="TableParagraph"/>
              <w:spacing w:line="480" w:lineRule="auto"/>
              <w:ind w:left="105" w:right="610"/>
              <w:rPr>
                <w:sz w:val="24"/>
                <w:lang w:val="mk-MK"/>
              </w:rPr>
            </w:pPr>
          </w:p>
          <w:p w14:paraId="5B6A605D" w14:textId="77777777" w:rsidR="00A60213" w:rsidRDefault="00A60213" w:rsidP="00A60213">
            <w:pPr>
              <w:pStyle w:val="TableParagraph"/>
              <w:spacing w:line="480" w:lineRule="auto"/>
              <w:ind w:left="105" w:right="610"/>
              <w:rPr>
                <w:spacing w:val="-2"/>
                <w:sz w:val="24"/>
                <w:lang w:val="mk-MK"/>
              </w:rPr>
            </w:pPr>
            <w:r>
              <w:rPr>
                <w:spacing w:val="-2"/>
                <w:sz w:val="24"/>
              </w:rPr>
              <w:t xml:space="preserve">Континуирано </w:t>
            </w:r>
          </w:p>
          <w:p w14:paraId="1AFFB16B" w14:textId="77777777" w:rsidR="00A60213" w:rsidRDefault="00A60213" w:rsidP="00A60213">
            <w:pPr>
              <w:pStyle w:val="TableParagraph"/>
              <w:spacing w:line="480" w:lineRule="auto"/>
              <w:ind w:left="105" w:right="610"/>
              <w:rPr>
                <w:spacing w:val="-2"/>
                <w:sz w:val="24"/>
                <w:lang w:val="mk-MK"/>
              </w:rPr>
            </w:pPr>
          </w:p>
          <w:p w14:paraId="5E462358" w14:textId="77777777" w:rsidR="00A60213" w:rsidRDefault="00A60213" w:rsidP="00A60213">
            <w:pPr>
              <w:pStyle w:val="TableParagraph"/>
              <w:spacing w:line="480" w:lineRule="auto"/>
              <w:ind w:left="105" w:right="610"/>
              <w:rPr>
                <w:sz w:val="24"/>
                <w:lang w:val="mk-MK"/>
              </w:rPr>
            </w:pPr>
          </w:p>
          <w:p w14:paraId="43C6E021" w14:textId="77777777" w:rsidR="00A60213" w:rsidRPr="00020E02" w:rsidRDefault="00A60213" w:rsidP="00A60213">
            <w:pPr>
              <w:pStyle w:val="TableParagraph"/>
              <w:spacing w:line="480" w:lineRule="auto"/>
              <w:ind w:right="610"/>
              <w:rPr>
                <w:sz w:val="24"/>
                <w:lang w:val="mk-MK"/>
              </w:rPr>
            </w:pPr>
            <w:r>
              <w:rPr>
                <w:sz w:val="24"/>
              </w:rPr>
              <w:t xml:space="preserve">По потреба </w:t>
            </w:r>
          </w:p>
        </w:tc>
      </w:tr>
      <w:tr w:rsidR="00A60213" w14:paraId="27284AC1" w14:textId="77777777" w:rsidTr="00A60213">
        <w:trPr>
          <w:trHeight w:val="5357"/>
        </w:trPr>
        <w:tc>
          <w:tcPr>
            <w:tcW w:w="3284" w:type="dxa"/>
            <w:tcBorders>
              <w:top w:val="single" w:sz="4" w:space="0" w:color="000000"/>
              <w:left w:val="single" w:sz="4" w:space="0" w:color="000000"/>
              <w:bottom w:val="single" w:sz="4" w:space="0" w:color="000000"/>
              <w:right w:val="single" w:sz="4" w:space="0" w:color="000000"/>
            </w:tcBorders>
            <w:hideMark/>
          </w:tcPr>
          <w:p w14:paraId="3DA4A8B3" w14:textId="77777777" w:rsidR="00A60213" w:rsidRDefault="00A60213" w:rsidP="00A60213">
            <w:pPr>
              <w:pStyle w:val="TableParagraph"/>
              <w:spacing w:line="278" w:lineRule="auto"/>
              <w:ind w:left="825" w:right="160" w:hanging="361"/>
              <w:rPr>
                <w:b/>
                <w:i/>
                <w:sz w:val="24"/>
              </w:rPr>
            </w:pPr>
            <w:r>
              <w:rPr>
                <w:b/>
                <w:i/>
                <w:sz w:val="24"/>
              </w:rPr>
              <w:t>6.</w:t>
            </w:r>
            <w:r>
              <w:rPr>
                <w:b/>
                <w:i/>
                <w:spacing w:val="40"/>
                <w:sz w:val="24"/>
              </w:rPr>
              <w:t xml:space="preserve"> </w:t>
            </w:r>
            <w:r>
              <w:rPr>
                <w:b/>
                <w:i/>
                <w:sz w:val="24"/>
              </w:rPr>
              <w:t xml:space="preserve">Стручно </w:t>
            </w:r>
            <w:r>
              <w:rPr>
                <w:b/>
                <w:i/>
                <w:spacing w:val="-2"/>
                <w:sz w:val="24"/>
              </w:rPr>
              <w:t>усовршување</w:t>
            </w:r>
          </w:p>
        </w:tc>
        <w:tc>
          <w:tcPr>
            <w:tcW w:w="4519" w:type="dxa"/>
            <w:tcBorders>
              <w:top w:val="single" w:sz="4" w:space="0" w:color="000000"/>
              <w:left w:val="single" w:sz="4" w:space="0" w:color="000000"/>
              <w:bottom w:val="single" w:sz="4" w:space="0" w:color="000000"/>
              <w:right w:val="single" w:sz="4" w:space="0" w:color="000000"/>
            </w:tcBorders>
            <w:hideMark/>
          </w:tcPr>
          <w:p w14:paraId="70E8AC66" w14:textId="77777777" w:rsidR="00A60213" w:rsidRDefault="00A60213" w:rsidP="00271F91">
            <w:pPr>
              <w:pStyle w:val="TableParagraph"/>
              <w:numPr>
                <w:ilvl w:val="0"/>
                <w:numId w:val="66"/>
              </w:numPr>
              <w:tabs>
                <w:tab w:val="left" w:pos="754"/>
                <w:tab w:val="left" w:pos="2735"/>
                <w:tab w:val="left" w:pos="4170"/>
              </w:tabs>
              <w:spacing w:line="276" w:lineRule="auto"/>
              <w:ind w:right="92"/>
              <w:jc w:val="both"/>
              <w:rPr>
                <w:sz w:val="24"/>
              </w:rPr>
            </w:pPr>
            <w:r>
              <w:rPr>
                <w:spacing w:val="-2"/>
                <w:sz w:val="24"/>
              </w:rPr>
              <w:t>Изготвува</w:t>
            </w:r>
            <w:r>
              <w:rPr>
                <w:spacing w:val="-2"/>
                <w:sz w:val="24"/>
                <w:lang w:val="mk-MK"/>
              </w:rPr>
              <w:t>ње</w:t>
            </w:r>
            <w:r>
              <w:rPr>
                <w:sz w:val="24"/>
              </w:rPr>
              <w:tab/>
            </w:r>
            <w:r>
              <w:rPr>
                <w:spacing w:val="-4"/>
                <w:sz w:val="24"/>
              </w:rPr>
              <w:t>План</w:t>
            </w:r>
            <w:r>
              <w:rPr>
                <w:sz w:val="24"/>
              </w:rPr>
              <w:tab/>
            </w:r>
            <w:r>
              <w:rPr>
                <w:spacing w:val="-6"/>
                <w:sz w:val="24"/>
              </w:rPr>
              <w:t xml:space="preserve">за </w:t>
            </w:r>
            <w:r>
              <w:rPr>
                <w:sz w:val="24"/>
              </w:rPr>
              <w:t>професионален развој на вработените во установата</w:t>
            </w:r>
          </w:p>
          <w:p w14:paraId="292AA8F0" w14:textId="77777777" w:rsidR="00A60213" w:rsidRDefault="00A60213" w:rsidP="00271F91">
            <w:pPr>
              <w:pStyle w:val="TableParagraph"/>
              <w:numPr>
                <w:ilvl w:val="0"/>
                <w:numId w:val="66"/>
              </w:numPr>
              <w:tabs>
                <w:tab w:val="left" w:pos="754"/>
              </w:tabs>
              <w:spacing w:line="276" w:lineRule="auto"/>
              <w:ind w:right="93"/>
              <w:jc w:val="both"/>
              <w:rPr>
                <w:sz w:val="24"/>
              </w:rPr>
            </w:pPr>
            <w:r>
              <w:rPr>
                <w:sz w:val="24"/>
              </w:rPr>
              <w:t>Учествува во организирање на стручни работилници</w:t>
            </w:r>
          </w:p>
          <w:p w14:paraId="649FB79B" w14:textId="77777777" w:rsidR="00A60213" w:rsidRDefault="00A60213" w:rsidP="00271F91">
            <w:pPr>
              <w:pStyle w:val="TableParagraph"/>
              <w:numPr>
                <w:ilvl w:val="0"/>
                <w:numId w:val="66"/>
              </w:numPr>
              <w:tabs>
                <w:tab w:val="left" w:pos="754"/>
              </w:tabs>
              <w:spacing w:line="276" w:lineRule="auto"/>
              <w:ind w:right="786"/>
              <w:rPr>
                <w:sz w:val="24"/>
              </w:rPr>
            </w:pPr>
            <w:r>
              <w:rPr>
                <w:sz w:val="24"/>
              </w:rPr>
              <w:t>Учество</w:t>
            </w:r>
            <w:r>
              <w:rPr>
                <w:spacing w:val="-15"/>
                <w:sz w:val="24"/>
              </w:rPr>
              <w:t xml:space="preserve"> </w:t>
            </w:r>
            <w:r>
              <w:rPr>
                <w:sz w:val="24"/>
              </w:rPr>
              <w:t>на</w:t>
            </w:r>
            <w:r>
              <w:rPr>
                <w:spacing w:val="-12"/>
                <w:sz w:val="24"/>
              </w:rPr>
              <w:t xml:space="preserve"> </w:t>
            </w:r>
            <w:r>
              <w:rPr>
                <w:sz w:val="24"/>
              </w:rPr>
              <w:t>работилници</w:t>
            </w:r>
            <w:r>
              <w:rPr>
                <w:sz w:val="24"/>
                <w:lang w:val="mk-MK"/>
              </w:rPr>
              <w:t xml:space="preserve"> </w:t>
            </w:r>
            <w:r>
              <w:rPr>
                <w:spacing w:val="-8"/>
                <w:sz w:val="24"/>
              </w:rPr>
              <w:t xml:space="preserve"> </w:t>
            </w:r>
            <w:r>
              <w:rPr>
                <w:sz w:val="24"/>
              </w:rPr>
              <w:t xml:space="preserve">и </w:t>
            </w:r>
            <w:r>
              <w:rPr>
                <w:spacing w:val="-2"/>
                <w:sz w:val="24"/>
              </w:rPr>
              <w:t>семинари</w:t>
            </w:r>
          </w:p>
          <w:p w14:paraId="5E53ACE5" w14:textId="77777777" w:rsidR="00A60213" w:rsidRDefault="00A60213" w:rsidP="00271F91">
            <w:pPr>
              <w:pStyle w:val="TableParagraph"/>
              <w:numPr>
                <w:ilvl w:val="0"/>
                <w:numId w:val="66"/>
              </w:numPr>
              <w:tabs>
                <w:tab w:val="left" w:pos="754"/>
              </w:tabs>
              <w:spacing w:line="276" w:lineRule="auto"/>
              <w:ind w:right="253"/>
              <w:rPr>
                <w:sz w:val="24"/>
              </w:rPr>
            </w:pPr>
            <w:r>
              <w:rPr>
                <w:sz w:val="24"/>
              </w:rPr>
              <w:t>Перманентна работа на сопственото професионално и стручно усовршување, напредување во работата, следење на современите иновации</w:t>
            </w:r>
            <w:r>
              <w:rPr>
                <w:spacing w:val="-13"/>
                <w:sz w:val="24"/>
              </w:rPr>
              <w:t xml:space="preserve"> </w:t>
            </w:r>
            <w:r>
              <w:rPr>
                <w:sz w:val="24"/>
              </w:rPr>
              <w:t>и</w:t>
            </w:r>
            <w:r>
              <w:rPr>
                <w:spacing w:val="-13"/>
                <w:sz w:val="24"/>
              </w:rPr>
              <w:t xml:space="preserve"> </w:t>
            </w:r>
            <w:r>
              <w:rPr>
                <w:sz w:val="24"/>
              </w:rPr>
              <w:t>практична</w:t>
            </w:r>
            <w:r>
              <w:rPr>
                <w:spacing w:val="-13"/>
                <w:sz w:val="24"/>
              </w:rPr>
              <w:t xml:space="preserve"> </w:t>
            </w:r>
            <w:r>
              <w:rPr>
                <w:sz w:val="24"/>
              </w:rPr>
              <w:t>примена во работата</w:t>
            </w:r>
          </w:p>
          <w:p w14:paraId="4B1CA322" w14:textId="77777777" w:rsidR="00A60213" w:rsidRDefault="00A60213" w:rsidP="00271F91">
            <w:pPr>
              <w:pStyle w:val="TableParagraph"/>
              <w:numPr>
                <w:ilvl w:val="0"/>
                <w:numId w:val="66"/>
              </w:numPr>
              <w:tabs>
                <w:tab w:val="left" w:pos="754"/>
              </w:tabs>
              <w:spacing w:line="276" w:lineRule="auto"/>
              <w:ind w:right="560"/>
              <w:rPr>
                <w:sz w:val="24"/>
              </w:rPr>
            </w:pPr>
            <w:r>
              <w:rPr>
                <w:sz w:val="24"/>
              </w:rPr>
              <w:t>Дисеминација</w:t>
            </w:r>
            <w:r>
              <w:rPr>
                <w:spacing w:val="-17"/>
                <w:sz w:val="24"/>
              </w:rPr>
              <w:t xml:space="preserve"> </w:t>
            </w:r>
            <w:r>
              <w:rPr>
                <w:sz w:val="24"/>
              </w:rPr>
              <w:t>на</w:t>
            </w:r>
            <w:r>
              <w:rPr>
                <w:spacing w:val="-17"/>
                <w:sz w:val="24"/>
              </w:rPr>
              <w:t xml:space="preserve"> </w:t>
            </w:r>
            <w:r>
              <w:rPr>
                <w:sz w:val="24"/>
              </w:rPr>
              <w:t>стекнатите знаења и практики</w:t>
            </w:r>
          </w:p>
        </w:tc>
        <w:tc>
          <w:tcPr>
            <w:tcW w:w="2300" w:type="dxa"/>
            <w:tcBorders>
              <w:top w:val="single" w:sz="4" w:space="0" w:color="000000"/>
              <w:left w:val="single" w:sz="4" w:space="0" w:color="000000"/>
              <w:bottom w:val="single" w:sz="4" w:space="0" w:color="000000"/>
              <w:right w:val="single" w:sz="4" w:space="0" w:color="000000"/>
            </w:tcBorders>
          </w:tcPr>
          <w:p w14:paraId="24AB364E" w14:textId="77777777" w:rsidR="00A60213" w:rsidRDefault="00A60213" w:rsidP="00A60213">
            <w:pPr>
              <w:pStyle w:val="TableParagraph"/>
              <w:spacing w:line="271" w:lineRule="exact"/>
              <w:ind w:left="105"/>
              <w:rPr>
                <w:spacing w:val="-2"/>
                <w:sz w:val="24"/>
                <w:lang w:val="mk-MK"/>
              </w:rPr>
            </w:pPr>
          </w:p>
          <w:p w14:paraId="574F17D7" w14:textId="77777777" w:rsidR="00A60213" w:rsidRDefault="00A60213" w:rsidP="00A60213">
            <w:pPr>
              <w:pStyle w:val="TableParagraph"/>
              <w:spacing w:line="271" w:lineRule="exact"/>
              <w:ind w:left="105"/>
              <w:rPr>
                <w:sz w:val="24"/>
              </w:rPr>
            </w:pPr>
            <w:r>
              <w:rPr>
                <w:spacing w:val="-2"/>
                <w:sz w:val="24"/>
              </w:rPr>
              <w:t>Септември</w:t>
            </w:r>
          </w:p>
          <w:p w14:paraId="10527437" w14:textId="77777777" w:rsidR="00A60213" w:rsidRDefault="00A60213" w:rsidP="00A60213">
            <w:pPr>
              <w:pStyle w:val="TableParagraph"/>
              <w:spacing w:line="256" w:lineRule="auto"/>
              <w:rPr>
                <w:b/>
                <w:sz w:val="24"/>
              </w:rPr>
            </w:pPr>
          </w:p>
          <w:p w14:paraId="4641250B" w14:textId="77777777" w:rsidR="00A60213" w:rsidRDefault="00A60213" w:rsidP="00A60213">
            <w:pPr>
              <w:pStyle w:val="TableParagraph"/>
              <w:spacing w:line="256" w:lineRule="auto"/>
              <w:ind w:left="105" w:right="895"/>
              <w:rPr>
                <w:spacing w:val="-2"/>
                <w:sz w:val="24"/>
                <w:lang w:val="mk-MK"/>
              </w:rPr>
            </w:pPr>
            <w:r>
              <w:rPr>
                <w:sz w:val="24"/>
              </w:rPr>
              <w:t>Во</w:t>
            </w:r>
            <w:r>
              <w:rPr>
                <w:spacing w:val="-17"/>
                <w:sz w:val="24"/>
              </w:rPr>
              <w:t xml:space="preserve"> </w:t>
            </w:r>
            <w:r>
              <w:rPr>
                <w:sz w:val="24"/>
              </w:rPr>
              <w:t>текот</w:t>
            </w:r>
            <w:r>
              <w:rPr>
                <w:spacing w:val="-17"/>
                <w:sz w:val="24"/>
              </w:rPr>
              <w:t xml:space="preserve"> </w:t>
            </w:r>
            <w:r>
              <w:rPr>
                <w:sz w:val="24"/>
              </w:rPr>
              <w:t xml:space="preserve">на </w:t>
            </w:r>
            <w:r>
              <w:rPr>
                <w:spacing w:val="-2"/>
                <w:sz w:val="24"/>
              </w:rPr>
              <w:t xml:space="preserve">годината </w:t>
            </w:r>
          </w:p>
          <w:p w14:paraId="4C36E047" w14:textId="77777777" w:rsidR="00A60213" w:rsidRDefault="00A60213" w:rsidP="00A60213">
            <w:pPr>
              <w:pStyle w:val="TableParagraph"/>
              <w:spacing w:line="256" w:lineRule="auto"/>
              <w:ind w:left="105" w:right="895"/>
              <w:rPr>
                <w:spacing w:val="-2"/>
                <w:sz w:val="24"/>
                <w:lang w:val="mk-MK"/>
              </w:rPr>
            </w:pPr>
          </w:p>
          <w:p w14:paraId="7046CFFE" w14:textId="77777777" w:rsidR="00A60213" w:rsidRDefault="00A60213" w:rsidP="00A60213">
            <w:pPr>
              <w:pStyle w:val="TableParagraph"/>
              <w:spacing w:line="256" w:lineRule="auto"/>
              <w:ind w:left="105" w:right="895"/>
              <w:rPr>
                <w:sz w:val="24"/>
              </w:rPr>
            </w:pPr>
            <w:r>
              <w:rPr>
                <w:sz w:val="24"/>
              </w:rPr>
              <w:t>Во</w:t>
            </w:r>
            <w:r>
              <w:rPr>
                <w:spacing w:val="-17"/>
                <w:sz w:val="24"/>
              </w:rPr>
              <w:t xml:space="preserve"> </w:t>
            </w:r>
            <w:r>
              <w:rPr>
                <w:sz w:val="24"/>
              </w:rPr>
              <w:t>текот</w:t>
            </w:r>
            <w:r>
              <w:rPr>
                <w:spacing w:val="-17"/>
                <w:sz w:val="24"/>
              </w:rPr>
              <w:t xml:space="preserve"> </w:t>
            </w:r>
            <w:r>
              <w:rPr>
                <w:sz w:val="24"/>
              </w:rPr>
              <w:t xml:space="preserve">на </w:t>
            </w:r>
            <w:r>
              <w:rPr>
                <w:spacing w:val="-2"/>
                <w:sz w:val="24"/>
              </w:rPr>
              <w:t>годината</w:t>
            </w:r>
          </w:p>
          <w:p w14:paraId="67A6390F" w14:textId="77777777" w:rsidR="00A60213" w:rsidRDefault="00A60213" w:rsidP="00A60213">
            <w:pPr>
              <w:pStyle w:val="TableParagraph"/>
              <w:spacing w:before="2" w:line="256" w:lineRule="auto"/>
              <w:rPr>
                <w:b/>
                <w:sz w:val="24"/>
              </w:rPr>
            </w:pPr>
          </w:p>
          <w:p w14:paraId="6EE7E2F7" w14:textId="77777777" w:rsidR="00A60213" w:rsidRDefault="00A60213" w:rsidP="00A60213">
            <w:pPr>
              <w:pStyle w:val="TableParagraph"/>
              <w:spacing w:before="1" w:line="256" w:lineRule="auto"/>
              <w:ind w:left="105"/>
              <w:rPr>
                <w:sz w:val="24"/>
              </w:rPr>
            </w:pPr>
            <w:r>
              <w:rPr>
                <w:spacing w:val="-2"/>
                <w:sz w:val="24"/>
              </w:rPr>
              <w:t>Континуирано</w:t>
            </w:r>
          </w:p>
          <w:p w14:paraId="50FB1ADC" w14:textId="77777777" w:rsidR="00A60213" w:rsidRDefault="00A60213" w:rsidP="00A60213">
            <w:pPr>
              <w:pStyle w:val="TableParagraph"/>
              <w:spacing w:before="182" w:line="256" w:lineRule="auto"/>
              <w:rPr>
                <w:b/>
                <w:sz w:val="24"/>
              </w:rPr>
            </w:pPr>
          </w:p>
          <w:p w14:paraId="4C4250F3" w14:textId="77777777" w:rsidR="00A60213" w:rsidRDefault="00A60213" w:rsidP="00A60213">
            <w:pPr>
              <w:pStyle w:val="TableParagraph"/>
              <w:spacing w:before="1"/>
              <w:ind w:left="105"/>
              <w:rPr>
                <w:sz w:val="24"/>
              </w:rPr>
            </w:pPr>
            <w:r>
              <w:rPr>
                <w:sz w:val="24"/>
              </w:rPr>
              <w:t>Во</w:t>
            </w:r>
            <w:r>
              <w:rPr>
                <w:spacing w:val="-17"/>
                <w:sz w:val="24"/>
              </w:rPr>
              <w:t xml:space="preserve"> </w:t>
            </w:r>
            <w:r>
              <w:rPr>
                <w:sz w:val="24"/>
              </w:rPr>
              <w:t>текот</w:t>
            </w:r>
            <w:r>
              <w:rPr>
                <w:spacing w:val="-17"/>
                <w:sz w:val="24"/>
              </w:rPr>
              <w:t xml:space="preserve"> </w:t>
            </w:r>
            <w:r>
              <w:rPr>
                <w:sz w:val="24"/>
              </w:rPr>
              <w:t xml:space="preserve">на </w:t>
            </w:r>
            <w:r>
              <w:rPr>
                <w:spacing w:val="-2"/>
                <w:sz w:val="24"/>
              </w:rPr>
              <w:t>годината</w:t>
            </w:r>
          </w:p>
        </w:tc>
      </w:tr>
      <w:tr w:rsidR="00A60213" w14:paraId="026363AE" w14:textId="77777777" w:rsidTr="00A60213">
        <w:trPr>
          <w:trHeight w:val="2208"/>
        </w:trPr>
        <w:tc>
          <w:tcPr>
            <w:tcW w:w="3284" w:type="dxa"/>
            <w:tcBorders>
              <w:top w:val="single" w:sz="4" w:space="0" w:color="000000"/>
              <w:left w:val="single" w:sz="4" w:space="0" w:color="000000"/>
              <w:bottom w:val="single" w:sz="4" w:space="0" w:color="000000"/>
              <w:right w:val="single" w:sz="4" w:space="0" w:color="000000"/>
            </w:tcBorders>
            <w:hideMark/>
          </w:tcPr>
          <w:p w14:paraId="4FC884BC" w14:textId="77777777" w:rsidR="00A60213" w:rsidRDefault="00A60213" w:rsidP="00A60213">
            <w:pPr>
              <w:pStyle w:val="TableParagraph"/>
              <w:tabs>
                <w:tab w:val="left" w:pos="2899"/>
                <w:tab w:val="left" w:pos="3027"/>
              </w:tabs>
              <w:spacing w:line="276" w:lineRule="auto"/>
              <w:ind w:left="825" w:right="95" w:hanging="361"/>
              <w:rPr>
                <w:b/>
                <w:i/>
                <w:sz w:val="24"/>
              </w:rPr>
            </w:pPr>
            <w:r>
              <w:rPr>
                <w:b/>
                <w:i/>
                <w:sz w:val="24"/>
              </w:rPr>
              <w:t>7.</w:t>
            </w:r>
            <w:r>
              <w:rPr>
                <w:b/>
                <w:i/>
                <w:spacing w:val="40"/>
                <w:sz w:val="24"/>
              </w:rPr>
              <w:t xml:space="preserve"> </w:t>
            </w:r>
            <w:r>
              <w:rPr>
                <w:b/>
                <w:i/>
                <w:sz w:val="24"/>
              </w:rPr>
              <w:t>Водење</w:t>
            </w:r>
            <w:r>
              <w:rPr>
                <w:b/>
                <w:i/>
                <w:sz w:val="24"/>
              </w:rPr>
              <w:tab/>
            </w:r>
            <w:r>
              <w:rPr>
                <w:b/>
                <w:i/>
                <w:spacing w:val="-6"/>
                <w:sz w:val="24"/>
              </w:rPr>
              <w:t xml:space="preserve">на </w:t>
            </w:r>
            <w:r>
              <w:rPr>
                <w:b/>
                <w:i/>
                <w:spacing w:val="-2"/>
                <w:sz w:val="24"/>
              </w:rPr>
              <w:t>педагошка евиденција</w:t>
            </w:r>
            <w:r>
              <w:rPr>
                <w:b/>
                <w:i/>
                <w:sz w:val="24"/>
              </w:rPr>
              <w:tab/>
            </w:r>
            <w:r>
              <w:rPr>
                <w:b/>
                <w:i/>
                <w:sz w:val="24"/>
              </w:rPr>
              <w:tab/>
            </w:r>
            <w:r>
              <w:rPr>
                <w:b/>
                <w:i/>
                <w:spacing w:val="-10"/>
                <w:sz w:val="24"/>
              </w:rPr>
              <w:t xml:space="preserve">и </w:t>
            </w:r>
            <w:r>
              <w:rPr>
                <w:b/>
                <w:i/>
                <w:spacing w:val="-2"/>
                <w:sz w:val="24"/>
              </w:rPr>
              <w:t>документација</w:t>
            </w:r>
          </w:p>
        </w:tc>
        <w:tc>
          <w:tcPr>
            <w:tcW w:w="4519" w:type="dxa"/>
            <w:tcBorders>
              <w:top w:val="single" w:sz="4" w:space="0" w:color="000000"/>
              <w:left w:val="single" w:sz="4" w:space="0" w:color="000000"/>
              <w:bottom w:val="single" w:sz="4" w:space="0" w:color="000000"/>
              <w:right w:val="single" w:sz="4" w:space="0" w:color="000000"/>
            </w:tcBorders>
            <w:hideMark/>
          </w:tcPr>
          <w:p w14:paraId="5A990A18" w14:textId="77777777" w:rsidR="00A60213" w:rsidRDefault="00A60213" w:rsidP="00A60213">
            <w:pPr>
              <w:pStyle w:val="TableParagraph"/>
              <w:tabs>
                <w:tab w:val="left" w:pos="754"/>
              </w:tabs>
              <w:spacing w:before="269" w:line="256" w:lineRule="auto"/>
              <w:ind w:left="394"/>
              <w:rPr>
                <w:sz w:val="24"/>
              </w:rPr>
            </w:pPr>
            <w:r>
              <w:rPr>
                <w:spacing w:val="-10"/>
                <w:sz w:val="24"/>
              </w:rPr>
              <w:t>-</w:t>
            </w:r>
            <w:r>
              <w:rPr>
                <w:sz w:val="24"/>
              </w:rPr>
              <w:tab/>
              <w:t>Водење</w:t>
            </w:r>
            <w:r>
              <w:rPr>
                <w:spacing w:val="-7"/>
                <w:sz w:val="24"/>
              </w:rPr>
              <w:t xml:space="preserve"> </w:t>
            </w:r>
            <w:r>
              <w:rPr>
                <w:sz w:val="24"/>
              </w:rPr>
              <w:t>на</w:t>
            </w:r>
            <w:r>
              <w:rPr>
                <w:spacing w:val="-6"/>
                <w:sz w:val="24"/>
              </w:rPr>
              <w:t xml:space="preserve"> </w:t>
            </w:r>
            <w:r>
              <w:rPr>
                <w:spacing w:val="-4"/>
                <w:sz w:val="24"/>
              </w:rPr>
              <w:t>лична</w:t>
            </w:r>
          </w:p>
          <w:p w14:paraId="3C2526D7" w14:textId="77777777" w:rsidR="00A60213" w:rsidRDefault="00A60213" w:rsidP="00A60213">
            <w:pPr>
              <w:pStyle w:val="TableParagraph"/>
              <w:spacing w:before="46" w:line="276" w:lineRule="auto"/>
              <w:ind w:left="754" w:right="152"/>
              <w:rPr>
                <w:sz w:val="24"/>
              </w:rPr>
            </w:pPr>
            <w:r>
              <w:rPr>
                <w:sz w:val="24"/>
              </w:rPr>
              <w:t>документација</w:t>
            </w:r>
            <w:r>
              <w:rPr>
                <w:spacing w:val="-17"/>
                <w:sz w:val="24"/>
              </w:rPr>
              <w:t xml:space="preserve"> </w:t>
            </w:r>
            <w:r>
              <w:rPr>
                <w:sz w:val="24"/>
              </w:rPr>
              <w:t>и</w:t>
            </w:r>
            <w:r>
              <w:rPr>
                <w:spacing w:val="-17"/>
                <w:sz w:val="24"/>
              </w:rPr>
              <w:t xml:space="preserve"> </w:t>
            </w:r>
            <w:r>
              <w:rPr>
                <w:sz w:val="24"/>
              </w:rPr>
              <w:t xml:space="preserve">евиденција (Планови, програми, </w:t>
            </w:r>
            <w:r>
              <w:rPr>
                <w:spacing w:val="-2"/>
                <w:sz w:val="24"/>
              </w:rPr>
              <w:t>извештаи,евидентни</w:t>
            </w:r>
          </w:p>
          <w:p w14:paraId="784FE410" w14:textId="77777777" w:rsidR="00A60213" w:rsidRDefault="00A60213" w:rsidP="00A60213">
            <w:pPr>
              <w:pStyle w:val="TableParagraph"/>
              <w:spacing w:line="274" w:lineRule="exact"/>
              <w:ind w:left="754"/>
              <w:rPr>
                <w:sz w:val="24"/>
              </w:rPr>
            </w:pPr>
            <w:r>
              <w:rPr>
                <w:sz w:val="24"/>
              </w:rPr>
              <w:t>листи,писмени</w:t>
            </w:r>
            <w:r>
              <w:rPr>
                <w:spacing w:val="-1"/>
                <w:sz w:val="24"/>
              </w:rPr>
              <w:t xml:space="preserve"> </w:t>
            </w:r>
            <w:r>
              <w:rPr>
                <w:sz w:val="24"/>
              </w:rPr>
              <w:t>белешки</w:t>
            </w:r>
            <w:r>
              <w:rPr>
                <w:spacing w:val="63"/>
                <w:sz w:val="24"/>
              </w:rPr>
              <w:t xml:space="preserve"> </w:t>
            </w:r>
            <w:r>
              <w:rPr>
                <w:sz w:val="24"/>
              </w:rPr>
              <w:t xml:space="preserve">и </w:t>
            </w:r>
            <w:r>
              <w:rPr>
                <w:spacing w:val="-4"/>
                <w:sz w:val="24"/>
              </w:rPr>
              <w:t>др.)</w:t>
            </w:r>
          </w:p>
        </w:tc>
        <w:tc>
          <w:tcPr>
            <w:tcW w:w="2300" w:type="dxa"/>
            <w:tcBorders>
              <w:top w:val="single" w:sz="4" w:space="0" w:color="000000"/>
              <w:left w:val="single" w:sz="4" w:space="0" w:color="000000"/>
              <w:bottom w:val="single" w:sz="4" w:space="0" w:color="000000"/>
              <w:right w:val="single" w:sz="4" w:space="0" w:color="000000"/>
            </w:tcBorders>
          </w:tcPr>
          <w:p w14:paraId="2BED3179" w14:textId="77777777" w:rsidR="00A60213" w:rsidRDefault="00A60213" w:rsidP="00A60213">
            <w:pPr>
              <w:pStyle w:val="TableParagraph"/>
              <w:spacing w:before="271" w:line="256" w:lineRule="auto"/>
              <w:rPr>
                <w:b/>
                <w:sz w:val="24"/>
              </w:rPr>
            </w:pPr>
          </w:p>
          <w:p w14:paraId="458FCBF1" w14:textId="77777777" w:rsidR="00A60213" w:rsidRDefault="00A60213" w:rsidP="00A60213">
            <w:pPr>
              <w:pStyle w:val="TableParagraph"/>
              <w:spacing w:before="1" w:line="256" w:lineRule="auto"/>
              <w:ind w:left="105"/>
              <w:rPr>
                <w:spacing w:val="-2"/>
                <w:sz w:val="24"/>
                <w:lang w:val="mk-MK"/>
              </w:rPr>
            </w:pPr>
          </w:p>
          <w:p w14:paraId="388FC65A" w14:textId="77777777" w:rsidR="00A60213" w:rsidRDefault="00A60213" w:rsidP="00A60213">
            <w:pPr>
              <w:pStyle w:val="TableParagraph"/>
              <w:spacing w:before="1" w:line="256" w:lineRule="auto"/>
              <w:ind w:left="105"/>
              <w:rPr>
                <w:sz w:val="24"/>
              </w:rPr>
            </w:pPr>
            <w:r>
              <w:rPr>
                <w:spacing w:val="-2"/>
                <w:sz w:val="24"/>
              </w:rPr>
              <w:t>Континуирано</w:t>
            </w:r>
          </w:p>
          <w:p w14:paraId="7EB93073" w14:textId="77777777" w:rsidR="00A60213" w:rsidRDefault="00A60213" w:rsidP="00A60213">
            <w:pPr>
              <w:pStyle w:val="TableParagraph"/>
              <w:spacing w:line="235" w:lineRule="auto"/>
              <w:ind w:right="132"/>
              <w:rPr>
                <w:sz w:val="24"/>
                <w:lang w:val="mk-MK"/>
              </w:rPr>
            </w:pPr>
          </w:p>
          <w:p w14:paraId="2184B01A" w14:textId="77777777" w:rsidR="00A60213" w:rsidRDefault="00A60213" w:rsidP="00A60213">
            <w:pPr>
              <w:pStyle w:val="TableParagraph"/>
              <w:spacing w:line="235" w:lineRule="auto"/>
              <w:ind w:right="132"/>
              <w:rPr>
                <w:sz w:val="24"/>
                <w:lang w:val="mk-MK"/>
              </w:rPr>
            </w:pPr>
          </w:p>
          <w:p w14:paraId="7A64A6E4" w14:textId="77777777" w:rsidR="00A60213" w:rsidRDefault="00A60213" w:rsidP="00A60213">
            <w:pPr>
              <w:pStyle w:val="TableParagraph"/>
              <w:spacing w:line="235" w:lineRule="auto"/>
              <w:ind w:right="132"/>
              <w:rPr>
                <w:sz w:val="24"/>
              </w:rPr>
            </w:pPr>
          </w:p>
        </w:tc>
      </w:tr>
    </w:tbl>
    <w:p w14:paraId="39F3BE96" w14:textId="77777777" w:rsidR="00A60213" w:rsidRPr="00BB74A9" w:rsidRDefault="00A60213" w:rsidP="00A60213">
      <w:pPr>
        <w:rPr>
          <w:sz w:val="24"/>
        </w:r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4"/>
        <w:gridCol w:w="4519"/>
        <w:gridCol w:w="2300"/>
      </w:tblGrid>
      <w:tr w:rsidR="00A60213" w14:paraId="73E84C43" w14:textId="77777777" w:rsidTr="00A60213">
        <w:trPr>
          <w:trHeight w:val="1781"/>
        </w:trPr>
        <w:tc>
          <w:tcPr>
            <w:tcW w:w="3284" w:type="dxa"/>
            <w:tcBorders>
              <w:top w:val="single" w:sz="4" w:space="0" w:color="000000"/>
              <w:left w:val="single" w:sz="4" w:space="0" w:color="000000"/>
              <w:bottom w:val="single" w:sz="4" w:space="0" w:color="000000"/>
              <w:right w:val="single" w:sz="4" w:space="0" w:color="000000"/>
            </w:tcBorders>
          </w:tcPr>
          <w:p w14:paraId="56E3590F" w14:textId="77777777" w:rsidR="00A60213" w:rsidRDefault="00A60213" w:rsidP="00A60213">
            <w:pPr>
              <w:pStyle w:val="TableParagraph"/>
              <w:spacing w:line="256" w:lineRule="auto"/>
              <w:rPr>
                <w:rFonts w:ascii="Times New Roman"/>
                <w:sz w:val="24"/>
                <w:lang w:val="mk-MK"/>
              </w:rPr>
            </w:pPr>
          </w:p>
          <w:p w14:paraId="6ADC79C0" w14:textId="77777777" w:rsidR="00A60213" w:rsidRDefault="00A60213" w:rsidP="00A60213">
            <w:pPr>
              <w:pStyle w:val="TableParagraph"/>
              <w:spacing w:line="256" w:lineRule="auto"/>
              <w:rPr>
                <w:rFonts w:ascii="Times New Roman"/>
                <w:sz w:val="24"/>
                <w:lang w:val="mk-MK"/>
              </w:rPr>
            </w:pPr>
          </w:p>
          <w:p w14:paraId="2737AAC5" w14:textId="77777777" w:rsidR="00A60213" w:rsidRDefault="00A60213" w:rsidP="00A60213">
            <w:pPr>
              <w:pStyle w:val="TableParagraph"/>
              <w:spacing w:line="256" w:lineRule="auto"/>
              <w:rPr>
                <w:rFonts w:ascii="Times New Roman"/>
                <w:sz w:val="24"/>
                <w:lang w:val="mk-MK"/>
              </w:rPr>
            </w:pPr>
          </w:p>
          <w:p w14:paraId="1D9F1053" w14:textId="77777777" w:rsidR="00A60213" w:rsidRDefault="00A60213" w:rsidP="00A60213">
            <w:pPr>
              <w:pStyle w:val="TableParagraph"/>
              <w:spacing w:line="256" w:lineRule="auto"/>
              <w:ind w:firstLine="720"/>
              <w:rPr>
                <w:rFonts w:ascii="Times New Roman"/>
                <w:sz w:val="24"/>
                <w:lang w:val="mk-MK"/>
              </w:rPr>
            </w:pPr>
          </w:p>
          <w:p w14:paraId="7A4201F0" w14:textId="77777777" w:rsidR="00A60213" w:rsidRDefault="00A60213" w:rsidP="00A60213">
            <w:pPr>
              <w:pStyle w:val="TableParagraph"/>
              <w:spacing w:line="256" w:lineRule="auto"/>
              <w:rPr>
                <w:rFonts w:ascii="Times New Roman"/>
                <w:sz w:val="24"/>
                <w:lang w:val="mk-MK"/>
              </w:rPr>
            </w:pPr>
          </w:p>
          <w:p w14:paraId="51514075" w14:textId="77777777" w:rsidR="00A60213" w:rsidRPr="00256EAA" w:rsidRDefault="00A60213" w:rsidP="00A60213">
            <w:pPr>
              <w:pStyle w:val="TableParagraph"/>
              <w:spacing w:line="256" w:lineRule="auto"/>
              <w:rPr>
                <w:rFonts w:ascii="Times New Roman"/>
                <w:sz w:val="24"/>
                <w:lang w:val="mk-MK"/>
              </w:rPr>
            </w:pPr>
          </w:p>
        </w:tc>
        <w:tc>
          <w:tcPr>
            <w:tcW w:w="4519" w:type="dxa"/>
            <w:tcBorders>
              <w:top w:val="single" w:sz="4" w:space="0" w:color="000000"/>
              <w:left w:val="single" w:sz="4" w:space="0" w:color="000000"/>
              <w:bottom w:val="single" w:sz="4" w:space="0" w:color="000000"/>
              <w:right w:val="single" w:sz="4" w:space="0" w:color="000000"/>
            </w:tcBorders>
            <w:hideMark/>
          </w:tcPr>
          <w:p w14:paraId="3522B47A" w14:textId="77777777" w:rsidR="00A60213" w:rsidRDefault="00A60213" w:rsidP="00A60213">
            <w:pPr>
              <w:pStyle w:val="TableParagraph"/>
              <w:tabs>
                <w:tab w:val="left" w:pos="754"/>
              </w:tabs>
              <w:spacing w:line="276" w:lineRule="auto"/>
              <w:ind w:left="754" w:right="152" w:hanging="360"/>
              <w:rPr>
                <w:sz w:val="24"/>
                <w:lang w:val="mk-MK"/>
              </w:rPr>
            </w:pPr>
            <w:r>
              <w:rPr>
                <w:spacing w:val="-10"/>
                <w:sz w:val="24"/>
                <w:lang w:val="mk-MK"/>
              </w:rPr>
              <w:t xml:space="preserve"> </w:t>
            </w:r>
            <w:r>
              <w:rPr>
                <w:sz w:val="24"/>
              </w:rPr>
              <w:tab/>
            </w:r>
          </w:p>
          <w:p w14:paraId="0F727C59" w14:textId="77777777" w:rsidR="00A60213" w:rsidRDefault="00A60213" w:rsidP="00A60213">
            <w:pPr>
              <w:pStyle w:val="TableParagraph"/>
              <w:tabs>
                <w:tab w:val="left" w:pos="754"/>
              </w:tabs>
              <w:spacing w:line="276" w:lineRule="auto"/>
              <w:ind w:left="754" w:right="152" w:hanging="360"/>
              <w:rPr>
                <w:sz w:val="24"/>
              </w:rPr>
            </w:pPr>
            <w:r>
              <w:rPr>
                <w:sz w:val="24"/>
                <w:lang w:val="mk-MK"/>
              </w:rPr>
              <w:t xml:space="preserve">  -</w:t>
            </w:r>
            <w:r>
              <w:rPr>
                <w:sz w:val="24"/>
              </w:rPr>
              <w:t>Водење</w:t>
            </w:r>
            <w:r>
              <w:rPr>
                <w:spacing w:val="-9"/>
                <w:sz w:val="24"/>
              </w:rPr>
              <w:t xml:space="preserve"> </w:t>
            </w:r>
            <w:r>
              <w:rPr>
                <w:sz w:val="24"/>
              </w:rPr>
              <w:t>на</w:t>
            </w:r>
            <w:r>
              <w:rPr>
                <w:spacing w:val="-9"/>
                <w:sz w:val="24"/>
              </w:rPr>
              <w:t xml:space="preserve"> </w:t>
            </w:r>
            <w:r>
              <w:rPr>
                <w:sz w:val="24"/>
              </w:rPr>
              <w:t>дневникот</w:t>
            </w:r>
            <w:r>
              <w:rPr>
                <w:spacing w:val="-9"/>
                <w:sz w:val="24"/>
              </w:rPr>
              <w:t xml:space="preserve"> </w:t>
            </w:r>
            <w:r>
              <w:rPr>
                <w:sz w:val="24"/>
              </w:rPr>
              <w:t>за</w:t>
            </w:r>
            <w:r>
              <w:rPr>
                <w:spacing w:val="-13"/>
                <w:sz w:val="24"/>
              </w:rPr>
              <w:t xml:space="preserve"> </w:t>
            </w:r>
            <w:r>
              <w:rPr>
                <w:sz w:val="24"/>
              </w:rPr>
              <w:t>работа на ниво на градинка во електронска и пишана форма</w:t>
            </w:r>
          </w:p>
          <w:p w14:paraId="36191582" w14:textId="77777777" w:rsidR="00A60213" w:rsidRPr="00256EAA" w:rsidRDefault="00A60213" w:rsidP="00A60213">
            <w:pPr>
              <w:pStyle w:val="TableParagraph"/>
              <w:tabs>
                <w:tab w:val="left" w:pos="2106"/>
                <w:tab w:val="left" w:pos="2674"/>
                <w:tab w:val="left" w:pos="4147"/>
              </w:tabs>
              <w:spacing w:line="274" w:lineRule="exact"/>
              <w:ind w:left="826"/>
              <w:rPr>
                <w:sz w:val="24"/>
                <w:lang w:val="mk-MK"/>
              </w:rPr>
            </w:pPr>
          </w:p>
        </w:tc>
        <w:tc>
          <w:tcPr>
            <w:tcW w:w="2300" w:type="dxa"/>
            <w:tcBorders>
              <w:top w:val="single" w:sz="4" w:space="0" w:color="000000"/>
              <w:left w:val="single" w:sz="4" w:space="0" w:color="000000"/>
              <w:bottom w:val="single" w:sz="4" w:space="0" w:color="000000"/>
              <w:right w:val="single" w:sz="4" w:space="0" w:color="000000"/>
            </w:tcBorders>
          </w:tcPr>
          <w:p w14:paraId="7B5AF863" w14:textId="77777777" w:rsidR="00A60213" w:rsidRDefault="00A60213" w:rsidP="00A60213">
            <w:pPr>
              <w:pStyle w:val="TableParagraph"/>
              <w:spacing w:before="271" w:line="256" w:lineRule="auto"/>
              <w:rPr>
                <w:b/>
                <w:sz w:val="24"/>
              </w:rPr>
            </w:pPr>
          </w:p>
          <w:p w14:paraId="6BF7D7D6" w14:textId="77777777" w:rsidR="00A60213" w:rsidRDefault="00A60213" w:rsidP="00A60213">
            <w:pPr>
              <w:pStyle w:val="TableParagraph"/>
              <w:spacing w:before="1" w:line="256" w:lineRule="auto"/>
              <w:ind w:left="105"/>
              <w:rPr>
                <w:spacing w:val="-2"/>
                <w:sz w:val="24"/>
                <w:lang w:val="mk-MK"/>
              </w:rPr>
            </w:pPr>
          </w:p>
          <w:p w14:paraId="1E201FE9" w14:textId="77777777" w:rsidR="00A60213" w:rsidRDefault="00A60213" w:rsidP="00A60213">
            <w:pPr>
              <w:pStyle w:val="TableParagraph"/>
              <w:spacing w:before="1" w:line="256" w:lineRule="auto"/>
              <w:ind w:left="105"/>
              <w:rPr>
                <w:sz w:val="24"/>
              </w:rPr>
            </w:pPr>
            <w:r>
              <w:rPr>
                <w:spacing w:val="-2"/>
                <w:sz w:val="24"/>
              </w:rPr>
              <w:t>Континуирано</w:t>
            </w:r>
          </w:p>
          <w:p w14:paraId="5174E82A" w14:textId="77777777" w:rsidR="00A60213" w:rsidRDefault="00A60213" w:rsidP="00A60213">
            <w:pPr>
              <w:pStyle w:val="TableParagraph"/>
              <w:spacing w:line="235" w:lineRule="auto"/>
              <w:ind w:right="132"/>
              <w:rPr>
                <w:sz w:val="24"/>
                <w:lang w:val="mk-MK"/>
              </w:rPr>
            </w:pPr>
          </w:p>
          <w:p w14:paraId="0CFB67C8" w14:textId="77777777" w:rsidR="00A60213" w:rsidRDefault="00A60213" w:rsidP="00A60213">
            <w:pPr>
              <w:pStyle w:val="TableParagraph"/>
              <w:spacing w:line="235" w:lineRule="auto"/>
              <w:ind w:right="132"/>
              <w:rPr>
                <w:sz w:val="24"/>
                <w:lang w:val="mk-MK"/>
              </w:rPr>
            </w:pPr>
          </w:p>
          <w:p w14:paraId="23C912F0" w14:textId="77777777" w:rsidR="00A60213" w:rsidRDefault="00A60213" w:rsidP="00A60213">
            <w:pPr>
              <w:pStyle w:val="TableParagraph"/>
              <w:spacing w:line="235" w:lineRule="auto"/>
              <w:ind w:right="132"/>
              <w:rPr>
                <w:sz w:val="24"/>
              </w:rPr>
            </w:pPr>
          </w:p>
        </w:tc>
      </w:tr>
      <w:tr w:rsidR="00A60213" w14:paraId="6F90DA01" w14:textId="77777777" w:rsidTr="00A60213">
        <w:trPr>
          <w:trHeight w:val="2774"/>
        </w:trPr>
        <w:tc>
          <w:tcPr>
            <w:tcW w:w="3284" w:type="dxa"/>
            <w:tcBorders>
              <w:top w:val="single" w:sz="4" w:space="0" w:color="000000"/>
              <w:left w:val="single" w:sz="4" w:space="0" w:color="000000"/>
              <w:bottom w:val="single" w:sz="4" w:space="0" w:color="000000"/>
              <w:right w:val="single" w:sz="4" w:space="0" w:color="000000"/>
            </w:tcBorders>
            <w:hideMark/>
          </w:tcPr>
          <w:p w14:paraId="31C2A6B1" w14:textId="77777777" w:rsidR="00A60213" w:rsidRDefault="00A60213" w:rsidP="00A60213">
            <w:pPr>
              <w:pStyle w:val="TableParagraph"/>
              <w:tabs>
                <w:tab w:val="left" w:pos="2884"/>
              </w:tabs>
              <w:spacing w:line="271" w:lineRule="exact"/>
              <w:ind w:left="465"/>
              <w:jc w:val="both"/>
              <w:rPr>
                <w:b/>
                <w:i/>
                <w:sz w:val="24"/>
                <w:lang w:val="mk-MK"/>
              </w:rPr>
            </w:pPr>
          </w:p>
          <w:p w14:paraId="1381B3FD" w14:textId="77777777" w:rsidR="00A60213" w:rsidRDefault="00A60213" w:rsidP="00A60213">
            <w:pPr>
              <w:pStyle w:val="TableParagraph"/>
              <w:tabs>
                <w:tab w:val="left" w:pos="2884"/>
              </w:tabs>
              <w:spacing w:line="271" w:lineRule="exact"/>
              <w:ind w:left="465"/>
              <w:jc w:val="both"/>
              <w:rPr>
                <w:b/>
                <w:i/>
                <w:sz w:val="24"/>
                <w:lang w:val="mk-MK"/>
              </w:rPr>
            </w:pPr>
          </w:p>
          <w:p w14:paraId="71E2A2A9" w14:textId="77777777" w:rsidR="00A60213" w:rsidRDefault="00A60213" w:rsidP="00A60213">
            <w:pPr>
              <w:pStyle w:val="TableParagraph"/>
              <w:tabs>
                <w:tab w:val="left" w:pos="2884"/>
              </w:tabs>
              <w:spacing w:line="271" w:lineRule="exact"/>
              <w:ind w:left="465"/>
              <w:jc w:val="both"/>
              <w:rPr>
                <w:b/>
                <w:i/>
                <w:sz w:val="24"/>
              </w:rPr>
            </w:pPr>
            <w:r>
              <w:rPr>
                <w:b/>
                <w:i/>
                <w:sz w:val="24"/>
              </w:rPr>
              <w:t>8.</w:t>
            </w:r>
            <w:r>
              <w:rPr>
                <w:b/>
                <w:i/>
                <w:spacing w:val="58"/>
                <w:w w:val="150"/>
                <w:sz w:val="24"/>
              </w:rPr>
              <w:t xml:space="preserve"> </w:t>
            </w:r>
            <w:r>
              <w:rPr>
                <w:b/>
                <w:i/>
                <w:spacing w:val="-2"/>
                <w:sz w:val="24"/>
              </w:rPr>
              <w:t>Учество</w:t>
            </w:r>
            <w:r>
              <w:rPr>
                <w:b/>
                <w:i/>
                <w:sz w:val="24"/>
              </w:rPr>
              <w:tab/>
            </w:r>
            <w:r>
              <w:rPr>
                <w:b/>
                <w:i/>
                <w:spacing w:val="-5"/>
                <w:sz w:val="24"/>
              </w:rPr>
              <w:t>во</w:t>
            </w:r>
          </w:p>
          <w:p w14:paraId="1E871E9D" w14:textId="77777777" w:rsidR="00A60213" w:rsidRDefault="00A60213" w:rsidP="00A60213">
            <w:pPr>
              <w:pStyle w:val="TableParagraph"/>
              <w:tabs>
                <w:tab w:val="left" w:pos="2898"/>
              </w:tabs>
              <w:spacing w:before="41" w:line="276" w:lineRule="auto"/>
              <w:ind w:left="825" w:right="95"/>
              <w:jc w:val="both"/>
              <w:rPr>
                <w:b/>
                <w:i/>
                <w:sz w:val="24"/>
              </w:rPr>
            </w:pPr>
            <w:r>
              <w:rPr>
                <w:b/>
                <w:i/>
                <w:spacing w:val="-2"/>
                <w:sz w:val="24"/>
              </w:rPr>
              <w:t>работата</w:t>
            </w:r>
            <w:r>
              <w:rPr>
                <w:b/>
                <w:i/>
                <w:sz w:val="24"/>
              </w:rPr>
              <w:tab/>
            </w:r>
            <w:r>
              <w:rPr>
                <w:b/>
                <w:i/>
                <w:spacing w:val="-6"/>
                <w:sz w:val="24"/>
              </w:rPr>
              <w:t xml:space="preserve">на </w:t>
            </w:r>
            <w:r>
              <w:rPr>
                <w:b/>
                <w:i/>
                <w:sz w:val="24"/>
              </w:rPr>
              <w:t>стручните</w:t>
            </w:r>
            <w:r>
              <w:rPr>
                <w:b/>
                <w:i/>
                <w:spacing w:val="-5"/>
                <w:sz w:val="24"/>
              </w:rPr>
              <w:t xml:space="preserve"> </w:t>
            </w:r>
            <w:r>
              <w:rPr>
                <w:b/>
                <w:i/>
                <w:sz w:val="24"/>
              </w:rPr>
              <w:t>органи и комисии</w:t>
            </w:r>
          </w:p>
        </w:tc>
        <w:tc>
          <w:tcPr>
            <w:tcW w:w="4519" w:type="dxa"/>
            <w:tcBorders>
              <w:top w:val="single" w:sz="4" w:space="0" w:color="000000"/>
              <w:left w:val="single" w:sz="4" w:space="0" w:color="000000"/>
              <w:bottom w:val="single" w:sz="4" w:space="0" w:color="000000"/>
              <w:right w:val="single" w:sz="4" w:space="0" w:color="000000"/>
            </w:tcBorders>
            <w:hideMark/>
          </w:tcPr>
          <w:p w14:paraId="40AE3232" w14:textId="77777777" w:rsidR="00A60213" w:rsidRDefault="00A60213" w:rsidP="00271F91">
            <w:pPr>
              <w:pStyle w:val="TableParagraph"/>
              <w:numPr>
                <w:ilvl w:val="0"/>
                <w:numId w:val="67"/>
              </w:numPr>
              <w:tabs>
                <w:tab w:val="left" w:pos="754"/>
              </w:tabs>
              <w:spacing w:line="276" w:lineRule="auto"/>
              <w:ind w:right="137"/>
              <w:rPr>
                <w:sz w:val="24"/>
              </w:rPr>
            </w:pPr>
            <w:r>
              <w:rPr>
                <w:sz w:val="24"/>
              </w:rPr>
              <w:t>Остварува соработка со стручните органи на градинката( стручен совет, Совет</w:t>
            </w:r>
            <w:r>
              <w:rPr>
                <w:spacing w:val="-9"/>
                <w:sz w:val="24"/>
              </w:rPr>
              <w:t xml:space="preserve"> </w:t>
            </w:r>
            <w:r>
              <w:rPr>
                <w:sz w:val="24"/>
              </w:rPr>
              <w:t>на</w:t>
            </w:r>
            <w:r>
              <w:rPr>
                <w:spacing w:val="-9"/>
                <w:sz w:val="24"/>
              </w:rPr>
              <w:t xml:space="preserve"> </w:t>
            </w:r>
            <w:r>
              <w:rPr>
                <w:sz w:val="24"/>
              </w:rPr>
              <w:t>воспитувачи,</w:t>
            </w:r>
            <w:r>
              <w:rPr>
                <w:spacing w:val="-9"/>
                <w:sz w:val="24"/>
              </w:rPr>
              <w:t xml:space="preserve"> </w:t>
            </w:r>
            <w:r>
              <w:rPr>
                <w:sz w:val="24"/>
              </w:rPr>
              <w:t>Совет</w:t>
            </w:r>
            <w:r>
              <w:rPr>
                <w:spacing w:val="-13"/>
                <w:sz w:val="24"/>
              </w:rPr>
              <w:t xml:space="preserve"> </w:t>
            </w:r>
            <w:r>
              <w:rPr>
                <w:sz w:val="24"/>
              </w:rPr>
              <w:t xml:space="preserve">на </w:t>
            </w:r>
            <w:r>
              <w:rPr>
                <w:spacing w:val="-2"/>
                <w:sz w:val="24"/>
              </w:rPr>
              <w:t>негуватели)</w:t>
            </w:r>
          </w:p>
          <w:p w14:paraId="75C874BD" w14:textId="77777777" w:rsidR="00A60213" w:rsidRPr="00CF7158" w:rsidRDefault="00A60213" w:rsidP="00271F91">
            <w:pPr>
              <w:pStyle w:val="TableParagraph"/>
              <w:numPr>
                <w:ilvl w:val="0"/>
                <w:numId w:val="67"/>
              </w:numPr>
              <w:tabs>
                <w:tab w:val="left" w:pos="754"/>
              </w:tabs>
              <w:spacing w:line="278" w:lineRule="auto"/>
              <w:ind w:right="852"/>
              <w:rPr>
                <w:sz w:val="24"/>
              </w:rPr>
            </w:pPr>
            <w:r>
              <w:rPr>
                <w:sz w:val="24"/>
              </w:rPr>
              <w:t>Учествува</w:t>
            </w:r>
            <w:r>
              <w:rPr>
                <w:spacing w:val="-11"/>
                <w:sz w:val="24"/>
              </w:rPr>
              <w:t xml:space="preserve"> </w:t>
            </w:r>
            <w:r>
              <w:rPr>
                <w:sz w:val="24"/>
              </w:rPr>
              <w:t>во</w:t>
            </w:r>
            <w:r>
              <w:rPr>
                <w:spacing w:val="-14"/>
                <w:sz w:val="24"/>
              </w:rPr>
              <w:t xml:space="preserve"> </w:t>
            </w:r>
            <w:r>
              <w:rPr>
                <w:sz w:val="24"/>
              </w:rPr>
              <w:t>работата</w:t>
            </w:r>
            <w:r>
              <w:rPr>
                <w:spacing w:val="-14"/>
                <w:sz w:val="24"/>
              </w:rPr>
              <w:t xml:space="preserve"> </w:t>
            </w:r>
            <w:r>
              <w:rPr>
                <w:sz w:val="24"/>
              </w:rPr>
              <w:t>на стручниот тим</w:t>
            </w:r>
          </w:p>
          <w:p w14:paraId="263368ED" w14:textId="77777777" w:rsidR="00A60213" w:rsidRPr="008B64EE" w:rsidRDefault="00A60213" w:rsidP="00271F91">
            <w:pPr>
              <w:numPr>
                <w:ilvl w:val="0"/>
                <w:numId w:val="68"/>
              </w:numPr>
              <w:shd w:val="clear" w:color="auto" w:fill="FFFFFF" w:themeFill="background1"/>
              <w:autoSpaceDN w:val="0"/>
              <w:contextualSpacing/>
              <w:rPr>
                <w:rFonts w:ascii="Arial" w:hAnsi="Arial" w:cs="Arial"/>
                <w:sz w:val="24"/>
                <w:szCs w:val="24"/>
                <w:lang w:val="mk-MK"/>
              </w:rPr>
            </w:pPr>
            <w:r w:rsidRPr="008B64EE">
              <w:rPr>
                <w:rFonts w:ascii="Arial" w:hAnsi="Arial" w:cs="Arial"/>
                <w:sz w:val="24"/>
                <w:szCs w:val="24"/>
                <w:lang w:val="mk-MK"/>
              </w:rPr>
              <w:t>Учествува во работата на професионалната заедница за учење</w:t>
            </w:r>
          </w:p>
          <w:p w14:paraId="1D4D2617" w14:textId="77777777" w:rsidR="00A60213" w:rsidRPr="008B64EE" w:rsidRDefault="00A60213" w:rsidP="00A60213">
            <w:pPr>
              <w:shd w:val="clear" w:color="auto" w:fill="FFFFFF" w:themeFill="background1"/>
              <w:spacing w:line="256" w:lineRule="auto"/>
              <w:ind w:left="644"/>
              <w:contextualSpacing/>
              <w:rPr>
                <w:rFonts w:ascii="Arial" w:hAnsi="Arial" w:cs="Arial"/>
                <w:sz w:val="24"/>
                <w:szCs w:val="24"/>
                <w:lang w:val="mk-MK"/>
              </w:rPr>
            </w:pPr>
          </w:p>
          <w:p w14:paraId="33BAF99A" w14:textId="77777777" w:rsidR="00A60213" w:rsidRDefault="00A60213" w:rsidP="00A60213">
            <w:pPr>
              <w:pStyle w:val="TableParagraph"/>
              <w:tabs>
                <w:tab w:val="left" w:pos="754"/>
              </w:tabs>
              <w:spacing w:line="278" w:lineRule="auto"/>
              <w:ind w:left="754" w:right="852"/>
              <w:rPr>
                <w:sz w:val="24"/>
              </w:rPr>
            </w:pPr>
          </w:p>
        </w:tc>
        <w:tc>
          <w:tcPr>
            <w:tcW w:w="2300" w:type="dxa"/>
            <w:tcBorders>
              <w:top w:val="single" w:sz="4" w:space="0" w:color="000000"/>
              <w:left w:val="single" w:sz="4" w:space="0" w:color="000000"/>
              <w:bottom w:val="single" w:sz="4" w:space="0" w:color="000000"/>
              <w:right w:val="single" w:sz="4" w:space="0" w:color="000000"/>
            </w:tcBorders>
            <w:hideMark/>
          </w:tcPr>
          <w:p w14:paraId="27065A18" w14:textId="77777777" w:rsidR="00A60213" w:rsidRDefault="00A60213" w:rsidP="00A60213">
            <w:pPr>
              <w:pStyle w:val="TableParagraph"/>
              <w:spacing w:before="269" w:line="256" w:lineRule="auto"/>
              <w:ind w:left="105"/>
              <w:rPr>
                <w:spacing w:val="-2"/>
                <w:sz w:val="24"/>
                <w:lang w:val="mk-MK"/>
              </w:rPr>
            </w:pPr>
            <w:r>
              <w:rPr>
                <w:spacing w:val="-2"/>
                <w:sz w:val="24"/>
                <w:lang w:val="mk-MK"/>
              </w:rPr>
              <w:t xml:space="preserve"> </w:t>
            </w:r>
          </w:p>
          <w:p w14:paraId="39BB19B2" w14:textId="77777777" w:rsidR="00A60213" w:rsidRDefault="00A60213" w:rsidP="00A60213">
            <w:pPr>
              <w:pStyle w:val="TableParagraph"/>
              <w:spacing w:before="269" w:line="256" w:lineRule="auto"/>
              <w:ind w:left="105"/>
              <w:rPr>
                <w:spacing w:val="-2"/>
                <w:sz w:val="24"/>
                <w:lang w:val="mk-MK"/>
              </w:rPr>
            </w:pPr>
          </w:p>
          <w:p w14:paraId="59D5865F" w14:textId="77777777" w:rsidR="00A60213" w:rsidRDefault="00A60213" w:rsidP="00A60213">
            <w:pPr>
              <w:pStyle w:val="TableParagraph"/>
              <w:spacing w:before="269" w:line="256" w:lineRule="auto"/>
              <w:ind w:left="105"/>
              <w:rPr>
                <w:sz w:val="24"/>
              </w:rPr>
            </w:pPr>
            <w:r>
              <w:rPr>
                <w:spacing w:val="-2"/>
                <w:sz w:val="24"/>
              </w:rPr>
              <w:t>Континуирано</w:t>
            </w:r>
          </w:p>
        </w:tc>
      </w:tr>
    </w:tbl>
    <w:p w14:paraId="23083CFE" w14:textId="77777777" w:rsidR="00A60213" w:rsidRDefault="00A60213" w:rsidP="00A60213">
      <w:pPr>
        <w:tabs>
          <w:tab w:val="left" w:pos="1027"/>
        </w:tabs>
        <w:spacing w:before="17"/>
        <w:rPr>
          <w:b/>
          <w:sz w:val="24"/>
        </w:rPr>
      </w:pPr>
    </w:p>
    <w:p w14:paraId="0E18B405" w14:textId="77777777" w:rsidR="00A60213" w:rsidRDefault="00A60213" w:rsidP="00A60213">
      <w:pPr>
        <w:pStyle w:val="ListParagraph"/>
        <w:tabs>
          <w:tab w:val="left" w:pos="1027"/>
        </w:tabs>
        <w:spacing w:before="17"/>
        <w:ind w:left="1027"/>
        <w:rPr>
          <w:b/>
          <w:sz w:val="24"/>
        </w:rPr>
      </w:pPr>
    </w:p>
    <w:p w14:paraId="64BECBD4" w14:textId="77777777" w:rsidR="00A60213" w:rsidRDefault="00A60213" w:rsidP="00A60213"/>
    <w:p w14:paraId="069E5DB5" w14:textId="77777777" w:rsidR="00A60213" w:rsidRPr="0060314C" w:rsidRDefault="00A60213" w:rsidP="00A60213">
      <w:pPr>
        <w:rPr>
          <w:lang w:val="mk-MK"/>
        </w:rPr>
      </w:pPr>
      <w:r>
        <w:rPr>
          <w:lang w:val="mk-MK"/>
        </w:rPr>
        <w:t xml:space="preserve"> </w:t>
      </w:r>
    </w:p>
    <w:p w14:paraId="047DAC7E" w14:textId="77777777" w:rsidR="00A60213" w:rsidRDefault="00A60213" w:rsidP="00A60213"/>
    <w:p w14:paraId="644F190A" w14:textId="77777777" w:rsidR="00A60213" w:rsidRDefault="00A60213" w:rsidP="00A60213"/>
    <w:p w14:paraId="49808879" w14:textId="77777777" w:rsidR="00A60213" w:rsidRDefault="00A60213" w:rsidP="00317F42">
      <w:pPr>
        <w:spacing w:after="0" w:line="480" w:lineRule="auto"/>
        <w:ind w:firstLine="540"/>
        <w:jc w:val="both"/>
        <w:outlineLvl w:val="0"/>
        <w:rPr>
          <w:rFonts w:ascii="Arial" w:eastAsia="Times New Roman" w:hAnsi="Arial" w:cs="Arial"/>
          <w:b/>
          <w:sz w:val="24"/>
          <w:szCs w:val="24"/>
          <w:lang w:eastAsia="en-GB"/>
        </w:rPr>
      </w:pPr>
    </w:p>
    <w:p w14:paraId="63005CC0" w14:textId="77777777" w:rsidR="00A60213" w:rsidRDefault="00A60213" w:rsidP="00317F42">
      <w:pPr>
        <w:spacing w:after="0" w:line="480" w:lineRule="auto"/>
        <w:ind w:firstLine="540"/>
        <w:jc w:val="both"/>
        <w:outlineLvl w:val="0"/>
        <w:rPr>
          <w:rFonts w:ascii="Arial" w:eastAsia="Times New Roman" w:hAnsi="Arial" w:cs="Arial"/>
          <w:b/>
          <w:sz w:val="24"/>
          <w:szCs w:val="24"/>
          <w:lang w:eastAsia="en-GB"/>
        </w:rPr>
      </w:pPr>
    </w:p>
    <w:p w14:paraId="1FF326F1" w14:textId="77777777" w:rsidR="00A60213" w:rsidRDefault="00A60213" w:rsidP="00317F42">
      <w:pPr>
        <w:spacing w:after="0" w:line="480" w:lineRule="auto"/>
        <w:ind w:firstLine="540"/>
        <w:jc w:val="both"/>
        <w:outlineLvl w:val="0"/>
        <w:rPr>
          <w:rFonts w:ascii="Arial" w:eastAsia="Times New Roman" w:hAnsi="Arial" w:cs="Arial"/>
          <w:b/>
          <w:sz w:val="24"/>
          <w:szCs w:val="24"/>
          <w:lang w:eastAsia="en-GB"/>
        </w:rPr>
      </w:pPr>
    </w:p>
    <w:p w14:paraId="4E29A253" w14:textId="77777777" w:rsidR="00A60213" w:rsidRDefault="00A60213" w:rsidP="00317F42">
      <w:pPr>
        <w:spacing w:after="0" w:line="480" w:lineRule="auto"/>
        <w:ind w:firstLine="540"/>
        <w:jc w:val="both"/>
        <w:outlineLvl w:val="0"/>
        <w:rPr>
          <w:rFonts w:ascii="Arial" w:eastAsia="Times New Roman" w:hAnsi="Arial" w:cs="Arial"/>
          <w:b/>
          <w:sz w:val="24"/>
          <w:szCs w:val="24"/>
          <w:lang w:eastAsia="en-GB"/>
        </w:rPr>
      </w:pPr>
    </w:p>
    <w:p w14:paraId="2E451B87" w14:textId="77777777" w:rsidR="004009E6" w:rsidRPr="006773D8" w:rsidRDefault="004009E6" w:rsidP="00317F42">
      <w:pPr>
        <w:spacing w:after="0" w:line="480" w:lineRule="auto"/>
        <w:ind w:firstLine="540"/>
        <w:jc w:val="both"/>
        <w:outlineLvl w:val="0"/>
        <w:rPr>
          <w:rFonts w:ascii="Arial" w:eastAsia="Times New Roman" w:hAnsi="Arial" w:cs="Arial"/>
          <w:b/>
          <w:sz w:val="24"/>
          <w:szCs w:val="24"/>
          <w:lang w:val="mk-MK" w:eastAsia="en-GB"/>
        </w:rPr>
      </w:pPr>
    </w:p>
    <w:p w14:paraId="2C3DC790" w14:textId="67DAB6E6" w:rsidR="004009E6" w:rsidRDefault="004009E6" w:rsidP="004009E6">
      <w:pPr>
        <w:jc w:val="both"/>
        <w:rPr>
          <w:rFonts w:ascii="Arial" w:hAnsi="Arial" w:cs="Arial"/>
          <w:b/>
          <w:sz w:val="24"/>
          <w:szCs w:val="24"/>
          <w:lang w:val="mk-MK"/>
        </w:rPr>
      </w:pPr>
    </w:p>
    <w:p w14:paraId="6887DFBB" w14:textId="77777777" w:rsidR="001D0780" w:rsidRDefault="001D0780" w:rsidP="004009E6">
      <w:pPr>
        <w:jc w:val="both"/>
        <w:rPr>
          <w:rFonts w:ascii="Arial" w:hAnsi="Arial" w:cs="Arial"/>
          <w:b/>
          <w:sz w:val="24"/>
          <w:szCs w:val="24"/>
          <w:lang w:val="mk-MK"/>
        </w:rPr>
      </w:pPr>
    </w:p>
    <w:p w14:paraId="591D97A8" w14:textId="77777777" w:rsidR="007B5BC5" w:rsidRDefault="007B5BC5" w:rsidP="007B5BC5">
      <w:pPr>
        <w:pStyle w:val="ListParagraph"/>
        <w:numPr>
          <w:ilvl w:val="1"/>
          <w:numId w:val="74"/>
        </w:numPr>
        <w:rPr>
          <w:rFonts w:ascii="Arial" w:hAnsi="Arial" w:cs="Arial"/>
          <w:b/>
          <w:sz w:val="24"/>
          <w:szCs w:val="24"/>
        </w:rPr>
      </w:pPr>
      <w:r>
        <w:rPr>
          <w:rFonts w:ascii="Arial" w:hAnsi="Arial" w:cs="Arial"/>
          <w:b/>
          <w:sz w:val="24"/>
          <w:szCs w:val="24"/>
        </w:rPr>
        <w:t xml:space="preserve"> </w:t>
      </w:r>
      <w:r w:rsidR="00434D54" w:rsidRPr="0080583F">
        <w:rPr>
          <w:rFonts w:ascii="Arial" w:hAnsi="Arial" w:cs="Arial"/>
          <w:b/>
          <w:sz w:val="24"/>
          <w:szCs w:val="24"/>
          <w:lang w:val="mk-MK"/>
        </w:rPr>
        <w:t>ПРОГРАМА ЗА РАБОТА НА ПСИХОЛОГОТ</w:t>
      </w:r>
    </w:p>
    <w:p w14:paraId="5F4FF8A6" w14:textId="77777777" w:rsidR="007B5BC5" w:rsidRPr="007B5BC5" w:rsidRDefault="007B5BC5" w:rsidP="007B5BC5">
      <w:pPr>
        <w:pStyle w:val="ListParagraph"/>
        <w:ind w:left="765"/>
        <w:rPr>
          <w:rFonts w:ascii="Arial" w:hAnsi="Arial" w:cs="Arial"/>
          <w:b/>
          <w:sz w:val="24"/>
          <w:szCs w:val="24"/>
        </w:rPr>
      </w:pPr>
    </w:p>
    <w:p w14:paraId="1A02D25F" w14:textId="77777777" w:rsidR="007B5BC5" w:rsidRPr="00D732BB" w:rsidRDefault="007B5BC5" w:rsidP="007B5BC5">
      <w:pPr>
        <w:jc w:val="both"/>
        <w:rPr>
          <w:sz w:val="28"/>
          <w:szCs w:val="28"/>
        </w:rPr>
      </w:pPr>
      <w:r w:rsidRPr="00D732BB">
        <w:rPr>
          <w:sz w:val="28"/>
          <w:szCs w:val="28"/>
        </w:rPr>
        <w:t>Во текот на 2025/2026 година, психологот ќе ја реализира својата работа преку активно учество во планирањето и организирањето на воспитно-образовните активности, следење на програмата за раниот детски развој, психолошка поддршка и инструктивна работа со воспитувачи и негователи, континуирано следење на психичкиот и социјалниот развој на децата, индивидуална и групна работа со нив, како и советодавна поддршка на родителите. Исто така, психологот ќе соработува со стручните органи и надворешни институции релевантни за дејноста на установата.</w:t>
      </w:r>
    </w:p>
    <w:p w14:paraId="794D46B9" w14:textId="77777777" w:rsidR="007B5BC5" w:rsidRPr="00D732BB" w:rsidRDefault="007B5BC5" w:rsidP="007B5BC5">
      <w:pPr>
        <w:jc w:val="both"/>
        <w:rPr>
          <w:sz w:val="28"/>
          <w:szCs w:val="28"/>
        </w:rPr>
      </w:pPr>
      <w:r w:rsidRPr="00D732BB">
        <w:rPr>
          <w:sz w:val="28"/>
          <w:szCs w:val="28"/>
        </w:rPr>
        <w:t>Сите активности се темелат на законските одредби и современите научни сознанија од областа на предучилишната психологија и педагогија.</w:t>
      </w:r>
    </w:p>
    <w:p w14:paraId="249F1A99" w14:textId="77777777" w:rsidR="007B5BC5" w:rsidRPr="00D732BB" w:rsidRDefault="007B5BC5" w:rsidP="007B5BC5">
      <w:pPr>
        <w:jc w:val="both"/>
        <w:rPr>
          <w:sz w:val="28"/>
          <w:szCs w:val="28"/>
        </w:rPr>
      </w:pPr>
      <w:r w:rsidRPr="00D732BB">
        <w:rPr>
          <w:sz w:val="28"/>
          <w:szCs w:val="28"/>
        </w:rPr>
        <w:t>Главната цел на психологот е да го поддржи здравиот раст и хармоничниот развој на детето, преку создавање услови кои овозможуваат безбедна, поттикнувачка и поддржувачка средина.</w:t>
      </w:r>
    </w:p>
    <w:p w14:paraId="06CC2EEF" w14:textId="77777777" w:rsidR="007B5BC5" w:rsidRPr="00D732BB" w:rsidRDefault="007B5BC5" w:rsidP="007B5BC5">
      <w:pPr>
        <w:jc w:val="both"/>
        <w:rPr>
          <w:sz w:val="28"/>
          <w:szCs w:val="28"/>
        </w:rPr>
      </w:pPr>
      <w:r w:rsidRPr="00D732BB">
        <w:rPr>
          <w:sz w:val="28"/>
          <w:szCs w:val="28"/>
        </w:rPr>
        <w:t>Посебен акцент ќе биде ставен на:</w:t>
      </w:r>
    </w:p>
    <w:p w14:paraId="62314803" w14:textId="77777777" w:rsidR="007B5BC5" w:rsidRPr="00D732BB" w:rsidRDefault="007B5BC5" w:rsidP="007B5BC5">
      <w:pPr>
        <w:pStyle w:val="ListBullet"/>
        <w:jc w:val="both"/>
        <w:rPr>
          <w:sz w:val="28"/>
          <w:szCs w:val="28"/>
        </w:rPr>
      </w:pPr>
      <w:r w:rsidRPr="00D732BB">
        <w:rPr>
          <w:sz w:val="28"/>
          <w:szCs w:val="28"/>
        </w:rPr>
        <w:t>Адаптацијата и социјализацијата на новозапишаните деца;</w:t>
      </w:r>
    </w:p>
    <w:p w14:paraId="17A475FB" w14:textId="77777777" w:rsidR="007B5BC5" w:rsidRPr="00D732BB" w:rsidRDefault="007B5BC5" w:rsidP="007B5BC5">
      <w:pPr>
        <w:pStyle w:val="ListBullet"/>
        <w:jc w:val="both"/>
        <w:rPr>
          <w:sz w:val="28"/>
          <w:szCs w:val="28"/>
        </w:rPr>
      </w:pPr>
      <w:r w:rsidRPr="00D732BB">
        <w:rPr>
          <w:sz w:val="28"/>
          <w:szCs w:val="28"/>
        </w:rPr>
        <w:t>Поттикнување на позитивен развој на личниот идентитет и самодовербата кај децата;</w:t>
      </w:r>
    </w:p>
    <w:p w14:paraId="1B4EDE53" w14:textId="77777777" w:rsidR="007B5BC5" w:rsidRPr="00D732BB" w:rsidRDefault="007B5BC5" w:rsidP="007B5BC5">
      <w:pPr>
        <w:pStyle w:val="ListBullet"/>
        <w:jc w:val="both"/>
        <w:rPr>
          <w:sz w:val="28"/>
          <w:szCs w:val="28"/>
        </w:rPr>
      </w:pPr>
      <w:r w:rsidRPr="00D732BB">
        <w:rPr>
          <w:sz w:val="28"/>
          <w:szCs w:val="28"/>
        </w:rPr>
        <w:t>Градење стабилна и доверлива емоционална врска воспитувач-дете;</w:t>
      </w:r>
    </w:p>
    <w:p w14:paraId="3BB3DC36" w14:textId="77777777" w:rsidR="007B5BC5" w:rsidRPr="00D732BB" w:rsidRDefault="007B5BC5" w:rsidP="007B5BC5">
      <w:pPr>
        <w:pStyle w:val="ListBullet"/>
        <w:jc w:val="both"/>
        <w:rPr>
          <w:sz w:val="28"/>
          <w:szCs w:val="28"/>
        </w:rPr>
      </w:pPr>
      <w:r w:rsidRPr="00D732BB">
        <w:rPr>
          <w:sz w:val="28"/>
          <w:szCs w:val="28"/>
        </w:rPr>
        <w:t>Воспоставување воспитни постапки кои ја почитуваат индивидуалноста и личноста на секое дете;</w:t>
      </w:r>
    </w:p>
    <w:p w14:paraId="7E13D715" w14:textId="77777777" w:rsidR="007B5BC5" w:rsidRPr="00D732BB" w:rsidRDefault="007B5BC5" w:rsidP="007B5BC5">
      <w:pPr>
        <w:pStyle w:val="ListBullet"/>
        <w:jc w:val="both"/>
        <w:rPr>
          <w:sz w:val="28"/>
          <w:szCs w:val="28"/>
        </w:rPr>
      </w:pPr>
      <w:r w:rsidRPr="00D732BB">
        <w:rPr>
          <w:sz w:val="28"/>
          <w:szCs w:val="28"/>
        </w:rPr>
        <w:t>Следење на психичкиот развој и навремено реагирање при појава на пречки или потешкотии;</w:t>
      </w:r>
    </w:p>
    <w:p w14:paraId="5A2F4E2B" w14:textId="77777777" w:rsidR="007B5BC5" w:rsidRPr="00D732BB" w:rsidRDefault="007B5BC5" w:rsidP="007B5BC5">
      <w:pPr>
        <w:pStyle w:val="ListBullet"/>
        <w:jc w:val="both"/>
        <w:rPr>
          <w:sz w:val="28"/>
          <w:szCs w:val="28"/>
        </w:rPr>
      </w:pPr>
      <w:r w:rsidRPr="00D732BB">
        <w:rPr>
          <w:sz w:val="28"/>
          <w:szCs w:val="28"/>
        </w:rPr>
        <w:t>Идентификација и поддршка на надарени деца, како и деца со проблеми во развојот;</w:t>
      </w:r>
    </w:p>
    <w:p w14:paraId="63D6A61B" w14:textId="77777777" w:rsidR="007B5BC5" w:rsidRPr="00D732BB" w:rsidRDefault="007B5BC5" w:rsidP="007B5BC5">
      <w:pPr>
        <w:pStyle w:val="ListBullet"/>
        <w:jc w:val="both"/>
        <w:rPr>
          <w:sz w:val="28"/>
          <w:szCs w:val="28"/>
        </w:rPr>
      </w:pPr>
      <w:r w:rsidRPr="00D732BB">
        <w:rPr>
          <w:sz w:val="28"/>
          <w:szCs w:val="28"/>
        </w:rPr>
        <w:t>Унапредување на условите за воспитно-образовна работа;</w:t>
      </w:r>
    </w:p>
    <w:p w14:paraId="3CAF3585" w14:textId="77777777" w:rsidR="007B5BC5" w:rsidRPr="00D732BB" w:rsidRDefault="007B5BC5" w:rsidP="007B5BC5">
      <w:pPr>
        <w:pStyle w:val="ListBullet"/>
        <w:jc w:val="both"/>
        <w:rPr>
          <w:sz w:val="28"/>
          <w:szCs w:val="28"/>
        </w:rPr>
      </w:pPr>
      <w:r w:rsidRPr="00D732BB">
        <w:rPr>
          <w:sz w:val="28"/>
          <w:szCs w:val="28"/>
        </w:rPr>
        <w:t>Правилно користење на дидактички материјали и играчки за поттикнување на креативноста;</w:t>
      </w:r>
    </w:p>
    <w:p w14:paraId="28A515BF" w14:textId="77777777" w:rsidR="007B5BC5" w:rsidRPr="00D732BB" w:rsidRDefault="007B5BC5" w:rsidP="007B5BC5">
      <w:pPr>
        <w:pStyle w:val="ListBullet"/>
        <w:jc w:val="both"/>
        <w:rPr>
          <w:sz w:val="28"/>
          <w:szCs w:val="28"/>
        </w:rPr>
      </w:pPr>
      <w:r w:rsidRPr="00D732BB">
        <w:rPr>
          <w:sz w:val="28"/>
          <w:szCs w:val="28"/>
        </w:rPr>
        <w:lastRenderedPageBreak/>
        <w:t>Развивање позитивни односи помеѓу вработените, децата и родителите.</w:t>
      </w:r>
    </w:p>
    <w:p w14:paraId="603FFF7A" w14:textId="77777777" w:rsidR="007B5BC5" w:rsidRDefault="007B5BC5" w:rsidP="007B5BC5">
      <w:pPr>
        <w:pStyle w:val="Heading1"/>
        <w:jc w:val="both"/>
      </w:pPr>
      <w:r w:rsidRPr="00D732BB">
        <w:t>Активности за остварување на целите</w:t>
      </w:r>
    </w:p>
    <w:p w14:paraId="1238C2EA" w14:textId="77777777" w:rsidR="00985E9F" w:rsidRPr="00985E9F" w:rsidRDefault="00985E9F" w:rsidP="00985E9F"/>
    <w:p w14:paraId="269A4B73" w14:textId="77777777" w:rsidR="007B5BC5" w:rsidRPr="00D732BB" w:rsidRDefault="007B5BC5" w:rsidP="007B5BC5">
      <w:pPr>
        <w:jc w:val="both"/>
        <w:rPr>
          <w:sz w:val="28"/>
          <w:szCs w:val="28"/>
        </w:rPr>
      </w:pPr>
      <w:r w:rsidRPr="00D732BB">
        <w:rPr>
          <w:sz w:val="28"/>
          <w:szCs w:val="28"/>
        </w:rPr>
        <w:t>За полесна реализација на поставените задачи, психологот ќе презема активности во следниве области:</w:t>
      </w:r>
    </w:p>
    <w:p w14:paraId="084D3659" w14:textId="77777777" w:rsidR="007B5BC5" w:rsidRPr="00D732BB" w:rsidRDefault="007B5BC5" w:rsidP="007B5BC5">
      <w:pPr>
        <w:pStyle w:val="ListBullet"/>
        <w:jc w:val="both"/>
        <w:rPr>
          <w:sz w:val="28"/>
          <w:szCs w:val="28"/>
        </w:rPr>
      </w:pPr>
      <w:r w:rsidRPr="00D732BB">
        <w:rPr>
          <w:sz w:val="28"/>
          <w:szCs w:val="28"/>
        </w:rPr>
        <w:t>Изготвување годишен план и програма за сопствената работа.</w:t>
      </w:r>
    </w:p>
    <w:p w14:paraId="152AB752" w14:textId="77777777" w:rsidR="007B5BC5" w:rsidRPr="00D732BB" w:rsidRDefault="007B5BC5" w:rsidP="007B5BC5">
      <w:pPr>
        <w:pStyle w:val="ListBullet"/>
        <w:jc w:val="both"/>
        <w:rPr>
          <w:sz w:val="28"/>
          <w:szCs w:val="28"/>
        </w:rPr>
      </w:pPr>
      <w:r w:rsidRPr="00D732BB">
        <w:rPr>
          <w:sz w:val="28"/>
          <w:szCs w:val="28"/>
        </w:rPr>
        <w:t>Водење на главната книга за упис на деца и учество во формирањето воспитни групи.</w:t>
      </w:r>
    </w:p>
    <w:p w14:paraId="22C7871A" w14:textId="77777777" w:rsidR="007B5BC5" w:rsidRPr="00D732BB" w:rsidRDefault="007B5BC5" w:rsidP="007B5BC5">
      <w:pPr>
        <w:pStyle w:val="ListBullet"/>
        <w:jc w:val="both"/>
        <w:rPr>
          <w:sz w:val="28"/>
          <w:szCs w:val="28"/>
        </w:rPr>
      </w:pPr>
      <w:r w:rsidRPr="00D732BB">
        <w:rPr>
          <w:sz w:val="28"/>
          <w:szCs w:val="28"/>
        </w:rPr>
        <w:t>Активна соработка со воспитувачите и негователите, давање стручни насоки и поддршка во реализацијата на воспитно-згрижувачката работа.</w:t>
      </w:r>
    </w:p>
    <w:p w14:paraId="5B96C0C4" w14:textId="77777777" w:rsidR="007B5BC5" w:rsidRPr="00D732BB" w:rsidRDefault="007B5BC5" w:rsidP="007B5BC5">
      <w:pPr>
        <w:pStyle w:val="ListBullet"/>
        <w:jc w:val="both"/>
        <w:rPr>
          <w:sz w:val="28"/>
          <w:szCs w:val="28"/>
        </w:rPr>
      </w:pPr>
      <w:r w:rsidRPr="00D732BB">
        <w:rPr>
          <w:sz w:val="28"/>
          <w:szCs w:val="28"/>
        </w:rPr>
        <w:t>Постојана стручна помош и консултации за кадарот во градинката.</w:t>
      </w:r>
    </w:p>
    <w:p w14:paraId="416E149E" w14:textId="77777777" w:rsidR="007B5BC5" w:rsidRPr="00D732BB" w:rsidRDefault="007B5BC5" w:rsidP="007B5BC5">
      <w:pPr>
        <w:pStyle w:val="ListBullet"/>
        <w:jc w:val="both"/>
        <w:rPr>
          <w:sz w:val="28"/>
          <w:szCs w:val="28"/>
        </w:rPr>
      </w:pPr>
      <w:r w:rsidRPr="00D732BB">
        <w:rPr>
          <w:sz w:val="28"/>
          <w:szCs w:val="28"/>
        </w:rPr>
        <w:t>Учествување во организирање и спроведување на стручни усовршувања за личен и професионален развој на кадарот.</w:t>
      </w:r>
    </w:p>
    <w:p w14:paraId="3719BD14" w14:textId="77777777" w:rsidR="007B5BC5" w:rsidRPr="00D732BB" w:rsidRDefault="007B5BC5" w:rsidP="007B5BC5">
      <w:pPr>
        <w:pStyle w:val="ListBullet"/>
        <w:jc w:val="both"/>
        <w:rPr>
          <w:sz w:val="28"/>
          <w:szCs w:val="28"/>
        </w:rPr>
      </w:pPr>
      <w:r w:rsidRPr="00D732BB">
        <w:rPr>
          <w:sz w:val="28"/>
          <w:szCs w:val="28"/>
        </w:rPr>
        <w:t>Советодавна и поддржувачка работа со родителите/старателите на децата.</w:t>
      </w:r>
    </w:p>
    <w:p w14:paraId="71776D46" w14:textId="77777777" w:rsidR="007B5BC5" w:rsidRPr="00D732BB" w:rsidRDefault="007B5BC5" w:rsidP="007B5BC5">
      <w:pPr>
        <w:pStyle w:val="ListBullet"/>
        <w:jc w:val="both"/>
        <w:rPr>
          <w:sz w:val="28"/>
          <w:szCs w:val="28"/>
        </w:rPr>
      </w:pPr>
      <w:r w:rsidRPr="00D732BB">
        <w:rPr>
          <w:sz w:val="28"/>
          <w:szCs w:val="28"/>
        </w:rPr>
        <w:t>Соработка со надворешни институции и стручни организации кои се значајни за развојот и благосостојбата на децата.</w:t>
      </w:r>
    </w:p>
    <w:p w14:paraId="0DA7FB70" w14:textId="77777777" w:rsidR="007B5BC5" w:rsidRPr="00D732BB" w:rsidRDefault="007B5BC5" w:rsidP="007B5BC5">
      <w:pPr>
        <w:pStyle w:val="ListBullet"/>
        <w:jc w:val="both"/>
        <w:rPr>
          <w:sz w:val="28"/>
          <w:szCs w:val="28"/>
        </w:rPr>
      </w:pPr>
      <w:r w:rsidRPr="00D732BB">
        <w:rPr>
          <w:sz w:val="28"/>
          <w:szCs w:val="28"/>
        </w:rPr>
        <w:t>Изработка на препораки и совети за оптимални услови за развој на децата во сите области на нивниот психофизички раст.</w:t>
      </w:r>
    </w:p>
    <w:p w14:paraId="0065A579" w14:textId="77777777" w:rsidR="007B5BC5" w:rsidRPr="00D732BB" w:rsidRDefault="007B5BC5" w:rsidP="007B5BC5">
      <w:pPr>
        <w:pStyle w:val="ListBullet"/>
        <w:jc w:val="both"/>
        <w:rPr>
          <w:sz w:val="28"/>
          <w:szCs w:val="28"/>
        </w:rPr>
      </w:pPr>
      <w:r w:rsidRPr="00D732BB">
        <w:rPr>
          <w:sz w:val="28"/>
          <w:szCs w:val="28"/>
        </w:rPr>
        <w:t>Редовна и континуирана комуникација со активот на воспитувачи и активот на негователи.</w:t>
      </w:r>
    </w:p>
    <w:p w14:paraId="5689C5C2" w14:textId="77777777" w:rsidR="007B5BC5" w:rsidRPr="00D732BB" w:rsidRDefault="007B5BC5" w:rsidP="007B5BC5">
      <w:pPr>
        <w:pStyle w:val="ListBullet"/>
        <w:jc w:val="both"/>
        <w:rPr>
          <w:sz w:val="28"/>
          <w:szCs w:val="28"/>
        </w:rPr>
      </w:pPr>
      <w:r w:rsidRPr="00D732BB">
        <w:rPr>
          <w:sz w:val="28"/>
          <w:szCs w:val="28"/>
        </w:rPr>
        <w:t>Индивидуални средби со родители за следење и поддршка на развојот на секое дете.</w:t>
      </w:r>
    </w:p>
    <w:p w14:paraId="7E748328" w14:textId="77777777" w:rsidR="007B5BC5" w:rsidRPr="00D732BB" w:rsidRDefault="007B5BC5" w:rsidP="007B5BC5">
      <w:pPr>
        <w:pStyle w:val="ListBullet"/>
        <w:jc w:val="both"/>
        <w:rPr>
          <w:sz w:val="28"/>
          <w:szCs w:val="28"/>
        </w:rPr>
      </w:pPr>
      <w:r w:rsidRPr="00D732BB">
        <w:rPr>
          <w:sz w:val="28"/>
          <w:szCs w:val="28"/>
        </w:rPr>
        <w:t>Соработка со психолози од други предучилишни установи со цел размена на добри практики и искуства.</w:t>
      </w:r>
    </w:p>
    <w:p w14:paraId="56D8A265" w14:textId="77777777" w:rsidR="007B5BC5" w:rsidRPr="00D732BB" w:rsidRDefault="007B5BC5" w:rsidP="007B5BC5">
      <w:pPr>
        <w:pStyle w:val="ListBullet"/>
        <w:jc w:val="both"/>
        <w:rPr>
          <w:sz w:val="28"/>
          <w:szCs w:val="28"/>
        </w:rPr>
      </w:pPr>
      <w:r w:rsidRPr="00D732BB">
        <w:rPr>
          <w:sz w:val="28"/>
          <w:szCs w:val="28"/>
        </w:rPr>
        <w:t>Учество во програми за сопствено стручно усовршување (семинари, обуки, читање стручна литература).</w:t>
      </w:r>
    </w:p>
    <w:p w14:paraId="4FDAE91D" w14:textId="77777777" w:rsidR="008E0B06" w:rsidRPr="00985E9F" w:rsidRDefault="007B5BC5" w:rsidP="00985E9F">
      <w:pPr>
        <w:jc w:val="both"/>
        <w:rPr>
          <w:sz w:val="28"/>
          <w:szCs w:val="28"/>
        </w:rPr>
      </w:pPr>
      <w:r w:rsidRPr="00D732BB">
        <w:rPr>
          <w:sz w:val="28"/>
          <w:szCs w:val="28"/>
        </w:rPr>
        <w:t xml:space="preserve">Фокусот на психологот ќе биде обезбедување на квалитетна поддршка за децата, воспитувачите и родителите, со цел заеднички да се создаде позитивна, сигурна и поттикнувачка средина за </w:t>
      </w:r>
      <w:r w:rsidR="00985E9F">
        <w:rPr>
          <w:sz w:val="28"/>
          <w:szCs w:val="28"/>
        </w:rPr>
        <w:t>севкупниот развој на секое дете</w:t>
      </w:r>
    </w:p>
    <w:p w14:paraId="1C2DD102" w14:textId="77777777" w:rsidR="0080583F" w:rsidRDefault="0080583F" w:rsidP="0080583F">
      <w:pPr>
        <w:pStyle w:val="ListParagraph"/>
        <w:ind w:left="945"/>
        <w:jc w:val="both"/>
        <w:rPr>
          <w:rFonts w:ascii="Arial" w:hAnsi="Arial" w:cs="Arial"/>
          <w:sz w:val="24"/>
          <w:szCs w:val="24"/>
        </w:rPr>
      </w:pPr>
    </w:p>
    <w:p w14:paraId="24B7FA8B" w14:textId="77777777" w:rsidR="00AE0FFF" w:rsidRPr="00985E9F" w:rsidRDefault="00985E9F" w:rsidP="00271F91">
      <w:pPr>
        <w:pStyle w:val="ListParagraph"/>
        <w:numPr>
          <w:ilvl w:val="1"/>
          <w:numId w:val="73"/>
        </w:numPr>
        <w:rPr>
          <w:rFonts w:ascii="Arial" w:eastAsia="Times New Roman" w:hAnsi="Arial" w:cs="Arial"/>
          <w:b/>
          <w:sz w:val="24"/>
          <w:szCs w:val="24"/>
          <w:lang w:val="mk-MK" w:eastAsia="en-GB"/>
        </w:rPr>
      </w:pPr>
      <w:r>
        <w:rPr>
          <w:rFonts w:ascii="Arial" w:eastAsia="Times New Roman" w:hAnsi="Arial" w:cs="Arial"/>
          <w:b/>
          <w:sz w:val="24"/>
          <w:szCs w:val="24"/>
          <w:lang w:eastAsia="en-GB"/>
        </w:rPr>
        <w:t xml:space="preserve"> </w:t>
      </w:r>
      <w:r w:rsidR="0080583F" w:rsidRPr="0080583F">
        <w:rPr>
          <w:rFonts w:ascii="Arial" w:eastAsia="Times New Roman" w:hAnsi="Arial" w:cs="Arial"/>
          <w:b/>
          <w:sz w:val="24"/>
          <w:szCs w:val="24"/>
          <w:lang w:val="mk-MK" w:eastAsia="en-GB"/>
        </w:rPr>
        <w:t xml:space="preserve">ПРОГРАМА </w:t>
      </w:r>
      <w:r w:rsidR="006825E3" w:rsidRPr="0080583F">
        <w:rPr>
          <w:rFonts w:ascii="Arial" w:eastAsia="Times New Roman" w:hAnsi="Arial" w:cs="Arial"/>
          <w:b/>
          <w:sz w:val="24"/>
          <w:szCs w:val="24"/>
          <w:lang w:val="mk-MK" w:eastAsia="en-GB"/>
        </w:rPr>
        <w:t xml:space="preserve">ЗА РАБОТА НА </w:t>
      </w:r>
      <w:r w:rsidR="0080583F">
        <w:rPr>
          <w:rFonts w:ascii="Arial" w:eastAsia="Times New Roman" w:hAnsi="Arial" w:cs="Arial"/>
          <w:b/>
          <w:sz w:val="24"/>
          <w:szCs w:val="24"/>
          <w:lang w:val="mk-MK" w:eastAsia="en-GB"/>
        </w:rPr>
        <w:t>ЛОГОПЕДОТ</w:t>
      </w:r>
    </w:p>
    <w:p w14:paraId="41135E8B" w14:textId="77777777" w:rsidR="00985E9F" w:rsidRDefault="00985E9F" w:rsidP="00985E9F">
      <w:pPr>
        <w:rPr>
          <w:rFonts w:ascii="Arial" w:eastAsia="Times New Roman" w:hAnsi="Arial" w:cs="Arial"/>
          <w:b/>
          <w:sz w:val="24"/>
          <w:szCs w:val="24"/>
          <w:lang w:eastAsia="en-GB"/>
        </w:rPr>
      </w:pPr>
    </w:p>
    <w:p w14:paraId="1F1ECF3E" w14:textId="77777777" w:rsidR="005D58C5" w:rsidRDefault="005D58C5" w:rsidP="005D58C5">
      <w:pPr>
        <w:rPr>
          <w:rFonts w:ascii="Arial" w:hAnsi="Arial" w:cs="Arial"/>
          <w:sz w:val="24"/>
          <w:szCs w:val="24"/>
        </w:rPr>
      </w:pPr>
      <w:r w:rsidRPr="00E7196C">
        <w:rPr>
          <w:rFonts w:ascii="Arial" w:hAnsi="Arial" w:cs="Arial"/>
          <w:sz w:val="24"/>
          <w:szCs w:val="24"/>
        </w:rPr>
        <w:t>1.Вовед</w:t>
      </w:r>
    </w:p>
    <w:p w14:paraId="7C0141B4" w14:textId="77777777" w:rsidR="005D58C5" w:rsidRPr="005724C2" w:rsidRDefault="005D58C5" w:rsidP="00D6212A">
      <w:pPr>
        <w:jc w:val="both"/>
        <w:rPr>
          <w:rFonts w:ascii="Arial" w:hAnsi="Arial" w:cs="Arial"/>
          <w:sz w:val="24"/>
          <w:szCs w:val="24"/>
          <w:lang w:val="en-GB"/>
        </w:rPr>
      </w:pPr>
      <w:r w:rsidRPr="00E7196C">
        <w:rPr>
          <w:rFonts w:ascii="Arial" w:hAnsi="Arial" w:cs="Arial"/>
          <w:sz w:val="24"/>
          <w:szCs w:val="24"/>
        </w:rPr>
        <w:t xml:space="preserve"> </w:t>
      </w:r>
      <w:r>
        <w:rPr>
          <w:rFonts w:ascii="Arial" w:hAnsi="Arial" w:cs="Arial"/>
          <w:sz w:val="24"/>
          <w:szCs w:val="24"/>
        </w:rPr>
        <w:t>О</w:t>
      </w:r>
      <w:r w:rsidRPr="00E7196C">
        <w:rPr>
          <w:rFonts w:ascii="Arial" w:hAnsi="Arial" w:cs="Arial"/>
          <w:sz w:val="24"/>
          <w:szCs w:val="24"/>
        </w:rPr>
        <w:t>сновното средство за размена на информации,мисли,чувства и желби помеѓу луѓето</w:t>
      </w:r>
      <w:r>
        <w:rPr>
          <w:rFonts w:ascii="Arial" w:hAnsi="Arial" w:cs="Arial"/>
          <w:sz w:val="24"/>
          <w:szCs w:val="24"/>
        </w:rPr>
        <w:t xml:space="preserve"> претставува говорот</w:t>
      </w:r>
      <w:r w:rsidRPr="00E7196C">
        <w:rPr>
          <w:rFonts w:ascii="Arial" w:hAnsi="Arial" w:cs="Arial"/>
          <w:sz w:val="24"/>
          <w:szCs w:val="24"/>
        </w:rPr>
        <w:t>.</w:t>
      </w:r>
      <w:r w:rsidRPr="00DF461D">
        <w:rPr>
          <w:rFonts w:ascii="Arial" w:hAnsi="Arial" w:cs="Arial"/>
          <w:sz w:val="24"/>
          <w:szCs w:val="24"/>
        </w:rPr>
        <w:t xml:space="preserve"> </w:t>
      </w:r>
      <w:r>
        <w:rPr>
          <w:rFonts w:ascii="Arial" w:hAnsi="Arial" w:cs="Arial"/>
          <w:sz w:val="24"/>
          <w:szCs w:val="24"/>
        </w:rPr>
        <w:t>Развојот на истиот најчесто се развива паралелно со интелектуалниот развој на човекот.Вербалната комуникација ни овозможува да ги поврзуваме мислите во една целина.Токму тоа</w:t>
      </w:r>
      <w:r w:rsidRPr="00E7196C">
        <w:rPr>
          <w:rFonts w:ascii="Arial" w:hAnsi="Arial" w:cs="Arial"/>
          <w:sz w:val="24"/>
          <w:szCs w:val="24"/>
        </w:rPr>
        <w:t xml:space="preserve"> ни помага да ги разбираме и да не разбираат другите,но исто така влијае и на самодовербата кај секој човек.</w:t>
      </w:r>
      <w:r>
        <w:rPr>
          <w:rFonts w:ascii="Arial" w:hAnsi="Arial" w:cs="Arial"/>
          <w:sz w:val="24"/>
          <w:szCs w:val="24"/>
        </w:rPr>
        <w:t>Тој не води кон добра подготовка за во училиште,ни помага да истражуваме,да стекнуваме нови знаеања,да го запознаеме светот околу нас.</w:t>
      </w:r>
    </w:p>
    <w:p w14:paraId="5742A1D5" w14:textId="77777777" w:rsidR="005D58C5" w:rsidRDefault="005D58C5" w:rsidP="00D6212A">
      <w:pPr>
        <w:jc w:val="both"/>
        <w:rPr>
          <w:rFonts w:ascii="Arial" w:hAnsi="Arial" w:cs="Arial"/>
          <w:sz w:val="24"/>
          <w:szCs w:val="24"/>
        </w:rPr>
      </w:pPr>
      <w:r>
        <w:rPr>
          <w:rFonts w:ascii="Arial" w:hAnsi="Arial" w:cs="Arial"/>
          <w:sz w:val="24"/>
          <w:szCs w:val="24"/>
        </w:rPr>
        <w:t>Логопедските третмани кои се реализираат во рамките на предучилишната установа обезбедуваат еден природен,пријатен амбиент за детето и на тој начин тоа се чувствува сигурно и удобно за време на самите вежби.</w:t>
      </w:r>
    </w:p>
    <w:p w14:paraId="32474391" w14:textId="77777777" w:rsidR="005D58C5" w:rsidRDefault="005D58C5" w:rsidP="00D6212A">
      <w:pPr>
        <w:jc w:val="both"/>
        <w:rPr>
          <w:rFonts w:ascii="Arial" w:hAnsi="Arial" w:cs="Arial"/>
          <w:sz w:val="24"/>
          <w:szCs w:val="24"/>
        </w:rPr>
      </w:pPr>
      <w:r>
        <w:rPr>
          <w:rFonts w:ascii="Arial" w:hAnsi="Arial" w:cs="Arial"/>
          <w:sz w:val="24"/>
          <w:szCs w:val="24"/>
        </w:rPr>
        <w:t>Тие нудат можност за дообогатување на говорот на децата преку читање на голем број на зборови,песнички и текстови во текот на третманот.</w:t>
      </w:r>
    </w:p>
    <w:p w14:paraId="72F7EDAF" w14:textId="41C26C00" w:rsidR="005D58C5" w:rsidRPr="00E7196C" w:rsidRDefault="005D58C5" w:rsidP="00D6212A">
      <w:pPr>
        <w:jc w:val="both"/>
        <w:rPr>
          <w:rFonts w:ascii="Arial" w:hAnsi="Arial" w:cs="Arial"/>
          <w:sz w:val="24"/>
          <w:szCs w:val="24"/>
        </w:rPr>
      </w:pPr>
      <w:r>
        <w:rPr>
          <w:rFonts w:ascii="Arial" w:hAnsi="Arial" w:cs="Arial"/>
          <w:sz w:val="24"/>
          <w:szCs w:val="24"/>
        </w:rPr>
        <w:t>Секоја нова песничка,</w:t>
      </w:r>
      <w:r w:rsidR="000572A8">
        <w:rPr>
          <w:rFonts w:ascii="Arial" w:hAnsi="Arial" w:cs="Arial"/>
          <w:sz w:val="24"/>
          <w:szCs w:val="24"/>
        </w:rPr>
        <w:t xml:space="preserve"> </w:t>
      </w:r>
      <w:r>
        <w:rPr>
          <w:rFonts w:ascii="Arial" w:hAnsi="Arial" w:cs="Arial"/>
          <w:sz w:val="24"/>
          <w:szCs w:val="24"/>
        </w:rPr>
        <w:t>стихотворба,</w:t>
      </w:r>
      <w:r w:rsidR="000572A8">
        <w:rPr>
          <w:rFonts w:ascii="Arial" w:hAnsi="Arial" w:cs="Arial"/>
          <w:sz w:val="24"/>
          <w:szCs w:val="24"/>
        </w:rPr>
        <w:t xml:space="preserve"> </w:t>
      </w:r>
      <w:r>
        <w:rPr>
          <w:rFonts w:ascii="Arial" w:hAnsi="Arial" w:cs="Arial"/>
          <w:sz w:val="24"/>
          <w:szCs w:val="24"/>
        </w:rPr>
        <w:t>прераскажана приказна или некој настан од секојдневниот живот му овозможува на детето да ја јакне самодовербата и на тој начин,од тој момент тоа многу посигурно чекори напред кон постигнување на нови цели.</w:t>
      </w:r>
    </w:p>
    <w:p w14:paraId="2C6654E0" w14:textId="77777777" w:rsidR="005D58C5" w:rsidRDefault="005D58C5" w:rsidP="00D6212A">
      <w:pPr>
        <w:jc w:val="both"/>
        <w:rPr>
          <w:rFonts w:ascii="Arial" w:hAnsi="Arial" w:cs="Arial"/>
          <w:sz w:val="24"/>
          <w:szCs w:val="24"/>
        </w:rPr>
      </w:pPr>
      <w:r w:rsidRPr="00E7196C">
        <w:rPr>
          <w:rFonts w:ascii="Arial" w:hAnsi="Arial" w:cs="Arial"/>
          <w:sz w:val="24"/>
          <w:szCs w:val="24"/>
        </w:rPr>
        <w:t xml:space="preserve">Предучилишната установа </w:t>
      </w:r>
      <w:r>
        <w:rPr>
          <w:rFonts w:ascii="Arial" w:hAnsi="Arial" w:cs="Arial"/>
          <w:sz w:val="24"/>
          <w:szCs w:val="24"/>
        </w:rPr>
        <w:t xml:space="preserve">ги поттикнува децата за социјализација и </w:t>
      </w:r>
      <w:r w:rsidRPr="00E7196C">
        <w:rPr>
          <w:rFonts w:ascii="Arial" w:hAnsi="Arial" w:cs="Arial"/>
          <w:sz w:val="24"/>
          <w:szCs w:val="24"/>
        </w:rPr>
        <w:t>со континуирано образование</w:t>
      </w:r>
      <w:r>
        <w:rPr>
          <w:rFonts w:ascii="Arial" w:hAnsi="Arial" w:cs="Arial"/>
          <w:sz w:val="24"/>
          <w:szCs w:val="24"/>
        </w:rPr>
        <w:t xml:space="preserve"> </w:t>
      </w:r>
      <w:r w:rsidRPr="00E7196C">
        <w:rPr>
          <w:rFonts w:ascii="Arial" w:hAnsi="Arial" w:cs="Arial"/>
          <w:sz w:val="24"/>
          <w:szCs w:val="24"/>
        </w:rPr>
        <w:t>и воспитување  им помага</w:t>
      </w:r>
      <w:r>
        <w:rPr>
          <w:rFonts w:ascii="Arial" w:hAnsi="Arial" w:cs="Arial"/>
          <w:sz w:val="24"/>
          <w:szCs w:val="24"/>
        </w:rPr>
        <w:t xml:space="preserve"> </w:t>
      </w:r>
      <w:r w:rsidRPr="00E7196C">
        <w:rPr>
          <w:rFonts w:ascii="Arial" w:hAnsi="Arial" w:cs="Arial"/>
          <w:sz w:val="24"/>
          <w:szCs w:val="24"/>
        </w:rPr>
        <w:t>да се подготват за социјал</w:t>
      </w:r>
      <w:r>
        <w:rPr>
          <w:rFonts w:ascii="Arial" w:hAnsi="Arial" w:cs="Arial"/>
          <w:sz w:val="24"/>
          <w:szCs w:val="24"/>
        </w:rPr>
        <w:t>на интеракција</w:t>
      </w:r>
      <w:r w:rsidRPr="00E7196C">
        <w:rPr>
          <w:rFonts w:ascii="Arial" w:hAnsi="Arial" w:cs="Arial"/>
          <w:sz w:val="24"/>
          <w:szCs w:val="24"/>
        </w:rPr>
        <w:t>,</w:t>
      </w:r>
      <w:r>
        <w:rPr>
          <w:rFonts w:ascii="Arial" w:hAnsi="Arial" w:cs="Arial"/>
          <w:sz w:val="24"/>
          <w:szCs w:val="24"/>
        </w:rPr>
        <w:t>интеракција со врсниците,применување на стекнатите способности за комуникација,нивно дообогатување,</w:t>
      </w:r>
      <w:r w:rsidRPr="00E7196C">
        <w:rPr>
          <w:rFonts w:ascii="Arial" w:hAnsi="Arial" w:cs="Arial"/>
          <w:sz w:val="24"/>
          <w:szCs w:val="24"/>
        </w:rPr>
        <w:t>успешно достигнув</w:t>
      </w:r>
      <w:r>
        <w:rPr>
          <w:rFonts w:ascii="Arial" w:hAnsi="Arial" w:cs="Arial"/>
          <w:sz w:val="24"/>
          <w:szCs w:val="24"/>
        </w:rPr>
        <w:t>ање</w:t>
      </w:r>
      <w:r w:rsidRPr="00E7196C">
        <w:rPr>
          <w:rFonts w:ascii="Arial" w:hAnsi="Arial" w:cs="Arial"/>
          <w:sz w:val="24"/>
          <w:szCs w:val="24"/>
        </w:rPr>
        <w:t xml:space="preserve"> и реализ</w:t>
      </w:r>
      <w:r>
        <w:rPr>
          <w:rFonts w:ascii="Arial" w:hAnsi="Arial" w:cs="Arial"/>
          <w:sz w:val="24"/>
          <w:szCs w:val="24"/>
        </w:rPr>
        <w:t xml:space="preserve">ација на </w:t>
      </w:r>
      <w:r w:rsidRPr="00E7196C">
        <w:rPr>
          <w:rFonts w:ascii="Arial" w:hAnsi="Arial" w:cs="Arial"/>
          <w:sz w:val="24"/>
          <w:szCs w:val="24"/>
        </w:rPr>
        <w:t xml:space="preserve"> целите со кои ќе се сретнат во училиште.</w:t>
      </w:r>
      <w:r>
        <w:rPr>
          <w:rFonts w:ascii="Arial" w:hAnsi="Arial" w:cs="Arial"/>
          <w:sz w:val="24"/>
          <w:szCs w:val="24"/>
        </w:rPr>
        <w:t>Сето тоа е овозможено преку игра,учество во најразлични организирани активности.</w:t>
      </w:r>
    </w:p>
    <w:p w14:paraId="6CD2EA6B" w14:textId="77777777" w:rsidR="005D58C5" w:rsidRDefault="005D58C5" w:rsidP="00D6212A">
      <w:pPr>
        <w:jc w:val="both"/>
        <w:rPr>
          <w:rFonts w:ascii="Arial" w:hAnsi="Arial" w:cs="Arial"/>
          <w:sz w:val="24"/>
          <w:szCs w:val="24"/>
        </w:rPr>
      </w:pPr>
      <w:r>
        <w:rPr>
          <w:rFonts w:ascii="Arial" w:hAnsi="Arial" w:cs="Arial"/>
          <w:sz w:val="24"/>
          <w:szCs w:val="24"/>
        </w:rPr>
        <w:t xml:space="preserve">Ова е </w:t>
      </w:r>
      <w:r w:rsidRPr="00E7196C">
        <w:rPr>
          <w:rFonts w:ascii="Arial" w:hAnsi="Arial" w:cs="Arial"/>
          <w:sz w:val="24"/>
          <w:szCs w:val="24"/>
        </w:rPr>
        <w:t>моментот кога детето  разменува информации со своите врсници</w:t>
      </w:r>
      <w:r>
        <w:rPr>
          <w:rFonts w:ascii="Arial" w:hAnsi="Arial" w:cs="Arial"/>
          <w:sz w:val="24"/>
          <w:szCs w:val="24"/>
        </w:rPr>
        <w:t xml:space="preserve">, но сега </w:t>
      </w:r>
      <w:r w:rsidRPr="00E7196C">
        <w:rPr>
          <w:rFonts w:ascii="Arial" w:hAnsi="Arial" w:cs="Arial"/>
          <w:sz w:val="24"/>
          <w:szCs w:val="24"/>
        </w:rPr>
        <w:t>многу повеќе отколку што тоа го правеше досега. За јасно и правилно пренесување на мислата потребен е јасен и разбирлив говор,а истиот во голема мера се изградува најпрво во семејството,а подоцна и во предучилишната установа која детето ја посетува.Токму тогаш нашата заедничка цел, на родителите,</w:t>
      </w:r>
      <w:r>
        <w:rPr>
          <w:rFonts w:ascii="Arial" w:hAnsi="Arial" w:cs="Arial"/>
          <w:sz w:val="24"/>
          <w:szCs w:val="24"/>
        </w:rPr>
        <w:t xml:space="preserve">логопедот и </w:t>
      </w:r>
      <w:r w:rsidRPr="00E7196C">
        <w:rPr>
          <w:rFonts w:ascii="Arial" w:hAnsi="Arial" w:cs="Arial"/>
          <w:sz w:val="24"/>
          <w:szCs w:val="24"/>
        </w:rPr>
        <w:t>воспитувачот во градинката е детето да развие добри говорни навики.</w:t>
      </w:r>
      <w:r>
        <w:rPr>
          <w:rFonts w:ascii="Arial" w:hAnsi="Arial" w:cs="Arial"/>
          <w:sz w:val="24"/>
          <w:szCs w:val="24"/>
        </w:rPr>
        <w:t>Затоа успешното имплементирање на конкретни и точни вештини и практики, претставуваат темел на еден добро организиран и успешен третман.</w:t>
      </w:r>
    </w:p>
    <w:p w14:paraId="7277EAED" w14:textId="77777777" w:rsidR="005D58C5" w:rsidRPr="00E7196C" w:rsidRDefault="005D58C5" w:rsidP="00D6212A">
      <w:pPr>
        <w:jc w:val="both"/>
        <w:rPr>
          <w:rFonts w:ascii="Arial" w:hAnsi="Arial" w:cs="Arial"/>
          <w:sz w:val="24"/>
          <w:szCs w:val="24"/>
        </w:rPr>
      </w:pPr>
      <w:r>
        <w:rPr>
          <w:rFonts w:ascii="Arial" w:hAnsi="Arial" w:cs="Arial"/>
          <w:sz w:val="24"/>
          <w:szCs w:val="24"/>
        </w:rPr>
        <w:lastRenderedPageBreak/>
        <w:t>Соработката помеѓу родителите на децата со потешкотии во говорот и логопедот е од суштинско значење.Сето она што се научило како информација во предучилишната установа,секоја нова тема,нови поими и друго, може да се генерализираат во домашни услови и да се дообработат.Ова е многу важно за успех при реализација на целите кои сме си ги поставиле.</w:t>
      </w:r>
    </w:p>
    <w:p w14:paraId="7D7C8134" w14:textId="18967949" w:rsidR="005D58C5" w:rsidRPr="00E7196C" w:rsidRDefault="005D58C5" w:rsidP="00D6212A">
      <w:pPr>
        <w:jc w:val="both"/>
        <w:rPr>
          <w:rFonts w:ascii="Arial" w:hAnsi="Arial" w:cs="Arial"/>
          <w:sz w:val="24"/>
          <w:szCs w:val="24"/>
        </w:rPr>
      </w:pPr>
      <w:r w:rsidRPr="00E7196C">
        <w:rPr>
          <w:rFonts w:ascii="Arial" w:hAnsi="Arial" w:cs="Arial"/>
          <w:sz w:val="24"/>
          <w:szCs w:val="24"/>
        </w:rPr>
        <w:t>Доколку при логопедско тестирање на децата од страна на  логопедот се откријат говорни проблеми  веднаш се пристапува кон нивна корекција</w:t>
      </w:r>
      <w:r w:rsidR="006B7094">
        <w:rPr>
          <w:rFonts w:ascii="Arial" w:hAnsi="Arial" w:cs="Arial"/>
          <w:sz w:val="24"/>
          <w:szCs w:val="24"/>
        </w:rPr>
        <w:t xml:space="preserve">, </w:t>
      </w:r>
      <w:r w:rsidRPr="00E7196C">
        <w:rPr>
          <w:rFonts w:ascii="Arial" w:hAnsi="Arial" w:cs="Arial"/>
          <w:sz w:val="24"/>
          <w:szCs w:val="24"/>
        </w:rPr>
        <w:t>бидејќи истите можат да се продлабочат многу брзо и подоцна нивната корекција би била многу потешка.Токму затоа ова тестирање помага во профилаксата,уште од многу рана возраст да бидат откриени говорни нарушувања кај детето со цел корекција на истите во право време.</w:t>
      </w:r>
      <w:r w:rsidR="000572A8">
        <w:rPr>
          <w:rFonts w:ascii="Arial" w:hAnsi="Arial" w:cs="Arial"/>
          <w:sz w:val="24"/>
          <w:szCs w:val="24"/>
        </w:rPr>
        <w:t xml:space="preserve"> </w:t>
      </w:r>
      <w:r w:rsidRPr="00E7196C">
        <w:rPr>
          <w:rFonts w:ascii="Arial" w:hAnsi="Arial" w:cs="Arial"/>
          <w:sz w:val="24"/>
          <w:szCs w:val="24"/>
        </w:rPr>
        <w:t>Пристапуваме последователно,постепено и системски кон самата корекција.</w:t>
      </w:r>
      <w:r w:rsidR="000572A8">
        <w:rPr>
          <w:rFonts w:ascii="Arial" w:hAnsi="Arial" w:cs="Arial"/>
          <w:sz w:val="24"/>
          <w:szCs w:val="24"/>
        </w:rPr>
        <w:t xml:space="preserve"> </w:t>
      </w:r>
      <w:r w:rsidRPr="00E7196C">
        <w:rPr>
          <w:rFonts w:ascii="Arial" w:hAnsi="Arial" w:cs="Arial"/>
          <w:sz w:val="24"/>
          <w:szCs w:val="24"/>
        </w:rPr>
        <w:t>Со надминување на потешкотиите во говорот во предучилишната установа,се надминуваат и проблемите кои би се појавиле во училиште поради потешкотии со говорот.</w:t>
      </w:r>
      <w:r w:rsidR="000572A8">
        <w:rPr>
          <w:rFonts w:ascii="Arial" w:hAnsi="Arial" w:cs="Arial"/>
          <w:sz w:val="24"/>
          <w:szCs w:val="24"/>
        </w:rPr>
        <w:t xml:space="preserve"> </w:t>
      </w:r>
      <w:r>
        <w:rPr>
          <w:rFonts w:ascii="Arial" w:hAnsi="Arial" w:cs="Arial"/>
          <w:sz w:val="24"/>
          <w:szCs w:val="24"/>
        </w:rPr>
        <w:t xml:space="preserve">Сепак,говорот е најважната алка во целиот процес на образование на детето,бидејќи токму преку него се постигнува исполнување на зададените нови знаења и задачи и тој систем од нови информации ќе можи да се исполни само преку совршено развиен говор.Пишувањето и читањето се непосредно поврзани со добро развиен говор.Тогаш тие многу лесно ќе се исполнуваат и нема да има никакви потешкотии за време на образовниот процес. </w:t>
      </w:r>
    </w:p>
    <w:p w14:paraId="2C759284" w14:textId="77777777" w:rsidR="005D58C5" w:rsidRPr="00C452F9" w:rsidRDefault="005D58C5" w:rsidP="00D6212A">
      <w:pPr>
        <w:jc w:val="both"/>
        <w:rPr>
          <w:rFonts w:ascii="Arial" w:hAnsi="Arial" w:cs="Arial"/>
          <w:sz w:val="24"/>
          <w:szCs w:val="24"/>
        </w:rPr>
      </w:pPr>
      <w:r w:rsidRPr="00E7196C">
        <w:rPr>
          <w:rFonts w:ascii="Arial" w:hAnsi="Arial" w:cs="Arial"/>
          <w:sz w:val="24"/>
          <w:szCs w:val="24"/>
        </w:rPr>
        <w:t xml:space="preserve">Годишната програма на логопедот  ќе се реализира во </w:t>
      </w:r>
      <w:r>
        <w:rPr>
          <w:rFonts w:ascii="Arial" w:hAnsi="Arial" w:cs="Arial"/>
          <w:sz w:val="24"/>
          <w:szCs w:val="24"/>
        </w:rPr>
        <w:t>сите</w:t>
      </w:r>
      <w:r w:rsidRPr="00E7196C">
        <w:rPr>
          <w:rFonts w:ascii="Arial" w:hAnsi="Arial" w:cs="Arial"/>
          <w:sz w:val="24"/>
          <w:szCs w:val="24"/>
        </w:rPr>
        <w:t xml:space="preserve"> објекти кои се во состав на градинката ЈОУДГ,,Мајски Цвет</w:t>
      </w:r>
      <w:r w:rsidRPr="00E7196C">
        <w:rPr>
          <w:rFonts w:ascii="Arial" w:hAnsi="Arial" w:cs="Arial"/>
          <w:sz w:val="24"/>
          <w:szCs w:val="24"/>
          <w:lang w:val="en-GB"/>
        </w:rPr>
        <w:t>’’</w:t>
      </w:r>
      <w:r w:rsidRPr="00E7196C">
        <w:rPr>
          <w:rFonts w:ascii="Arial" w:hAnsi="Arial" w:cs="Arial"/>
          <w:sz w:val="24"/>
          <w:szCs w:val="24"/>
        </w:rPr>
        <w:t xml:space="preserve"> од Битола</w:t>
      </w:r>
      <w:r>
        <w:rPr>
          <w:rFonts w:ascii="Arial" w:hAnsi="Arial" w:cs="Arial"/>
          <w:sz w:val="24"/>
          <w:szCs w:val="24"/>
        </w:rPr>
        <w:t>.</w:t>
      </w:r>
    </w:p>
    <w:p w14:paraId="358297B6" w14:textId="77777777" w:rsidR="005D58C5" w:rsidRDefault="005D58C5" w:rsidP="00D6212A">
      <w:pPr>
        <w:jc w:val="both"/>
        <w:rPr>
          <w:rFonts w:ascii="Arial" w:hAnsi="Arial" w:cs="Arial"/>
          <w:sz w:val="24"/>
          <w:szCs w:val="24"/>
        </w:rPr>
      </w:pPr>
    </w:p>
    <w:p w14:paraId="6E02FF13" w14:textId="77777777" w:rsidR="005D58C5" w:rsidRDefault="005D58C5" w:rsidP="00D6212A">
      <w:pPr>
        <w:jc w:val="both"/>
        <w:rPr>
          <w:rFonts w:ascii="Arial" w:hAnsi="Arial" w:cs="Arial"/>
          <w:sz w:val="24"/>
          <w:szCs w:val="24"/>
        </w:rPr>
      </w:pPr>
    </w:p>
    <w:p w14:paraId="04007391" w14:textId="77777777" w:rsidR="005D58C5" w:rsidRDefault="005D58C5" w:rsidP="00D6212A">
      <w:pPr>
        <w:jc w:val="both"/>
        <w:rPr>
          <w:rFonts w:ascii="Arial" w:hAnsi="Arial" w:cs="Arial"/>
          <w:sz w:val="24"/>
          <w:szCs w:val="24"/>
        </w:rPr>
      </w:pPr>
    </w:p>
    <w:p w14:paraId="205E384D" w14:textId="77777777" w:rsidR="005D58C5" w:rsidRDefault="005D58C5" w:rsidP="00D6212A">
      <w:pPr>
        <w:jc w:val="both"/>
        <w:rPr>
          <w:rFonts w:ascii="Arial" w:hAnsi="Arial" w:cs="Arial"/>
          <w:sz w:val="24"/>
          <w:szCs w:val="24"/>
        </w:rPr>
      </w:pPr>
    </w:p>
    <w:p w14:paraId="59A2A568" w14:textId="77777777" w:rsidR="005D58C5" w:rsidRDefault="005D58C5" w:rsidP="00D6212A">
      <w:pPr>
        <w:jc w:val="both"/>
        <w:rPr>
          <w:rFonts w:ascii="Arial" w:hAnsi="Arial" w:cs="Arial"/>
          <w:sz w:val="24"/>
          <w:szCs w:val="24"/>
        </w:rPr>
      </w:pPr>
    </w:p>
    <w:p w14:paraId="4FB072E7" w14:textId="77777777" w:rsidR="005D58C5" w:rsidRDefault="005D58C5" w:rsidP="005D58C5">
      <w:pPr>
        <w:rPr>
          <w:rFonts w:ascii="Arial" w:hAnsi="Arial" w:cs="Arial"/>
          <w:sz w:val="24"/>
          <w:szCs w:val="24"/>
        </w:rPr>
      </w:pPr>
    </w:p>
    <w:p w14:paraId="3F34E5E1" w14:textId="77777777" w:rsidR="005D58C5" w:rsidRDefault="005D58C5" w:rsidP="005D58C5">
      <w:pPr>
        <w:rPr>
          <w:rFonts w:ascii="Arial" w:hAnsi="Arial" w:cs="Arial"/>
          <w:sz w:val="24"/>
          <w:szCs w:val="24"/>
        </w:rPr>
      </w:pPr>
    </w:p>
    <w:p w14:paraId="6B63BA08" w14:textId="77777777" w:rsidR="005D58C5" w:rsidRDefault="005D58C5" w:rsidP="005D58C5">
      <w:pPr>
        <w:rPr>
          <w:rFonts w:ascii="Arial" w:hAnsi="Arial" w:cs="Arial"/>
          <w:sz w:val="24"/>
          <w:szCs w:val="24"/>
        </w:rPr>
      </w:pPr>
    </w:p>
    <w:p w14:paraId="6BE4C82E" w14:textId="77777777" w:rsidR="005D58C5" w:rsidRDefault="005D58C5" w:rsidP="005D58C5">
      <w:pPr>
        <w:rPr>
          <w:rFonts w:ascii="Arial" w:hAnsi="Arial" w:cs="Arial"/>
          <w:sz w:val="24"/>
          <w:szCs w:val="24"/>
        </w:rPr>
      </w:pPr>
    </w:p>
    <w:p w14:paraId="42E06F8B" w14:textId="77777777" w:rsidR="005D58C5" w:rsidRDefault="005D58C5" w:rsidP="005D58C5">
      <w:pPr>
        <w:rPr>
          <w:rFonts w:ascii="Arial" w:hAnsi="Arial" w:cs="Arial"/>
          <w:sz w:val="24"/>
          <w:szCs w:val="24"/>
        </w:rPr>
      </w:pPr>
    </w:p>
    <w:p w14:paraId="3723F174" w14:textId="77777777" w:rsidR="005D58C5" w:rsidRPr="00A106B2" w:rsidRDefault="005D58C5" w:rsidP="005D58C5">
      <w:pPr>
        <w:rPr>
          <w:rFonts w:ascii="Arial" w:hAnsi="Arial" w:cs="Arial"/>
          <w:b/>
          <w:i/>
          <w:sz w:val="28"/>
          <w:szCs w:val="28"/>
        </w:rPr>
      </w:pPr>
      <w:r w:rsidRPr="00A106B2">
        <w:rPr>
          <w:rFonts w:ascii="Arial" w:hAnsi="Arial" w:cs="Arial"/>
          <w:b/>
          <w:i/>
          <w:sz w:val="28"/>
          <w:szCs w:val="28"/>
        </w:rPr>
        <w:lastRenderedPageBreak/>
        <w:t>Распоред на активности  и задачи на логопедот во текот на 202</w:t>
      </w:r>
      <w:r>
        <w:rPr>
          <w:rFonts w:ascii="Arial" w:hAnsi="Arial" w:cs="Arial"/>
          <w:b/>
          <w:i/>
          <w:sz w:val="28"/>
          <w:szCs w:val="28"/>
        </w:rPr>
        <w:t>5</w:t>
      </w:r>
      <w:r w:rsidRPr="00A106B2">
        <w:rPr>
          <w:rFonts w:ascii="Arial" w:hAnsi="Arial" w:cs="Arial"/>
          <w:b/>
          <w:i/>
          <w:sz w:val="28"/>
          <w:szCs w:val="28"/>
        </w:rPr>
        <w:t>-202</w:t>
      </w:r>
      <w:r>
        <w:rPr>
          <w:rFonts w:ascii="Arial" w:hAnsi="Arial" w:cs="Arial"/>
          <w:b/>
          <w:i/>
          <w:sz w:val="28"/>
          <w:szCs w:val="28"/>
        </w:rPr>
        <w:t>6</w:t>
      </w:r>
      <w:r w:rsidRPr="00A106B2">
        <w:rPr>
          <w:rFonts w:ascii="Arial" w:hAnsi="Arial" w:cs="Arial"/>
          <w:b/>
          <w:i/>
          <w:sz w:val="28"/>
          <w:szCs w:val="28"/>
        </w:rPr>
        <w:t xml:space="preserve"> година</w:t>
      </w:r>
    </w:p>
    <w:p w14:paraId="78F2AD54" w14:textId="77777777" w:rsidR="005D58C5" w:rsidRPr="00A106B2" w:rsidRDefault="005D58C5" w:rsidP="005D58C5">
      <w:pPr>
        <w:rPr>
          <w:rFonts w:ascii="Arial" w:hAnsi="Arial" w:cs="Arial"/>
          <w:sz w:val="24"/>
          <w:szCs w:val="24"/>
        </w:rPr>
      </w:pPr>
    </w:p>
    <w:tbl>
      <w:tblPr>
        <w:tblStyle w:val="TableGrid"/>
        <w:tblW w:w="0" w:type="auto"/>
        <w:tblLook w:val="04A0" w:firstRow="1" w:lastRow="0" w:firstColumn="1" w:lastColumn="0" w:noHBand="0" w:noVBand="1"/>
      </w:tblPr>
      <w:tblGrid>
        <w:gridCol w:w="1429"/>
        <w:gridCol w:w="2881"/>
        <w:gridCol w:w="3720"/>
        <w:gridCol w:w="1320"/>
      </w:tblGrid>
      <w:tr w:rsidR="005D58C5" w:rsidRPr="00A106B2" w14:paraId="1F38391B" w14:textId="77777777" w:rsidTr="00346C15">
        <w:tc>
          <w:tcPr>
            <w:tcW w:w="1555" w:type="dxa"/>
          </w:tcPr>
          <w:p w14:paraId="10F06694" w14:textId="77777777" w:rsidR="005D58C5" w:rsidRPr="00A106B2" w:rsidRDefault="005D58C5" w:rsidP="00346C15">
            <w:pPr>
              <w:spacing w:after="200" w:line="276" w:lineRule="auto"/>
              <w:rPr>
                <w:rFonts w:ascii="Arial" w:hAnsi="Arial" w:cs="Arial"/>
                <w:b/>
                <w:i/>
                <w:sz w:val="24"/>
                <w:szCs w:val="24"/>
              </w:rPr>
            </w:pPr>
            <w:r w:rsidRPr="00A106B2">
              <w:rPr>
                <w:rFonts w:ascii="Arial" w:hAnsi="Arial" w:cs="Arial"/>
                <w:b/>
                <w:i/>
                <w:sz w:val="24"/>
                <w:szCs w:val="24"/>
              </w:rPr>
              <w:t>Задачи</w:t>
            </w:r>
          </w:p>
        </w:tc>
        <w:tc>
          <w:tcPr>
            <w:tcW w:w="2662" w:type="dxa"/>
          </w:tcPr>
          <w:p w14:paraId="719C075E" w14:textId="77777777" w:rsidR="005D58C5" w:rsidRPr="00A106B2" w:rsidRDefault="005D58C5" w:rsidP="00346C15">
            <w:pPr>
              <w:spacing w:after="200" w:line="276" w:lineRule="auto"/>
              <w:rPr>
                <w:rFonts w:ascii="Arial" w:hAnsi="Arial" w:cs="Arial"/>
                <w:b/>
                <w:i/>
                <w:sz w:val="24"/>
                <w:szCs w:val="24"/>
              </w:rPr>
            </w:pPr>
            <w:r w:rsidRPr="00A106B2">
              <w:rPr>
                <w:rFonts w:ascii="Arial" w:hAnsi="Arial" w:cs="Arial"/>
                <w:b/>
                <w:i/>
                <w:sz w:val="24"/>
                <w:szCs w:val="24"/>
              </w:rPr>
              <w:t>Активности и содржини</w:t>
            </w:r>
          </w:p>
        </w:tc>
        <w:tc>
          <w:tcPr>
            <w:tcW w:w="3537" w:type="dxa"/>
          </w:tcPr>
          <w:p w14:paraId="09D3858E" w14:textId="77777777" w:rsidR="005D58C5" w:rsidRPr="00A106B2" w:rsidRDefault="005D58C5" w:rsidP="00346C15">
            <w:pPr>
              <w:spacing w:after="200" w:line="276" w:lineRule="auto"/>
              <w:rPr>
                <w:rFonts w:ascii="Arial" w:hAnsi="Arial" w:cs="Arial"/>
                <w:b/>
                <w:i/>
                <w:sz w:val="24"/>
                <w:szCs w:val="24"/>
              </w:rPr>
            </w:pPr>
            <w:r w:rsidRPr="00A106B2">
              <w:rPr>
                <w:rFonts w:ascii="Arial" w:hAnsi="Arial" w:cs="Arial"/>
                <w:b/>
                <w:i/>
                <w:sz w:val="24"/>
                <w:szCs w:val="24"/>
              </w:rPr>
              <w:t>Цел</w:t>
            </w:r>
          </w:p>
        </w:tc>
        <w:tc>
          <w:tcPr>
            <w:tcW w:w="1262" w:type="dxa"/>
          </w:tcPr>
          <w:p w14:paraId="12B75B5A" w14:textId="77777777" w:rsidR="005D58C5" w:rsidRPr="00A106B2" w:rsidRDefault="005D58C5" w:rsidP="00346C15">
            <w:pPr>
              <w:spacing w:after="200" w:line="276" w:lineRule="auto"/>
              <w:rPr>
                <w:rFonts w:ascii="Arial" w:hAnsi="Arial" w:cs="Arial"/>
                <w:b/>
                <w:i/>
                <w:sz w:val="24"/>
                <w:szCs w:val="24"/>
              </w:rPr>
            </w:pPr>
            <w:r w:rsidRPr="00A106B2">
              <w:rPr>
                <w:rFonts w:ascii="Arial" w:hAnsi="Arial" w:cs="Arial"/>
                <w:b/>
                <w:i/>
                <w:sz w:val="24"/>
                <w:szCs w:val="24"/>
              </w:rPr>
              <w:t>Период на реализација</w:t>
            </w:r>
          </w:p>
        </w:tc>
      </w:tr>
      <w:tr w:rsidR="005D58C5" w:rsidRPr="00A106B2" w14:paraId="248C110C" w14:textId="77777777" w:rsidTr="00346C15">
        <w:tc>
          <w:tcPr>
            <w:tcW w:w="1555" w:type="dxa"/>
          </w:tcPr>
          <w:p w14:paraId="4AF37722" w14:textId="77777777" w:rsidR="005D58C5" w:rsidRPr="00512A54" w:rsidRDefault="005D58C5" w:rsidP="00346C15">
            <w:pPr>
              <w:spacing w:after="200" w:line="276" w:lineRule="auto"/>
              <w:rPr>
                <w:rFonts w:ascii="Arial" w:hAnsi="Arial" w:cs="Arial"/>
                <w:sz w:val="20"/>
                <w:szCs w:val="20"/>
              </w:rPr>
            </w:pPr>
            <w:r w:rsidRPr="00512A54">
              <w:rPr>
                <w:rFonts w:ascii="Arial" w:hAnsi="Arial" w:cs="Arial"/>
                <w:sz w:val="20"/>
                <w:szCs w:val="20"/>
              </w:rPr>
              <w:t>Логопедска дијагностика</w:t>
            </w:r>
          </w:p>
        </w:tc>
        <w:tc>
          <w:tcPr>
            <w:tcW w:w="2662" w:type="dxa"/>
          </w:tcPr>
          <w:p w14:paraId="792E2146" w14:textId="77777777" w:rsidR="005D58C5" w:rsidRPr="00A106B2" w:rsidRDefault="005D58C5" w:rsidP="00346C15">
            <w:pPr>
              <w:spacing w:after="200" w:line="276" w:lineRule="auto"/>
              <w:rPr>
                <w:rFonts w:ascii="Arial" w:hAnsi="Arial" w:cs="Arial"/>
                <w:sz w:val="24"/>
                <w:szCs w:val="24"/>
                <w:lang w:val="mk-MK"/>
              </w:rPr>
            </w:pPr>
            <w:r w:rsidRPr="00A106B2">
              <w:rPr>
                <w:rFonts w:ascii="Arial" w:hAnsi="Arial" w:cs="Arial"/>
                <w:sz w:val="24"/>
                <w:szCs w:val="24"/>
              </w:rPr>
              <w:t>-Опсервација и следење на децата во групата</w:t>
            </w:r>
            <w:r>
              <w:rPr>
                <w:rFonts w:ascii="Arial" w:hAnsi="Arial" w:cs="Arial"/>
                <w:sz w:val="24"/>
                <w:szCs w:val="24"/>
                <w:lang w:val="mk-MK"/>
              </w:rPr>
              <w:t xml:space="preserve"> и индивидуално</w:t>
            </w:r>
          </w:p>
          <w:p w14:paraId="79BF7708" w14:textId="77777777" w:rsidR="005D58C5" w:rsidRDefault="005D58C5" w:rsidP="00346C15">
            <w:pPr>
              <w:spacing w:after="200" w:line="276" w:lineRule="auto"/>
              <w:rPr>
                <w:rFonts w:ascii="Arial" w:hAnsi="Arial" w:cs="Arial"/>
                <w:sz w:val="24"/>
                <w:szCs w:val="24"/>
              </w:rPr>
            </w:pPr>
            <w:r w:rsidRPr="00A106B2">
              <w:rPr>
                <w:rFonts w:ascii="Arial" w:hAnsi="Arial" w:cs="Arial"/>
                <w:sz w:val="24"/>
                <w:szCs w:val="24"/>
              </w:rPr>
              <w:t>Рано откривање и превенција на говорни нарушувања</w:t>
            </w:r>
          </w:p>
          <w:p w14:paraId="414670CE" w14:textId="77777777" w:rsidR="005D58C5" w:rsidRPr="00A106B2" w:rsidRDefault="005D58C5" w:rsidP="00346C15">
            <w:pPr>
              <w:spacing w:after="200" w:line="276" w:lineRule="auto"/>
              <w:rPr>
                <w:rFonts w:ascii="Arial" w:hAnsi="Arial" w:cs="Arial"/>
                <w:sz w:val="24"/>
                <w:szCs w:val="24"/>
                <w:lang w:val="mk-MK"/>
              </w:rPr>
            </w:pPr>
            <w:r>
              <w:rPr>
                <w:rFonts w:ascii="Arial" w:hAnsi="Arial" w:cs="Arial"/>
                <w:sz w:val="24"/>
                <w:szCs w:val="24"/>
                <w:lang w:val="mk-MK"/>
              </w:rPr>
              <w:t>Определување дали развојот на говорот протекува во сооднос со возрастта на детето или постојат некакви отстапувања</w:t>
            </w:r>
          </w:p>
          <w:p w14:paraId="46627543" w14:textId="77777777" w:rsidR="005D58C5" w:rsidRPr="00A106B2" w:rsidRDefault="005D58C5" w:rsidP="00346C15">
            <w:pPr>
              <w:spacing w:after="200" w:line="276" w:lineRule="auto"/>
              <w:rPr>
                <w:rFonts w:ascii="Arial" w:hAnsi="Arial" w:cs="Arial"/>
                <w:sz w:val="24"/>
                <w:szCs w:val="24"/>
              </w:rPr>
            </w:pPr>
          </w:p>
        </w:tc>
        <w:tc>
          <w:tcPr>
            <w:tcW w:w="3537" w:type="dxa"/>
          </w:tcPr>
          <w:p w14:paraId="4A3970CB"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 Почетно утврдување на говорно-јазичниот статус со цел отстранување на говорни потешкотии и развој на фонемскиот слух- развивање на способност да ги слушаат гласовите, усвојување на истите,да се развие способност да ги  разликуваат едни од други,да ги разликуваат сличните по звучење,артикулација</w:t>
            </w:r>
          </w:p>
        </w:tc>
        <w:tc>
          <w:tcPr>
            <w:tcW w:w="1262" w:type="dxa"/>
          </w:tcPr>
          <w:p w14:paraId="18A8F357" w14:textId="77777777" w:rsidR="005D58C5" w:rsidRPr="00512A54" w:rsidRDefault="005D58C5" w:rsidP="00346C15">
            <w:pPr>
              <w:spacing w:after="200" w:line="276" w:lineRule="auto"/>
              <w:rPr>
                <w:rFonts w:ascii="Arial" w:hAnsi="Arial" w:cs="Arial"/>
              </w:rPr>
            </w:pPr>
            <w:r w:rsidRPr="00512A54">
              <w:rPr>
                <w:rFonts w:ascii="Arial" w:hAnsi="Arial" w:cs="Arial"/>
              </w:rPr>
              <w:t>Октомври-Мај</w:t>
            </w:r>
          </w:p>
        </w:tc>
      </w:tr>
      <w:tr w:rsidR="005D58C5" w:rsidRPr="00A106B2" w14:paraId="621BBD24" w14:textId="77777777" w:rsidTr="00346C15">
        <w:tc>
          <w:tcPr>
            <w:tcW w:w="1555" w:type="dxa"/>
          </w:tcPr>
          <w:p w14:paraId="2C76B4EE" w14:textId="77777777" w:rsidR="005D58C5" w:rsidRPr="00512A54" w:rsidRDefault="005D58C5" w:rsidP="00346C15">
            <w:pPr>
              <w:spacing w:after="200" w:line="276" w:lineRule="auto"/>
              <w:rPr>
                <w:rFonts w:ascii="Arial" w:hAnsi="Arial" w:cs="Arial"/>
                <w:sz w:val="20"/>
                <w:szCs w:val="20"/>
              </w:rPr>
            </w:pPr>
            <w:r w:rsidRPr="00512A54">
              <w:rPr>
                <w:rFonts w:ascii="Arial" w:hAnsi="Arial" w:cs="Arial"/>
                <w:sz w:val="20"/>
                <w:szCs w:val="20"/>
              </w:rPr>
              <w:t>Логопедска дијагностика</w:t>
            </w:r>
          </w:p>
        </w:tc>
        <w:tc>
          <w:tcPr>
            <w:tcW w:w="2662" w:type="dxa"/>
          </w:tcPr>
          <w:p w14:paraId="6107D172"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Утврдување на рецептивниот  говор и комуникација со врсниците и воспитно –згрижувачкиот кадар во градинката</w:t>
            </w:r>
          </w:p>
        </w:tc>
        <w:tc>
          <w:tcPr>
            <w:tcW w:w="3537" w:type="dxa"/>
          </w:tcPr>
          <w:p w14:paraId="03FAEB18"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-Идентификација и структурирање по групи во зависност од говорното нарушување на говорот на децата со цел корекцијата на говорното нарушување да протекува во согласност со индивидуалните,говорните и ментални способности</w:t>
            </w:r>
          </w:p>
          <w:p w14:paraId="4C19A1AE"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 Изготвување на говорна анамнеза за секое дете кое е идентифицирано со говорни потешкотии</w:t>
            </w:r>
          </w:p>
          <w:p w14:paraId="0E5C5F43" w14:textId="77777777" w:rsidR="005D58C5" w:rsidRDefault="005D58C5" w:rsidP="00346C15">
            <w:pPr>
              <w:spacing w:after="200" w:line="276" w:lineRule="auto"/>
              <w:rPr>
                <w:rFonts w:ascii="Arial" w:hAnsi="Arial" w:cs="Arial"/>
                <w:sz w:val="24"/>
                <w:szCs w:val="24"/>
                <w:lang w:val="mk-MK"/>
              </w:rPr>
            </w:pPr>
            <w:r w:rsidRPr="00A106B2">
              <w:rPr>
                <w:rFonts w:ascii="Arial" w:hAnsi="Arial" w:cs="Arial"/>
                <w:sz w:val="24"/>
                <w:szCs w:val="24"/>
              </w:rPr>
              <w:lastRenderedPageBreak/>
              <w:t>-</w:t>
            </w:r>
            <w:r>
              <w:rPr>
                <w:rFonts w:ascii="Arial" w:hAnsi="Arial" w:cs="Arial"/>
                <w:sz w:val="24"/>
                <w:szCs w:val="24"/>
                <w:lang w:val="mk-MK"/>
              </w:rPr>
              <w:t>Изготвување на план и етапи според кои ќе се одвива третманот</w:t>
            </w:r>
          </w:p>
          <w:p w14:paraId="08BF5905" w14:textId="77777777" w:rsidR="005D58C5" w:rsidRDefault="005D58C5" w:rsidP="00346C15">
            <w:pPr>
              <w:spacing w:after="200" w:line="276" w:lineRule="auto"/>
              <w:rPr>
                <w:rFonts w:ascii="Arial" w:hAnsi="Arial" w:cs="Arial"/>
                <w:sz w:val="24"/>
                <w:szCs w:val="24"/>
                <w:lang w:val="mk-MK"/>
              </w:rPr>
            </w:pPr>
            <w:r>
              <w:rPr>
                <w:rFonts w:ascii="Arial" w:hAnsi="Arial" w:cs="Arial"/>
                <w:sz w:val="24"/>
                <w:szCs w:val="24"/>
                <w:lang w:val="mk-MK"/>
              </w:rPr>
              <w:t>-Формирање правилно дишење при говор</w:t>
            </w:r>
          </w:p>
          <w:p w14:paraId="2FC6D9D4" w14:textId="77777777" w:rsidR="005D58C5" w:rsidRPr="00A106B2" w:rsidRDefault="005D58C5" w:rsidP="00346C15">
            <w:pPr>
              <w:spacing w:after="200" w:line="276" w:lineRule="auto"/>
              <w:rPr>
                <w:rFonts w:ascii="Arial" w:hAnsi="Arial" w:cs="Arial"/>
                <w:sz w:val="24"/>
                <w:szCs w:val="24"/>
              </w:rPr>
            </w:pPr>
            <w:r>
              <w:rPr>
                <w:rFonts w:ascii="Arial" w:hAnsi="Arial" w:cs="Arial"/>
                <w:sz w:val="24"/>
                <w:szCs w:val="24"/>
                <w:lang w:val="mk-MK"/>
              </w:rPr>
              <w:t>-Техники кои би се користеле за корекција на говорното  нарушување</w:t>
            </w:r>
          </w:p>
          <w:p w14:paraId="7A9F58A7"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-Евидентирање на моменталната сосотојба на говорот на деца кои преминале во поголема возрасна група кои претходната година  имале логопедски третман</w:t>
            </w:r>
          </w:p>
          <w:p w14:paraId="4E18F92D" w14:textId="77777777" w:rsidR="005D58C5" w:rsidRPr="00A106B2" w:rsidRDefault="005D58C5" w:rsidP="00346C15">
            <w:pPr>
              <w:spacing w:after="200" w:line="276" w:lineRule="auto"/>
              <w:rPr>
                <w:rFonts w:ascii="Arial" w:hAnsi="Arial" w:cs="Arial"/>
                <w:sz w:val="24"/>
                <w:szCs w:val="24"/>
              </w:rPr>
            </w:pPr>
          </w:p>
        </w:tc>
        <w:tc>
          <w:tcPr>
            <w:tcW w:w="1262" w:type="dxa"/>
          </w:tcPr>
          <w:p w14:paraId="2F1C0C97" w14:textId="77777777" w:rsidR="005D58C5" w:rsidRPr="00512A54" w:rsidRDefault="005D58C5" w:rsidP="00346C15">
            <w:pPr>
              <w:spacing w:after="200" w:line="276" w:lineRule="auto"/>
              <w:rPr>
                <w:rFonts w:ascii="Arial" w:hAnsi="Arial" w:cs="Arial"/>
              </w:rPr>
            </w:pPr>
            <w:r w:rsidRPr="00512A54">
              <w:rPr>
                <w:rFonts w:ascii="Arial" w:hAnsi="Arial" w:cs="Arial"/>
              </w:rPr>
              <w:lastRenderedPageBreak/>
              <w:t>Октомври-Мај</w:t>
            </w:r>
          </w:p>
        </w:tc>
      </w:tr>
      <w:tr w:rsidR="005D58C5" w:rsidRPr="00A106B2" w14:paraId="3DDACBAE" w14:textId="77777777" w:rsidTr="00346C15">
        <w:tc>
          <w:tcPr>
            <w:tcW w:w="1555" w:type="dxa"/>
          </w:tcPr>
          <w:p w14:paraId="5D34086F" w14:textId="77777777" w:rsidR="005D58C5" w:rsidRPr="00512A54" w:rsidRDefault="005D58C5" w:rsidP="00346C15">
            <w:pPr>
              <w:spacing w:after="200" w:line="276" w:lineRule="auto"/>
              <w:rPr>
                <w:rFonts w:ascii="Arial" w:hAnsi="Arial" w:cs="Arial"/>
                <w:sz w:val="20"/>
                <w:szCs w:val="20"/>
              </w:rPr>
            </w:pPr>
            <w:r w:rsidRPr="00512A54">
              <w:rPr>
                <w:rFonts w:ascii="Arial" w:hAnsi="Arial" w:cs="Arial"/>
                <w:sz w:val="20"/>
                <w:szCs w:val="20"/>
              </w:rPr>
              <w:lastRenderedPageBreak/>
              <w:t>Логопедска дијагностика</w:t>
            </w:r>
          </w:p>
        </w:tc>
        <w:tc>
          <w:tcPr>
            <w:tcW w:w="2662" w:type="dxa"/>
          </w:tcPr>
          <w:p w14:paraId="30347BEB"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-Логопедско тестирање на децата по групи,следење на говорно-јазичниот статус,перцепцијата,социјално-емоционалниот развој и интелектуалните способности</w:t>
            </w:r>
          </w:p>
          <w:p w14:paraId="6882A7EE" w14:textId="77777777" w:rsidR="005D58C5" w:rsidRPr="00A106B2" w:rsidRDefault="005D58C5" w:rsidP="00346C15">
            <w:pPr>
              <w:spacing w:after="200" w:line="276" w:lineRule="auto"/>
              <w:rPr>
                <w:rFonts w:ascii="Arial" w:hAnsi="Arial" w:cs="Arial"/>
                <w:sz w:val="24"/>
                <w:szCs w:val="24"/>
              </w:rPr>
            </w:pPr>
          </w:p>
        </w:tc>
        <w:tc>
          <w:tcPr>
            <w:tcW w:w="3537" w:type="dxa"/>
          </w:tcPr>
          <w:p w14:paraId="77715330" w14:textId="77777777" w:rsidR="005D58C5" w:rsidRPr="00A106B2" w:rsidRDefault="005D58C5" w:rsidP="00346C15">
            <w:pPr>
              <w:spacing w:after="200" w:line="276" w:lineRule="auto"/>
              <w:rPr>
                <w:rFonts w:ascii="Arial" w:hAnsi="Arial" w:cs="Arial"/>
                <w:sz w:val="24"/>
                <w:szCs w:val="24"/>
                <w:lang w:val="mk-MK"/>
              </w:rPr>
            </w:pPr>
            <w:r w:rsidRPr="00A106B2">
              <w:rPr>
                <w:rFonts w:ascii="Arial" w:hAnsi="Arial" w:cs="Arial"/>
                <w:sz w:val="24"/>
                <w:szCs w:val="24"/>
              </w:rPr>
              <w:t>-Утврдување на комуникативниот статус на детето(експресивен говор и рецептивен говор),аудитивна и визуелна перцепција и памтење,графомоторика,ориентација за време и простор,анализа и синтеза на гласови</w:t>
            </w:r>
            <w:r>
              <w:rPr>
                <w:rFonts w:ascii="Arial" w:hAnsi="Arial" w:cs="Arial"/>
                <w:sz w:val="24"/>
                <w:szCs w:val="24"/>
                <w:lang w:val="mk-MK"/>
              </w:rPr>
              <w:t>,структура на говорниот апарат(состојба на мускулатурата за мимика,саливација има/нема,усни,заби,јазик и друго),утврдување на состојбата со слухот кај доктор-специјалист,доколку нешто не загрижува</w:t>
            </w:r>
          </w:p>
          <w:p w14:paraId="519150B2" w14:textId="77777777" w:rsidR="005D58C5" w:rsidRPr="00A106B2" w:rsidRDefault="005D58C5" w:rsidP="00346C15">
            <w:pPr>
              <w:spacing w:after="200" w:line="276" w:lineRule="auto"/>
              <w:rPr>
                <w:rFonts w:ascii="Arial" w:hAnsi="Arial" w:cs="Arial"/>
                <w:sz w:val="24"/>
                <w:szCs w:val="24"/>
              </w:rPr>
            </w:pPr>
          </w:p>
          <w:p w14:paraId="4ED1AB08"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lastRenderedPageBreak/>
              <w:t>-Утврдување на видот и степенот на говорно нарушување</w:t>
            </w:r>
          </w:p>
          <w:p w14:paraId="5C9B4119" w14:textId="77777777" w:rsidR="005D58C5" w:rsidRPr="00A106B2" w:rsidRDefault="005D58C5" w:rsidP="00346C15">
            <w:pPr>
              <w:spacing w:after="200" w:line="276" w:lineRule="auto"/>
              <w:rPr>
                <w:rFonts w:ascii="Arial" w:hAnsi="Arial" w:cs="Arial"/>
                <w:sz w:val="24"/>
                <w:szCs w:val="24"/>
              </w:rPr>
            </w:pPr>
          </w:p>
        </w:tc>
        <w:tc>
          <w:tcPr>
            <w:tcW w:w="1262" w:type="dxa"/>
          </w:tcPr>
          <w:p w14:paraId="4B1D4B33" w14:textId="77777777" w:rsidR="005D58C5" w:rsidRPr="00512A54" w:rsidRDefault="005D58C5" w:rsidP="00346C15">
            <w:pPr>
              <w:spacing w:after="200" w:line="276" w:lineRule="auto"/>
              <w:rPr>
                <w:rFonts w:ascii="Arial" w:hAnsi="Arial" w:cs="Arial"/>
              </w:rPr>
            </w:pPr>
            <w:r w:rsidRPr="00512A54">
              <w:rPr>
                <w:rFonts w:ascii="Arial" w:hAnsi="Arial" w:cs="Arial"/>
              </w:rPr>
              <w:lastRenderedPageBreak/>
              <w:t>Октомври-Мај</w:t>
            </w:r>
          </w:p>
        </w:tc>
      </w:tr>
      <w:tr w:rsidR="005D58C5" w:rsidRPr="00A106B2" w14:paraId="1BBCD9D7" w14:textId="77777777" w:rsidTr="00346C15">
        <w:tc>
          <w:tcPr>
            <w:tcW w:w="1555" w:type="dxa"/>
          </w:tcPr>
          <w:p w14:paraId="0DC4981F"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lastRenderedPageBreak/>
              <w:t>Соработка со воспитно-згрижувачкиот кадар при појава на дете со говорни потешкотии во нивната група</w:t>
            </w:r>
          </w:p>
        </w:tc>
        <w:tc>
          <w:tcPr>
            <w:tcW w:w="2662" w:type="dxa"/>
          </w:tcPr>
          <w:p w14:paraId="4A0CA2CB"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Едукација и упатување на воспитно-згрижувачкиот кадар како адекватно да го поттикнуваат говорот и комуникацијата кај децата со потешкотии во истиот</w:t>
            </w:r>
          </w:p>
          <w:p w14:paraId="61CE352A"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-Насоки,консултации со логопедот и совети за надминување на евентуални  потешкотии со кои би можело да се сретнат во текот на работењето со деца со говорни потешкотии</w:t>
            </w:r>
          </w:p>
          <w:p w14:paraId="3EDA69EB"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 xml:space="preserve">Обогатување,поддршка на тимското работење со воспитно-згрижувачкиот кадар каде има дете со потешкотии во говорот по пат на состаноци  </w:t>
            </w:r>
          </w:p>
        </w:tc>
        <w:tc>
          <w:tcPr>
            <w:tcW w:w="3537" w:type="dxa"/>
          </w:tcPr>
          <w:p w14:paraId="5C1E3828"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-Адаптирање и мотивација на детето за нови успеси во средината во која доаѓа</w:t>
            </w:r>
          </w:p>
          <w:p w14:paraId="0E5D43EE" w14:textId="77777777" w:rsidR="005D58C5" w:rsidRDefault="005D58C5" w:rsidP="00346C15">
            <w:pPr>
              <w:spacing w:after="200" w:line="276" w:lineRule="auto"/>
              <w:rPr>
                <w:rFonts w:ascii="Arial" w:hAnsi="Arial" w:cs="Arial"/>
                <w:sz w:val="24"/>
                <w:szCs w:val="24"/>
              </w:rPr>
            </w:pPr>
            <w:r w:rsidRPr="00A106B2">
              <w:rPr>
                <w:rFonts w:ascii="Arial" w:hAnsi="Arial" w:cs="Arial"/>
                <w:sz w:val="24"/>
                <w:szCs w:val="24"/>
              </w:rPr>
              <w:t>-Надминување на потешкотиите во говорот</w:t>
            </w:r>
          </w:p>
          <w:p w14:paraId="2B03BC6E" w14:textId="77777777" w:rsidR="005D58C5" w:rsidRPr="002A1337" w:rsidRDefault="005D58C5" w:rsidP="00346C15">
            <w:pPr>
              <w:spacing w:after="200" w:line="276" w:lineRule="auto"/>
              <w:rPr>
                <w:rFonts w:ascii="Arial" w:hAnsi="Arial" w:cs="Arial"/>
                <w:sz w:val="24"/>
                <w:szCs w:val="24"/>
                <w:lang w:val="mk-MK"/>
              </w:rPr>
            </w:pPr>
            <w:r>
              <w:rPr>
                <w:rFonts w:ascii="Arial" w:hAnsi="Arial" w:cs="Arial"/>
                <w:sz w:val="24"/>
                <w:szCs w:val="24"/>
                <w:lang w:val="mk-MK"/>
              </w:rPr>
              <w:t>-Колку што е можно повеќе да се активира говорниот апарат преку вежби и истиот да го подготвиме за продукција на гласови</w:t>
            </w:r>
            <w:r>
              <w:rPr>
                <w:rFonts w:ascii="Arial" w:hAnsi="Arial" w:cs="Arial"/>
                <w:sz w:val="24"/>
                <w:szCs w:val="24"/>
              </w:rPr>
              <w:t xml:space="preserve"> </w:t>
            </w:r>
            <w:r>
              <w:rPr>
                <w:rFonts w:ascii="Arial" w:hAnsi="Arial" w:cs="Arial"/>
                <w:sz w:val="24"/>
                <w:szCs w:val="24"/>
                <w:lang w:val="mk-MK"/>
              </w:rPr>
              <w:t>преку постепено усложнување на задачите,вежбите</w:t>
            </w:r>
          </w:p>
          <w:p w14:paraId="49609FED"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-Добивање на информации и за  многу мали  промени кај детето кои се детектираат во спонтаниот говор додека трае логопедскиот третман</w:t>
            </w:r>
          </w:p>
          <w:p w14:paraId="1AE42A61"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-Обогатување и помош при планирање на  активностите   на воспитувачот за работа со дете со потешкотии во говорот</w:t>
            </w:r>
          </w:p>
          <w:p w14:paraId="3E3A9891" w14:textId="77777777" w:rsidR="005D58C5" w:rsidRPr="00A106B2" w:rsidRDefault="005D58C5" w:rsidP="00346C15">
            <w:pPr>
              <w:spacing w:after="200" w:line="276" w:lineRule="auto"/>
              <w:rPr>
                <w:rFonts w:ascii="Arial" w:hAnsi="Arial" w:cs="Arial"/>
                <w:sz w:val="24"/>
                <w:szCs w:val="24"/>
              </w:rPr>
            </w:pPr>
          </w:p>
        </w:tc>
        <w:tc>
          <w:tcPr>
            <w:tcW w:w="1262" w:type="dxa"/>
          </w:tcPr>
          <w:p w14:paraId="68FBB788" w14:textId="77777777" w:rsidR="005D58C5" w:rsidRPr="00A106B2" w:rsidRDefault="005D58C5" w:rsidP="00346C15">
            <w:pPr>
              <w:spacing w:after="200" w:line="276" w:lineRule="auto"/>
              <w:rPr>
                <w:rFonts w:ascii="Arial" w:hAnsi="Arial" w:cs="Arial"/>
              </w:rPr>
            </w:pPr>
            <w:r w:rsidRPr="00A106B2">
              <w:rPr>
                <w:rFonts w:ascii="Arial" w:hAnsi="Arial" w:cs="Arial"/>
              </w:rPr>
              <w:t>202</w:t>
            </w:r>
            <w:r>
              <w:rPr>
                <w:rFonts w:ascii="Arial" w:hAnsi="Arial" w:cs="Arial"/>
                <w:lang w:val="mk-MK"/>
              </w:rPr>
              <w:t>5</w:t>
            </w:r>
            <w:r w:rsidRPr="00A106B2">
              <w:rPr>
                <w:rFonts w:ascii="Arial" w:hAnsi="Arial" w:cs="Arial"/>
              </w:rPr>
              <w:t>-202</w:t>
            </w:r>
            <w:r>
              <w:rPr>
                <w:rFonts w:ascii="Arial" w:hAnsi="Arial" w:cs="Arial"/>
                <w:lang w:val="mk-MK"/>
              </w:rPr>
              <w:t>6</w:t>
            </w:r>
            <w:r w:rsidRPr="00A106B2">
              <w:rPr>
                <w:rFonts w:ascii="Arial" w:hAnsi="Arial" w:cs="Arial"/>
              </w:rPr>
              <w:t>година</w:t>
            </w:r>
          </w:p>
        </w:tc>
      </w:tr>
      <w:tr w:rsidR="005D58C5" w:rsidRPr="00A106B2" w14:paraId="73BFAFC4" w14:textId="77777777" w:rsidTr="00346C15">
        <w:tc>
          <w:tcPr>
            <w:tcW w:w="1555" w:type="dxa"/>
          </w:tcPr>
          <w:p w14:paraId="36FDC321" w14:textId="77777777" w:rsidR="005D58C5" w:rsidRPr="00512A54" w:rsidRDefault="005D58C5" w:rsidP="00346C15">
            <w:pPr>
              <w:spacing w:after="200" w:line="276" w:lineRule="auto"/>
              <w:rPr>
                <w:rFonts w:ascii="Arial" w:hAnsi="Arial" w:cs="Arial"/>
              </w:rPr>
            </w:pPr>
            <w:r w:rsidRPr="00512A54">
              <w:rPr>
                <w:rFonts w:ascii="Arial" w:hAnsi="Arial" w:cs="Arial"/>
              </w:rPr>
              <w:t>Соработка со родителите на децата со говорни потешкотии</w:t>
            </w:r>
          </w:p>
        </w:tc>
        <w:tc>
          <w:tcPr>
            <w:tcW w:w="2662" w:type="dxa"/>
          </w:tcPr>
          <w:p w14:paraId="4033A167"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 xml:space="preserve">- </w:t>
            </w:r>
            <w:r>
              <w:rPr>
                <w:rFonts w:ascii="Arial" w:hAnsi="Arial" w:cs="Arial"/>
                <w:sz w:val="24"/>
                <w:szCs w:val="24"/>
                <w:lang w:val="mk-MK"/>
              </w:rPr>
              <w:t>И</w:t>
            </w:r>
            <w:r w:rsidRPr="00A106B2">
              <w:rPr>
                <w:rFonts w:ascii="Arial" w:hAnsi="Arial" w:cs="Arial"/>
                <w:sz w:val="24"/>
                <w:szCs w:val="24"/>
              </w:rPr>
              <w:t>ндивидуални разговори со родителите на децата со потешкотии во говорот</w:t>
            </w:r>
          </w:p>
          <w:p w14:paraId="17C3D326"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 xml:space="preserve">-Евидентирање  на дополнителни информации добиени </w:t>
            </w:r>
            <w:r w:rsidRPr="00A106B2">
              <w:rPr>
                <w:rFonts w:ascii="Arial" w:hAnsi="Arial" w:cs="Arial"/>
                <w:sz w:val="24"/>
                <w:szCs w:val="24"/>
              </w:rPr>
              <w:lastRenderedPageBreak/>
              <w:t>од страна на родителите за целокупниот развој на детето до поаѓање во градинка</w:t>
            </w:r>
          </w:p>
          <w:p w14:paraId="4E880D67"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-Евидентирање на потешкотиите во говорот кои логопедот ги забележува при опсервација и индивидуална работа со детето</w:t>
            </w:r>
          </w:p>
          <w:p w14:paraId="547715E3"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-Информирање на родителите за видот и степенот на говорното нарушување кај нивното дете</w:t>
            </w:r>
          </w:p>
          <w:p w14:paraId="778F8DC3" w14:textId="77777777" w:rsidR="005D58C5" w:rsidRPr="00A106B2" w:rsidRDefault="005D58C5" w:rsidP="00346C15">
            <w:pPr>
              <w:spacing w:after="200" w:line="276" w:lineRule="auto"/>
              <w:rPr>
                <w:rFonts w:ascii="Arial" w:hAnsi="Arial" w:cs="Arial"/>
                <w:sz w:val="24"/>
                <w:szCs w:val="24"/>
              </w:rPr>
            </w:pPr>
          </w:p>
        </w:tc>
        <w:tc>
          <w:tcPr>
            <w:tcW w:w="3537" w:type="dxa"/>
          </w:tcPr>
          <w:p w14:paraId="593E6C0C"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lastRenderedPageBreak/>
              <w:t>- Секојдневна соработка и размена на информации за работа со детето помеѓу логопедот и родителите на детето со кое се работи, со цел постигнување на подобри резултати при третманот</w:t>
            </w:r>
          </w:p>
          <w:p w14:paraId="4AC3EC17" w14:textId="77777777" w:rsidR="005D58C5" w:rsidRDefault="005D58C5" w:rsidP="00346C15">
            <w:pPr>
              <w:spacing w:after="200" w:line="276" w:lineRule="auto"/>
              <w:rPr>
                <w:rFonts w:ascii="Arial" w:hAnsi="Arial" w:cs="Arial"/>
                <w:sz w:val="24"/>
                <w:szCs w:val="24"/>
              </w:rPr>
            </w:pPr>
            <w:r w:rsidRPr="00A106B2">
              <w:rPr>
                <w:rFonts w:ascii="Arial" w:hAnsi="Arial" w:cs="Arial"/>
                <w:sz w:val="24"/>
                <w:szCs w:val="24"/>
              </w:rPr>
              <w:lastRenderedPageBreak/>
              <w:t xml:space="preserve">- </w:t>
            </w:r>
            <w:r>
              <w:rPr>
                <w:rFonts w:ascii="Arial" w:hAnsi="Arial" w:cs="Arial"/>
                <w:sz w:val="24"/>
                <w:szCs w:val="24"/>
                <w:lang w:val="mk-MK"/>
              </w:rPr>
              <w:t>П</w:t>
            </w:r>
            <w:r w:rsidRPr="00A106B2">
              <w:rPr>
                <w:rFonts w:ascii="Arial" w:hAnsi="Arial" w:cs="Arial"/>
                <w:sz w:val="24"/>
                <w:szCs w:val="24"/>
              </w:rPr>
              <w:t>лан</w:t>
            </w:r>
            <w:r>
              <w:rPr>
                <w:rFonts w:ascii="Arial" w:hAnsi="Arial" w:cs="Arial"/>
                <w:sz w:val="24"/>
                <w:szCs w:val="24"/>
                <w:lang w:val="mk-MK"/>
              </w:rPr>
              <w:t>ирање</w:t>
            </w:r>
            <w:r w:rsidRPr="00A106B2">
              <w:rPr>
                <w:rFonts w:ascii="Arial" w:hAnsi="Arial" w:cs="Arial"/>
                <w:sz w:val="24"/>
                <w:szCs w:val="24"/>
              </w:rPr>
              <w:t xml:space="preserve"> </w:t>
            </w:r>
            <w:r>
              <w:rPr>
                <w:rFonts w:ascii="Arial" w:hAnsi="Arial" w:cs="Arial"/>
                <w:sz w:val="24"/>
                <w:szCs w:val="24"/>
                <w:lang w:val="mk-MK"/>
              </w:rPr>
              <w:t>на</w:t>
            </w:r>
            <w:r w:rsidRPr="00A106B2">
              <w:rPr>
                <w:rFonts w:ascii="Arial" w:hAnsi="Arial" w:cs="Arial"/>
                <w:sz w:val="24"/>
                <w:szCs w:val="24"/>
              </w:rPr>
              <w:t xml:space="preserve"> работа</w:t>
            </w:r>
            <w:r>
              <w:rPr>
                <w:rFonts w:ascii="Arial" w:hAnsi="Arial" w:cs="Arial"/>
                <w:sz w:val="24"/>
                <w:szCs w:val="24"/>
                <w:lang w:val="mk-MK"/>
              </w:rPr>
              <w:t>тата со детето</w:t>
            </w:r>
            <w:r w:rsidRPr="00A106B2">
              <w:rPr>
                <w:rFonts w:ascii="Arial" w:hAnsi="Arial" w:cs="Arial"/>
                <w:sz w:val="24"/>
                <w:szCs w:val="24"/>
              </w:rPr>
              <w:t xml:space="preserve"> во зависност од добиените информации за состојбата на детето и истиот од особена важност е да ги содржи оние сегменти кои се совпаѓаат со видот на говорното нарушување</w:t>
            </w:r>
          </w:p>
          <w:p w14:paraId="5944FF20" w14:textId="77777777" w:rsidR="005D58C5" w:rsidRPr="00EB6BB7" w:rsidRDefault="005D58C5" w:rsidP="00346C15">
            <w:pPr>
              <w:spacing w:after="200" w:line="276" w:lineRule="auto"/>
              <w:rPr>
                <w:rFonts w:ascii="Arial" w:hAnsi="Arial" w:cs="Arial"/>
                <w:sz w:val="24"/>
                <w:szCs w:val="24"/>
                <w:lang w:val="mk-MK"/>
              </w:rPr>
            </w:pPr>
            <w:r>
              <w:rPr>
                <w:rFonts w:ascii="Arial" w:hAnsi="Arial" w:cs="Arial"/>
                <w:sz w:val="24"/>
                <w:szCs w:val="24"/>
              </w:rPr>
              <w:t>-</w:t>
            </w:r>
            <w:r>
              <w:rPr>
                <w:rFonts w:ascii="Arial" w:hAnsi="Arial" w:cs="Arial"/>
                <w:sz w:val="24"/>
                <w:szCs w:val="24"/>
                <w:lang w:val="mk-MK"/>
              </w:rPr>
              <w:t>По дадени совети од логопедот,родителите во домашни услови да ја вежбаат брзината со која се продуцира говорот на детето</w:t>
            </w:r>
          </w:p>
          <w:p w14:paraId="46FC677C"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w:t>
            </w:r>
            <w:r>
              <w:rPr>
                <w:rFonts w:ascii="Arial" w:hAnsi="Arial" w:cs="Arial"/>
                <w:sz w:val="24"/>
                <w:szCs w:val="24"/>
                <w:lang w:val="mk-MK"/>
              </w:rPr>
              <w:t>Забележување</w:t>
            </w:r>
            <w:r w:rsidRPr="00A106B2">
              <w:rPr>
                <w:rFonts w:ascii="Arial" w:hAnsi="Arial" w:cs="Arial"/>
                <w:sz w:val="24"/>
                <w:szCs w:val="24"/>
              </w:rPr>
              <w:t xml:space="preserve"> на постигнувањата во тек на самата логопедска рехабилитација</w:t>
            </w:r>
          </w:p>
          <w:p w14:paraId="5C1AD95C" w14:textId="7072817F" w:rsidR="005D58C5" w:rsidRDefault="005D58C5" w:rsidP="00346C15">
            <w:pPr>
              <w:spacing w:after="200" w:line="276" w:lineRule="auto"/>
              <w:rPr>
                <w:rFonts w:ascii="Arial" w:hAnsi="Arial" w:cs="Arial"/>
                <w:sz w:val="24"/>
                <w:szCs w:val="24"/>
              </w:rPr>
            </w:pPr>
            <w:r w:rsidRPr="00A106B2">
              <w:rPr>
                <w:rFonts w:ascii="Arial" w:hAnsi="Arial" w:cs="Arial"/>
                <w:sz w:val="24"/>
                <w:szCs w:val="24"/>
              </w:rPr>
              <w:t>-Давање на стручни  совети,насоки</w:t>
            </w:r>
            <w:r w:rsidR="006B7094">
              <w:rPr>
                <w:rFonts w:ascii="Arial" w:hAnsi="Arial" w:cs="Arial"/>
                <w:sz w:val="24"/>
                <w:szCs w:val="24"/>
              </w:rPr>
              <w:t xml:space="preserve">, </w:t>
            </w:r>
            <w:r w:rsidRPr="00A106B2">
              <w:rPr>
                <w:rFonts w:ascii="Arial" w:hAnsi="Arial" w:cs="Arial"/>
                <w:sz w:val="24"/>
                <w:szCs w:val="24"/>
              </w:rPr>
              <w:t xml:space="preserve">поддршка и  едукација на родителите од страна на логопедот за работа со детето по пат на консултации и родителски состаноци </w:t>
            </w:r>
          </w:p>
          <w:p w14:paraId="0D118C0C"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-Координирање на активностите кои ги спроведува логопедот со оние на родителите и воспитно-згрижувачкиот кадар во градинката</w:t>
            </w:r>
          </w:p>
          <w:p w14:paraId="753651DE"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-Водење на документација за соработка со родителите</w:t>
            </w:r>
          </w:p>
          <w:p w14:paraId="3FEFA39D"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 xml:space="preserve">- Активно вклучување на родителите во целокупниот процес,воведување на игри и вежби за развој на </w:t>
            </w:r>
            <w:r w:rsidRPr="00A106B2">
              <w:rPr>
                <w:rFonts w:ascii="Arial" w:hAnsi="Arial" w:cs="Arial"/>
                <w:sz w:val="24"/>
                <w:szCs w:val="24"/>
              </w:rPr>
              <w:lastRenderedPageBreak/>
              <w:t>артикулационите моторни вештини кај детето,контролирање на правилниот изговор на детето  со спроведување на препораките од логопедот</w:t>
            </w:r>
          </w:p>
          <w:p w14:paraId="6764A283" w14:textId="77777777" w:rsidR="005D58C5" w:rsidRPr="00A106B2" w:rsidRDefault="005D58C5" w:rsidP="00346C15">
            <w:pPr>
              <w:spacing w:after="200" w:line="276" w:lineRule="auto"/>
              <w:rPr>
                <w:rFonts w:ascii="Arial" w:hAnsi="Arial" w:cs="Arial"/>
                <w:sz w:val="24"/>
                <w:szCs w:val="24"/>
              </w:rPr>
            </w:pPr>
          </w:p>
          <w:p w14:paraId="1ABB6BAF" w14:textId="77777777" w:rsidR="005D58C5" w:rsidRPr="00A106B2" w:rsidRDefault="005D58C5" w:rsidP="00346C15">
            <w:pPr>
              <w:spacing w:after="200" w:line="276" w:lineRule="auto"/>
              <w:rPr>
                <w:rFonts w:ascii="Arial" w:hAnsi="Arial" w:cs="Arial"/>
                <w:sz w:val="24"/>
                <w:szCs w:val="24"/>
              </w:rPr>
            </w:pPr>
          </w:p>
        </w:tc>
        <w:tc>
          <w:tcPr>
            <w:tcW w:w="1262" w:type="dxa"/>
          </w:tcPr>
          <w:p w14:paraId="231EE83A" w14:textId="77777777" w:rsidR="005D58C5" w:rsidRPr="00A106B2" w:rsidRDefault="005D58C5" w:rsidP="00346C15">
            <w:pPr>
              <w:spacing w:after="200" w:line="276" w:lineRule="auto"/>
              <w:rPr>
                <w:rFonts w:ascii="Arial" w:hAnsi="Arial" w:cs="Arial"/>
              </w:rPr>
            </w:pPr>
            <w:r w:rsidRPr="00A106B2">
              <w:rPr>
                <w:rFonts w:ascii="Arial" w:hAnsi="Arial" w:cs="Arial"/>
              </w:rPr>
              <w:lastRenderedPageBreak/>
              <w:t>202</w:t>
            </w:r>
            <w:r>
              <w:rPr>
                <w:rFonts w:ascii="Arial" w:hAnsi="Arial" w:cs="Arial"/>
                <w:lang w:val="mk-MK"/>
              </w:rPr>
              <w:t>5</w:t>
            </w:r>
            <w:r w:rsidRPr="00A106B2">
              <w:rPr>
                <w:rFonts w:ascii="Arial" w:hAnsi="Arial" w:cs="Arial"/>
              </w:rPr>
              <w:t>-202</w:t>
            </w:r>
            <w:r>
              <w:rPr>
                <w:rFonts w:ascii="Arial" w:hAnsi="Arial" w:cs="Arial"/>
                <w:lang w:val="mk-MK"/>
              </w:rPr>
              <w:t>6</w:t>
            </w:r>
            <w:r w:rsidRPr="00A106B2">
              <w:rPr>
                <w:rFonts w:ascii="Arial" w:hAnsi="Arial" w:cs="Arial"/>
              </w:rPr>
              <w:t>година</w:t>
            </w:r>
          </w:p>
        </w:tc>
      </w:tr>
      <w:tr w:rsidR="005D58C5" w:rsidRPr="00A106B2" w14:paraId="77A55C71" w14:textId="77777777" w:rsidTr="00346C15">
        <w:tc>
          <w:tcPr>
            <w:tcW w:w="1555" w:type="dxa"/>
          </w:tcPr>
          <w:p w14:paraId="1BC6E2F9" w14:textId="77777777" w:rsidR="005D58C5" w:rsidRPr="00512A54" w:rsidRDefault="005D58C5" w:rsidP="00346C15">
            <w:pPr>
              <w:spacing w:after="200" w:line="276" w:lineRule="auto"/>
              <w:rPr>
                <w:rFonts w:ascii="Arial" w:hAnsi="Arial" w:cs="Arial"/>
                <w:sz w:val="20"/>
                <w:szCs w:val="20"/>
              </w:rPr>
            </w:pPr>
            <w:r w:rsidRPr="00512A54">
              <w:rPr>
                <w:rFonts w:ascii="Arial" w:hAnsi="Arial" w:cs="Arial"/>
                <w:sz w:val="20"/>
                <w:szCs w:val="20"/>
              </w:rPr>
              <w:lastRenderedPageBreak/>
              <w:t>Логопедска рехабилитација</w:t>
            </w:r>
          </w:p>
        </w:tc>
        <w:tc>
          <w:tcPr>
            <w:tcW w:w="2662" w:type="dxa"/>
          </w:tcPr>
          <w:p w14:paraId="37FE2C2C"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-Индивидуална работа на децата со потешкотии во говорот</w:t>
            </w:r>
          </w:p>
          <w:p w14:paraId="2CF152ED"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-Индивидуална и групна работа на децата со потешкотии во говорот</w:t>
            </w:r>
          </w:p>
          <w:p w14:paraId="410717C1" w14:textId="77777777" w:rsidR="005D58C5" w:rsidRPr="00A106B2" w:rsidRDefault="005D58C5" w:rsidP="00346C15">
            <w:pPr>
              <w:spacing w:after="200" w:line="276" w:lineRule="auto"/>
              <w:rPr>
                <w:rFonts w:ascii="Arial" w:hAnsi="Arial" w:cs="Arial"/>
                <w:sz w:val="24"/>
                <w:szCs w:val="24"/>
              </w:rPr>
            </w:pPr>
          </w:p>
        </w:tc>
        <w:tc>
          <w:tcPr>
            <w:tcW w:w="3537" w:type="dxa"/>
          </w:tcPr>
          <w:p w14:paraId="48270FCB" w14:textId="572A9D0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-Корекција на говорните потешкотии кај оние деца каде  се евидентирани истите,подобрување на артикулација(артикулација на слогови со гласови кои правилно се изговараат</w:t>
            </w:r>
            <w:r w:rsidR="006B7094">
              <w:rPr>
                <w:rFonts w:ascii="Arial" w:hAnsi="Arial" w:cs="Arial"/>
                <w:sz w:val="24"/>
                <w:szCs w:val="24"/>
              </w:rPr>
              <w:t xml:space="preserve">, </w:t>
            </w:r>
            <w:r w:rsidRPr="00A106B2">
              <w:rPr>
                <w:rFonts w:ascii="Arial" w:hAnsi="Arial" w:cs="Arial"/>
                <w:sz w:val="24"/>
                <w:szCs w:val="24"/>
              </w:rPr>
              <w:t xml:space="preserve">артикулација на гласови кои недостасувале;распознавање и нивна дистинкција според височината и силата на гласот,откривање на гласови во редица други гласови,откако ќе се постигне правилна артикулација на гласовите истите се вежбаат во слогови,вежби со кои детето ќе прави разлика помеѓу зборови со различен број на слогови,сложени структури на слогови,во зборови,во фрази;корекција на гласови);вежби за автоматизација,вежби за фонација,вежби за правилно дишење,  перцепцијата,вниманието,социјално-емоционалниот развој,моторика(фината моторика е тесно поврзана со </w:t>
            </w:r>
            <w:r w:rsidRPr="00A106B2">
              <w:rPr>
                <w:rFonts w:ascii="Arial" w:hAnsi="Arial" w:cs="Arial"/>
                <w:sz w:val="24"/>
                <w:szCs w:val="24"/>
              </w:rPr>
              <w:lastRenderedPageBreak/>
              <w:t xml:space="preserve">нарушувањата во говорот-координација на прстите преку соодветни вежби  </w:t>
            </w:r>
            <w:r>
              <w:rPr>
                <w:rFonts w:ascii="Arial" w:hAnsi="Arial" w:cs="Arial"/>
                <w:sz w:val="24"/>
                <w:szCs w:val="24"/>
                <w:lang w:val="mk-MK"/>
              </w:rPr>
              <w:t>(</w:t>
            </w:r>
            <w:r w:rsidRPr="00A106B2">
              <w:rPr>
                <w:rFonts w:ascii="Arial" w:hAnsi="Arial" w:cs="Arial"/>
                <w:sz w:val="24"/>
                <w:szCs w:val="24"/>
              </w:rPr>
              <w:t>движење на прстит</w:t>
            </w:r>
            <w:r>
              <w:rPr>
                <w:rFonts w:ascii="Arial" w:hAnsi="Arial" w:cs="Arial"/>
                <w:sz w:val="24"/>
                <w:szCs w:val="24"/>
                <w:lang w:val="mk-MK"/>
              </w:rPr>
              <w:t>е)</w:t>
            </w:r>
            <w:r w:rsidRPr="00A106B2">
              <w:rPr>
                <w:rFonts w:ascii="Arial" w:hAnsi="Arial" w:cs="Arial"/>
                <w:sz w:val="24"/>
                <w:szCs w:val="24"/>
              </w:rPr>
              <w:t>,подобрување и обогатување  на експресивниот говор,зајакнување на граматичката структура во зависност од соодветната возраст на детето,правилно формирање на истата,обогатување,</w:t>
            </w:r>
            <w:r w:rsidR="006B7094">
              <w:rPr>
                <w:rFonts w:ascii="Arial" w:hAnsi="Arial" w:cs="Arial"/>
                <w:sz w:val="24"/>
                <w:szCs w:val="24"/>
              </w:rPr>
              <w:t xml:space="preserve">, </w:t>
            </w:r>
            <w:r w:rsidRPr="00A106B2">
              <w:rPr>
                <w:rFonts w:ascii="Arial" w:hAnsi="Arial" w:cs="Arial"/>
                <w:sz w:val="24"/>
                <w:szCs w:val="24"/>
              </w:rPr>
              <w:t>активирање и стекнување на нови поими,проширување на фондот на зборови,правилно формулирање на реченици,изразување на сопствени мисли кои треба да бидат логични,точни и јасно формулирани,прераскажување на приказни од слики,настани,стихотворби,усовршување на монолог и дијалог; работа врз  рецептивниот говор,работа врз аудитивната и визуелната перцепција,игри и вежби за развој на артикулационите моторни вештини-артикулаторните органи се подготвуваат за координирани движења со цел правилен изговор на гласовите,следење на правилниот изговор на детето.</w:t>
            </w:r>
          </w:p>
          <w:p w14:paraId="1D95BFEE" w14:textId="77777777" w:rsidR="005D58C5" w:rsidRPr="00323D29" w:rsidRDefault="005D58C5" w:rsidP="00346C15">
            <w:pPr>
              <w:spacing w:after="200" w:line="276" w:lineRule="auto"/>
              <w:rPr>
                <w:rFonts w:ascii="Arial" w:hAnsi="Arial" w:cs="Arial"/>
                <w:sz w:val="24"/>
                <w:szCs w:val="24"/>
                <w:lang w:val="mk-MK"/>
              </w:rPr>
            </w:pPr>
            <w:r w:rsidRPr="00A106B2">
              <w:rPr>
                <w:rFonts w:ascii="Arial" w:hAnsi="Arial" w:cs="Arial"/>
                <w:sz w:val="24"/>
                <w:szCs w:val="24"/>
              </w:rPr>
              <w:t>Мотивирање на детето и развивање на позитивно емоционално расположение и желба за правилен  говор.</w:t>
            </w:r>
            <w:r>
              <w:rPr>
                <w:rFonts w:ascii="Arial" w:hAnsi="Arial" w:cs="Arial"/>
                <w:sz w:val="24"/>
                <w:szCs w:val="24"/>
                <w:lang w:val="mk-MK"/>
              </w:rPr>
              <w:t xml:space="preserve">Преку развивање на </w:t>
            </w:r>
            <w:r>
              <w:rPr>
                <w:rFonts w:ascii="Arial" w:hAnsi="Arial" w:cs="Arial"/>
                <w:sz w:val="24"/>
                <w:szCs w:val="24"/>
                <w:lang w:val="mk-MK"/>
              </w:rPr>
              <w:lastRenderedPageBreak/>
              <w:t>внимание и концентрација за слушање и разбирање на приказни да се обогатуваат и развиваат емоциите,емоционално да реагира кон дејството што се случува во истите,она што им се случува на хероите во приказната.</w:t>
            </w:r>
          </w:p>
          <w:p w14:paraId="14F0D77E" w14:textId="77777777" w:rsidR="005D58C5" w:rsidRPr="002A1337" w:rsidRDefault="005D58C5" w:rsidP="00346C15">
            <w:pPr>
              <w:spacing w:after="200" w:line="276" w:lineRule="auto"/>
              <w:rPr>
                <w:rFonts w:ascii="Arial" w:hAnsi="Arial" w:cs="Arial"/>
                <w:sz w:val="24"/>
                <w:szCs w:val="24"/>
                <w:lang w:val="mk-MK"/>
              </w:rPr>
            </w:pPr>
            <w:r>
              <w:rPr>
                <w:rFonts w:ascii="Arial" w:hAnsi="Arial" w:cs="Arial"/>
                <w:sz w:val="24"/>
                <w:szCs w:val="24"/>
                <w:lang w:val="mk-MK"/>
              </w:rPr>
              <w:t>Детето да се мотивира за работа во група,корекцијата на говорот да го следи по даденото темпо од страна на логопедот,да се подготви за промените кои би можеле да настанат во рамките на групата во зависност од индивидуалната корекција на секое дете во истата.</w:t>
            </w:r>
          </w:p>
          <w:p w14:paraId="7687C1EE"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Проценка на индивидуалните способности на секое дете во тек на самата работа и детално следење на секоја промена во тек на самата корекција на говорот</w:t>
            </w:r>
          </w:p>
          <w:p w14:paraId="5127BA66" w14:textId="77777777" w:rsidR="005D58C5" w:rsidRPr="00A106B2" w:rsidRDefault="005D58C5" w:rsidP="00346C15">
            <w:pPr>
              <w:spacing w:after="200" w:line="276" w:lineRule="auto"/>
              <w:rPr>
                <w:rFonts w:ascii="Arial" w:hAnsi="Arial" w:cs="Arial"/>
                <w:sz w:val="24"/>
                <w:szCs w:val="24"/>
              </w:rPr>
            </w:pPr>
          </w:p>
        </w:tc>
        <w:tc>
          <w:tcPr>
            <w:tcW w:w="1262" w:type="dxa"/>
          </w:tcPr>
          <w:p w14:paraId="7C26CD78" w14:textId="77777777" w:rsidR="005D58C5" w:rsidRPr="00A106B2" w:rsidRDefault="005D58C5" w:rsidP="00346C15">
            <w:pPr>
              <w:spacing w:after="200" w:line="276" w:lineRule="auto"/>
              <w:rPr>
                <w:rFonts w:ascii="Arial" w:hAnsi="Arial" w:cs="Arial"/>
              </w:rPr>
            </w:pPr>
            <w:r w:rsidRPr="00A106B2">
              <w:rPr>
                <w:rFonts w:ascii="Arial" w:hAnsi="Arial" w:cs="Arial"/>
              </w:rPr>
              <w:lastRenderedPageBreak/>
              <w:t>202</w:t>
            </w:r>
            <w:r>
              <w:rPr>
                <w:rFonts w:ascii="Arial" w:hAnsi="Arial" w:cs="Arial"/>
                <w:lang w:val="mk-MK"/>
              </w:rPr>
              <w:t>5</w:t>
            </w:r>
            <w:r w:rsidRPr="00A106B2">
              <w:rPr>
                <w:rFonts w:ascii="Arial" w:hAnsi="Arial" w:cs="Arial"/>
              </w:rPr>
              <w:t>-202</w:t>
            </w:r>
            <w:r>
              <w:rPr>
                <w:rFonts w:ascii="Arial" w:hAnsi="Arial" w:cs="Arial"/>
                <w:lang w:val="mk-MK"/>
              </w:rPr>
              <w:t>6</w:t>
            </w:r>
            <w:r w:rsidRPr="00A106B2">
              <w:rPr>
                <w:rFonts w:ascii="Arial" w:hAnsi="Arial" w:cs="Arial"/>
              </w:rPr>
              <w:t xml:space="preserve"> година</w:t>
            </w:r>
          </w:p>
        </w:tc>
      </w:tr>
      <w:tr w:rsidR="005D58C5" w:rsidRPr="00A106B2" w14:paraId="7389D3F0" w14:textId="77777777" w:rsidTr="00346C15">
        <w:tc>
          <w:tcPr>
            <w:tcW w:w="1555" w:type="dxa"/>
          </w:tcPr>
          <w:p w14:paraId="1DD851F7" w14:textId="77777777" w:rsidR="005D58C5" w:rsidRPr="00512A54" w:rsidRDefault="005D58C5" w:rsidP="00346C15">
            <w:pPr>
              <w:spacing w:after="200" w:line="276" w:lineRule="auto"/>
              <w:rPr>
                <w:rFonts w:ascii="Arial" w:hAnsi="Arial" w:cs="Arial"/>
                <w:sz w:val="28"/>
                <w:szCs w:val="28"/>
              </w:rPr>
            </w:pPr>
            <w:r w:rsidRPr="00512A54">
              <w:rPr>
                <w:rFonts w:ascii="Arial" w:hAnsi="Arial" w:cs="Arial"/>
                <w:sz w:val="28"/>
                <w:szCs w:val="28"/>
              </w:rPr>
              <w:lastRenderedPageBreak/>
              <w:t>Превенција</w:t>
            </w:r>
          </w:p>
        </w:tc>
        <w:tc>
          <w:tcPr>
            <w:tcW w:w="2662" w:type="dxa"/>
          </w:tcPr>
          <w:p w14:paraId="0ECD2E66"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 xml:space="preserve">-Родителски состаноци </w:t>
            </w:r>
          </w:p>
          <w:p w14:paraId="7079C556"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-Следење на деца и од група-јасли</w:t>
            </w:r>
          </w:p>
          <w:p w14:paraId="0A945C9F"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-Следење на деца со ризик фактор</w:t>
            </w:r>
          </w:p>
        </w:tc>
        <w:tc>
          <w:tcPr>
            <w:tcW w:w="3537" w:type="dxa"/>
          </w:tcPr>
          <w:p w14:paraId="78B1F449"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 xml:space="preserve">-Начини за следење на развојот и поттикнување на говорот кај детето и во домашни услови со цел брзо надминување или елиминирање на можноста за појава на говорни потешкотии </w:t>
            </w:r>
          </w:p>
          <w:p w14:paraId="5DF57B05" w14:textId="77777777" w:rsidR="005D58C5" w:rsidRDefault="005D58C5" w:rsidP="00346C15">
            <w:pPr>
              <w:spacing w:after="200" w:line="276" w:lineRule="auto"/>
              <w:rPr>
                <w:rFonts w:ascii="Arial" w:hAnsi="Arial" w:cs="Arial"/>
                <w:sz w:val="24"/>
                <w:szCs w:val="24"/>
              </w:rPr>
            </w:pPr>
            <w:r w:rsidRPr="00A106B2">
              <w:rPr>
                <w:rFonts w:ascii="Arial" w:hAnsi="Arial" w:cs="Arial"/>
                <w:sz w:val="24"/>
                <w:szCs w:val="24"/>
              </w:rPr>
              <w:t xml:space="preserve">- </w:t>
            </w:r>
            <w:r>
              <w:rPr>
                <w:rFonts w:ascii="Arial" w:hAnsi="Arial" w:cs="Arial"/>
                <w:sz w:val="24"/>
                <w:szCs w:val="24"/>
                <w:lang w:val="mk-MK"/>
              </w:rPr>
              <w:t>С</w:t>
            </w:r>
            <w:r w:rsidRPr="00A106B2">
              <w:rPr>
                <w:rFonts w:ascii="Arial" w:hAnsi="Arial" w:cs="Arial"/>
                <w:sz w:val="24"/>
                <w:szCs w:val="24"/>
              </w:rPr>
              <w:t xml:space="preserve">останоци со </w:t>
            </w:r>
            <w:r>
              <w:rPr>
                <w:rFonts w:ascii="Arial" w:hAnsi="Arial" w:cs="Arial"/>
                <w:sz w:val="24"/>
                <w:szCs w:val="24"/>
                <w:lang w:val="mk-MK"/>
              </w:rPr>
              <w:t xml:space="preserve">родителите со </w:t>
            </w:r>
            <w:r w:rsidRPr="00A106B2">
              <w:rPr>
                <w:rFonts w:ascii="Arial" w:hAnsi="Arial" w:cs="Arial"/>
                <w:sz w:val="24"/>
                <w:szCs w:val="24"/>
              </w:rPr>
              <w:t>цел</w:t>
            </w:r>
            <w:r>
              <w:rPr>
                <w:rFonts w:ascii="Arial" w:hAnsi="Arial" w:cs="Arial"/>
                <w:sz w:val="24"/>
                <w:szCs w:val="24"/>
              </w:rPr>
              <w:t>:</w:t>
            </w:r>
          </w:p>
          <w:p w14:paraId="2D7D5B3D" w14:textId="77777777" w:rsidR="005D58C5" w:rsidRDefault="005D58C5" w:rsidP="00346C15">
            <w:pPr>
              <w:spacing w:after="200" w:line="276" w:lineRule="auto"/>
              <w:rPr>
                <w:rFonts w:ascii="Arial" w:hAnsi="Arial" w:cs="Arial"/>
                <w:sz w:val="24"/>
                <w:szCs w:val="24"/>
              </w:rPr>
            </w:pPr>
            <w:r>
              <w:rPr>
                <w:rFonts w:ascii="Arial" w:hAnsi="Arial" w:cs="Arial"/>
                <w:sz w:val="24"/>
                <w:szCs w:val="24"/>
              </w:rPr>
              <w:lastRenderedPageBreak/>
              <w:t>-</w:t>
            </w:r>
            <w:r w:rsidRPr="00A106B2">
              <w:rPr>
                <w:rFonts w:ascii="Arial" w:hAnsi="Arial" w:cs="Arial"/>
                <w:sz w:val="24"/>
                <w:szCs w:val="24"/>
              </w:rPr>
              <w:t xml:space="preserve">  појаснување на важността на правилно исполнување на вежбите на артикулаторниот апарат кај децата за правилно формулирање на гласовите</w:t>
            </w:r>
          </w:p>
          <w:p w14:paraId="3D2206A1" w14:textId="77777777" w:rsidR="005D58C5" w:rsidRPr="00AC4527" w:rsidRDefault="005D58C5" w:rsidP="00346C15">
            <w:pPr>
              <w:spacing w:after="200" w:line="276" w:lineRule="auto"/>
              <w:rPr>
                <w:rFonts w:ascii="Arial" w:hAnsi="Arial" w:cs="Arial"/>
                <w:sz w:val="24"/>
                <w:szCs w:val="24"/>
                <w:lang w:val="mk-MK"/>
              </w:rPr>
            </w:pPr>
            <w:r>
              <w:rPr>
                <w:rFonts w:ascii="Arial" w:hAnsi="Arial" w:cs="Arial"/>
                <w:sz w:val="24"/>
                <w:szCs w:val="24"/>
              </w:rPr>
              <w:t xml:space="preserve">- </w:t>
            </w:r>
            <w:r>
              <w:rPr>
                <w:rFonts w:ascii="Arial" w:hAnsi="Arial" w:cs="Arial"/>
                <w:sz w:val="24"/>
                <w:szCs w:val="24"/>
                <w:lang w:val="mk-MK"/>
              </w:rPr>
              <w:t>кај децата од големата група - давање на совети во врска со тоа колку нивното дете е подготвено за на училиште,кои се неговите индивидуални способности и знаења и дали е потребно и понатаму детето да посетува логопед</w:t>
            </w:r>
            <w:r>
              <w:rPr>
                <w:rFonts w:ascii="Arial" w:hAnsi="Arial" w:cs="Arial"/>
                <w:sz w:val="24"/>
                <w:szCs w:val="24"/>
              </w:rPr>
              <w:t>;</w:t>
            </w:r>
            <w:r>
              <w:rPr>
                <w:rFonts w:ascii="Arial" w:hAnsi="Arial" w:cs="Arial"/>
                <w:sz w:val="24"/>
                <w:szCs w:val="24"/>
                <w:lang w:val="mk-MK"/>
              </w:rPr>
              <w:t xml:space="preserve">на што треба да обрнат внимание,кои компоненти од говорот треба да бидат оформени,научени,постигнати за детето да можи да ги исполнува задачите со кои ќе се сретне во училишната клупа. </w:t>
            </w:r>
          </w:p>
          <w:p w14:paraId="5D6535AA"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Изработување на материјали,заедно со децата,кои би се користеле за развој на говорот во домашни услови по теми кои се интересни за нивното дете</w:t>
            </w:r>
          </w:p>
          <w:p w14:paraId="0EC8992C" w14:textId="77777777" w:rsidR="005D58C5" w:rsidRDefault="005D58C5" w:rsidP="00346C15">
            <w:pPr>
              <w:spacing w:after="200" w:line="276" w:lineRule="auto"/>
              <w:rPr>
                <w:rFonts w:ascii="Arial" w:hAnsi="Arial" w:cs="Arial"/>
                <w:sz w:val="24"/>
                <w:szCs w:val="24"/>
              </w:rPr>
            </w:pPr>
            <w:r w:rsidRPr="00A106B2">
              <w:rPr>
                <w:rFonts w:ascii="Arial" w:hAnsi="Arial" w:cs="Arial"/>
                <w:sz w:val="24"/>
                <w:szCs w:val="24"/>
              </w:rPr>
              <w:t>-Игри за развој на фината моторика преку користење на рачно изработени игрови материјали со ликови кои се интересни за самото дете</w:t>
            </w:r>
          </w:p>
          <w:p w14:paraId="40A8DB5E" w14:textId="77777777" w:rsidR="005D58C5" w:rsidRPr="003335AB" w:rsidRDefault="005D58C5" w:rsidP="00346C15">
            <w:pPr>
              <w:spacing w:after="200" w:line="276" w:lineRule="auto"/>
              <w:rPr>
                <w:rFonts w:ascii="Arial" w:hAnsi="Arial" w:cs="Arial"/>
                <w:sz w:val="24"/>
                <w:szCs w:val="24"/>
                <w:lang w:val="mk-MK"/>
              </w:rPr>
            </w:pPr>
            <w:r>
              <w:rPr>
                <w:rFonts w:ascii="Arial" w:hAnsi="Arial" w:cs="Arial"/>
                <w:sz w:val="24"/>
                <w:szCs w:val="24"/>
                <w:lang w:val="mk-MK"/>
              </w:rPr>
              <w:t>-Игри и вежби за развој на артикулацијата на гласовите,следење и контрола на исполнувањето на истите од страна на родителите</w:t>
            </w:r>
            <w:r>
              <w:rPr>
                <w:rFonts w:ascii="Arial" w:hAnsi="Arial" w:cs="Arial"/>
                <w:sz w:val="24"/>
                <w:szCs w:val="24"/>
              </w:rPr>
              <w:t>;</w:t>
            </w:r>
            <w:r>
              <w:rPr>
                <w:rFonts w:ascii="Arial" w:hAnsi="Arial" w:cs="Arial"/>
                <w:sz w:val="24"/>
                <w:szCs w:val="24"/>
                <w:lang w:val="mk-MK"/>
              </w:rPr>
              <w:t xml:space="preserve"> воведување на  нови </w:t>
            </w:r>
            <w:r>
              <w:rPr>
                <w:rFonts w:ascii="Arial" w:hAnsi="Arial" w:cs="Arial"/>
                <w:sz w:val="24"/>
                <w:szCs w:val="24"/>
                <w:lang w:val="mk-MK"/>
              </w:rPr>
              <w:lastRenderedPageBreak/>
              <w:t>вежби,поддржување и потикнување на дете во неговите обиди за продукција на гласови,говор и т.н.</w:t>
            </w:r>
            <w:r>
              <w:rPr>
                <w:rFonts w:ascii="Arial" w:hAnsi="Arial" w:cs="Arial"/>
                <w:sz w:val="24"/>
                <w:szCs w:val="24"/>
              </w:rPr>
              <w:t>;</w:t>
            </w:r>
            <w:r>
              <w:rPr>
                <w:rFonts w:ascii="Arial" w:hAnsi="Arial" w:cs="Arial"/>
                <w:sz w:val="24"/>
                <w:szCs w:val="24"/>
                <w:lang w:val="mk-MK"/>
              </w:rPr>
              <w:t xml:space="preserve"> стимулирање,дообогатување на говорот на детето</w:t>
            </w:r>
            <w:r>
              <w:rPr>
                <w:rFonts w:ascii="Arial" w:hAnsi="Arial" w:cs="Arial"/>
                <w:sz w:val="24"/>
                <w:szCs w:val="24"/>
              </w:rPr>
              <w:t>;</w:t>
            </w:r>
            <w:r>
              <w:rPr>
                <w:rFonts w:ascii="Arial" w:hAnsi="Arial" w:cs="Arial"/>
                <w:sz w:val="24"/>
                <w:szCs w:val="24"/>
                <w:lang w:val="mk-MK"/>
              </w:rPr>
              <w:t xml:space="preserve"> надминување на  определени потешкотии кои се јавуваат при самиот процес на корекција со тоа што треба да се земат во предвид возрастта и индивидуалните способности на детето.   </w:t>
            </w:r>
          </w:p>
          <w:p w14:paraId="28F46956" w14:textId="77777777" w:rsidR="005D58C5" w:rsidRDefault="005D58C5" w:rsidP="00346C15">
            <w:pPr>
              <w:spacing w:after="200" w:line="276" w:lineRule="auto"/>
              <w:rPr>
                <w:rFonts w:ascii="Arial" w:hAnsi="Arial" w:cs="Arial"/>
                <w:sz w:val="24"/>
                <w:szCs w:val="24"/>
              </w:rPr>
            </w:pPr>
            <w:r w:rsidRPr="00A106B2">
              <w:rPr>
                <w:rFonts w:ascii="Arial" w:hAnsi="Arial" w:cs="Arial"/>
                <w:sz w:val="24"/>
                <w:szCs w:val="24"/>
              </w:rPr>
              <w:t>-Поттикнување на  говорот кај детето   и соработка со воспитно-згрижувачкиот кадар на групата како и  оптимално задоволување на неговите потреби  во зависност од неговата состојба</w:t>
            </w:r>
          </w:p>
          <w:p w14:paraId="4379C6F5" w14:textId="77777777" w:rsidR="005D58C5" w:rsidRPr="00153AEF" w:rsidRDefault="005D58C5" w:rsidP="00346C15">
            <w:pPr>
              <w:spacing w:after="200" w:line="276" w:lineRule="auto"/>
              <w:rPr>
                <w:rFonts w:ascii="Arial" w:hAnsi="Arial" w:cs="Arial"/>
                <w:sz w:val="24"/>
                <w:szCs w:val="24"/>
                <w:lang w:val="mk-MK"/>
              </w:rPr>
            </w:pPr>
            <w:r>
              <w:rPr>
                <w:rFonts w:ascii="Arial" w:hAnsi="Arial" w:cs="Arial"/>
                <w:sz w:val="24"/>
                <w:szCs w:val="24"/>
                <w:lang w:val="mk-MK"/>
              </w:rPr>
              <w:t>Укажување на нови откритија и третмани за работа со цел надминување на потешкотиите во говорот</w:t>
            </w:r>
          </w:p>
        </w:tc>
        <w:tc>
          <w:tcPr>
            <w:tcW w:w="1262" w:type="dxa"/>
          </w:tcPr>
          <w:p w14:paraId="31D2801E" w14:textId="77777777" w:rsidR="005D58C5" w:rsidRPr="00A106B2" w:rsidRDefault="005D58C5" w:rsidP="00346C15">
            <w:pPr>
              <w:spacing w:after="200" w:line="276" w:lineRule="auto"/>
              <w:rPr>
                <w:rFonts w:ascii="Arial" w:hAnsi="Arial" w:cs="Arial"/>
              </w:rPr>
            </w:pPr>
            <w:r w:rsidRPr="00A106B2">
              <w:rPr>
                <w:rFonts w:ascii="Arial" w:hAnsi="Arial" w:cs="Arial"/>
              </w:rPr>
              <w:lastRenderedPageBreak/>
              <w:t>202</w:t>
            </w:r>
            <w:r>
              <w:rPr>
                <w:rFonts w:ascii="Arial" w:hAnsi="Arial" w:cs="Arial"/>
                <w:lang w:val="mk-MK"/>
              </w:rPr>
              <w:t>5</w:t>
            </w:r>
            <w:r w:rsidRPr="00A106B2">
              <w:rPr>
                <w:rFonts w:ascii="Arial" w:hAnsi="Arial" w:cs="Arial"/>
              </w:rPr>
              <w:t>-202</w:t>
            </w:r>
            <w:r>
              <w:rPr>
                <w:rFonts w:ascii="Arial" w:hAnsi="Arial" w:cs="Arial"/>
                <w:lang w:val="mk-MK"/>
              </w:rPr>
              <w:t>6</w:t>
            </w:r>
            <w:r w:rsidRPr="00A106B2">
              <w:rPr>
                <w:rFonts w:ascii="Arial" w:hAnsi="Arial" w:cs="Arial"/>
              </w:rPr>
              <w:t>година</w:t>
            </w:r>
          </w:p>
        </w:tc>
      </w:tr>
      <w:tr w:rsidR="005D58C5" w:rsidRPr="00A106B2" w14:paraId="09CC53A0" w14:textId="77777777" w:rsidTr="00346C15">
        <w:tc>
          <w:tcPr>
            <w:tcW w:w="1555" w:type="dxa"/>
          </w:tcPr>
          <w:p w14:paraId="0994A49D" w14:textId="77777777" w:rsidR="005D58C5" w:rsidRPr="00512A54" w:rsidRDefault="005D58C5" w:rsidP="00346C15">
            <w:pPr>
              <w:spacing w:after="200" w:line="276" w:lineRule="auto"/>
              <w:rPr>
                <w:rFonts w:ascii="Arial" w:hAnsi="Arial" w:cs="Arial"/>
              </w:rPr>
            </w:pPr>
            <w:r w:rsidRPr="00512A54">
              <w:rPr>
                <w:rFonts w:ascii="Arial" w:hAnsi="Arial" w:cs="Arial"/>
              </w:rPr>
              <w:lastRenderedPageBreak/>
              <w:t>Соработка  со психолог и педагог во самата градинка</w:t>
            </w:r>
          </w:p>
        </w:tc>
        <w:tc>
          <w:tcPr>
            <w:tcW w:w="2662" w:type="dxa"/>
          </w:tcPr>
          <w:p w14:paraId="267BC96B" w14:textId="0B8FF2E9" w:rsidR="005D58C5" w:rsidRPr="0001319A" w:rsidRDefault="005D58C5" w:rsidP="00346C15">
            <w:pPr>
              <w:spacing w:after="200" w:line="276" w:lineRule="auto"/>
              <w:rPr>
                <w:rFonts w:ascii="Arial" w:hAnsi="Arial" w:cs="Arial"/>
              </w:rPr>
            </w:pPr>
            <w:r w:rsidRPr="0001319A">
              <w:rPr>
                <w:rFonts w:ascii="Arial" w:hAnsi="Arial" w:cs="Arial"/>
              </w:rPr>
              <w:t>Следење на перцепцијата</w:t>
            </w:r>
            <w:r w:rsidR="006B7094">
              <w:rPr>
                <w:rFonts w:ascii="Arial" w:hAnsi="Arial" w:cs="Arial"/>
              </w:rPr>
              <w:t xml:space="preserve">, </w:t>
            </w:r>
            <w:r w:rsidRPr="0001319A">
              <w:rPr>
                <w:rFonts w:ascii="Arial" w:hAnsi="Arial" w:cs="Arial"/>
              </w:rPr>
              <w:t xml:space="preserve"> памтењето,вниманието и концентрацијата,социјално-емоционалниот развој</w:t>
            </w:r>
          </w:p>
        </w:tc>
        <w:tc>
          <w:tcPr>
            <w:tcW w:w="3537" w:type="dxa"/>
          </w:tcPr>
          <w:p w14:paraId="75EAD20E"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-Координирана соработка за подобрување на социјалниот и емоционален развој а со тоа постигнување на добра социјализација и желба за комуникација со другарчињата</w:t>
            </w:r>
          </w:p>
          <w:p w14:paraId="4C89482A" w14:textId="77777777" w:rsidR="005D58C5" w:rsidRDefault="005D58C5" w:rsidP="00346C15">
            <w:pPr>
              <w:spacing w:after="200" w:line="276" w:lineRule="auto"/>
              <w:rPr>
                <w:rFonts w:ascii="Arial" w:hAnsi="Arial" w:cs="Arial"/>
                <w:sz w:val="24"/>
                <w:szCs w:val="24"/>
              </w:rPr>
            </w:pPr>
            <w:r w:rsidRPr="00A106B2">
              <w:rPr>
                <w:rFonts w:ascii="Arial" w:hAnsi="Arial" w:cs="Arial"/>
                <w:sz w:val="24"/>
                <w:szCs w:val="24"/>
              </w:rPr>
              <w:t>- Земање на учество во секоја игра,</w:t>
            </w:r>
            <w:r>
              <w:rPr>
                <w:rFonts w:ascii="Arial" w:hAnsi="Arial" w:cs="Arial"/>
                <w:sz w:val="24"/>
                <w:szCs w:val="24"/>
                <w:lang w:val="mk-MK"/>
              </w:rPr>
              <w:t xml:space="preserve">имитација на говор а со тоа и </w:t>
            </w:r>
            <w:r w:rsidRPr="00A106B2">
              <w:rPr>
                <w:rFonts w:ascii="Arial" w:hAnsi="Arial" w:cs="Arial"/>
                <w:sz w:val="24"/>
                <w:szCs w:val="24"/>
              </w:rPr>
              <w:t>јакнење на самодовербата и поттикнување на говорот</w:t>
            </w:r>
          </w:p>
          <w:p w14:paraId="49A24E72" w14:textId="77777777" w:rsidR="005D58C5" w:rsidRPr="00A106B2" w:rsidRDefault="005D58C5" w:rsidP="00346C15">
            <w:pPr>
              <w:spacing w:after="200" w:line="276" w:lineRule="auto"/>
              <w:rPr>
                <w:rFonts w:ascii="Arial" w:hAnsi="Arial" w:cs="Arial"/>
                <w:sz w:val="24"/>
                <w:szCs w:val="24"/>
                <w:lang w:val="mk-MK"/>
              </w:rPr>
            </w:pPr>
            <w:r>
              <w:rPr>
                <w:rFonts w:ascii="Arial" w:hAnsi="Arial" w:cs="Arial"/>
                <w:sz w:val="24"/>
                <w:szCs w:val="24"/>
                <w:lang w:val="mk-MK"/>
              </w:rPr>
              <w:t xml:space="preserve">-Говорните вежби да преминуваат од поедноставен </w:t>
            </w:r>
            <w:r>
              <w:rPr>
                <w:rFonts w:ascii="Arial" w:hAnsi="Arial" w:cs="Arial"/>
                <w:sz w:val="24"/>
                <w:szCs w:val="24"/>
                <w:lang w:val="mk-MK"/>
              </w:rPr>
              <w:lastRenderedPageBreak/>
              <w:t>поим кон посложен,повторување на зборовите на логопедот,па именување на предметите околу него или оние кои што често ги користи,иманување на деловите на своето тело,краток опис,песнички,прераскажување по серија на слики па се до прераскажување на кратки приказни и секојдневни случки.</w:t>
            </w:r>
          </w:p>
          <w:p w14:paraId="72A8476C"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-Подобрување на перцепцијата и надминување на проблеми како што се точно насочено слушање и  меморирање на гласови,зборови и реченици  и нивно целосно и редоследно повторување и можност за нивно користење во секојдневната комуникација</w:t>
            </w:r>
          </w:p>
          <w:p w14:paraId="3CC8FC89"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-Меморија,памтење на информации со цел подобрување на експресивниот говор</w:t>
            </w:r>
            <w:r>
              <w:rPr>
                <w:rFonts w:ascii="Arial" w:hAnsi="Arial" w:cs="Arial"/>
                <w:sz w:val="24"/>
                <w:szCs w:val="24"/>
                <w:lang w:val="mk-MK"/>
              </w:rPr>
              <w:t>,именување на играчки,имиња на родители и членовите од неговото потесно семејство,на врсниците,</w:t>
            </w:r>
            <w:r w:rsidRPr="00A106B2">
              <w:rPr>
                <w:rFonts w:ascii="Arial" w:hAnsi="Arial" w:cs="Arial"/>
                <w:sz w:val="24"/>
                <w:szCs w:val="24"/>
              </w:rPr>
              <w:t xml:space="preserve"> и можност да се раскажува некаков настан на другарчето</w:t>
            </w:r>
          </w:p>
        </w:tc>
        <w:tc>
          <w:tcPr>
            <w:tcW w:w="1262" w:type="dxa"/>
          </w:tcPr>
          <w:p w14:paraId="058CE8D1" w14:textId="77777777" w:rsidR="005D58C5" w:rsidRPr="00A106B2" w:rsidRDefault="005D58C5" w:rsidP="00346C15">
            <w:pPr>
              <w:spacing w:after="200" w:line="276" w:lineRule="auto"/>
              <w:rPr>
                <w:rFonts w:ascii="Arial" w:hAnsi="Arial" w:cs="Arial"/>
              </w:rPr>
            </w:pPr>
          </w:p>
        </w:tc>
      </w:tr>
      <w:tr w:rsidR="005D58C5" w:rsidRPr="00A106B2" w14:paraId="443653B8" w14:textId="77777777" w:rsidTr="00346C15">
        <w:tc>
          <w:tcPr>
            <w:tcW w:w="1555" w:type="dxa"/>
          </w:tcPr>
          <w:p w14:paraId="7EB0CF5A"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lastRenderedPageBreak/>
              <w:t>Стручно усовршување</w:t>
            </w:r>
          </w:p>
        </w:tc>
        <w:tc>
          <w:tcPr>
            <w:tcW w:w="2662" w:type="dxa"/>
          </w:tcPr>
          <w:p w14:paraId="600FB2AB"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-Стручна литература</w:t>
            </w:r>
          </w:p>
          <w:p w14:paraId="55463771"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 xml:space="preserve">-Континуирано следење на новите достигнувања во областа на  </w:t>
            </w:r>
            <w:r w:rsidRPr="00A106B2">
              <w:rPr>
                <w:rFonts w:ascii="Arial" w:hAnsi="Arial" w:cs="Arial"/>
                <w:sz w:val="24"/>
                <w:szCs w:val="24"/>
              </w:rPr>
              <w:lastRenderedPageBreak/>
              <w:t>логопедијата,учество на стручни семинари</w:t>
            </w:r>
            <w:r>
              <w:rPr>
                <w:rFonts w:ascii="Arial" w:hAnsi="Arial" w:cs="Arial"/>
                <w:sz w:val="24"/>
                <w:szCs w:val="24"/>
                <w:lang w:val="mk-MK"/>
              </w:rPr>
              <w:t>,обуки,проекти</w:t>
            </w:r>
            <w:r w:rsidRPr="00A106B2">
              <w:rPr>
                <w:rFonts w:ascii="Arial" w:hAnsi="Arial" w:cs="Arial"/>
                <w:sz w:val="24"/>
                <w:szCs w:val="24"/>
              </w:rPr>
              <w:t xml:space="preserve"> и конференции кои се организирани од стручни институции</w:t>
            </w:r>
          </w:p>
          <w:p w14:paraId="01C9C46B" w14:textId="77777777" w:rsidR="005D58C5" w:rsidRPr="00A106B2" w:rsidRDefault="005D58C5" w:rsidP="00346C15">
            <w:pPr>
              <w:spacing w:after="200" w:line="276" w:lineRule="auto"/>
              <w:rPr>
                <w:rFonts w:ascii="Arial" w:hAnsi="Arial" w:cs="Arial"/>
                <w:sz w:val="24"/>
                <w:szCs w:val="24"/>
              </w:rPr>
            </w:pPr>
          </w:p>
        </w:tc>
        <w:tc>
          <w:tcPr>
            <w:tcW w:w="3537" w:type="dxa"/>
          </w:tcPr>
          <w:p w14:paraId="3480F299" w14:textId="77777777" w:rsidR="005D58C5" w:rsidRDefault="005D58C5" w:rsidP="00346C15">
            <w:pPr>
              <w:spacing w:after="200" w:line="276" w:lineRule="auto"/>
              <w:rPr>
                <w:rFonts w:ascii="Arial" w:hAnsi="Arial" w:cs="Arial"/>
                <w:sz w:val="24"/>
                <w:szCs w:val="24"/>
                <w:lang w:val="mk-MK"/>
              </w:rPr>
            </w:pPr>
            <w:r w:rsidRPr="00A106B2">
              <w:rPr>
                <w:rFonts w:ascii="Arial" w:hAnsi="Arial" w:cs="Arial"/>
                <w:sz w:val="24"/>
                <w:szCs w:val="24"/>
              </w:rPr>
              <w:lastRenderedPageBreak/>
              <w:t xml:space="preserve">Секогаш е добро да се биде во чекор со новите достигнувања и истите да се имплементираат во работата и да помогнат дополнително </w:t>
            </w:r>
            <w:r w:rsidRPr="00A106B2">
              <w:rPr>
                <w:rFonts w:ascii="Arial" w:hAnsi="Arial" w:cs="Arial"/>
                <w:sz w:val="24"/>
                <w:szCs w:val="24"/>
              </w:rPr>
              <w:lastRenderedPageBreak/>
              <w:t>во постигнување на поставените цели</w:t>
            </w:r>
            <w:r>
              <w:rPr>
                <w:rFonts w:ascii="Arial" w:hAnsi="Arial" w:cs="Arial"/>
                <w:sz w:val="24"/>
                <w:szCs w:val="24"/>
                <w:lang w:val="mk-MK"/>
              </w:rPr>
              <w:t>.</w:t>
            </w:r>
          </w:p>
          <w:p w14:paraId="51E79420" w14:textId="77777777" w:rsidR="005D58C5" w:rsidRPr="00153AEF" w:rsidRDefault="005D58C5" w:rsidP="00346C15">
            <w:pPr>
              <w:spacing w:after="200" w:line="276" w:lineRule="auto"/>
              <w:rPr>
                <w:rFonts w:ascii="Arial" w:hAnsi="Arial" w:cs="Arial"/>
                <w:sz w:val="24"/>
                <w:szCs w:val="24"/>
                <w:lang w:val="mk-MK"/>
              </w:rPr>
            </w:pPr>
            <w:r>
              <w:rPr>
                <w:rFonts w:ascii="Arial" w:hAnsi="Arial" w:cs="Arial"/>
                <w:sz w:val="24"/>
                <w:szCs w:val="24"/>
                <w:lang w:val="mk-MK"/>
              </w:rPr>
              <w:t>Посетените обуки ни даваат нови сознанија за нов вид на третмани со цел надминување на потешкотиите со говорот кои се јавуваат во предучилишната возраст.</w:t>
            </w:r>
          </w:p>
        </w:tc>
        <w:tc>
          <w:tcPr>
            <w:tcW w:w="1262" w:type="dxa"/>
          </w:tcPr>
          <w:p w14:paraId="3C2A777A" w14:textId="77777777" w:rsidR="005D58C5" w:rsidRPr="00A106B2" w:rsidRDefault="005D58C5" w:rsidP="00346C15">
            <w:pPr>
              <w:spacing w:after="200" w:line="276" w:lineRule="auto"/>
              <w:rPr>
                <w:rFonts w:ascii="Arial" w:hAnsi="Arial" w:cs="Arial"/>
              </w:rPr>
            </w:pPr>
            <w:r w:rsidRPr="00A106B2">
              <w:rPr>
                <w:rFonts w:ascii="Arial" w:hAnsi="Arial" w:cs="Arial"/>
              </w:rPr>
              <w:lastRenderedPageBreak/>
              <w:t>202</w:t>
            </w:r>
            <w:r>
              <w:rPr>
                <w:rFonts w:ascii="Arial" w:hAnsi="Arial" w:cs="Arial"/>
                <w:lang w:val="mk-MK"/>
              </w:rPr>
              <w:t>5</w:t>
            </w:r>
            <w:r w:rsidRPr="00A106B2">
              <w:rPr>
                <w:rFonts w:ascii="Arial" w:hAnsi="Arial" w:cs="Arial"/>
              </w:rPr>
              <w:t>-202</w:t>
            </w:r>
            <w:r>
              <w:rPr>
                <w:rFonts w:ascii="Arial" w:hAnsi="Arial" w:cs="Arial"/>
                <w:lang w:val="mk-MK"/>
              </w:rPr>
              <w:t>6</w:t>
            </w:r>
            <w:r w:rsidRPr="00A106B2">
              <w:rPr>
                <w:rFonts w:ascii="Arial" w:hAnsi="Arial" w:cs="Arial"/>
              </w:rPr>
              <w:t>година</w:t>
            </w:r>
          </w:p>
        </w:tc>
      </w:tr>
      <w:tr w:rsidR="005D58C5" w:rsidRPr="00A106B2" w14:paraId="12CA9374" w14:textId="77777777" w:rsidTr="00346C15">
        <w:tc>
          <w:tcPr>
            <w:tcW w:w="1555" w:type="dxa"/>
          </w:tcPr>
          <w:p w14:paraId="73368FDC" w14:textId="77777777" w:rsidR="005D58C5" w:rsidRPr="00512A54" w:rsidRDefault="005D58C5" w:rsidP="00346C15">
            <w:pPr>
              <w:spacing w:after="200" w:line="276" w:lineRule="auto"/>
              <w:rPr>
                <w:rFonts w:ascii="Arial" w:hAnsi="Arial" w:cs="Arial"/>
              </w:rPr>
            </w:pPr>
            <w:r w:rsidRPr="00512A54">
              <w:rPr>
                <w:rFonts w:ascii="Arial" w:hAnsi="Arial" w:cs="Arial"/>
              </w:rPr>
              <w:lastRenderedPageBreak/>
              <w:t>Останати активности</w:t>
            </w:r>
          </w:p>
        </w:tc>
        <w:tc>
          <w:tcPr>
            <w:tcW w:w="2662" w:type="dxa"/>
          </w:tcPr>
          <w:p w14:paraId="0F39D8D8"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-Изработка на годишната програма</w:t>
            </w:r>
          </w:p>
          <w:p w14:paraId="39409BEE"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-Изработка на годишен извештај</w:t>
            </w:r>
          </w:p>
          <w:p w14:paraId="7EAABB8B"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-Соработка со основните училишта во градот</w:t>
            </w:r>
          </w:p>
          <w:p w14:paraId="76E9CBA3"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-Соработка со ЈЗУ,,</w:t>
            </w:r>
            <w:r>
              <w:rPr>
                <w:rFonts w:ascii="Arial" w:hAnsi="Arial" w:cs="Arial"/>
                <w:sz w:val="24"/>
                <w:szCs w:val="24"/>
                <w:lang w:val="mk-MK"/>
              </w:rPr>
              <w:t>Центар за рехабилитација на патологија на вербалната комуникација</w:t>
            </w:r>
            <w:r w:rsidRPr="00A106B2">
              <w:rPr>
                <w:rFonts w:ascii="Arial" w:hAnsi="Arial" w:cs="Arial"/>
                <w:sz w:val="24"/>
                <w:szCs w:val="24"/>
              </w:rPr>
              <w:t>’’Битола</w:t>
            </w:r>
          </w:p>
          <w:p w14:paraId="02362E12"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 xml:space="preserve">-Соработка со други предучилишни установи </w:t>
            </w:r>
          </w:p>
          <w:p w14:paraId="739213C5"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-Соработка со други институции кои работат со рехабилитација на говорот</w:t>
            </w:r>
          </w:p>
          <w:p w14:paraId="460D655A" w14:textId="77777777" w:rsidR="005D58C5" w:rsidRPr="00A106B2" w:rsidRDefault="005D58C5" w:rsidP="00346C15">
            <w:pPr>
              <w:spacing w:after="200" w:line="276" w:lineRule="auto"/>
              <w:rPr>
                <w:rFonts w:ascii="Arial" w:hAnsi="Arial" w:cs="Arial"/>
                <w:sz w:val="24"/>
                <w:szCs w:val="24"/>
              </w:rPr>
            </w:pPr>
          </w:p>
        </w:tc>
        <w:tc>
          <w:tcPr>
            <w:tcW w:w="3537" w:type="dxa"/>
          </w:tcPr>
          <w:p w14:paraId="0AF6171F" w14:textId="77777777" w:rsidR="005D58C5" w:rsidRPr="00A106B2" w:rsidRDefault="005D58C5" w:rsidP="00346C15">
            <w:pPr>
              <w:spacing w:after="200" w:line="276" w:lineRule="auto"/>
              <w:rPr>
                <w:rFonts w:ascii="Arial" w:hAnsi="Arial" w:cs="Arial"/>
                <w:sz w:val="24"/>
                <w:szCs w:val="24"/>
              </w:rPr>
            </w:pPr>
            <w:r w:rsidRPr="00A106B2">
              <w:rPr>
                <w:rFonts w:ascii="Arial" w:hAnsi="Arial" w:cs="Arial"/>
                <w:sz w:val="24"/>
                <w:szCs w:val="24"/>
              </w:rPr>
              <w:t>Размена на позитивни искуства,нови постигнувања во областта на логопедијата,стручна литература,конференции,семинари</w:t>
            </w:r>
          </w:p>
          <w:p w14:paraId="1DE1C98B" w14:textId="77777777" w:rsidR="005D58C5" w:rsidRPr="00A106B2" w:rsidRDefault="005D58C5" w:rsidP="00346C15">
            <w:pPr>
              <w:spacing w:after="200" w:line="276" w:lineRule="auto"/>
              <w:rPr>
                <w:rFonts w:ascii="Arial" w:hAnsi="Arial" w:cs="Arial"/>
                <w:sz w:val="24"/>
                <w:szCs w:val="24"/>
              </w:rPr>
            </w:pPr>
          </w:p>
        </w:tc>
        <w:tc>
          <w:tcPr>
            <w:tcW w:w="1262" w:type="dxa"/>
          </w:tcPr>
          <w:p w14:paraId="79FDA5B2" w14:textId="77777777" w:rsidR="005D58C5" w:rsidRPr="00A106B2" w:rsidRDefault="005D58C5" w:rsidP="00346C15">
            <w:pPr>
              <w:spacing w:after="200" w:line="276" w:lineRule="auto"/>
              <w:rPr>
                <w:rFonts w:ascii="Arial" w:hAnsi="Arial" w:cs="Arial"/>
              </w:rPr>
            </w:pPr>
            <w:r w:rsidRPr="00A106B2">
              <w:rPr>
                <w:rFonts w:ascii="Arial" w:hAnsi="Arial" w:cs="Arial"/>
              </w:rPr>
              <w:t>202</w:t>
            </w:r>
            <w:r>
              <w:rPr>
                <w:rFonts w:ascii="Arial" w:hAnsi="Arial" w:cs="Arial"/>
                <w:lang w:val="mk-MK"/>
              </w:rPr>
              <w:t>5</w:t>
            </w:r>
            <w:r w:rsidRPr="00A106B2">
              <w:rPr>
                <w:rFonts w:ascii="Arial" w:hAnsi="Arial" w:cs="Arial"/>
              </w:rPr>
              <w:t>-202</w:t>
            </w:r>
            <w:r>
              <w:rPr>
                <w:rFonts w:ascii="Arial" w:hAnsi="Arial" w:cs="Arial"/>
                <w:lang w:val="mk-MK"/>
              </w:rPr>
              <w:t>6</w:t>
            </w:r>
            <w:r>
              <w:rPr>
                <w:rFonts w:ascii="Arial" w:hAnsi="Arial" w:cs="Arial"/>
              </w:rPr>
              <w:t xml:space="preserve"> </w:t>
            </w:r>
            <w:r w:rsidRPr="00A106B2">
              <w:rPr>
                <w:rFonts w:ascii="Arial" w:hAnsi="Arial" w:cs="Arial"/>
              </w:rPr>
              <w:t>година</w:t>
            </w:r>
          </w:p>
        </w:tc>
      </w:tr>
    </w:tbl>
    <w:p w14:paraId="0087914D" w14:textId="77777777" w:rsidR="005D58C5" w:rsidRPr="00A106B2" w:rsidRDefault="005D58C5" w:rsidP="005D58C5">
      <w:pPr>
        <w:rPr>
          <w:rFonts w:ascii="Arial" w:hAnsi="Arial" w:cs="Arial"/>
          <w:sz w:val="24"/>
          <w:szCs w:val="24"/>
        </w:rPr>
      </w:pPr>
    </w:p>
    <w:p w14:paraId="6BDDE760" w14:textId="77777777" w:rsidR="005D58C5" w:rsidRPr="00A106B2" w:rsidRDefault="005D58C5" w:rsidP="005D58C5">
      <w:pPr>
        <w:rPr>
          <w:rFonts w:ascii="Arial" w:hAnsi="Arial" w:cs="Arial"/>
          <w:sz w:val="24"/>
          <w:szCs w:val="24"/>
        </w:rPr>
      </w:pPr>
      <w:r>
        <w:rPr>
          <w:rFonts w:ascii="Arial" w:hAnsi="Arial" w:cs="Arial"/>
          <w:sz w:val="24"/>
          <w:szCs w:val="24"/>
        </w:rPr>
        <w:t>П</w:t>
      </w:r>
      <w:r w:rsidRPr="00A106B2">
        <w:rPr>
          <w:rFonts w:ascii="Arial" w:hAnsi="Arial" w:cs="Arial"/>
          <w:sz w:val="24"/>
          <w:szCs w:val="24"/>
        </w:rPr>
        <w:t xml:space="preserve">рограма </w:t>
      </w:r>
      <w:r>
        <w:rPr>
          <w:rFonts w:ascii="Arial" w:hAnsi="Arial" w:cs="Arial"/>
          <w:sz w:val="24"/>
          <w:szCs w:val="24"/>
        </w:rPr>
        <w:t xml:space="preserve">овозможува спроведување на </w:t>
      </w:r>
      <w:r w:rsidRPr="00A106B2">
        <w:rPr>
          <w:rFonts w:ascii="Arial" w:hAnsi="Arial" w:cs="Arial"/>
          <w:sz w:val="24"/>
          <w:szCs w:val="24"/>
        </w:rPr>
        <w:t xml:space="preserve">планирани активности кои уште од самото доаѓање на детето во </w:t>
      </w:r>
      <w:r>
        <w:rPr>
          <w:rFonts w:ascii="Arial" w:hAnsi="Arial" w:cs="Arial"/>
          <w:sz w:val="24"/>
          <w:szCs w:val="24"/>
        </w:rPr>
        <w:t>предучилишната</w:t>
      </w:r>
      <w:r w:rsidRPr="00A106B2">
        <w:rPr>
          <w:rFonts w:ascii="Arial" w:hAnsi="Arial" w:cs="Arial"/>
          <w:sz w:val="24"/>
          <w:szCs w:val="24"/>
        </w:rPr>
        <w:t xml:space="preserve"> установа веднаш  се пристапува  кон опсервација и детектирање на говорни потешкотии и започнување на логопедски третман и континуирано следење на говорот.</w:t>
      </w:r>
    </w:p>
    <w:p w14:paraId="3B0234C1" w14:textId="76134CD3" w:rsidR="005D58C5" w:rsidRPr="00A106B2" w:rsidRDefault="005D58C5" w:rsidP="005D58C5">
      <w:pPr>
        <w:rPr>
          <w:rFonts w:ascii="Arial" w:hAnsi="Arial" w:cs="Arial"/>
          <w:sz w:val="24"/>
          <w:szCs w:val="24"/>
        </w:rPr>
      </w:pPr>
      <w:r>
        <w:rPr>
          <w:rFonts w:ascii="Arial" w:hAnsi="Arial" w:cs="Arial"/>
          <w:sz w:val="24"/>
          <w:szCs w:val="24"/>
        </w:rPr>
        <w:lastRenderedPageBreak/>
        <w:t>С</w:t>
      </w:r>
      <w:r w:rsidRPr="00A106B2">
        <w:rPr>
          <w:rFonts w:ascii="Arial" w:hAnsi="Arial" w:cs="Arial"/>
          <w:sz w:val="24"/>
          <w:szCs w:val="24"/>
        </w:rPr>
        <w:t xml:space="preserve">оработка со родителите и со воспитниот кадар во градинката </w:t>
      </w:r>
      <w:r>
        <w:rPr>
          <w:rFonts w:ascii="Arial" w:hAnsi="Arial" w:cs="Arial"/>
          <w:sz w:val="24"/>
          <w:szCs w:val="24"/>
        </w:rPr>
        <w:t xml:space="preserve">е од големо значење и со тоа се постигнува едно севкупно делување врз развој на </w:t>
      </w:r>
      <w:r w:rsidRPr="00A106B2">
        <w:rPr>
          <w:rFonts w:ascii="Arial" w:hAnsi="Arial" w:cs="Arial"/>
          <w:sz w:val="24"/>
          <w:szCs w:val="24"/>
        </w:rPr>
        <w:t>говорот на детето</w:t>
      </w:r>
      <w:r w:rsidR="006B7094">
        <w:rPr>
          <w:rFonts w:ascii="Arial" w:hAnsi="Arial" w:cs="Arial"/>
          <w:sz w:val="24"/>
          <w:szCs w:val="24"/>
        </w:rPr>
        <w:t xml:space="preserve">, </w:t>
      </w:r>
      <w:r>
        <w:rPr>
          <w:rFonts w:ascii="Arial" w:hAnsi="Arial" w:cs="Arial"/>
          <w:sz w:val="24"/>
          <w:szCs w:val="24"/>
        </w:rPr>
        <w:t xml:space="preserve">истиот на тој начин се </w:t>
      </w:r>
      <w:r w:rsidRPr="00A106B2">
        <w:rPr>
          <w:rFonts w:ascii="Arial" w:hAnsi="Arial" w:cs="Arial"/>
          <w:sz w:val="24"/>
          <w:szCs w:val="24"/>
        </w:rPr>
        <w:t xml:space="preserve">стимулира, се овозможуваат  разновидни можности за учење преку игра,движење и манипулирање со предмети. </w:t>
      </w:r>
      <w:r>
        <w:rPr>
          <w:rFonts w:ascii="Arial" w:hAnsi="Arial" w:cs="Arial"/>
          <w:sz w:val="24"/>
          <w:szCs w:val="24"/>
        </w:rPr>
        <w:t>Н</w:t>
      </w:r>
      <w:r w:rsidRPr="00A106B2">
        <w:rPr>
          <w:rFonts w:ascii="Arial" w:hAnsi="Arial" w:cs="Arial"/>
          <w:sz w:val="24"/>
          <w:szCs w:val="24"/>
        </w:rPr>
        <w:t xml:space="preserve">адворешниот свет </w:t>
      </w:r>
      <w:r>
        <w:rPr>
          <w:rFonts w:ascii="Arial" w:hAnsi="Arial" w:cs="Arial"/>
          <w:sz w:val="24"/>
          <w:szCs w:val="24"/>
        </w:rPr>
        <w:t xml:space="preserve">изобилува со секојдневни сигнали,дразби кои </w:t>
      </w:r>
      <w:r w:rsidRPr="00A106B2">
        <w:rPr>
          <w:rFonts w:ascii="Arial" w:hAnsi="Arial" w:cs="Arial"/>
          <w:sz w:val="24"/>
          <w:szCs w:val="24"/>
        </w:rPr>
        <w:t>се од големо значење за развој на говорот и затоа тие треба</w:t>
      </w:r>
      <w:r>
        <w:rPr>
          <w:rFonts w:ascii="Arial" w:hAnsi="Arial" w:cs="Arial"/>
          <w:sz w:val="24"/>
          <w:szCs w:val="24"/>
        </w:rPr>
        <w:t xml:space="preserve"> правилно да се искористат,</w:t>
      </w:r>
      <w:r w:rsidRPr="00A106B2">
        <w:rPr>
          <w:rFonts w:ascii="Arial" w:hAnsi="Arial" w:cs="Arial"/>
          <w:sz w:val="24"/>
          <w:szCs w:val="24"/>
        </w:rPr>
        <w:t xml:space="preserve"> насоч</w:t>
      </w:r>
      <w:r>
        <w:rPr>
          <w:rFonts w:ascii="Arial" w:hAnsi="Arial" w:cs="Arial"/>
          <w:sz w:val="24"/>
          <w:szCs w:val="24"/>
        </w:rPr>
        <w:t xml:space="preserve">ат и употребат до целост со цел надминување на </w:t>
      </w:r>
      <w:r w:rsidRPr="00A106B2">
        <w:rPr>
          <w:rFonts w:ascii="Arial" w:hAnsi="Arial" w:cs="Arial"/>
          <w:sz w:val="24"/>
          <w:szCs w:val="24"/>
        </w:rPr>
        <w:t>недостато</w:t>
      </w:r>
      <w:r>
        <w:rPr>
          <w:rFonts w:ascii="Arial" w:hAnsi="Arial" w:cs="Arial"/>
          <w:sz w:val="24"/>
          <w:szCs w:val="24"/>
        </w:rPr>
        <w:t>ците кои се појавуваат врз правилниот развој на говорот.</w:t>
      </w:r>
    </w:p>
    <w:p w14:paraId="5EAE9E43" w14:textId="77777777" w:rsidR="005D58C5" w:rsidRDefault="005D58C5" w:rsidP="005D58C5">
      <w:pPr>
        <w:rPr>
          <w:rFonts w:ascii="Arial" w:hAnsi="Arial" w:cs="Arial"/>
          <w:i/>
          <w:sz w:val="24"/>
          <w:szCs w:val="24"/>
        </w:rPr>
      </w:pPr>
      <w:r w:rsidRPr="00A106B2">
        <w:rPr>
          <w:rFonts w:ascii="Arial" w:hAnsi="Arial" w:cs="Arial"/>
          <w:i/>
          <w:sz w:val="24"/>
          <w:szCs w:val="24"/>
        </w:rPr>
        <w:t xml:space="preserve">                                </w:t>
      </w:r>
      <w:r w:rsidR="00AE3919">
        <w:rPr>
          <w:rFonts w:ascii="Arial" w:hAnsi="Arial" w:cs="Arial"/>
          <w:i/>
          <w:sz w:val="24"/>
          <w:szCs w:val="24"/>
        </w:rPr>
        <w:t xml:space="preserve">                              </w:t>
      </w:r>
    </w:p>
    <w:p w14:paraId="6BFA5B7C" w14:textId="77777777" w:rsidR="00985E9F" w:rsidRPr="005D58C5" w:rsidRDefault="00985E9F" w:rsidP="00985E9F">
      <w:pPr>
        <w:rPr>
          <w:rFonts w:ascii="Arial" w:hAnsi="Arial" w:cs="Arial"/>
          <w:caps/>
          <w:color w:val="000000" w:themeColor="text1"/>
          <w:sz w:val="44"/>
          <w:szCs w:val="44"/>
        </w:rPr>
      </w:pPr>
    </w:p>
    <w:p w14:paraId="7E949A81" w14:textId="77777777" w:rsidR="0080583F" w:rsidRDefault="0080583F" w:rsidP="0080583F">
      <w:pPr>
        <w:pStyle w:val="ListParagraph"/>
        <w:ind w:left="945"/>
        <w:jc w:val="both"/>
        <w:rPr>
          <w:rFonts w:ascii="Arial" w:eastAsia="Times New Roman" w:hAnsi="Arial" w:cs="Arial"/>
          <w:b/>
          <w:sz w:val="24"/>
          <w:szCs w:val="24"/>
          <w:lang w:val="mk-MK" w:eastAsia="en-GB"/>
        </w:rPr>
      </w:pPr>
    </w:p>
    <w:p w14:paraId="25F84DD0" w14:textId="77777777" w:rsidR="00A309A8" w:rsidRPr="00F26F7D" w:rsidRDefault="00A309A8" w:rsidP="00271F91">
      <w:pPr>
        <w:pStyle w:val="ListParagraph"/>
        <w:numPr>
          <w:ilvl w:val="1"/>
          <w:numId w:val="73"/>
        </w:numPr>
        <w:jc w:val="both"/>
        <w:rPr>
          <w:rFonts w:ascii="Arial" w:eastAsia="Times New Roman" w:hAnsi="Arial" w:cs="Arial"/>
          <w:b/>
          <w:sz w:val="24"/>
          <w:szCs w:val="24"/>
          <w:lang w:val="mk-MK" w:eastAsia="en-GB"/>
        </w:rPr>
      </w:pPr>
      <w:r w:rsidRPr="00F26F7D">
        <w:rPr>
          <w:rFonts w:ascii="Arial" w:eastAsia="Times New Roman" w:hAnsi="Arial" w:cs="Arial"/>
          <w:b/>
          <w:sz w:val="24"/>
          <w:szCs w:val="24"/>
          <w:lang w:val="mk-MK" w:eastAsia="en-GB"/>
        </w:rPr>
        <w:t>ПРОГРАМА</w:t>
      </w:r>
      <w:r w:rsidR="001E2A84" w:rsidRPr="00F26F7D">
        <w:rPr>
          <w:rFonts w:ascii="Arial" w:eastAsia="Times New Roman" w:hAnsi="Arial" w:cs="Arial"/>
          <w:b/>
          <w:sz w:val="24"/>
          <w:szCs w:val="24"/>
          <w:lang w:val="mk-MK" w:eastAsia="en-GB"/>
        </w:rPr>
        <w:t xml:space="preserve"> ЗА РАБОТА НА МУЗИЧКИ ПЕДАГОГ</w:t>
      </w:r>
      <w:r w:rsidR="005A3A48" w:rsidRPr="00F26F7D">
        <w:rPr>
          <w:rFonts w:ascii="Arial" w:eastAsia="Times New Roman" w:hAnsi="Arial" w:cs="Arial"/>
          <w:b/>
          <w:sz w:val="24"/>
          <w:szCs w:val="24"/>
          <w:lang w:val="mk-MK" w:eastAsia="en-GB"/>
        </w:rPr>
        <w:t xml:space="preserve">  </w:t>
      </w:r>
    </w:p>
    <w:p w14:paraId="41CDDD49" w14:textId="77777777" w:rsidR="00F26F7D" w:rsidRDefault="00F26F7D" w:rsidP="00F26F7D">
      <w:pPr>
        <w:jc w:val="both"/>
        <w:rPr>
          <w:rFonts w:ascii="Arial" w:eastAsia="Times New Roman" w:hAnsi="Arial" w:cs="Arial"/>
          <w:b/>
          <w:sz w:val="24"/>
          <w:szCs w:val="24"/>
          <w:lang w:val="mk-MK" w:eastAsia="en-GB"/>
        </w:rPr>
      </w:pPr>
    </w:p>
    <w:p w14:paraId="11AF0041" w14:textId="77777777" w:rsidR="003D2D29" w:rsidRPr="003D2D29" w:rsidRDefault="003D2D29" w:rsidP="003D2D29">
      <w:pPr>
        <w:rPr>
          <w:rFonts w:ascii="Arial" w:hAnsi="Arial" w:cs="Arial"/>
          <w:b/>
          <w:bCs/>
          <w:sz w:val="24"/>
          <w:szCs w:val="24"/>
          <w:lang w:val="mk-MK"/>
        </w:rPr>
      </w:pPr>
      <w:r w:rsidRPr="003D2D29">
        <w:rPr>
          <w:rFonts w:ascii="Arial" w:hAnsi="Arial" w:cs="Arial"/>
          <w:b/>
          <w:bCs/>
          <w:sz w:val="24"/>
          <w:szCs w:val="24"/>
          <w:lang w:val="mk-MK"/>
        </w:rPr>
        <w:t>Планирање и реализација на активностите по музичко воспитание од годишниот план</w:t>
      </w:r>
    </w:p>
    <w:p w14:paraId="01A98313" w14:textId="77777777" w:rsidR="003D2D29" w:rsidRPr="003D2D29" w:rsidRDefault="003D2D29" w:rsidP="003D2D29">
      <w:pPr>
        <w:rPr>
          <w:rFonts w:ascii="Arial" w:hAnsi="Arial" w:cs="Arial"/>
          <w:sz w:val="24"/>
          <w:szCs w:val="24"/>
          <w:lang w:val="mk-MK"/>
        </w:rPr>
      </w:pPr>
      <w:r w:rsidRPr="003D2D29">
        <w:rPr>
          <w:rFonts w:ascii="Arial" w:hAnsi="Arial" w:cs="Arial"/>
          <w:b/>
          <w:bCs/>
          <w:sz w:val="24"/>
          <w:szCs w:val="24"/>
          <w:lang w:val="mk-MK"/>
        </w:rPr>
        <w:t xml:space="preserve">- </w:t>
      </w:r>
      <w:r w:rsidRPr="003D2D29">
        <w:rPr>
          <w:rFonts w:ascii="Arial" w:hAnsi="Arial" w:cs="Arial"/>
          <w:sz w:val="24"/>
          <w:szCs w:val="24"/>
          <w:lang w:val="mk-MK"/>
        </w:rPr>
        <w:t xml:space="preserve">Изработка на годишен план за музички активности </w:t>
      </w:r>
    </w:p>
    <w:p w14:paraId="5F1631FD" w14:textId="77777777" w:rsidR="003D2D29" w:rsidRPr="003D2D29" w:rsidRDefault="003D2D29" w:rsidP="003D2D29">
      <w:pPr>
        <w:spacing w:line="360" w:lineRule="auto"/>
        <w:rPr>
          <w:rFonts w:ascii="Arial" w:hAnsi="Arial" w:cs="Arial"/>
          <w:sz w:val="24"/>
          <w:szCs w:val="24"/>
          <w:lang w:val="mk-MK"/>
        </w:rPr>
      </w:pPr>
      <w:r w:rsidRPr="003D2D29">
        <w:rPr>
          <w:rFonts w:ascii="Arial" w:hAnsi="Arial" w:cs="Arial"/>
          <w:sz w:val="24"/>
          <w:szCs w:val="24"/>
          <w:lang w:val="mk-MK"/>
        </w:rPr>
        <w:t>Музичкото воспитание ќе се реализира врз основа на Програмата за рано учење и развој и Годишниот интерен план на музичкиот педагог,усогласено со Годишното тематско планирање по воспитни групи.</w:t>
      </w:r>
    </w:p>
    <w:p w14:paraId="718898B1" w14:textId="77777777" w:rsidR="003D2D29" w:rsidRPr="003D2D29" w:rsidRDefault="003D2D29" w:rsidP="003D2D29">
      <w:pPr>
        <w:rPr>
          <w:rFonts w:ascii="Arial" w:hAnsi="Arial" w:cs="Arial"/>
          <w:sz w:val="24"/>
          <w:szCs w:val="24"/>
          <w:lang w:val="mk-MK"/>
        </w:rPr>
      </w:pPr>
      <w:r w:rsidRPr="003D2D29">
        <w:rPr>
          <w:rFonts w:ascii="Arial" w:hAnsi="Arial" w:cs="Arial"/>
          <w:sz w:val="24"/>
          <w:szCs w:val="24"/>
          <w:lang w:val="mk-MK"/>
        </w:rPr>
        <w:t>- Реализација на дневни активности</w:t>
      </w:r>
    </w:p>
    <w:p w14:paraId="2056A52E" w14:textId="77777777" w:rsidR="003D2D29" w:rsidRPr="003D2D29" w:rsidRDefault="003D2D29" w:rsidP="003D2D29">
      <w:pPr>
        <w:spacing w:line="360" w:lineRule="auto"/>
        <w:rPr>
          <w:rFonts w:ascii="Arial" w:hAnsi="Arial" w:cs="Arial"/>
          <w:sz w:val="24"/>
          <w:szCs w:val="24"/>
        </w:rPr>
      </w:pPr>
      <w:r w:rsidRPr="003D2D29">
        <w:rPr>
          <w:rFonts w:ascii="Arial" w:hAnsi="Arial" w:cs="Arial"/>
          <w:sz w:val="24"/>
          <w:szCs w:val="24"/>
          <w:lang w:val="mk-MK"/>
        </w:rPr>
        <w:t>Активностите ќе се реализираат во сите објекти</w:t>
      </w:r>
      <w:r w:rsidRPr="003D2D29">
        <w:rPr>
          <w:rFonts w:ascii="Arial" w:hAnsi="Arial" w:cs="Arial"/>
          <w:sz w:val="24"/>
          <w:szCs w:val="24"/>
        </w:rPr>
        <w:t xml:space="preserve"> </w:t>
      </w:r>
      <w:r w:rsidRPr="003D2D29">
        <w:rPr>
          <w:rFonts w:ascii="Arial" w:hAnsi="Arial" w:cs="Arial"/>
          <w:sz w:val="24"/>
          <w:szCs w:val="24"/>
          <w:lang w:val="mk-MK"/>
        </w:rPr>
        <w:t>на ЈОУДГ„Мајски Цвет“- Битола и ќе вклучуваат пеење на песни,музички игри,музика и движење,слушање на музика,свирење на детски музички инструменти,основи на музичко творештво.</w:t>
      </w:r>
    </w:p>
    <w:p w14:paraId="370B9853" w14:textId="77777777" w:rsidR="003D2D29" w:rsidRPr="003D2D29" w:rsidRDefault="003D2D29" w:rsidP="003D2D29">
      <w:pPr>
        <w:spacing w:line="360" w:lineRule="auto"/>
        <w:rPr>
          <w:rFonts w:ascii="Arial" w:hAnsi="Arial" w:cs="Arial"/>
          <w:b/>
          <w:bCs/>
          <w:sz w:val="24"/>
          <w:szCs w:val="24"/>
          <w:lang w:val="mk-MK"/>
        </w:rPr>
      </w:pPr>
      <w:r w:rsidRPr="003D2D29">
        <w:rPr>
          <w:rFonts w:ascii="Arial" w:hAnsi="Arial" w:cs="Arial"/>
          <w:b/>
          <w:bCs/>
          <w:sz w:val="24"/>
          <w:szCs w:val="24"/>
          <w:lang w:val="mk-MK"/>
        </w:rPr>
        <w:t xml:space="preserve"> Учество во подготовка и реализација на интерни приредби и прослави</w:t>
      </w:r>
    </w:p>
    <w:p w14:paraId="52DF6DFC" w14:textId="77777777" w:rsidR="003D2D29" w:rsidRPr="003D2D29" w:rsidRDefault="003D2D29" w:rsidP="003D2D29">
      <w:pPr>
        <w:spacing w:line="360" w:lineRule="auto"/>
        <w:rPr>
          <w:rFonts w:ascii="Arial" w:hAnsi="Arial" w:cs="Arial"/>
          <w:sz w:val="24"/>
          <w:szCs w:val="24"/>
          <w:lang w:val="mk-MK"/>
        </w:rPr>
      </w:pPr>
      <w:r w:rsidRPr="003D2D29">
        <w:rPr>
          <w:rFonts w:ascii="Arial" w:hAnsi="Arial" w:cs="Arial"/>
          <w:sz w:val="24"/>
          <w:szCs w:val="24"/>
          <w:lang w:val="mk-MK"/>
        </w:rPr>
        <w:t>Планирање,организација и подготовки на музички точки и координација со воспитувачите за планирање на музичката програма за приредби и прослави.</w:t>
      </w:r>
    </w:p>
    <w:p w14:paraId="608B4179" w14:textId="77777777" w:rsidR="003D2D29" w:rsidRPr="003D2D29" w:rsidRDefault="003D2D29" w:rsidP="003D2D29">
      <w:pPr>
        <w:spacing w:line="360" w:lineRule="auto"/>
        <w:rPr>
          <w:rFonts w:ascii="Arial" w:hAnsi="Arial" w:cs="Arial"/>
          <w:b/>
          <w:bCs/>
          <w:sz w:val="24"/>
          <w:szCs w:val="24"/>
          <w:lang w:val="mk-MK"/>
        </w:rPr>
      </w:pPr>
      <w:r w:rsidRPr="003D2D29">
        <w:rPr>
          <w:rFonts w:ascii="Arial" w:hAnsi="Arial" w:cs="Arial"/>
          <w:b/>
          <w:bCs/>
          <w:sz w:val="24"/>
          <w:szCs w:val="24"/>
          <w:lang w:val="mk-MK"/>
        </w:rPr>
        <w:t>Стручно усовршување на кадарот на музичко поле</w:t>
      </w:r>
    </w:p>
    <w:p w14:paraId="595BB27F" w14:textId="77777777" w:rsidR="003D2D29" w:rsidRPr="003D2D29" w:rsidRDefault="003D2D29" w:rsidP="003D2D29">
      <w:pPr>
        <w:spacing w:line="360" w:lineRule="auto"/>
        <w:rPr>
          <w:rFonts w:ascii="Arial" w:hAnsi="Arial" w:cs="Arial"/>
          <w:sz w:val="24"/>
          <w:szCs w:val="24"/>
        </w:rPr>
      </w:pPr>
      <w:r w:rsidRPr="003D2D29">
        <w:rPr>
          <w:rFonts w:ascii="Arial" w:hAnsi="Arial" w:cs="Arial"/>
          <w:sz w:val="24"/>
          <w:szCs w:val="24"/>
          <w:lang w:val="mk-MK"/>
        </w:rPr>
        <w:lastRenderedPageBreak/>
        <w:t>Зголемување на професионалните вештини и знаења на воспитниот кадар за музичкото воспитание преку пренесување и споделување на стекнатото знаење за подобрување на целокупниот квалитет на музичкото воспитание во градинката</w:t>
      </w:r>
      <w:r w:rsidRPr="003D2D29">
        <w:rPr>
          <w:rFonts w:ascii="Arial" w:hAnsi="Arial" w:cs="Arial"/>
          <w:sz w:val="24"/>
          <w:szCs w:val="24"/>
        </w:rPr>
        <w:t>.</w:t>
      </w:r>
    </w:p>
    <w:p w14:paraId="2DDB8F6D" w14:textId="77777777" w:rsidR="003D2D29" w:rsidRPr="003D2D29" w:rsidRDefault="003D2D29" w:rsidP="003D2D29">
      <w:pPr>
        <w:spacing w:line="360" w:lineRule="auto"/>
        <w:rPr>
          <w:rFonts w:ascii="Arial" w:hAnsi="Arial" w:cs="Arial"/>
          <w:b/>
          <w:bCs/>
          <w:sz w:val="24"/>
          <w:szCs w:val="24"/>
          <w:lang w:val="mk-MK"/>
        </w:rPr>
      </w:pPr>
      <w:r w:rsidRPr="003D2D29">
        <w:rPr>
          <w:rFonts w:ascii="Arial" w:hAnsi="Arial" w:cs="Arial"/>
          <w:b/>
          <w:bCs/>
          <w:sz w:val="24"/>
          <w:szCs w:val="24"/>
          <w:lang w:val="mk-MK"/>
        </w:rPr>
        <w:t>Изнаоѓање музика заради реализирање на приредби и прослави</w:t>
      </w:r>
    </w:p>
    <w:p w14:paraId="5B1A018B" w14:textId="77777777" w:rsidR="003D2D29" w:rsidRPr="003D2D29" w:rsidRDefault="003D2D29" w:rsidP="003D2D29">
      <w:pPr>
        <w:spacing w:line="360" w:lineRule="auto"/>
        <w:rPr>
          <w:rFonts w:ascii="Arial" w:hAnsi="Arial" w:cs="Arial"/>
          <w:sz w:val="24"/>
          <w:szCs w:val="24"/>
          <w:lang w:val="mk-MK"/>
        </w:rPr>
      </w:pPr>
      <w:r w:rsidRPr="003D2D29">
        <w:rPr>
          <w:rFonts w:ascii="Arial" w:hAnsi="Arial" w:cs="Arial"/>
          <w:sz w:val="24"/>
          <w:szCs w:val="24"/>
          <w:lang w:val="mk-MK"/>
        </w:rPr>
        <w:t>Избор и обезбедување на соодветна музика за различни настани;</w:t>
      </w:r>
    </w:p>
    <w:p w14:paraId="0FBA0D23" w14:textId="77777777" w:rsidR="003D2D29" w:rsidRPr="003D2D29" w:rsidRDefault="003D2D29" w:rsidP="003D2D29">
      <w:pPr>
        <w:spacing w:line="360" w:lineRule="auto"/>
        <w:rPr>
          <w:rFonts w:ascii="Arial" w:hAnsi="Arial" w:cs="Arial"/>
          <w:sz w:val="24"/>
          <w:szCs w:val="24"/>
          <w:lang w:val="mk-MK"/>
        </w:rPr>
      </w:pPr>
      <w:r w:rsidRPr="003D2D29">
        <w:rPr>
          <w:rFonts w:ascii="Arial" w:hAnsi="Arial" w:cs="Arial"/>
          <w:sz w:val="24"/>
          <w:szCs w:val="24"/>
          <w:lang w:val="mk-MK"/>
        </w:rPr>
        <w:t>Адаптација на музички материјали согласно темата на настанот;</w:t>
      </w:r>
    </w:p>
    <w:p w14:paraId="6F96B0CF" w14:textId="77777777" w:rsidR="003D2D29" w:rsidRPr="003D2D29" w:rsidRDefault="003D2D29" w:rsidP="003D2D29">
      <w:pPr>
        <w:spacing w:line="360" w:lineRule="auto"/>
        <w:rPr>
          <w:rFonts w:ascii="Arial" w:hAnsi="Arial" w:cs="Arial"/>
          <w:sz w:val="24"/>
          <w:szCs w:val="24"/>
          <w:lang w:val="mk-MK"/>
        </w:rPr>
      </w:pPr>
      <w:r w:rsidRPr="003D2D29">
        <w:rPr>
          <w:rFonts w:ascii="Arial" w:hAnsi="Arial" w:cs="Arial"/>
          <w:sz w:val="24"/>
          <w:szCs w:val="24"/>
          <w:lang w:val="mk-MK"/>
        </w:rPr>
        <w:t>Создавање и одржување на библиотека со музички материјали.</w:t>
      </w:r>
    </w:p>
    <w:p w14:paraId="0309DEC7" w14:textId="77777777" w:rsidR="003D2D29" w:rsidRPr="003D2D29" w:rsidRDefault="003D2D29" w:rsidP="003D2D29">
      <w:pPr>
        <w:spacing w:line="360" w:lineRule="auto"/>
        <w:rPr>
          <w:rFonts w:ascii="Arial" w:hAnsi="Arial" w:cs="Arial"/>
          <w:b/>
          <w:bCs/>
          <w:sz w:val="24"/>
          <w:szCs w:val="24"/>
        </w:rPr>
      </w:pPr>
    </w:p>
    <w:p w14:paraId="2CB42939" w14:textId="77777777" w:rsidR="003D2D29" w:rsidRPr="003D2D29" w:rsidRDefault="003D2D29" w:rsidP="003D2D29">
      <w:pPr>
        <w:spacing w:line="360" w:lineRule="auto"/>
        <w:rPr>
          <w:rFonts w:ascii="Arial" w:hAnsi="Arial" w:cs="Arial"/>
          <w:b/>
          <w:bCs/>
          <w:sz w:val="24"/>
          <w:szCs w:val="24"/>
          <w:lang w:val="mk-MK"/>
        </w:rPr>
      </w:pPr>
      <w:r w:rsidRPr="003D2D29">
        <w:rPr>
          <w:rFonts w:ascii="Arial" w:hAnsi="Arial" w:cs="Arial"/>
          <w:b/>
          <w:bCs/>
          <w:sz w:val="24"/>
          <w:szCs w:val="24"/>
          <w:lang w:val="mk-MK"/>
        </w:rPr>
        <w:t>Откривање на талентирани деца и воспоставување контакт со нивните родители</w:t>
      </w:r>
    </w:p>
    <w:p w14:paraId="169E3AA4" w14:textId="77777777" w:rsidR="003D2D29" w:rsidRPr="003D2D29" w:rsidRDefault="003D2D29" w:rsidP="003D2D29">
      <w:pPr>
        <w:spacing w:line="360" w:lineRule="auto"/>
        <w:rPr>
          <w:rFonts w:ascii="Arial" w:hAnsi="Arial" w:cs="Arial"/>
          <w:sz w:val="24"/>
          <w:szCs w:val="24"/>
          <w:lang w:val="mk-MK"/>
        </w:rPr>
      </w:pPr>
      <w:r w:rsidRPr="003D2D29">
        <w:rPr>
          <w:rFonts w:ascii="Arial" w:hAnsi="Arial" w:cs="Arial"/>
          <w:sz w:val="24"/>
          <w:szCs w:val="24"/>
          <w:lang w:val="mk-MK"/>
        </w:rPr>
        <w:t>Спроведување на аудиции и тестови за откривање на музички талентирани деца;</w:t>
      </w:r>
    </w:p>
    <w:p w14:paraId="4F3C6245" w14:textId="77777777" w:rsidR="003D2D29" w:rsidRPr="003D2D29" w:rsidRDefault="003D2D29" w:rsidP="003D2D29">
      <w:pPr>
        <w:spacing w:line="360" w:lineRule="auto"/>
        <w:rPr>
          <w:rFonts w:ascii="Arial" w:hAnsi="Arial" w:cs="Arial"/>
          <w:sz w:val="24"/>
          <w:szCs w:val="24"/>
          <w:lang w:val="mk-MK"/>
        </w:rPr>
      </w:pPr>
      <w:r w:rsidRPr="003D2D29">
        <w:rPr>
          <w:rFonts w:ascii="Arial" w:hAnsi="Arial" w:cs="Arial"/>
          <w:sz w:val="24"/>
          <w:szCs w:val="24"/>
          <w:lang w:val="mk-MK"/>
        </w:rPr>
        <w:t>Набљудување на децата за време на музичките акивности за идентификација на музичкиот талент и интересот кон музиката;</w:t>
      </w:r>
    </w:p>
    <w:p w14:paraId="5A92CFD9" w14:textId="77777777" w:rsidR="003D2D29" w:rsidRPr="003D2D29" w:rsidRDefault="003D2D29" w:rsidP="003D2D29">
      <w:pPr>
        <w:spacing w:line="360" w:lineRule="auto"/>
        <w:rPr>
          <w:rFonts w:ascii="Arial" w:hAnsi="Arial" w:cs="Arial"/>
          <w:sz w:val="24"/>
          <w:szCs w:val="24"/>
          <w:lang w:val="mk-MK"/>
        </w:rPr>
      </w:pPr>
      <w:r w:rsidRPr="003D2D29">
        <w:rPr>
          <w:rFonts w:ascii="Arial" w:hAnsi="Arial" w:cs="Arial"/>
          <w:sz w:val="24"/>
          <w:szCs w:val="24"/>
          <w:lang w:val="mk-MK"/>
        </w:rPr>
        <w:t>Препораки и информации  за родителите за дополнителни активности и запишување на детето во музичко училиште.</w:t>
      </w:r>
    </w:p>
    <w:p w14:paraId="4D3CAF6B" w14:textId="77777777" w:rsidR="003D2D29" w:rsidRPr="003D2D29" w:rsidRDefault="003D2D29" w:rsidP="003D2D29">
      <w:pPr>
        <w:spacing w:line="360" w:lineRule="auto"/>
        <w:rPr>
          <w:rFonts w:ascii="Arial" w:hAnsi="Arial" w:cs="Arial"/>
          <w:b/>
          <w:bCs/>
          <w:sz w:val="24"/>
          <w:szCs w:val="24"/>
          <w:lang w:val="mk-MK"/>
        </w:rPr>
      </w:pPr>
      <w:r w:rsidRPr="003D2D29">
        <w:rPr>
          <w:rFonts w:ascii="Arial" w:hAnsi="Arial" w:cs="Arial"/>
          <w:b/>
          <w:bCs/>
          <w:sz w:val="24"/>
          <w:szCs w:val="24"/>
          <w:lang w:val="mk-MK"/>
        </w:rPr>
        <w:t>Организирање и реализирање на дополнителни активности со талентирани деца</w:t>
      </w:r>
    </w:p>
    <w:p w14:paraId="2C2271D1" w14:textId="77777777" w:rsidR="003D2D29" w:rsidRPr="003D2D29" w:rsidRDefault="003D2D29" w:rsidP="003D2D29">
      <w:pPr>
        <w:spacing w:line="360" w:lineRule="auto"/>
        <w:rPr>
          <w:rFonts w:ascii="Arial" w:hAnsi="Arial" w:cs="Arial"/>
          <w:sz w:val="24"/>
          <w:szCs w:val="24"/>
          <w:lang w:val="mk-MK"/>
        </w:rPr>
      </w:pPr>
      <w:r w:rsidRPr="003D2D29">
        <w:rPr>
          <w:rFonts w:ascii="Arial" w:hAnsi="Arial" w:cs="Arial"/>
          <w:sz w:val="24"/>
          <w:szCs w:val="24"/>
          <w:lang w:val="mk-MK"/>
        </w:rPr>
        <w:t>Поддршка и развој на талентираните деца.</w:t>
      </w:r>
    </w:p>
    <w:p w14:paraId="40751F84" w14:textId="77777777" w:rsidR="003D2D29" w:rsidRPr="003D2D29" w:rsidRDefault="003D2D29" w:rsidP="003D2D29">
      <w:pPr>
        <w:spacing w:line="360" w:lineRule="auto"/>
        <w:rPr>
          <w:rFonts w:ascii="Arial" w:hAnsi="Arial" w:cs="Arial"/>
          <w:b/>
          <w:bCs/>
          <w:sz w:val="24"/>
          <w:szCs w:val="24"/>
          <w:lang w:val="mk-MK"/>
        </w:rPr>
      </w:pPr>
      <w:r w:rsidRPr="003D2D29">
        <w:rPr>
          <w:rFonts w:ascii="Arial" w:hAnsi="Arial" w:cs="Arial"/>
          <w:b/>
          <w:bCs/>
          <w:sz w:val="24"/>
          <w:szCs w:val="24"/>
          <w:lang w:val="mk-MK"/>
        </w:rPr>
        <w:t>Подготвување на музички содржини, изготвување на кореографии за музички игри за реализација на активностите од јавната и културната дејност на јавната детска градинка</w:t>
      </w:r>
    </w:p>
    <w:p w14:paraId="6846D475" w14:textId="41CEF8AB" w:rsidR="003D2D29" w:rsidRPr="003D2D29" w:rsidRDefault="003D2D29" w:rsidP="003D2D29">
      <w:pPr>
        <w:spacing w:line="360" w:lineRule="auto"/>
        <w:rPr>
          <w:rFonts w:ascii="Arial" w:hAnsi="Arial" w:cs="Arial"/>
          <w:sz w:val="24"/>
          <w:szCs w:val="24"/>
          <w:lang w:val="mk-MK"/>
        </w:rPr>
      </w:pPr>
      <w:r w:rsidRPr="003D2D29">
        <w:rPr>
          <w:rFonts w:ascii="Arial" w:hAnsi="Arial" w:cs="Arial"/>
          <w:sz w:val="24"/>
          <w:szCs w:val="24"/>
          <w:lang w:val="mk-MK"/>
        </w:rPr>
        <w:t>Планирање и реализирање на музички точки и кореографии за различни активности и настани</w:t>
      </w:r>
      <w:r w:rsidR="006B7094">
        <w:rPr>
          <w:rFonts w:ascii="Arial" w:hAnsi="Arial" w:cs="Arial"/>
          <w:sz w:val="24"/>
          <w:szCs w:val="24"/>
          <w:lang w:val="mk-MK"/>
        </w:rPr>
        <w:t xml:space="preserve">, </w:t>
      </w:r>
      <w:r w:rsidRPr="003D2D29">
        <w:rPr>
          <w:rFonts w:ascii="Arial" w:hAnsi="Arial" w:cs="Arial"/>
          <w:sz w:val="24"/>
          <w:szCs w:val="24"/>
          <w:lang w:val="mk-MK"/>
        </w:rPr>
        <w:t>како и интеграција на музичките активности во јавната и културната дејност на градинката.</w:t>
      </w:r>
    </w:p>
    <w:p w14:paraId="00516D9D" w14:textId="77777777" w:rsidR="003D2D29" w:rsidRPr="003D2D29" w:rsidRDefault="003D2D29" w:rsidP="003D2D29">
      <w:pPr>
        <w:spacing w:line="360" w:lineRule="auto"/>
        <w:rPr>
          <w:rFonts w:ascii="Arial" w:hAnsi="Arial" w:cs="Arial"/>
          <w:sz w:val="24"/>
          <w:szCs w:val="24"/>
          <w:lang w:val="mk-MK"/>
        </w:rPr>
      </w:pPr>
      <w:r w:rsidRPr="003D2D29">
        <w:rPr>
          <w:rFonts w:ascii="Arial" w:hAnsi="Arial" w:cs="Arial"/>
          <w:b/>
          <w:bCs/>
          <w:sz w:val="24"/>
          <w:szCs w:val="24"/>
          <w:lang w:val="mk-MK"/>
        </w:rPr>
        <w:lastRenderedPageBreak/>
        <w:t>Стручно-педагошко и методско усовршување и примена на современите дидактички методи во реализирање на активностите во доменот на музичкото воспитание</w:t>
      </w:r>
    </w:p>
    <w:p w14:paraId="4EE6E318" w14:textId="77777777" w:rsidR="003D2D29" w:rsidRPr="003D2D29" w:rsidRDefault="003D2D29" w:rsidP="003D2D29">
      <w:pPr>
        <w:spacing w:line="360" w:lineRule="auto"/>
        <w:rPr>
          <w:rFonts w:ascii="Arial" w:hAnsi="Arial" w:cs="Arial"/>
          <w:sz w:val="24"/>
          <w:szCs w:val="24"/>
          <w:lang w:val="mk-MK"/>
        </w:rPr>
      </w:pPr>
      <w:r w:rsidRPr="003D2D29">
        <w:rPr>
          <w:rFonts w:ascii="Arial" w:hAnsi="Arial" w:cs="Arial"/>
          <w:sz w:val="24"/>
          <w:szCs w:val="24"/>
          <w:lang w:val="mk-MK"/>
        </w:rPr>
        <w:t>Постојано учење и усовршување преку посета на обуки,работилници,семинари поврзани со музичкото воспитание и раниот детски развој;</w:t>
      </w:r>
    </w:p>
    <w:p w14:paraId="0AA2FF5E" w14:textId="77777777" w:rsidR="003D2D29" w:rsidRPr="003D2D29" w:rsidRDefault="003D2D29" w:rsidP="003D2D29">
      <w:pPr>
        <w:spacing w:line="360" w:lineRule="auto"/>
        <w:rPr>
          <w:rFonts w:ascii="Arial" w:hAnsi="Arial" w:cs="Arial"/>
          <w:sz w:val="24"/>
          <w:szCs w:val="24"/>
          <w:lang w:val="mk-MK"/>
        </w:rPr>
      </w:pPr>
      <w:r w:rsidRPr="003D2D29">
        <w:rPr>
          <w:rFonts w:ascii="Arial" w:hAnsi="Arial" w:cs="Arial"/>
          <w:sz w:val="24"/>
          <w:szCs w:val="24"/>
          <w:lang w:val="mk-MK"/>
        </w:rPr>
        <w:t>Следење на литература поврзана со музичкото воспитување и раниот детски развој;</w:t>
      </w:r>
    </w:p>
    <w:p w14:paraId="2A2B6D60" w14:textId="77777777" w:rsidR="00F26F7D" w:rsidRPr="0009417E" w:rsidRDefault="003D2D29" w:rsidP="0009417E">
      <w:pPr>
        <w:spacing w:line="360" w:lineRule="auto"/>
        <w:rPr>
          <w:rFonts w:ascii="Arial" w:hAnsi="Arial" w:cs="Arial"/>
          <w:sz w:val="24"/>
          <w:szCs w:val="24"/>
          <w:lang w:val="mk-MK"/>
        </w:rPr>
      </w:pPr>
      <w:r w:rsidRPr="003D2D29">
        <w:rPr>
          <w:rFonts w:ascii="Arial" w:hAnsi="Arial" w:cs="Arial"/>
          <w:sz w:val="24"/>
          <w:szCs w:val="24"/>
          <w:lang w:val="mk-MK"/>
        </w:rPr>
        <w:t>Примена на современи  дидактички методи  и следење на најновите трендови во музичкото воспитани</w:t>
      </w:r>
      <w:r w:rsidR="0009417E">
        <w:rPr>
          <w:rFonts w:ascii="Arial" w:hAnsi="Arial" w:cs="Arial"/>
          <w:sz w:val="24"/>
          <w:szCs w:val="24"/>
          <w:lang w:val="mk-MK"/>
        </w:rPr>
        <w:t>е</w:t>
      </w:r>
      <w:r w:rsidR="00A87C60">
        <w:rPr>
          <w:rFonts w:ascii="Arial" w:hAnsi="Arial" w:cs="Arial"/>
          <w:sz w:val="24"/>
          <w:szCs w:val="24"/>
          <w:lang w:val="mk-MK"/>
        </w:rPr>
        <w:t>.</w:t>
      </w:r>
    </w:p>
    <w:p w14:paraId="5F0FC681" w14:textId="77777777" w:rsidR="007976FA" w:rsidRDefault="007976FA" w:rsidP="00CE04A8">
      <w:pPr>
        <w:jc w:val="both"/>
        <w:rPr>
          <w:rFonts w:ascii="Arial" w:eastAsia="Times New Roman" w:hAnsi="Arial" w:cs="Arial"/>
          <w:b/>
          <w:sz w:val="24"/>
          <w:szCs w:val="24"/>
          <w:lang w:val="mk-MK" w:eastAsia="en-GB"/>
        </w:rPr>
      </w:pPr>
    </w:p>
    <w:p w14:paraId="7B3F1967" w14:textId="77777777" w:rsidR="00FD0BEB" w:rsidRDefault="00452404" w:rsidP="00FD0BEB">
      <w:pPr>
        <w:spacing w:after="100"/>
        <w:jc w:val="both"/>
        <w:rPr>
          <w:rFonts w:ascii="Arial" w:eastAsiaTheme="minorHAnsi" w:hAnsi="Arial" w:cs="Arial"/>
          <w:sz w:val="24"/>
          <w:szCs w:val="24"/>
          <w:lang w:val="mk-MK"/>
        </w:rPr>
      </w:pPr>
      <w:r w:rsidRPr="00452404">
        <w:rPr>
          <w:rFonts w:ascii="Arial" w:eastAsiaTheme="minorHAnsi" w:hAnsi="Arial" w:cs="Arial"/>
          <w:b/>
          <w:sz w:val="32"/>
          <w:szCs w:val="32"/>
          <w:lang w:val="mk-MK"/>
        </w:rPr>
        <w:t xml:space="preserve">                                                                                       </w:t>
      </w:r>
    </w:p>
    <w:p w14:paraId="3EBE7CC1" w14:textId="77777777" w:rsidR="00A9363F" w:rsidRPr="00F3129A" w:rsidRDefault="00AE2442" w:rsidP="00FD0BEB">
      <w:pPr>
        <w:spacing w:after="100"/>
        <w:jc w:val="both"/>
        <w:rPr>
          <w:rFonts w:ascii="Arial" w:eastAsia="Times New Roman" w:hAnsi="Arial" w:cs="Arial"/>
          <w:b/>
          <w:sz w:val="24"/>
          <w:szCs w:val="24"/>
          <w:lang w:val="mk-MK" w:eastAsia="en-GB"/>
        </w:rPr>
      </w:pPr>
      <w:r w:rsidRPr="00F3129A">
        <w:rPr>
          <w:rFonts w:ascii="Arial" w:eastAsia="Times New Roman" w:hAnsi="Arial" w:cs="Arial"/>
          <w:b/>
          <w:sz w:val="24"/>
          <w:szCs w:val="24"/>
          <w:lang w:val="mk-MK" w:eastAsia="en-GB"/>
        </w:rPr>
        <w:t>8</w:t>
      </w:r>
      <w:r w:rsidR="00A9363F" w:rsidRPr="00F3129A">
        <w:rPr>
          <w:rFonts w:ascii="Arial" w:eastAsia="Times New Roman" w:hAnsi="Arial" w:cs="Arial"/>
          <w:b/>
          <w:sz w:val="24"/>
          <w:szCs w:val="24"/>
          <w:lang w:val="mk-MK" w:eastAsia="en-GB"/>
        </w:rPr>
        <w:t>.МАТЕРИЈАЛНИ ТРОШОЦИ</w:t>
      </w:r>
      <w:r w:rsidR="002E1127" w:rsidRPr="00F3129A">
        <w:rPr>
          <w:rFonts w:ascii="Arial" w:eastAsia="Times New Roman" w:hAnsi="Arial" w:cs="Arial"/>
          <w:b/>
          <w:sz w:val="24"/>
          <w:szCs w:val="24"/>
          <w:lang w:val="mk-MK" w:eastAsia="en-GB"/>
        </w:rPr>
        <w:t xml:space="preserve">   </w:t>
      </w:r>
      <w:r w:rsidR="00723822" w:rsidRPr="00F3129A">
        <w:rPr>
          <w:rFonts w:ascii="Arial" w:eastAsia="Times New Roman" w:hAnsi="Arial" w:cs="Arial"/>
          <w:b/>
          <w:sz w:val="24"/>
          <w:szCs w:val="24"/>
          <w:lang w:val="mk-MK" w:eastAsia="en-GB"/>
        </w:rPr>
        <w:t xml:space="preserve">   </w:t>
      </w:r>
    </w:p>
    <w:p w14:paraId="2CC4C72A" w14:textId="77777777" w:rsidR="00FD0BEB" w:rsidRPr="0083044B" w:rsidRDefault="00FD0BEB" w:rsidP="00FD0BEB">
      <w:pPr>
        <w:spacing w:after="100"/>
        <w:jc w:val="both"/>
        <w:rPr>
          <w:rFonts w:ascii="Arial" w:eastAsiaTheme="minorHAnsi" w:hAnsi="Arial" w:cs="Arial"/>
          <w:sz w:val="24"/>
          <w:szCs w:val="24"/>
          <w:lang w:val="mk-MK"/>
        </w:rPr>
      </w:pPr>
    </w:p>
    <w:p w14:paraId="141961F0" w14:textId="77777777" w:rsidR="00AC7D71" w:rsidRDefault="00F11902" w:rsidP="006A0D18">
      <w:pPr>
        <w:ind w:firstLine="540"/>
        <w:jc w:val="both"/>
        <w:rPr>
          <w:rFonts w:ascii="Calibri" w:hAnsi="Calibri"/>
          <w:b/>
          <w:sz w:val="28"/>
          <w:szCs w:val="28"/>
          <w:u w:val="single"/>
          <w:lang w:val="mk-MK"/>
        </w:rPr>
      </w:pPr>
      <w:r w:rsidRPr="00DE1F85">
        <w:rPr>
          <w:b/>
          <w:sz w:val="28"/>
          <w:szCs w:val="28"/>
          <w:u w:val="single"/>
          <w:lang w:val="mk-MK"/>
        </w:rPr>
        <w:t>АМОРТИЗАЦИЈА</w:t>
      </w:r>
    </w:p>
    <w:p w14:paraId="2CCEF933" w14:textId="77777777" w:rsidR="009B5C9A" w:rsidRPr="00DE1F85" w:rsidRDefault="009B5C9A" w:rsidP="006A0D18">
      <w:pPr>
        <w:ind w:firstLine="540"/>
        <w:jc w:val="both"/>
        <w:rPr>
          <w:rFonts w:ascii="Arial" w:hAnsi="Arial"/>
          <w:b/>
          <w:sz w:val="24"/>
          <w:szCs w:val="24"/>
          <w:u w:val="single"/>
          <w:lang w:val="mk-MK"/>
        </w:rPr>
      </w:pPr>
      <w:r w:rsidRPr="00C969EE">
        <w:rPr>
          <w:rFonts w:ascii="Arial" w:hAnsi="Arial"/>
          <w:sz w:val="24"/>
          <w:szCs w:val="24"/>
          <w:lang w:val="mk-MK"/>
        </w:rPr>
        <w:t xml:space="preserve">Сите објекти на ЈОУДГ </w:t>
      </w:r>
      <w:r w:rsidR="00F11902" w:rsidRPr="00DE1F85">
        <w:rPr>
          <w:rFonts w:ascii="Arial" w:hAnsi="Arial"/>
          <w:sz w:val="24"/>
          <w:szCs w:val="24"/>
          <w:lang w:val="mk-MK"/>
        </w:rPr>
        <w:t>„Мајски</w:t>
      </w:r>
      <w:r w:rsidR="009668CF">
        <w:rPr>
          <w:rFonts w:ascii="Arial" w:hAnsi="Arial"/>
          <w:sz w:val="24"/>
          <w:szCs w:val="24"/>
        </w:rPr>
        <w:t xml:space="preserve"> </w:t>
      </w:r>
      <w:r w:rsidR="00F11902" w:rsidRPr="00DE1F85">
        <w:rPr>
          <w:rFonts w:ascii="Arial" w:hAnsi="Arial"/>
          <w:sz w:val="24"/>
          <w:szCs w:val="24"/>
          <w:lang w:val="mk-MK"/>
        </w:rPr>
        <w:t>Ц</w:t>
      </w:r>
      <w:r w:rsidRPr="00DE1F85">
        <w:rPr>
          <w:rFonts w:ascii="Arial" w:hAnsi="Arial"/>
          <w:sz w:val="24"/>
          <w:szCs w:val="24"/>
          <w:lang w:val="mk-MK"/>
        </w:rPr>
        <w:t>ве</w:t>
      </w:r>
      <w:r w:rsidRPr="00C969EE">
        <w:rPr>
          <w:rFonts w:ascii="Arial" w:hAnsi="Arial"/>
          <w:sz w:val="24"/>
          <w:szCs w:val="24"/>
          <w:lang w:val="mk-MK"/>
        </w:rPr>
        <w:t>т</w:t>
      </w:r>
      <w:r w:rsidR="009668CF">
        <w:rPr>
          <w:rFonts w:ascii="Arial" w:hAnsi="Arial"/>
          <w:sz w:val="24"/>
          <w:szCs w:val="24"/>
          <w:lang w:val="mk-MK"/>
        </w:rPr>
        <w:t>“</w:t>
      </w:r>
      <w:r w:rsidRPr="00C969EE">
        <w:rPr>
          <w:rFonts w:ascii="Arial" w:hAnsi="Arial"/>
          <w:sz w:val="24"/>
          <w:szCs w:val="24"/>
          <w:lang w:val="mk-MK"/>
        </w:rPr>
        <w:t xml:space="preserve"> се граде</w:t>
      </w:r>
      <w:r w:rsidR="00F31F2F">
        <w:rPr>
          <w:rFonts w:ascii="Arial" w:hAnsi="Arial"/>
          <w:sz w:val="24"/>
          <w:szCs w:val="24"/>
          <w:lang w:val="mk-MK"/>
        </w:rPr>
        <w:t>ж</w:t>
      </w:r>
      <w:r w:rsidRPr="00C969EE">
        <w:rPr>
          <w:rFonts w:ascii="Arial" w:hAnsi="Arial"/>
          <w:sz w:val="24"/>
          <w:szCs w:val="24"/>
          <w:lang w:val="mk-MK"/>
        </w:rPr>
        <w:t>ни и опремени во согласност со стандардите и нормативит</w:t>
      </w:r>
      <w:r w:rsidR="00055DA4" w:rsidRPr="00C969EE">
        <w:rPr>
          <w:rFonts w:ascii="Arial" w:hAnsi="Arial"/>
          <w:sz w:val="24"/>
          <w:szCs w:val="24"/>
          <w:lang w:val="mk-MK"/>
        </w:rPr>
        <w:t>е.</w:t>
      </w:r>
    </w:p>
    <w:p w14:paraId="1B3AD82C" w14:textId="77777777" w:rsidR="00F11902" w:rsidRDefault="00F11902" w:rsidP="006A0D18">
      <w:pPr>
        <w:ind w:firstLine="540"/>
        <w:rPr>
          <w:rFonts w:ascii="Arial" w:hAnsi="Arial"/>
          <w:sz w:val="24"/>
          <w:szCs w:val="24"/>
          <w:lang w:val="mk-MK"/>
        </w:rPr>
      </w:pPr>
      <w:r w:rsidRPr="00DE1F85">
        <w:rPr>
          <w:rFonts w:ascii="Arial" w:hAnsi="Arial"/>
          <w:sz w:val="24"/>
          <w:szCs w:val="24"/>
          <w:lang w:val="mk-MK"/>
        </w:rPr>
        <w:t xml:space="preserve"> </w:t>
      </w:r>
      <w:r w:rsidRPr="00C969EE">
        <w:rPr>
          <w:rFonts w:ascii="Arial" w:hAnsi="Arial"/>
          <w:sz w:val="24"/>
          <w:szCs w:val="24"/>
        </w:rPr>
        <w:t>(ког</w:t>
      </w:r>
      <w:r w:rsidR="00055DA4" w:rsidRPr="00C969EE">
        <w:rPr>
          <w:rFonts w:ascii="Arial" w:hAnsi="Arial"/>
          <w:sz w:val="24"/>
          <w:szCs w:val="24"/>
          <w:lang w:val="mk-MK"/>
        </w:rPr>
        <w:t>а</w:t>
      </w:r>
      <w:r w:rsidR="009C6436">
        <w:rPr>
          <w:rFonts w:ascii="Arial" w:hAnsi="Arial"/>
          <w:sz w:val="24"/>
          <w:szCs w:val="24"/>
          <w:lang w:val="mk-MK"/>
        </w:rPr>
        <w:t xml:space="preserve"> </w:t>
      </w:r>
      <w:r w:rsidRPr="00C969EE">
        <w:rPr>
          <w:rFonts w:ascii="Arial" w:hAnsi="Arial"/>
          <w:sz w:val="24"/>
          <w:szCs w:val="24"/>
        </w:rPr>
        <w:t>се</w:t>
      </w:r>
      <w:r w:rsidR="009C6436">
        <w:rPr>
          <w:rFonts w:ascii="Arial" w:hAnsi="Arial"/>
          <w:sz w:val="24"/>
          <w:szCs w:val="24"/>
          <w:lang w:val="mk-MK"/>
        </w:rPr>
        <w:t xml:space="preserve"> </w:t>
      </w:r>
      <w:r w:rsidRPr="00C969EE">
        <w:rPr>
          <w:rFonts w:ascii="Arial" w:hAnsi="Arial"/>
          <w:sz w:val="24"/>
          <w:szCs w:val="24"/>
        </w:rPr>
        <w:t>изградени</w:t>
      </w:r>
      <w:r w:rsidR="009C6436">
        <w:rPr>
          <w:rFonts w:ascii="Arial" w:hAnsi="Arial"/>
          <w:sz w:val="24"/>
          <w:szCs w:val="24"/>
          <w:lang w:val="mk-MK"/>
        </w:rPr>
        <w:t xml:space="preserve"> </w:t>
      </w:r>
      <w:r w:rsidRPr="00C969EE">
        <w:rPr>
          <w:rFonts w:ascii="Arial" w:hAnsi="Arial"/>
          <w:sz w:val="24"/>
          <w:szCs w:val="24"/>
        </w:rPr>
        <w:t>податоците</w:t>
      </w:r>
      <w:r w:rsidR="009C6436">
        <w:rPr>
          <w:rFonts w:ascii="Arial" w:hAnsi="Arial"/>
          <w:sz w:val="24"/>
          <w:szCs w:val="24"/>
          <w:lang w:val="mk-MK"/>
        </w:rPr>
        <w:t xml:space="preserve"> </w:t>
      </w:r>
      <w:r w:rsidRPr="00C969EE">
        <w:rPr>
          <w:rFonts w:ascii="Arial" w:hAnsi="Arial"/>
          <w:sz w:val="24"/>
          <w:szCs w:val="24"/>
        </w:rPr>
        <w:t>се</w:t>
      </w:r>
      <w:r w:rsidR="009C6436">
        <w:rPr>
          <w:rFonts w:ascii="Arial" w:hAnsi="Arial"/>
          <w:sz w:val="24"/>
          <w:szCs w:val="24"/>
          <w:lang w:val="mk-MK"/>
        </w:rPr>
        <w:t xml:space="preserve"> </w:t>
      </w:r>
      <w:r w:rsidRPr="00C969EE">
        <w:rPr>
          <w:rFonts w:ascii="Arial" w:hAnsi="Arial"/>
          <w:sz w:val="24"/>
          <w:szCs w:val="24"/>
        </w:rPr>
        <w:t>дадени</w:t>
      </w:r>
      <w:r w:rsidR="009C6436">
        <w:rPr>
          <w:rFonts w:ascii="Arial" w:hAnsi="Arial"/>
          <w:sz w:val="24"/>
          <w:szCs w:val="24"/>
          <w:lang w:val="mk-MK"/>
        </w:rPr>
        <w:t xml:space="preserve"> </w:t>
      </w:r>
      <w:r w:rsidRPr="00C969EE">
        <w:rPr>
          <w:rFonts w:ascii="Arial" w:hAnsi="Arial"/>
          <w:sz w:val="24"/>
          <w:szCs w:val="24"/>
        </w:rPr>
        <w:t>на</w:t>
      </w:r>
      <w:r w:rsidR="009C6436">
        <w:rPr>
          <w:rFonts w:ascii="Arial" w:hAnsi="Arial"/>
          <w:sz w:val="24"/>
          <w:szCs w:val="24"/>
          <w:lang w:val="mk-MK"/>
        </w:rPr>
        <w:t xml:space="preserve"> </w:t>
      </w:r>
      <w:r w:rsidRPr="00C969EE">
        <w:rPr>
          <w:rFonts w:ascii="Arial" w:hAnsi="Arial"/>
          <w:sz w:val="24"/>
          <w:szCs w:val="24"/>
        </w:rPr>
        <w:t>почетокот</w:t>
      </w:r>
      <w:r w:rsidR="009C6436">
        <w:rPr>
          <w:rFonts w:ascii="Arial" w:hAnsi="Arial"/>
          <w:sz w:val="24"/>
          <w:szCs w:val="24"/>
          <w:lang w:val="mk-MK"/>
        </w:rPr>
        <w:t xml:space="preserve"> </w:t>
      </w:r>
      <w:r w:rsidRPr="00C969EE">
        <w:rPr>
          <w:rFonts w:ascii="Arial" w:hAnsi="Arial"/>
          <w:sz w:val="24"/>
          <w:szCs w:val="24"/>
        </w:rPr>
        <w:t>на</w:t>
      </w:r>
      <w:r w:rsidR="009C6436">
        <w:rPr>
          <w:rFonts w:ascii="Arial" w:hAnsi="Arial"/>
          <w:sz w:val="24"/>
          <w:szCs w:val="24"/>
          <w:lang w:val="mk-MK"/>
        </w:rPr>
        <w:t xml:space="preserve"> </w:t>
      </w:r>
      <w:r w:rsidRPr="00C969EE">
        <w:rPr>
          <w:rFonts w:ascii="Arial" w:hAnsi="Arial"/>
          <w:sz w:val="24"/>
          <w:szCs w:val="24"/>
        </w:rPr>
        <w:t>програмата.</w:t>
      </w:r>
      <w:r w:rsidR="009B5C9A" w:rsidRPr="00C969EE">
        <w:rPr>
          <w:rFonts w:ascii="Arial" w:hAnsi="Arial"/>
          <w:sz w:val="24"/>
          <w:szCs w:val="24"/>
          <w:lang w:val="mk-MK"/>
        </w:rPr>
        <w:t>)</w:t>
      </w:r>
    </w:p>
    <w:p w14:paraId="3B83BDC4" w14:textId="77777777" w:rsidR="0032607C" w:rsidRPr="00C969EE" w:rsidRDefault="0032607C" w:rsidP="006A0D18">
      <w:pPr>
        <w:ind w:firstLine="540"/>
        <w:rPr>
          <w:rFonts w:ascii="Arial" w:hAnsi="Arial"/>
          <w:sz w:val="24"/>
          <w:szCs w:val="24"/>
          <w:lang w:val="mk-MK"/>
        </w:rPr>
      </w:pPr>
    </w:p>
    <w:p w14:paraId="4813E15E" w14:textId="77777777" w:rsidR="00FF77F5" w:rsidRDefault="0064561B" w:rsidP="00FD0BEB">
      <w:pPr>
        <w:ind w:firstLine="540"/>
        <w:jc w:val="both"/>
        <w:rPr>
          <w:b/>
          <w:sz w:val="28"/>
          <w:szCs w:val="28"/>
          <w:u w:val="single"/>
          <w:lang w:val="mk-MK"/>
        </w:rPr>
      </w:pPr>
      <w:r>
        <w:rPr>
          <w:b/>
          <w:sz w:val="28"/>
          <w:szCs w:val="28"/>
          <w:u w:val="single"/>
          <w:lang w:val="mk-MK"/>
        </w:rPr>
        <w:t>ТЕКОВНО ИНВЕСТИЦИОНО ОДДРЖУВАЊ</w:t>
      </w:r>
      <w:r w:rsidR="0032607C">
        <w:rPr>
          <w:b/>
          <w:sz w:val="28"/>
          <w:szCs w:val="28"/>
          <w:u w:val="single"/>
          <w:lang w:val="mk-MK"/>
        </w:rPr>
        <w:t>Е</w:t>
      </w:r>
    </w:p>
    <w:p w14:paraId="3DB9B2D5" w14:textId="77777777" w:rsidR="00FD0BEB" w:rsidRPr="00FD0BEB" w:rsidRDefault="00FD0BEB" w:rsidP="00FD0BEB">
      <w:pPr>
        <w:ind w:firstLine="540"/>
        <w:jc w:val="both"/>
        <w:rPr>
          <w:b/>
          <w:sz w:val="28"/>
          <w:szCs w:val="28"/>
          <w:u w:val="single"/>
          <w:lang w:val="mk-MK"/>
        </w:rPr>
      </w:pPr>
    </w:p>
    <w:p w14:paraId="180E6D7F" w14:textId="77777777" w:rsidR="00F11902" w:rsidRPr="00D35296" w:rsidRDefault="00F11902" w:rsidP="006A0D18">
      <w:pPr>
        <w:ind w:firstLine="540"/>
        <w:rPr>
          <w:rFonts w:ascii="Arial" w:hAnsi="Arial"/>
          <w:sz w:val="24"/>
          <w:szCs w:val="24"/>
          <w:lang w:val="mk-MK"/>
        </w:rPr>
      </w:pPr>
      <w:r w:rsidRPr="00D35296">
        <w:rPr>
          <w:rFonts w:ascii="Arial" w:hAnsi="Arial"/>
          <w:sz w:val="24"/>
          <w:szCs w:val="24"/>
          <w:lang w:val="mk-MK"/>
        </w:rPr>
        <w:t>За</w:t>
      </w:r>
      <w:r w:rsidR="00511C21" w:rsidRPr="00D35296">
        <w:rPr>
          <w:rFonts w:ascii="Arial" w:hAnsi="Arial"/>
          <w:sz w:val="24"/>
          <w:szCs w:val="24"/>
          <w:lang w:val="mk-MK"/>
        </w:rPr>
        <w:t xml:space="preserve"> </w:t>
      </w:r>
      <w:r w:rsidRPr="00D35296">
        <w:rPr>
          <w:rFonts w:ascii="Arial" w:hAnsi="Arial"/>
          <w:sz w:val="24"/>
          <w:szCs w:val="24"/>
          <w:lang w:val="mk-MK"/>
        </w:rPr>
        <w:t>20</w:t>
      </w:r>
      <w:r w:rsidR="0068200C" w:rsidRPr="00D35296">
        <w:rPr>
          <w:rFonts w:ascii="Arial" w:hAnsi="Arial"/>
          <w:sz w:val="24"/>
          <w:szCs w:val="24"/>
          <w:lang w:val="mk-MK"/>
        </w:rPr>
        <w:t>2</w:t>
      </w:r>
      <w:r w:rsidR="00245266">
        <w:rPr>
          <w:rFonts w:ascii="Arial" w:hAnsi="Arial"/>
          <w:sz w:val="24"/>
          <w:szCs w:val="24"/>
          <w:lang w:val="mk-MK"/>
        </w:rPr>
        <w:t>5</w:t>
      </w:r>
      <w:r w:rsidRPr="00D35296">
        <w:rPr>
          <w:rFonts w:ascii="Arial" w:hAnsi="Arial"/>
          <w:sz w:val="24"/>
          <w:szCs w:val="24"/>
          <w:lang w:val="mk-MK"/>
        </w:rPr>
        <w:t>/20</w:t>
      </w:r>
      <w:r w:rsidR="0068200C" w:rsidRPr="00D35296">
        <w:rPr>
          <w:rFonts w:ascii="Arial" w:hAnsi="Arial"/>
          <w:sz w:val="24"/>
          <w:szCs w:val="24"/>
          <w:lang w:val="mk-MK"/>
        </w:rPr>
        <w:t>2</w:t>
      </w:r>
      <w:r w:rsidR="00245266">
        <w:rPr>
          <w:rFonts w:ascii="Arial" w:hAnsi="Arial"/>
          <w:sz w:val="24"/>
          <w:szCs w:val="24"/>
          <w:lang w:val="mk-MK"/>
        </w:rPr>
        <w:t>6</w:t>
      </w:r>
      <w:r w:rsidR="00897584" w:rsidRPr="00D35296">
        <w:rPr>
          <w:rFonts w:ascii="Arial" w:hAnsi="Arial"/>
          <w:sz w:val="24"/>
          <w:szCs w:val="24"/>
          <w:lang w:val="mk-MK"/>
        </w:rPr>
        <w:t xml:space="preserve"> </w:t>
      </w:r>
      <w:r w:rsidRPr="00D35296">
        <w:rPr>
          <w:rFonts w:ascii="Arial" w:hAnsi="Arial"/>
          <w:sz w:val="24"/>
          <w:szCs w:val="24"/>
          <w:lang w:val="mk-MK"/>
        </w:rPr>
        <w:t>година</w:t>
      </w:r>
      <w:r w:rsidR="00385A70" w:rsidRPr="00D35296">
        <w:rPr>
          <w:rFonts w:ascii="Arial" w:hAnsi="Arial"/>
          <w:sz w:val="24"/>
          <w:szCs w:val="24"/>
          <w:lang w:val="mk-MK"/>
        </w:rPr>
        <w:t xml:space="preserve"> </w:t>
      </w:r>
      <w:r w:rsidRPr="00D35296">
        <w:rPr>
          <w:rFonts w:ascii="Arial" w:hAnsi="Arial"/>
          <w:sz w:val="24"/>
          <w:szCs w:val="24"/>
          <w:lang w:val="mk-MK"/>
        </w:rPr>
        <w:t>за</w:t>
      </w:r>
      <w:r w:rsidR="00385A70" w:rsidRPr="00D35296">
        <w:rPr>
          <w:rFonts w:ascii="Arial" w:hAnsi="Arial"/>
          <w:sz w:val="24"/>
          <w:szCs w:val="24"/>
          <w:lang w:val="mk-MK"/>
        </w:rPr>
        <w:t xml:space="preserve"> </w:t>
      </w:r>
      <w:r w:rsidRPr="00D35296">
        <w:rPr>
          <w:rFonts w:ascii="Arial" w:hAnsi="Arial"/>
          <w:sz w:val="24"/>
          <w:szCs w:val="24"/>
          <w:lang w:val="mk-MK"/>
        </w:rPr>
        <w:t>тековно</w:t>
      </w:r>
      <w:r w:rsidR="00385A70" w:rsidRPr="00D35296">
        <w:rPr>
          <w:rFonts w:ascii="Arial" w:hAnsi="Arial"/>
          <w:sz w:val="24"/>
          <w:szCs w:val="24"/>
          <w:lang w:val="mk-MK"/>
        </w:rPr>
        <w:t xml:space="preserve"> </w:t>
      </w:r>
      <w:r w:rsidRPr="00D35296">
        <w:rPr>
          <w:rFonts w:ascii="Arial" w:hAnsi="Arial"/>
          <w:sz w:val="24"/>
          <w:szCs w:val="24"/>
          <w:lang w:val="mk-MK"/>
        </w:rPr>
        <w:t>инвестицион</w:t>
      </w:r>
      <w:r w:rsidR="003E47BE" w:rsidRPr="00D35296">
        <w:rPr>
          <w:rFonts w:ascii="Arial" w:hAnsi="Arial"/>
          <w:sz w:val="24"/>
          <w:szCs w:val="24"/>
          <w:lang w:val="mk-MK"/>
        </w:rPr>
        <w:t xml:space="preserve">о </w:t>
      </w:r>
      <w:r w:rsidRPr="00D35296">
        <w:rPr>
          <w:rFonts w:ascii="Arial" w:hAnsi="Arial"/>
          <w:sz w:val="24"/>
          <w:szCs w:val="24"/>
          <w:lang w:val="mk-MK"/>
        </w:rPr>
        <w:t>одржување</w:t>
      </w:r>
      <w:r w:rsidR="00385A70" w:rsidRPr="00D35296">
        <w:rPr>
          <w:rFonts w:ascii="Arial" w:hAnsi="Arial"/>
          <w:sz w:val="24"/>
          <w:szCs w:val="24"/>
          <w:lang w:val="mk-MK"/>
        </w:rPr>
        <w:t xml:space="preserve"> </w:t>
      </w:r>
      <w:r w:rsidRPr="00D35296">
        <w:rPr>
          <w:rFonts w:ascii="Arial" w:hAnsi="Arial"/>
          <w:sz w:val="24"/>
          <w:szCs w:val="24"/>
          <w:lang w:val="mk-MK"/>
        </w:rPr>
        <w:t>треба</w:t>
      </w:r>
      <w:r w:rsidR="00385A70" w:rsidRPr="00D35296">
        <w:rPr>
          <w:rFonts w:ascii="Arial" w:hAnsi="Arial"/>
          <w:sz w:val="24"/>
          <w:szCs w:val="24"/>
          <w:lang w:val="mk-MK"/>
        </w:rPr>
        <w:t xml:space="preserve"> </w:t>
      </w:r>
      <w:r w:rsidRPr="00D35296">
        <w:rPr>
          <w:rFonts w:ascii="Arial" w:hAnsi="Arial"/>
          <w:sz w:val="24"/>
          <w:szCs w:val="24"/>
          <w:lang w:val="mk-MK"/>
        </w:rPr>
        <w:t>да</w:t>
      </w:r>
      <w:r w:rsidR="00385A70" w:rsidRPr="00D35296">
        <w:rPr>
          <w:rFonts w:ascii="Arial" w:hAnsi="Arial"/>
          <w:sz w:val="24"/>
          <w:szCs w:val="24"/>
          <w:lang w:val="mk-MK"/>
        </w:rPr>
        <w:t xml:space="preserve"> </w:t>
      </w:r>
      <w:r w:rsidRPr="00D35296">
        <w:rPr>
          <w:rFonts w:ascii="Arial" w:hAnsi="Arial"/>
          <w:sz w:val="24"/>
          <w:szCs w:val="24"/>
          <w:lang w:val="mk-MK"/>
        </w:rPr>
        <w:t>се</w:t>
      </w:r>
      <w:r w:rsidR="00385A70" w:rsidRPr="00D35296">
        <w:rPr>
          <w:rFonts w:ascii="Arial" w:hAnsi="Arial"/>
          <w:sz w:val="24"/>
          <w:szCs w:val="24"/>
          <w:lang w:val="mk-MK"/>
        </w:rPr>
        <w:t xml:space="preserve"> </w:t>
      </w:r>
      <w:r w:rsidRPr="00D35296">
        <w:rPr>
          <w:rFonts w:ascii="Arial" w:hAnsi="Arial"/>
          <w:sz w:val="24"/>
          <w:szCs w:val="24"/>
          <w:lang w:val="mk-MK"/>
        </w:rPr>
        <w:t>изврша</w:t>
      </w:r>
      <w:r w:rsidR="00385A70" w:rsidRPr="00D35296">
        <w:rPr>
          <w:rFonts w:ascii="Arial" w:hAnsi="Arial"/>
          <w:sz w:val="24"/>
          <w:szCs w:val="24"/>
          <w:lang w:val="mk-MK"/>
        </w:rPr>
        <w:t xml:space="preserve">т </w:t>
      </w:r>
      <w:r w:rsidRPr="00D35296">
        <w:rPr>
          <w:rFonts w:ascii="Arial" w:hAnsi="Arial"/>
          <w:sz w:val="24"/>
          <w:szCs w:val="24"/>
          <w:lang w:val="mk-MK"/>
        </w:rPr>
        <w:t>следниве</w:t>
      </w:r>
      <w:r w:rsidR="00385A70" w:rsidRPr="00D35296">
        <w:rPr>
          <w:rFonts w:ascii="Arial" w:hAnsi="Arial"/>
          <w:sz w:val="24"/>
          <w:szCs w:val="24"/>
          <w:lang w:val="mk-MK"/>
        </w:rPr>
        <w:t xml:space="preserve"> </w:t>
      </w:r>
      <w:r w:rsidRPr="00D35296">
        <w:rPr>
          <w:rFonts w:ascii="Arial" w:hAnsi="Arial"/>
          <w:sz w:val="24"/>
          <w:szCs w:val="24"/>
          <w:lang w:val="mk-MK"/>
        </w:rPr>
        <w:t>набавки и работи:</w:t>
      </w:r>
      <w:r w:rsidR="002E1127" w:rsidRPr="00D35296">
        <w:rPr>
          <w:rFonts w:ascii="Arial" w:hAnsi="Arial"/>
          <w:sz w:val="24"/>
          <w:szCs w:val="24"/>
          <w:lang w:val="mk-MK"/>
        </w:rPr>
        <w:t xml:space="preserve">        </w:t>
      </w:r>
    </w:p>
    <w:p w14:paraId="7C8B6BFD" w14:textId="77777777" w:rsidR="00FD0BEB" w:rsidRDefault="00CE44C4" w:rsidP="00FD0BEB">
      <w:pPr>
        <w:ind w:firstLine="540"/>
        <w:rPr>
          <w:rFonts w:ascii="Arial" w:hAnsi="Arial"/>
          <w:sz w:val="24"/>
          <w:szCs w:val="24"/>
          <w:lang w:val="mk-MK"/>
        </w:rPr>
      </w:pPr>
      <w:r w:rsidRPr="00D35296">
        <w:rPr>
          <w:rFonts w:ascii="Arial" w:hAnsi="Arial"/>
          <w:sz w:val="24"/>
          <w:szCs w:val="24"/>
          <w:lang w:val="mk-MK"/>
        </w:rPr>
        <w:t>-</w:t>
      </w:r>
      <w:r w:rsidR="004F536C">
        <w:rPr>
          <w:rFonts w:ascii="Arial" w:hAnsi="Arial"/>
          <w:sz w:val="24"/>
          <w:szCs w:val="24"/>
          <w:lang w:val="mk-MK"/>
        </w:rPr>
        <w:t xml:space="preserve"> </w:t>
      </w:r>
      <w:r w:rsidRPr="00D35296">
        <w:rPr>
          <w:rFonts w:ascii="Arial" w:hAnsi="Arial"/>
          <w:sz w:val="24"/>
          <w:szCs w:val="24"/>
          <w:lang w:val="mk-MK"/>
        </w:rPr>
        <w:t xml:space="preserve">набавка на прехрамбени произиводи </w:t>
      </w:r>
    </w:p>
    <w:p w14:paraId="0BBAB45C" w14:textId="77777777" w:rsidR="00CE44C4" w:rsidRPr="00D35296" w:rsidRDefault="00CE44C4" w:rsidP="00FD0BEB">
      <w:pPr>
        <w:ind w:firstLine="540"/>
        <w:rPr>
          <w:rFonts w:ascii="Arial" w:hAnsi="Arial"/>
          <w:sz w:val="24"/>
          <w:szCs w:val="24"/>
          <w:lang w:val="mk-MK"/>
        </w:rPr>
      </w:pPr>
      <w:r w:rsidRPr="00D35296">
        <w:rPr>
          <w:rFonts w:ascii="Arial" w:hAnsi="Arial"/>
          <w:sz w:val="24"/>
          <w:szCs w:val="24"/>
          <w:lang w:val="mk-MK"/>
        </w:rPr>
        <w:t>- набавка на хигиенски средства</w:t>
      </w:r>
    </w:p>
    <w:p w14:paraId="14A5F32F" w14:textId="77777777" w:rsidR="00CE44C4" w:rsidRPr="00D35296" w:rsidRDefault="00CE44C4" w:rsidP="006A0D18">
      <w:pPr>
        <w:ind w:firstLine="540"/>
        <w:rPr>
          <w:rFonts w:ascii="Arial" w:hAnsi="Arial"/>
          <w:sz w:val="24"/>
          <w:szCs w:val="24"/>
          <w:lang w:val="mk-MK"/>
        </w:rPr>
      </w:pPr>
      <w:r w:rsidRPr="00D35296">
        <w:rPr>
          <w:rFonts w:ascii="Arial" w:hAnsi="Arial"/>
          <w:sz w:val="24"/>
          <w:szCs w:val="24"/>
          <w:lang w:val="mk-MK"/>
        </w:rPr>
        <w:t>-набавка на електрични апарати</w:t>
      </w:r>
    </w:p>
    <w:p w14:paraId="3D6F09AC" w14:textId="77777777" w:rsidR="00CE44C4" w:rsidRPr="00D35296" w:rsidRDefault="00CE44C4" w:rsidP="006A0D18">
      <w:pPr>
        <w:ind w:firstLine="540"/>
        <w:jc w:val="both"/>
        <w:rPr>
          <w:rFonts w:ascii="Arial" w:hAnsi="Arial"/>
          <w:sz w:val="24"/>
          <w:szCs w:val="24"/>
          <w:lang w:val="mk-MK"/>
        </w:rPr>
      </w:pPr>
      <w:r w:rsidRPr="00D35296">
        <w:rPr>
          <w:rFonts w:ascii="Arial" w:hAnsi="Arial"/>
          <w:sz w:val="24"/>
          <w:szCs w:val="24"/>
          <w:lang w:val="mk-MK"/>
        </w:rPr>
        <w:t>- набавка на информатичка, видео опрема</w:t>
      </w:r>
      <w:r w:rsidR="00154E06" w:rsidRPr="00D35296">
        <w:rPr>
          <w:rFonts w:ascii="Arial" w:hAnsi="Arial"/>
          <w:sz w:val="24"/>
          <w:szCs w:val="24"/>
          <w:lang w:val="mk-MK"/>
        </w:rPr>
        <w:t>,</w:t>
      </w:r>
    </w:p>
    <w:p w14:paraId="67D2DCC8" w14:textId="77777777" w:rsidR="00CE44C4" w:rsidRPr="00D35296" w:rsidRDefault="00CE44C4" w:rsidP="006A0D18">
      <w:pPr>
        <w:ind w:firstLine="540"/>
        <w:jc w:val="both"/>
        <w:rPr>
          <w:rFonts w:ascii="Arial" w:hAnsi="Arial"/>
          <w:sz w:val="24"/>
          <w:szCs w:val="24"/>
          <w:lang w:val="mk-MK"/>
        </w:rPr>
      </w:pPr>
      <w:r w:rsidRPr="00D35296">
        <w:rPr>
          <w:rFonts w:ascii="Arial" w:hAnsi="Arial"/>
          <w:sz w:val="24"/>
          <w:szCs w:val="24"/>
          <w:lang w:val="mk-MK"/>
        </w:rPr>
        <w:lastRenderedPageBreak/>
        <w:t>- набавка на друг мебел</w:t>
      </w:r>
    </w:p>
    <w:p w14:paraId="1F6CC192" w14:textId="77777777" w:rsidR="00CE44C4" w:rsidRPr="00D35296" w:rsidRDefault="00CE44C4" w:rsidP="006A0D18">
      <w:pPr>
        <w:ind w:firstLine="540"/>
        <w:jc w:val="both"/>
        <w:rPr>
          <w:rFonts w:ascii="Arial" w:hAnsi="Arial"/>
          <w:sz w:val="24"/>
          <w:szCs w:val="24"/>
          <w:lang w:val="mk-MK"/>
        </w:rPr>
      </w:pPr>
      <w:r w:rsidRPr="00D35296">
        <w:rPr>
          <w:rFonts w:ascii="Arial" w:hAnsi="Arial"/>
          <w:sz w:val="24"/>
          <w:szCs w:val="24"/>
          <w:lang w:val="mk-MK"/>
        </w:rPr>
        <w:t>-</w:t>
      </w:r>
      <w:r w:rsidR="004F536C">
        <w:rPr>
          <w:rFonts w:ascii="Arial" w:hAnsi="Arial"/>
          <w:sz w:val="24"/>
          <w:szCs w:val="24"/>
          <w:lang w:val="mk-MK"/>
        </w:rPr>
        <w:t xml:space="preserve"> </w:t>
      </w:r>
      <w:r w:rsidRPr="00D35296">
        <w:rPr>
          <w:rFonts w:ascii="Arial" w:hAnsi="Arial"/>
          <w:sz w:val="24"/>
          <w:szCs w:val="24"/>
          <w:lang w:val="mk-MK"/>
        </w:rPr>
        <w:t>набавка на постелнина</w:t>
      </w:r>
    </w:p>
    <w:p w14:paraId="2A4ABA82" w14:textId="77777777" w:rsidR="00CE44C4" w:rsidRPr="00D35296" w:rsidRDefault="00CE44C4" w:rsidP="006A0D18">
      <w:pPr>
        <w:ind w:firstLine="540"/>
        <w:jc w:val="both"/>
        <w:rPr>
          <w:rFonts w:ascii="Arial" w:hAnsi="Arial"/>
          <w:sz w:val="24"/>
          <w:szCs w:val="24"/>
          <w:lang w:val="mk-MK"/>
        </w:rPr>
      </w:pPr>
      <w:r w:rsidRPr="00D35296">
        <w:rPr>
          <w:rFonts w:ascii="Arial" w:hAnsi="Arial"/>
          <w:sz w:val="24"/>
          <w:szCs w:val="24"/>
          <w:lang w:val="mk-MK"/>
        </w:rPr>
        <w:t>- набавка на ситен инвентар за кујна</w:t>
      </w:r>
    </w:p>
    <w:p w14:paraId="0FE1D71C" w14:textId="77777777" w:rsidR="00CE44C4" w:rsidRPr="00D35296" w:rsidRDefault="00CE44C4" w:rsidP="004F536C">
      <w:pPr>
        <w:ind w:firstLine="540"/>
        <w:jc w:val="both"/>
        <w:rPr>
          <w:rFonts w:ascii="Arial" w:hAnsi="Arial"/>
          <w:sz w:val="24"/>
          <w:szCs w:val="24"/>
          <w:lang w:val="mk-MK"/>
        </w:rPr>
      </w:pPr>
      <w:r w:rsidRPr="00D35296">
        <w:rPr>
          <w:rFonts w:ascii="Arial" w:hAnsi="Arial"/>
          <w:sz w:val="24"/>
          <w:szCs w:val="24"/>
          <w:lang w:val="mk-MK"/>
        </w:rPr>
        <w:t>- набавка на кујнска опрема</w:t>
      </w:r>
    </w:p>
    <w:p w14:paraId="66060464" w14:textId="77777777" w:rsidR="00CE44C4" w:rsidRPr="00D35296" w:rsidRDefault="00CE44C4" w:rsidP="006A0D18">
      <w:pPr>
        <w:ind w:firstLine="540"/>
        <w:jc w:val="both"/>
        <w:rPr>
          <w:rFonts w:ascii="Arial" w:hAnsi="Arial"/>
          <w:sz w:val="24"/>
          <w:szCs w:val="24"/>
          <w:lang w:val="mk-MK"/>
        </w:rPr>
      </w:pPr>
      <w:r w:rsidRPr="00D35296">
        <w:rPr>
          <w:rFonts w:ascii="Arial" w:hAnsi="Arial"/>
          <w:sz w:val="24"/>
          <w:szCs w:val="24"/>
          <w:lang w:val="mk-MK"/>
        </w:rPr>
        <w:t>- набавка на наставно-образовни помагала- дидактика</w:t>
      </w:r>
    </w:p>
    <w:p w14:paraId="0FE36B83" w14:textId="77777777" w:rsidR="00CE44C4" w:rsidRPr="00D35296" w:rsidRDefault="00CE44C4" w:rsidP="006A0D18">
      <w:pPr>
        <w:ind w:firstLine="540"/>
        <w:jc w:val="both"/>
        <w:rPr>
          <w:rFonts w:ascii="Arial" w:hAnsi="Arial"/>
          <w:sz w:val="24"/>
          <w:szCs w:val="24"/>
          <w:lang w:val="mk-MK"/>
        </w:rPr>
      </w:pPr>
      <w:r w:rsidRPr="00D35296">
        <w:rPr>
          <w:rFonts w:ascii="Arial" w:hAnsi="Arial"/>
          <w:sz w:val="24"/>
          <w:szCs w:val="24"/>
          <w:lang w:val="mk-MK"/>
        </w:rPr>
        <w:t>- набавка на канцелариски материјали и материјали за воспитно-образовен процес</w:t>
      </w:r>
    </w:p>
    <w:p w14:paraId="22A04BBF" w14:textId="77777777" w:rsidR="008E3AE9" w:rsidRPr="00D35296" w:rsidRDefault="008E3AE9" w:rsidP="006A0D18">
      <w:pPr>
        <w:ind w:firstLine="540"/>
        <w:jc w:val="both"/>
        <w:rPr>
          <w:rFonts w:ascii="Arial" w:hAnsi="Arial"/>
          <w:sz w:val="24"/>
          <w:szCs w:val="24"/>
          <w:lang w:val="mk-MK"/>
        </w:rPr>
      </w:pPr>
      <w:r w:rsidRPr="00D35296">
        <w:rPr>
          <w:rFonts w:ascii="Arial" w:hAnsi="Arial"/>
          <w:sz w:val="24"/>
          <w:szCs w:val="24"/>
          <w:lang w:val="mk-MK"/>
        </w:rPr>
        <w:t>- набавка на горив</w:t>
      </w:r>
      <w:r w:rsidR="00CE44C4" w:rsidRPr="00D35296">
        <w:rPr>
          <w:rFonts w:ascii="Arial" w:hAnsi="Arial"/>
          <w:sz w:val="24"/>
          <w:szCs w:val="24"/>
          <w:lang w:val="mk-MK"/>
        </w:rPr>
        <w:t xml:space="preserve">о за грееење на </w:t>
      </w:r>
      <w:r w:rsidRPr="00D35296">
        <w:rPr>
          <w:rFonts w:ascii="Arial" w:hAnsi="Arial"/>
          <w:sz w:val="24"/>
          <w:szCs w:val="24"/>
          <w:lang w:val="mk-MK"/>
        </w:rPr>
        <w:t>објектите</w:t>
      </w:r>
    </w:p>
    <w:p w14:paraId="7A8698FA" w14:textId="77777777" w:rsidR="008E3AE9" w:rsidRPr="00D35296" w:rsidRDefault="008E3AE9" w:rsidP="006A0D18">
      <w:pPr>
        <w:ind w:firstLine="540"/>
        <w:jc w:val="both"/>
        <w:rPr>
          <w:rFonts w:ascii="Arial" w:hAnsi="Arial"/>
          <w:sz w:val="24"/>
          <w:szCs w:val="24"/>
          <w:lang w:val="mk-MK"/>
        </w:rPr>
      </w:pPr>
      <w:r w:rsidRPr="00D35296">
        <w:rPr>
          <w:rFonts w:ascii="Arial" w:hAnsi="Arial"/>
          <w:sz w:val="24"/>
          <w:szCs w:val="24"/>
          <w:lang w:val="mk-MK"/>
        </w:rPr>
        <w:t>- набавка на моторни бензини и дизел гориво</w:t>
      </w:r>
    </w:p>
    <w:p w14:paraId="18A7B0AC" w14:textId="77777777" w:rsidR="008E3AE9" w:rsidRPr="00D35296" w:rsidRDefault="008E3AE9" w:rsidP="006A0D18">
      <w:pPr>
        <w:ind w:firstLine="540"/>
        <w:jc w:val="both"/>
        <w:rPr>
          <w:rFonts w:ascii="Arial" w:hAnsi="Arial"/>
          <w:sz w:val="24"/>
          <w:szCs w:val="24"/>
          <w:lang w:val="mk-MK"/>
        </w:rPr>
      </w:pPr>
      <w:r w:rsidRPr="00D35296">
        <w:rPr>
          <w:rFonts w:ascii="Arial" w:hAnsi="Arial"/>
          <w:sz w:val="24"/>
          <w:szCs w:val="24"/>
          <w:lang w:val="mk-MK"/>
        </w:rPr>
        <w:t xml:space="preserve">- набавка на лед сијалици </w:t>
      </w:r>
    </w:p>
    <w:p w14:paraId="74318814" w14:textId="77777777" w:rsidR="0068200C" w:rsidRPr="00D35296" w:rsidRDefault="008E3AE9" w:rsidP="004F536C">
      <w:pPr>
        <w:ind w:firstLine="540"/>
        <w:jc w:val="both"/>
        <w:rPr>
          <w:rFonts w:ascii="Arial" w:hAnsi="Arial"/>
          <w:sz w:val="24"/>
          <w:szCs w:val="24"/>
          <w:lang w:val="mk-MK"/>
        </w:rPr>
      </w:pPr>
      <w:r w:rsidRPr="00D35296">
        <w:rPr>
          <w:rFonts w:ascii="Arial" w:hAnsi="Arial"/>
          <w:sz w:val="24"/>
          <w:szCs w:val="24"/>
          <w:lang w:val="mk-MK"/>
        </w:rPr>
        <w:t>- набавка на електро- хемиски- гр</w:t>
      </w:r>
      <w:r w:rsidR="00154E06" w:rsidRPr="00D35296">
        <w:rPr>
          <w:rFonts w:ascii="Arial" w:hAnsi="Arial"/>
          <w:sz w:val="24"/>
          <w:szCs w:val="24"/>
          <w:lang w:val="mk-MK"/>
        </w:rPr>
        <w:t>ад</w:t>
      </w:r>
      <w:r w:rsidRPr="00D35296">
        <w:rPr>
          <w:rFonts w:ascii="Arial" w:hAnsi="Arial"/>
          <w:sz w:val="24"/>
          <w:szCs w:val="24"/>
          <w:lang w:val="mk-MK"/>
        </w:rPr>
        <w:t>ежни материјали</w:t>
      </w:r>
      <w:r w:rsidR="00154E06" w:rsidRPr="00D35296">
        <w:rPr>
          <w:rFonts w:ascii="Arial" w:hAnsi="Arial"/>
          <w:sz w:val="24"/>
          <w:szCs w:val="24"/>
          <w:lang w:val="mk-MK"/>
        </w:rPr>
        <w:t xml:space="preserve"> </w:t>
      </w:r>
      <w:r w:rsidRPr="00D35296">
        <w:rPr>
          <w:rFonts w:ascii="Arial" w:hAnsi="Arial"/>
          <w:sz w:val="24"/>
          <w:szCs w:val="24"/>
          <w:lang w:val="mk-MK"/>
        </w:rPr>
        <w:t>(потрошен материјал за тековно одржување на објектите</w:t>
      </w:r>
      <w:r w:rsidR="0068200C" w:rsidRPr="00D35296">
        <w:rPr>
          <w:rFonts w:ascii="Arial" w:hAnsi="Arial"/>
          <w:sz w:val="24"/>
          <w:szCs w:val="24"/>
          <w:lang w:val="mk-MK"/>
        </w:rPr>
        <w:t>)</w:t>
      </w:r>
    </w:p>
    <w:p w14:paraId="2B3E600D" w14:textId="77777777" w:rsidR="008E3AE9" w:rsidRPr="00D35296" w:rsidRDefault="008E3AE9" w:rsidP="006A0D18">
      <w:pPr>
        <w:ind w:firstLine="540"/>
        <w:jc w:val="both"/>
        <w:rPr>
          <w:rFonts w:ascii="Arial" w:hAnsi="Arial"/>
          <w:sz w:val="24"/>
          <w:szCs w:val="24"/>
          <w:lang w:val="mk-MK"/>
        </w:rPr>
      </w:pPr>
      <w:r w:rsidRPr="00D35296">
        <w:rPr>
          <w:rFonts w:ascii="Arial" w:hAnsi="Arial"/>
          <w:sz w:val="24"/>
          <w:szCs w:val="24"/>
          <w:lang w:val="mk-MK"/>
        </w:rPr>
        <w:t>- набавка на телекомуникациски услуги и фиксна телефонија и интернет</w:t>
      </w:r>
    </w:p>
    <w:p w14:paraId="12F7A512" w14:textId="2E83BE7F" w:rsidR="00CE44C4" w:rsidRPr="00D35296" w:rsidRDefault="008E3AE9" w:rsidP="006A0D18">
      <w:pPr>
        <w:ind w:firstLine="540"/>
        <w:jc w:val="both"/>
        <w:rPr>
          <w:rFonts w:ascii="Arial" w:hAnsi="Arial"/>
          <w:sz w:val="24"/>
          <w:szCs w:val="24"/>
          <w:lang w:val="mk-MK"/>
        </w:rPr>
      </w:pPr>
      <w:r w:rsidRPr="00D35296">
        <w:rPr>
          <w:rFonts w:ascii="Arial" w:hAnsi="Arial"/>
          <w:sz w:val="24"/>
          <w:szCs w:val="24"/>
          <w:lang w:val="mk-MK"/>
        </w:rPr>
        <w:t>- набавки  на усл</w:t>
      </w:r>
      <w:r w:rsidR="004F536C">
        <w:rPr>
          <w:rFonts w:ascii="Arial" w:hAnsi="Arial"/>
          <w:sz w:val="24"/>
          <w:szCs w:val="24"/>
          <w:lang w:val="mk-MK"/>
        </w:rPr>
        <w:t>у</w:t>
      </w:r>
      <w:r w:rsidRPr="00D35296">
        <w:rPr>
          <w:rFonts w:ascii="Arial" w:hAnsi="Arial"/>
          <w:sz w:val="24"/>
          <w:szCs w:val="24"/>
          <w:lang w:val="mk-MK"/>
        </w:rPr>
        <w:t>ги за осигурување на градежни објекти</w:t>
      </w:r>
      <w:r w:rsidR="006B7094">
        <w:rPr>
          <w:rFonts w:ascii="Arial" w:hAnsi="Arial"/>
          <w:sz w:val="24"/>
          <w:szCs w:val="24"/>
          <w:lang w:val="mk-MK"/>
        </w:rPr>
        <w:t xml:space="preserve">, </w:t>
      </w:r>
      <w:r w:rsidRPr="00D35296">
        <w:rPr>
          <w:rFonts w:ascii="Arial" w:hAnsi="Arial"/>
          <w:sz w:val="24"/>
          <w:szCs w:val="24"/>
          <w:lang w:val="mk-MK"/>
        </w:rPr>
        <w:t xml:space="preserve"> опрема и моторни возила</w:t>
      </w:r>
    </w:p>
    <w:p w14:paraId="41846EEB" w14:textId="77777777" w:rsidR="008E3AE9" w:rsidRPr="00D35296" w:rsidRDefault="008E3AE9" w:rsidP="006A0D18">
      <w:pPr>
        <w:ind w:firstLine="540"/>
        <w:jc w:val="both"/>
        <w:rPr>
          <w:rFonts w:ascii="Arial" w:hAnsi="Arial"/>
          <w:sz w:val="24"/>
          <w:szCs w:val="24"/>
          <w:lang w:val="mk-MK"/>
        </w:rPr>
      </w:pPr>
      <w:r w:rsidRPr="00D35296">
        <w:rPr>
          <w:rFonts w:ascii="Arial" w:hAnsi="Arial"/>
          <w:sz w:val="24"/>
          <w:szCs w:val="24"/>
          <w:lang w:val="mk-MK"/>
        </w:rPr>
        <w:t xml:space="preserve">- Набавка на услуги од агенција за обезбедување </w:t>
      </w:r>
    </w:p>
    <w:p w14:paraId="109FFCE0" w14:textId="77777777" w:rsidR="008E3AE9" w:rsidRPr="00D35296" w:rsidRDefault="008E3AE9" w:rsidP="006A0D18">
      <w:pPr>
        <w:ind w:firstLine="540"/>
        <w:jc w:val="both"/>
        <w:rPr>
          <w:rFonts w:ascii="Arial" w:hAnsi="Arial"/>
          <w:sz w:val="24"/>
          <w:szCs w:val="24"/>
          <w:lang w:val="mk-MK"/>
        </w:rPr>
      </w:pPr>
      <w:r w:rsidRPr="00D35296">
        <w:rPr>
          <w:rFonts w:ascii="Arial" w:hAnsi="Arial"/>
          <w:sz w:val="24"/>
          <w:szCs w:val="24"/>
          <w:lang w:val="mk-MK"/>
        </w:rPr>
        <w:t>-</w:t>
      </w:r>
      <w:r w:rsidR="004F536C">
        <w:rPr>
          <w:rFonts w:ascii="Arial" w:hAnsi="Arial"/>
          <w:sz w:val="24"/>
          <w:szCs w:val="24"/>
          <w:lang w:val="mk-MK"/>
        </w:rPr>
        <w:t xml:space="preserve"> </w:t>
      </w:r>
      <w:r w:rsidRPr="00D35296">
        <w:rPr>
          <w:rFonts w:ascii="Arial" w:hAnsi="Arial"/>
          <w:sz w:val="24"/>
          <w:szCs w:val="24"/>
          <w:lang w:val="mk-MK"/>
        </w:rPr>
        <w:t>Набавка за здравствено – хигиенски прегледи на вработените и микробиолошки анализи за кујна</w:t>
      </w:r>
    </w:p>
    <w:p w14:paraId="64B4C622" w14:textId="77777777" w:rsidR="008E3AE9" w:rsidRPr="00D35296" w:rsidRDefault="008E3AE9" w:rsidP="006A0D18">
      <w:pPr>
        <w:ind w:firstLine="540"/>
        <w:jc w:val="both"/>
        <w:rPr>
          <w:rFonts w:ascii="Arial" w:hAnsi="Arial"/>
          <w:sz w:val="24"/>
          <w:szCs w:val="24"/>
          <w:lang w:val="mk-MK"/>
        </w:rPr>
      </w:pPr>
      <w:r w:rsidRPr="00D35296">
        <w:rPr>
          <w:rFonts w:ascii="Arial" w:hAnsi="Arial"/>
          <w:sz w:val="24"/>
          <w:szCs w:val="24"/>
          <w:lang w:val="mk-MK"/>
        </w:rPr>
        <w:t>- набавка на услуги за дезинфекција, дезинсекција и дератизација</w:t>
      </w:r>
    </w:p>
    <w:p w14:paraId="0621FF5D" w14:textId="77777777" w:rsidR="008E3AE9" w:rsidRPr="00D35296" w:rsidRDefault="008E3AE9" w:rsidP="006A0D18">
      <w:pPr>
        <w:ind w:firstLine="540"/>
        <w:jc w:val="both"/>
        <w:rPr>
          <w:rFonts w:ascii="Arial" w:hAnsi="Arial"/>
          <w:sz w:val="24"/>
          <w:szCs w:val="24"/>
          <w:lang w:val="mk-MK"/>
        </w:rPr>
      </w:pPr>
      <w:r w:rsidRPr="00D35296">
        <w:rPr>
          <w:rFonts w:ascii="Arial" w:hAnsi="Arial"/>
          <w:sz w:val="24"/>
          <w:szCs w:val="24"/>
          <w:lang w:val="mk-MK"/>
        </w:rPr>
        <w:t>- попрвака и одржување на хардверска и софтверска опрема</w:t>
      </w:r>
    </w:p>
    <w:p w14:paraId="614E53AC" w14:textId="77777777" w:rsidR="008E3AE9" w:rsidRPr="00D35296" w:rsidRDefault="008E3AE9" w:rsidP="006A0D18">
      <w:pPr>
        <w:ind w:firstLine="540"/>
        <w:jc w:val="both"/>
        <w:rPr>
          <w:rFonts w:ascii="Arial" w:hAnsi="Arial"/>
          <w:sz w:val="24"/>
          <w:szCs w:val="24"/>
          <w:lang w:val="mk-MK"/>
        </w:rPr>
      </w:pPr>
      <w:r w:rsidRPr="00D35296">
        <w:rPr>
          <w:rFonts w:ascii="Arial" w:hAnsi="Arial"/>
          <w:sz w:val="24"/>
          <w:szCs w:val="24"/>
          <w:lang w:val="mk-MK"/>
        </w:rPr>
        <w:t xml:space="preserve">- надзор на градежно – знаетчиски работи </w:t>
      </w:r>
    </w:p>
    <w:p w14:paraId="14ECD2DE" w14:textId="77777777" w:rsidR="008E3AE9" w:rsidRPr="00D35296" w:rsidRDefault="008E3AE9" w:rsidP="006A0D18">
      <w:pPr>
        <w:ind w:firstLine="540"/>
        <w:jc w:val="both"/>
        <w:rPr>
          <w:rFonts w:ascii="Arial" w:hAnsi="Arial"/>
          <w:sz w:val="24"/>
          <w:szCs w:val="24"/>
          <w:lang w:val="mk-MK"/>
        </w:rPr>
      </w:pPr>
      <w:r w:rsidRPr="00D35296">
        <w:rPr>
          <w:rFonts w:ascii="Arial" w:hAnsi="Arial"/>
          <w:sz w:val="24"/>
          <w:szCs w:val="24"/>
          <w:lang w:val="mk-MK"/>
        </w:rPr>
        <w:t>- набавка на комјутерски софтвер</w:t>
      </w:r>
    </w:p>
    <w:p w14:paraId="5C6238E8" w14:textId="3C0E518E" w:rsidR="008E3AE9" w:rsidRPr="00D35296" w:rsidRDefault="008E3AE9" w:rsidP="006A0D18">
      <w:pPr>
        <w:ind w:firstLine="540"/>
        <w:jc w:val="both"/>
        <w:rPr>
          <w:rFonts w:ascii="Arial" w:hAnsi="Arial"/>
          <w:sz w:val="24"/>
          <w:szCs w:val="24"/>
          <w:lang w:val="mk-MK"/>
        </w:rPr>
      </w:pPr>
      <w:r w:rsidRPr="00D35296">
        <w:rPr>
          <w:rFonts w:ascii="Arial" w:hAnsi="Arial"/>
          <w:sz w:val="24"/>
          <w:szCs w:val="24"/>
          <w:lang w:val="mk-MK"/>
        </w:rPr>
        <w:t>-</w:t>
      </w:r>
      <w:r w:rsidR="004F536C">
        <w:rPr>
          <w:rFonts w:ascii="Arial" w:hAnsi="Arial"/>
          <w:sz w:val="24"/>
          <w:szCs w:val="24"/>
          <w:lang w:val="mk-MK"/>
        </w:rPr>
        <w:t xml:space="preserve"> </w:t>
      </w:r>
      <w:r w:rsidRPr="00D35296">
        <w:rPr>
          <w:rFonts w:ascii="Arial" w:hAnsi="Arial"/>
          <w:sz w:val="24"/>
          <w:szCs w:val="24"/>
          <w:lang w:val="mk-MK"/>
        </w:rPr>
        <w:t>набавка на брав</w:t>
      </w:r>
      <w:r w:rsidR="0068200C" w:rsidRPr="00D35296">
        <w:rPr>
          <w:rFonts w:ascii="Arial" w:hAnsi="Arial"/>
          <w:sz w:val="24"/>
          <w:szCs w:val="24"/>
          <w:lang w:val="mk-MK"/>
        </w:rPr>
        <w:t>а</w:t>
      </w:r>
      <w:r w:rsidRPr="00D35296">
        <w:rPr>
          <w:rFonts w:ascii="Arial" w:hAnsi="Arial"/>
          <w:sz w:val="24"/>
          <w:szCs w:val="24"/>
          <w:lang w:val="mk-MK"/>
        </w:rPr>
        <w:t>рски</w:t>
      </w:r>
      <w:r w:rsidR="0068200C" w:rsidRPr="00D35296">
        <w:rPr>
          <w:rFonts w:ascii="Arial" w:hAnsi="Arial"/>
          <w:sz w:val="24"/>
          <w:szCs w:val="24"/>
          <w:lang w:val="mk-MK"/>
        </w:rPr>
        <w:t>,</w:t>
      </w:r>
      <w:r w:rsidRPr="00D35296">
        <w:rPr>
          <w:rFonts w:ascii="Arial" w:hAnsi="Arial"/>
          <w:sz w:val="24"/>
          <w:szCs w:val="24"/>
          <w:lang w:val="mk-MK"/>
        </w:rPr>
        <w:t xml:space="preserve"> лимарски</w:t>
      </w:r>
      <w:r w:rsidR="006B7094">
        <w:rPr>
          <w:rFonts w:ascii="Arial" w:hAnsi="Arial"/>
          <w:sz w:val="24"/>
          <w:szCs w:val="24"/>
          <w:lang w:val="mk-MK"/>
        </w:rPr>
        <w:t xml:space="preserve">, </w:t>
      </w:r>
      <w:r w:rsidRPr="00D35296">
        <w:rPr>
          <w:rFonts w:ascii="Arial" w:hAnsi="Arial"/>
          <w:sz w:val="24"/>
          <w:szCs w:val="24"/>
          <w:lang w:val="mk-MK"/>
        </w:rPr>
        <w:t>молерски и дриги молеро- фарбарски работи, репарирање на стари врати</w:t>
      </w:r>
    </w:p>
    <w:p w14:paraId="3F2E0734" w14:textId="2BDEC687" w:rsidR="008E3AE9" w:rsidRPr="00D35296" w:rsidRDefault="008E3AE9" w:rsidP="006A0D18">
      <w:pPr>
        <w:ind w:firstLine="540"/>
        <w:jc w:val="both"/>
        <w:rPr>
          <w:rFonts w:ascii="Arial" w:hAnsi="Arial"/>
          <w:sz w:val="24"/>
          <w:szCs w:val="24"/>
          <w:lang w:val="mk-MK"/>
        </w:rPr>
      </w:pPr>
      <w:r w:rsidRPr="00D35296">
        <w:rPr>
          <w:rFonts w:ascii="Arial" w:hAnsi="Arial"/>
          <w:sz w:val="24"/>
          <w:szCs w:val="24"/>
          <w:lang w:val="mk-MK"/>
        </w:rPr>
        <w:t>-</w:t>
      </w:r>
      <w:r w:rsidR="004F536C">
        <w:rPr>
          <w:rFonts w:ascii="Arial" w:hAnsi="Arial"/>
          <w:sz w:val="24"/>
          <w:szCs w:val="24"/>
          <w:lang w:val="mk-MK"/>
        </w:rPr>
        <w:t xml:space="preserve"> </w:t>
      </w:r>
      <w:r w:rsidRPr="00D35296">
        <w:rPr>
          <w:rFonts w:ascii="Arial" w:hAnsi="Arial"/>
          <w:sz w:val="24"/>
          <w:szCs w:val="24"/>
          <w:lang w:val="mk-MK"/>
        </w:rPr>
        <w:t>набавка на работи за собирање</w:t>
      </w:r>
      <w:r w:rsidR="006B7094">
        <w:rPr>
          <w:rFonts w:ascii="Arial" w:hAnsi="Arial"/>
          <w:sz w:val="24"/>
          <w:szCs w:val="24"/>
          <w:lang w:val="mk-MK"/>
        </w:rPr>
        <w:t xml:space="preserve">, </w:t>
      </w:r>
      <w:r w:rsidRPr="00D35296">
        <w:rPr>
          <w:rFonts w:ascii="Arial" w:hAnsi="Arial"/>
          <w:sz w:val="24"/>
          <w:szCs w:val="24"/>
          <w:lang w:val="mk-MK"/>
        </w:rPr>
        <w:t xml:space="preserve"> транс</w:t>
      </w:r>
      <w:r w:rsidR="00935A49" w:rsidRPr="00D35296">
        <w:rPr>
          <w:rFonts w:ascii="Arial" w:hAnsi="Arial"/>
          <w:sz w:val="24"/>
          <w:szCs w:val="24"/>
          <w:lang w:val="mk-MK"/>
        </w:rPr>
        <w:t>п</w:t>
      </w:r>
      <w:r w:rsidRPr="00D35296">
        <w:rPr>
          <w:rFonts w:ascii="Arial" w:hAnsi="Arial"/>
          <w:sz w:val="24"/>
          <w:szCs w:val="24"/>
          <w:lang w:val="mk-MK"/>
        </w:rPr>
        <w:t>ортирање и отстранување на течен отпад, помија, чистење канализација</w:t>
      </w:r>
    </w:p>
    <w:p w14:paraId="63D73772" w14:textId="77777777" w:rsidR="008E3AE9" w:rsidRDefault="00245A70" w:rsidP="006A0D18">
      <w:pPr>
        <w:ind w:firstLine="540"/>
        <w:jc w:val="both"/>
        <w:rPr>
          <w:rFonts w:ascii="Arial" w:hAnsi="Arial"/>
          <w:sz w:val="24"/>
          <w:szCs w:val="24"/>
          <w:lang w:val="mk-MK"/>
        </w:rPr>
      </w:pPr>
      <w:r w:rsidRPr="00D35296">
        <w:rPr>
          <w:rFonts w:ascii="Arial" w:hAnsi="Arial"/>
          <w:sz w:val="24"/>
          <w:szCs w:val="24"/>
          <w:lang w:val="mk-MK"/>
        </w:rPr>
        <w:t>-</w:t>
      </w:r>
      <w:r w:rsidR="004F536C">
        <w:rPr>
          <w:rFonts w:ascii="Arial" w:hAnsi="Arial"/>
          <w:sz w:val="24"/>
          <w:szCs w:val="24"/>
          <w:lang w:val="mk-MK"/>
        </w:rPr>
        <w:t xml:space="preserve"> реконструкција на други објекти</w:t>
      </w:r>
    </w:p>
    <w:p w14:paraId="5276FD49" w14:textId="77777777" w:rsidR="004F536C" w:rsidRDefault="004F536C" w:rsidP="006A0D18">
      <w:pPr>
        <w:ind w:firstLine="540"/>
        <w:jc w:val="both"/>
        <w:rPr>
          <w:rFonts w:ascii="Arial" w:hAnsi="Arial"/>
          <w:sz w:val="24"/>
          <w:szCs w:val="24"/>
          <w:lang w:val="mk-MK"/>
        </w:rPr>
      </w:pPr>
      <w:r>
        <w:rPr>
          <w:rFonts w:ascii="Arial" w:hAnsi="Arial"/>
          <w:sz w:val="24"/>
          <w:szCs w:val="24"/>
          <w:lang w:val="mk-MK"/>
        </w:rPr>
        <w:lastRenderedPageBreak/>
        <w:t>- Санација на кров</w:t>
      </w:r>
    </w:p>
    <w:p w14:paraId="39DFB070" w14:textId="77777777" w:rsidR="004F536C" w:rsidRDefault="004F536C" w:rsidP="006A0D18">
      <w:pPr>
        <w:ind w:firstLine="540"/>
        <w:jc w:val="both"/>
        <w:rPr>
          <w:rFonts w:ascii="Arial" w:hAnsi="Arial"/>
          <w:sz w:val="24"/>
          <w:szCs w:val="24"/>
          <w:lang w:val="mk-MK"/>
        </w:rPr>
      </w:pPr>
      <w:r>
        <w:rPr>
          <w:rFonts w:ascii="Arial" w:hAnsi="Arial"/>
          <w:sz w:val="24"/>
          <w:szCs w:val="24"/>
          <w:lang w:val="mk-MK"/>
        </w:rPr>
        <w:t>- Санација на кујна</w:t>
      </w:r>
    </w:p>
    <w:p w14:paraId="55808723" w14:textId="77777777" w:rsidR="004F536C" w:rsidRDefault="004F536C" w:rsidP="006A0D18">
      <w:pPr>
        <w:ind w:firstLine="540"/>
        <w:jc w:val="both"/>
        <w:rPr>
          <w:rFonts w:ascii="Arial" w:hAnsi="Arial"/>
          <w:sz w:val="24"/>
          <w:szCs w:val="24"/>
          <w:lang w:val="mk-MK"/>
        </w:rPr>
      </w:pPr>
      <w:r>
        <w:rPr>
          <w:rFonts w:ascii="Arial" w:hAnsi="Arial"/>
          <w:sz w:val="24"/>
          <w:szCs w:val="24"/>
          <w:lang w:val="mk-MK"/>
        </w:rPr>
        <w:t>- Услуги за одржување на објекти</w:t>
      </w:r>
    </w:p>
    <w:p w14:paraId="3ECD2A5F" w14:textId="77777777" w:rsidR="004F536C" w:rsidRDefault="004F536C" w:rsidP="006A0D18">
      <w:pPr>
        <w:ind w:firstLine="540"/>
        <w:jc w:val="both"/>
        <w:rPr>
          <w:rFonts w:ascii="Arial" w:hAnsi="Arial"/>
          <w:sz w:val="24"/>
          <w:szCs w:val="24"/>
          <w:lang w:val="mk-MK"/>
        </w:rPr>
      </w:pPr>
      <w:r>
        <w:rPr>
          <w:rFonts w:ascii="Arial" w:hAnsi="Arial"/>
          <w:sz w:val="24"/>
          <w:szCs w:val="24"/>
          <w:lang w:val="mk-MK"/>
        </w:rPr>
        <w:t>- Набавка на материјали за разни поправки</w:t>
      </w:r>
    </w:p>
    <w:p w14:paraId="5FDF647D" w14:textId="77777777" w:rsidR="004F536C" w:rsidRDefault="004F536C" w:rsidP="006A0D18">
      <w:pPr>
        <w:ind w:firstLine="540"/>
        <w:jc w:val="both"/>
        <w:rPr>
          <w:rFonts w:ascii="Arial" w:hAnsi="Arial"/>
          <w:sz w:val="24"/>
          <w:szCs w:val="24"/>
          <w:lang w:val="mk-MK"/>
        </w:rPr>
      </w:pPr>
      <w:r>
        <w:rPr>
          <w:rFonts w:ascii="Arial" w:hAnsi="Arial"/>
          <w:sz w:val="24"/>
          <w:szCs w:val="24"/>
          <w:lang w:val="mk-MK"/>
        </w:rPr>
        <w:t xml:space="preserve">- Услуги за Агенцијата за чистење </w:t>
      </w:r>
    </w:p>
    <w:p w14:paraId="181EF16B" w14:textId="77777777" w:rsidR="004F536C" w:rsidRPr="00D35296" w:rsidRDefault="004F536C" w:rsidP="006A0D18">
      <w:pPr>
        <w:ind w:firstLine="540"/>
        <w:jc w:val="both"/>
        <w:rPr>
          <w:rFonts w:ascii="Arial" w:hAnsi="Arial"/>
          <w:sz w:val="24"/>
          <w:szCs w:val="24"/>
          <w:lang w:val="mk-MK"/>
        </w:rPr>
      </w:pPr>
    </w:p>
    <w:p w14:paraId="76205FD3" w14:textId="662309FD" w:rsidR="00F11902" w:rsidRPr="00D35296" w:rsidRDefault="00F11902" w:rsidP="006A0D18">
      <w:pPr>
        <w:ind w:firstLine="540"/>
        <w:rPr>
          <w:rFonts w:ascii="Arial" w:hAnsi="Arial"/>
          <w:b/>
          <w:sz w:val="24"/>
          <w:szCs w:val="24"/>
          <w:lang w:val="mk-MK"/>
        </w:rPr>
      </w:pPr>
      <w:r w:rsidRPr="00D35296">
        <w:rPr>
          <w:rFonts w:ascii="Arial" w:hAnsi="Arial"/>
          <w:b/>
          <w:sz w:val="24"/>
          <w:szCs w:val="24"/>
        </w:rPr>
        <w:t>Овие набавки се предвидени да се извршат</w:t>
      </w:r>
      <w:r w:rsidR="00935A49" w:rsidRPr="00D35296">
        <w:rPr>
          <w:rFonts w:ascii="Arial" w:hAnsi="Arial"/>
          <w:b/>
          <w:sz w:val="24"/>
          <w:szCs w:val="24"/>
          <w:lang w:val="mk-MK"/>
        </w:rPr>
        <w:t xml:space="preserve">, </w:t>
      </w:r>
      <w:r w:rsidRPr="00D35296">
        <w:rPr>
          <w:rFonts w:ascii="Arial" w:hAnsi="Arial"/>
          <w:b/>
          <w:sz w:val="24"/>
          <w:szCs w:val="24"/>
        </w:rPr>
        <w:t xml:space="preserve">по добивање на согласност од </w:t>
      </w:r>
      <w:r w:rsidR="00935A49" w:rsidRPr="00D35296">
        <w:rPr>
          <w:rFonts w:ascii="Arial" w:hAnsi="Arial"/>
          <w:b/>
          <w:sz w:val="24"/>
          <w:szCs w:val="24"/>
          <w:lang w:val="mk-MK"/>
        </w:rPr>
        <w:t xml:space="preserve">Управниот одбор на Установата  </w:t>
      </w:r>
      <w:r w:rsidRPr="00D35296">
        <w:rPr>
          <w:rFonts w:ascii="Arial" w:hAnsi="Arial"/>
          <w:b/>
          <w:sz w:val="24"/>
          <w:szCs w:val="24"/>
        </w:rPr>
        <w:t>за објавување на тендерс</w:t>
      </w:r>
      <w:r w:rsidR="00670365">
        <w:rPr>
          <w:rFonts w:ascii="Arial" w:hAnsi="Arial"/>
          <w:b/>
          <w:sz w:val="24"/>
          <w:szCs w:val="24"/>
        </w:rPr>
        <w:t xml:space="preserve">  </w:t>
      </w:r>
      <w:r w:rsidRPr="00D35296">
        <w:rPr>
          <w:rFonts w:ascii="Arial" w:hAnsi="Arial"/>
          <w:b/>
          <w:sz w:val="24"/>
          <w:szCs w:val="24"/>
        </w:rPr>
        <w:t>ките постапки .</w:t>
      </w:r>
    </w:p>
    <w:p w14:paraId="53090635" w14:textId="77777777" w:rsidR="00D45EE4" w:rsidRPr="00D35296" w:rsidRDefault="00B2793E" w:rsidP="006A0D18">
      <w:pPr>
        <w:ind w:firstLine="540"/>
        <w:rPr>
          <w:rFonts w:ascii="Arial" w:hAnsi="Arial"/>
          <w:sz w:val="24"/>
          <w:szCs w:val="24"/>
          <w:lang w:val="mk-MK"/>
        </w:rPr>
      </w:pPr>
      <w:r w:rsidRPr="00D35296">
        <w:rPr>
          <w:rFonts w:ascii="Arial" w:hAnsi="Arial"/>
          <w:sz w:val="24"/>
          <w:szCs w:val="24"/>
          <w:lang w:val="mk-MK"/>
        </w:rPr>
        <w:t>Дел од средствата за реализирање на тековно и инвестиционо оддржување ќе се обезбедат од самофинансирачката сметка на Установата,</w:t>
      </w:r>
      <w:r w:rsidR="00FF5D34" w:rsidRPr="00D35296">
        <w:rPr>
          <w:rFonts w:ascii="Arial" w:hAnsi="Arial"/>
          <w:sz w:val="24"/>
          <w:szCs w:val="24"/>
          <w:lang w:val="mk-MK"/>
        </w:rPr>
        <w:t xml:space="preserve"> </w:t>
      </w:r>
      <w:r w:rsidRPr="00D35296">
        <w:rPr>
          <w:rFonts w:ascii="Arial" w:hAnsi="Arial"/>
          <w:sz w:val="24"/>
          <w:szCs w:val="24"/>
          <w:lang w:val="mk-MK"/>
        </w:rPr>
        <w:t>а дел од</w:t>
      </w:r>
      <w:r w:rsidR="00DE2628" w:rsidRPr="00D35296">
        <w:rPr>
          <w:rFonts w:ascii="Arial" w:hAnsi="Arial"/>
          <w:sz w:val="24"/>
          <w:szCs w:val="24"/>
          <w:lang w:val="mk-MK"/>
        </w:rPr>
        <w:t xml:space="preserve"> средствата се планира да бидат</w:t>
      </w:r>
      <w:r w:rsidR="00871571" w:rsidRPr="00D35296">
        <w:rPr>
          <w:rFonts w:ascii="Arial" w:hAnsi="Arial"/>
          <w:sz w:val="24"/>
          <w:szCs w:val="24"/>
          <w:lang w:val="mk-MK"/>
        </w:rPr>
        <w:t xml:space="preserve"> обезбедени од </w:t>
      </w:r>
      <w:r w:rsidR="00935A49" w:rsidRPr="00D35296">
        <w:rPr>
          <w:rFonts w:ascii="Arial" w:hAnsi="Arial"/>
          <w:sz w:val="24"/>
          <w:szCs w:val="24"/>
          <w:lang w:val="mk-MK"/>
        </w:rPr>
        <w:t>блок дотации</w:t>
      </w:r>
      <w:r w:rsidR="004F536C">
        <w:rPr>
          <w:rFonts w:ascii="Arial" w:hAnsi="Arial"/>
          <w:sz w:val="24"/>
          <w:szCs w:val="24"/>
          <w:lang w:val="mk-MK"/>
        </w:rPr>
        <w:t>, буџетската сметка</w:t>
      </w:r>
      <w:r w:rsidR="00FF5D34" w:rsidRPr="00D35296">
        <w:rPr>
          <w:rFonts w:ascii="Arial" w:hAnsi="Arial"/>
          <w:sz w:val="24"/>
          <w:szCs w:val="24"/>
          <w:lang w:val="mk-MK"/>
        </w:rPr>
        <w:t xml:space="preserve">, </w:t>
      </w:r>
      <w:r w:rsidRPr="00D35296">
        <w:rPr>
          <w:rFonts w:ascii="Arial" w:hAnsi="Arial"/>
          <w:sz w:val="24"/>
          <w:szCs w:val="24"/>
          <w:lang w:val="mk-MK"/>
        </w:rPr>
        <w:t>како и спонзорства и донации</w:t>
      </w:r>
      <w:r w:rsidR="00FF5D34" w:rsidRPr="00D35296">
        <w:rPr>
          <w:rFonts w:ascii="Arial" w:hAnsi="Arial"/>
          <w:sz w:val="24"/>
          <w:szCs w:val="24"/>
          <w:lang w:val="mk-MK"/>
        </w:rPr>
        <w:t>.</w:t>
      </w:r>
    </w:p>
    <w:p w14:paraId="1C3FF01B" w14:textId="3DC4FC45" w:rsidR="00F11902" w:rsidRPr="005F092A" w:rsidRDefault="00F11902" w:rsidP="006A0D18">
      <w:pPr>
        <w:ind w:firstLine="540"/>
        <w:rPr>
          <w:rFonts w:ascii="Arial" w:hAnsi="Arial"/>
          <w:sz w:val="24"/>
          <w:szCs w:val="24"/>
          <w:lang w:val="mk-MK"/>
        </w:rPr>
      </w:pPr>
      <w:r w:rsidRPr="00D35296">
        <w:rPr>
          <w:rFonts w:ascii="Arial" w:hAnsi="Arial"/>
          <w:sz w:val="24"/>
          <w:szCs w:val="24"/>
          <w:lang w:val="mk-MK"/>
        </w:rPr>
        <w:t>Годишната</w:t>
      </w:r>
      <w:r w:rsidR="002E1127" w:rsidRPr="00D35296">
        <w:rPr>
          <w:rFonts w:ascii="Arial" w:hAnsi="Arial"/>
          <w:sz w:val="24"/>
          <w:szCs w:val="24"/>
          <w:lang w:val="mk-MK"/>
        </w:rPr>
        <w:t xml:space="preserve"> </w:t>
      </w:r>
      <w:r w:rsidRPr="00D35296">
        <w:rPr>
          <w:rFonts w:ascii="Arial" w:hAnsi="Arial"/>
          <w:sz w:val="24"/>
          <w:szCs w:val="24"/>
          <w:lang w:val="mk-MK"/>
        </w:rPr>
        <w:t>програма</w:t>
      </w:r>
      <w:r w:rsidR="002E1127" w:rsidRPr="00D35296">
        <w:rPr>
          <w:rFonts w:ascii="Arial" w:hAnsi="Arial"/>
          <w:sz w:val="24"/>
          <w:szCs w:val="24"/>
          <w:lang w:val="mk-MK"/>
        </w:rPr>
        <w:t xml:space="preserve"> </w:t>
      </w:r>
      <w:r w:rsidRPr="00D35296">
        <w:rPr>
          <w:rFonts w:ascii="Arial" w:hAnsi="Arial"/>
          <w:sz w:val="24"/>
          <w:szCs w:val="24"/>
          <w:lang w:val="mk-MK"/>
        </w:rPr>
        <w:t>за</w:t>
      </w:r>
      <w:r w:rsidR="002E1127" w:rsidRPr="00D35296">
        <w:rPr>
          <w:rFonts w:ascii="Arial" w:hAnsi="Arial"/>
          <w:sz w:val="24"/>
          <w:szCs w:val="24"/>
          <w:lang w:val="mk-MK"/>
        </w:rPr>
        <w:t xml:space="preserve"> </w:t>
      </w:r>
      <w:r w:rsidRPr="00D35296">
        <w:rPr>
          <w:rFonts w:ascii="Arial" w:hAnsi="Arial"/>
          <w:sz w:val="24"/>
          <w:szCs w:val="24"/>
          <w:lang w:val="mk-MK"/>
        </w:rPr>
        <w:t>работа</w:t>
      </w:r>
      <w:r w:rsidR="002E1127" w:rsidRPr="00D35296">
        <w:rPr>
          <w:rFonts w:ascii="Arial" w:hAnsi="Arial"/>
          <w:sz w:val="24"/>
          <w:szCs w:val="24"/>
          <w:lang w:val="mk-MK"/>
        </w:rPr>
        <w:t xml:space="preserve"> </w:t>
      </w:r>
      <w:r w:rsidRPr="00D35296">
        <w:rPr>
          <w:rFonts w:ascii="Arial" w:hAnsi="Arial"/>
          <w:sz w:val="24"/>
          <w:szCs w:val="24"/>
          <w:lang w:val="mk-MK"/>
        </w:rPr>
        <w:t>на</w:t>
      </w:r>
      <w:r w:rsidR="002E1127" w:rsidRPr="00D35296">
        <w:rPr>
          <w:rFonts w:ascii="Arial" w:hAnsi="Arial"/>
          <w:sz w:val="24"/>
          <w:szCs w:val="24"/>
          <w:lang w:val="mk-MK"/>
        </w:rPr>
        <w:t xml:space="preserve"> </w:t>
      </w:r>
      <w:r w:rsidRPr="00D35296">
        <w:rPr>
          <w:rFonts w:ascii="Arial" w:hAnsi="Arial"/>
          <w:sz w:val="24"/>
          <w:szCs w:val="24"/>
          <w:lang w:val="mk-MK"/>
        </w:rPr>
        <w:t>ЈОУДГ„МајскиЦвет“-Битола</w:t>
      </w:r>
      <w:r w:rsidR="007F60B9" w:rsidRPr="00D35296">
        <w:rPr>
          <w:rFonts w:ascii="Arial" w:hAnsi="Arial"/>
          <w:sz w:val="24"/>
          <w:szCs w:val="24"/>
          <w:lang w:val="mk-MK"/>
        </w:rPr>
        <w:t xml:space="preserve"> </w:t>
      </w:r>
      <w:r w:rsidRPr="00D35296">
        <w:rPr>
          <w:rFonts w:ascii="Arial" w:hAnsi="Arial"/>
          <w:sz w:val="24"/>
          <w:szCs w:val="24"/>
          <w:lang w:val="mk-MK"/>
        </w:rPr>
        <w:t>за 20</w:t>
      </w:r>
      <w:r w:rsidR="00871571" w:rsidRPr="00D35296">
        <w:rPr>
          <w:rFonts w:ascii="Arial" w:hAnsi="Arial"/>
          <w:sz w:val="24"/>
          <w:szCs w:val="24"/>
          <w:lang w:val="mk-MK"/>
        </w:rPr>
        <w:t>2</w:t>
      </w:r>
      <w:r w:rsidR="0051432D">
        <w:rPr>
          <w:rFonts w:ascii="Arial" w:hAnsi="Arial"/>
          <w:sz w:val="24"/>
          <w:szCs w:val="24"/>
          <w:lang w:val="mk-MK"/>
        </w:rPr>
        <w:t>5</w:t>
      </w:r>
      <w:r w:rsidRPr="00D35296">
        <w:rPr>
          <w:rFonts w:ascii="Arial" w:hAnsi="Arial"/>
          <w:sz w:val="24"/>
          <w:szCs w:val="24"/>
          <w:lang w:val="mk-MK"/>
        </w:rPr>
        <w:t>/20</w:t>
      </w:r>
      <w:r w:rsidR="00871571" w:rsidRPr="00D35296">
        <w:rPr>
          <w:rFonts w:ascii="Arial" w:hAnsi="Arial"/>
          <w:sz w:val="24"/>
          <w:szCs w:val="24"/>
          <w:lang w:val="mk-MK"/>
        </w:rPr>
        <w:t>2</w:t>
      </w:r>
      <w:r w:rsidR="0051432D">
        <w:rPr>
          <w:rFonts w:ascii="Arial" w:hAnsi="Arial"/>
          <w:sz w:val="24"/>
          <w:szCs w:val="24"/>
          <w:lang w:val="mk-MK"/>
        </w:rPr>
        <w:t xml:space="preserve">6 </w:t>
      </w:r>
      <w:r w:rsidRPr="00D35296">
        <w:rPr>
          <w:rFonts w:ascii="Arial" w:hAnsi="Arial"/>
          <w:sz w:val="24"/>
          <w:szCs w:val="24"/>
          <w:lang w:val="mk-MK"/>
        </w:rPr>
        <w:t>год</w:t>
      </w:r>
      <w:r w:rsidR="00097BC4" w:rsidRPr="00D35296">
        <w:rPr>
          <w:rFonts w:ascii="Arial" w:hAnsi="Arial"/>
          <w:sz w:val="24"/>
          <w:szCs w:val="24"/>
          <w:lang w:val="mk-MK"/>
        </w:rPr>
        <w:t xml:space="preserve">ина  </w:t>
      </w:r>
      <w:r w:rsidRPr="00D35296">
        <w:rPr>
          <w:rFonts w:ascii="Arial" w:hAnsi="Arial"/>
          <w:sz w:val="24"/>
          <w:szCs w:val="24"/>
          <w:lang w:val="mk-MK"/>
        </w:rPr>
        <w:t>е</w:t>
      </w:r>
      <w:r w:rsidR="007F60B9" w:rsidRPr="00D35296">
        <w:rPr>
          <w:rFonts w:ascii="Arial" w:hAnsi="Arial"/>
          <w:sz w:val="24"/>
          <w:szCs w:val="24"/>
          <w:lang w:val="mk-MK"/>
        </w:rPr>
        <w:t xml:space="preserve"> </w:t>
      </w:r>
      <w:r w:rsidRPr="00D35296">
        <w:rPr>
          <w:rFonts w:ascii="Arial" w:hAnsi="Arial"/>
          <w:sz w:val="24"/>
          <w:szCs w:val="24"/>
          <w:lang w:val="mk-MK"/>
        </w:rPr>
        <w:t>донесен</w:t>
      </w:r>
      <w:r w:rsidR="00097BC4" w:rsidRPr="00D35296">
        <w:rPr>
          <w:rFonts w:ascii="Arial" w:hAnsi="Arial"/>
          <w:sz w:val="24"/>
          <w:szCs w:val="24"/>
          <w:lang w:val="mk-MK"/>
        </w:rPr>
        <w:t xml:space="preserve">а </w:t>
      </w:r>
      <w:r w:rsidRPr="00D35296">
        <w:rPr>
          <w:rFonts w:ascii="Arial" w:hAnsi="Arial"/>
          <w:sz w:val="24"/>
          <w:szCs w:val="24"/>
          <w:lang w:val="mk-MK"/>
        </w:rPr>
        <w:t>на</w:t>
      </w:r>
      <w:r w:rsidR="007F60B9" w:rsidRPr="00D35296">
        <w:rPr>
          <w:rFonts w:ascii="Arial" w:hAnsi="Arial"/>
          <w:sz w:val="24"/>
          <w:szCs w:val="24"/>
          <w:lang w:val="mk-MK"/>
        </w:rPr>
        <w:t xml:space="preserve"> </w:t>
      </w:r>
      <w:r w:rsidRPr="00D35296">
        <w:rPr>
          <w:rFonts w:ascii="Arial" w:hAnsi="Arial"/>
          <w:sz w:val="24"/>
          <w:szCs w:val="24"/>
          <w:lang w:val="mk-MK"/>
        </w:rPr>
        <w:t>седница</w:t>
      </w:r>
      <w:r w:rsidR="00097BC4" w:rsidRPr="00D35296">
        <w:rPr>
          <w:rFonts w:ascii="Arial" w:hAnsi="Arial"/>
          <w:sz w:val="24"/>
          <w:szCs w:val="24"/>
          <w:lang w:val="mk-MK"/>
        </w:rPr>
        <w:t xml:space="preserve"> на </w:t>
      </w:r>
      <w:r w:rsidRPr="00D35296">
        <w:rPr>
          <w:rFonts w:ascii="Arial" w:hAnsi="Arial"/>
          <w:sz w:val="24"/>
          <w:szCs w:val="24"/>
          <w:lang w:val="mk-MK"/>
        </w:rPr>
        <w:t>Управниот</w:t>
      </w:r>
      <w:r w:rsidR="007F60B9" w:rsidRPr="00D35296">
        <w:rPr>
          <w:rFonts w:ascii="Arial" w:hAnsi="Arial"/>
          <w:sz w:val="24"/>
          <w:szCs w:val="24"/>
          <w:lang w:val="mk-MK"/>
        </w:rPr>
        <w:t xml:space="preserve"> </w:t>
      </w:r>
      <w:r w:rsidRPr="00D35296">
        <w:rPr>
          <w:rFonts w:ascii="Arial" w:hAnsi="Arial"/>
          <w:sz w:val="24"/>
          <w:szCs w:val="24"/>
          <w:lang w:val="mk-MK"/>
        </w:rPr>
        <w:t>одбор</w:t>
      </w:r>
      <w:r w:rsidR="007F60B9" w:rsidRPr="00D35296">
        <w:rPr>
          <w:rFonts w:ascii="Arial" w:hAnsi="Arial"/>
          <w:sz w:val="24"/>
          <w:szCs w:val="24"/>
          <w:lang w:val="mk-MK"/>
        </w:rPr>
        <w:t xml:space="preserve"> </w:t>
      </w:r>
      <w:r w:rsidRPr="00D35296">
        <w:rPr>
          <w:rFonts w:ascii="Arial" w:hAnsi="Arial"/>
          <w:sz w:val="24"/>
          <w:szCs w:val="24"/>
          <w:lang w:val="mk-MK"/>
        </w:rPr>
        <w:t>со</w:t>
      </w:r>
      <w:r w:rsidR="007F60B9" w:rsidRPr="00D35296">
        <w:rPr>
          <w:rFonts w:ascii="Arial" w:hAnsi="Arial"/>
          <w:sz w:val="24"/>
          <w:szCs w:val="24"/>
          <w:lang w:val="mk-MK"/>
        </w:rPr>
        <w:t xml:space="preserve"> </w:t>
      </w:r>
      <w:r w:rsidR="00E80F01" w:rsidRPr="00D35296">
        <w:rPr>
          <w:rFonts w:ascii="Arial" w:hAnsi="Arial"/>
          <w:sz w:val="24"/>
          <w:szCs w:val="24"/>
          <w:lang w:val="mk-MK"/>
        </w:rPr>
        <w:t>Одлука</w:t>
      </w:r>
      <w:r w:rsidR="005F092A">
        <w:rPr>
          <w:rFonts w:ascii="Arial" w:hAnsi="Arial"/>
          <w:sz w:val="24"/>
          <w:szCs w:val="24"/>
          <w:lang w:val="mk-MK"/>
        </w:rPr>
        <w:t xml:space="preserve"> бр.</w:t>
      </w:r>
      <w:bookmarkStart w:id="7" w:name="_GoBack"/>
      <w:bookmarkEnd w:id="7"/>
      <w:r w:rsidR="00E80F01" w:rsidRPr="00D35296">
        <w:rPr>
          <w:rFonts w:ascii="Arial" w:hAnsi="Arial"/>
          <w:sz w:val="24"/>
          <w:szCs w:val="24"/>
          <w:lang w:val="mk-MK"/>
        </w:rPr>
        <w:t xml:space="preserve"> </w:t>
      </w:r>
      <w:r w:rsidR="005F092A" w:rsidRPr="005F092A">
        <w:rPr>
          <w:rFonts w:ascii="Arial" w:hAnsi="Arial"/>
          <w:sz w:val="24"/>
          <w:szCs w:val="24"/>
          <w:lang w:val="mk-MK"/>
        </w:rPr>
        <w:t>02-254/2 од 17.09.2025г.</w:t>
      </w:r>
    </w:p>
    <w:p w14:paraId="5BEAEEE9" w14:textId="77777777" w:rsidR="00C57577" w:rsidRPr="00D35296" w:rsidRDefault="000F3742" w:rsidP="006A0D18">
      <w:pPr>
        <w:ind w:firstLine="540"/>
        <w:rPr>
          <w:sz w:val="28"/>
          <w:szCs w:val="28"/>
          <w:lang w:val="mk-MK"/>
        </w:rPr>
      </w:pPr>
      <w:r w:rsidRPr="00D35296">
        <w:rPr>
          <w:sz w:val="28"/>
          <w:szCs w:val="28"/>
          <w:lang w:val="mk-MK"/>
        </w:rPr>
        <w:t xml:space="preserve">                                                                                                                     </w:t>
      </w:r>
    </w:p>
    <w:p w14:paraId="5EDC35D6" w14:textId="77777777" w:rsidR="00B67F30" w:rsidRPr="00D35296" w:rsidRDefault="00C57577" w:rsidP="006A0D18">
      <w:pPr>
        <w:ind w:firstLine="540"/>
        <w:rPr>
          <w:sz w:val="28"/>
          <w:szCs w:val="28"/>
        </w:rPr>
      </w:pPr>
      <w:r w:rsidRPr="00D35296">
        <w:rPr>
          <w:sz w:val="28"/>
          <w:szCs w:val="28"/>
          <w:lang w:val="mk-MK"/>
        </w:rPr>
        <w:t xml:space="preserve">                                                                                               </w:t>
      </w:r>
      <w:r w:rsidR="00F11902" w:rsidRPr="00D35296">
        <w:rPr>
          <w:sz w:val="28"/>
          <w:szCs w:val="28"/>
        </w:rPr>
        <w:t>ДИРЕКТОР</w:t>
      </w:r>
    </w:p>
    <w:p w14:paraId="410A40BD" w14:textId="77777777" w:rsidR="00810669" w:rsidRPr="00D35296" w:rsidRDefault="00B67F30" w:rsidP="006A0D18">
      <w:pPr>
        <w:ind w:firstLine="540"/>
        <w:rPr>
          <w:sz w:val="28"/>
          <w:szCs w:val="28"/>
          <w:lang w:val="mk-MK"/>
        </w:rPr>
      </w:pPr>
      <w:r w:rsidRPr="00D35296">
        <w:rPr>
          <w:sz w:val="28"/>
          <w:szCs w:val="28"/>
          <w:lang w:val="mk-MK"/>
        </w:rPr>
        <w:t xml:space="preserve">                                                                         </w:t>
      </w:r>
      <w:r w:rsidR="00871571" w:rsidRPr="00D35296">
        <w:rPr>
          <w:sz w:val="28"/>
          <w:szCs w:val="28"/>
          <w:lang w:val="mk-MK"/>
        </w:rPr>
        <w:t xml:space="preserve">           </w:t>
      </w:r>
      <w:r w:rsidRPr="00D35296">
        <w:rPr>
          <w:sz w:val="28"/>
          <w:szCs w:val="28"/>
          <w:lang w:val="mk-MK"/>
        </w:rPr>
        <w:t xml:space="preserve">  </w:t>
      </w:r>
      <w:r w:rsidR="00871571" w:rsidRPr="00D35296">
        <w:rPr>
          <w:sz w:val="28"/>
          <w:szCs w:val="28"/>
          <w:lang w:val="mk-MK"/>
        </w:rPr>
        <w:t>Кристина Лајмановска</w:t>
      </w:r>
    </w:p>
    <w:p w14:paraId="41625F03" w14:textId="77777777" w:rsidR="003A0FB2" w:rsidRPr="00D35296" w:rsidRDefault="003A0FB2" w:rsidP="006A0D18">
      <w:pPr>
        <w:ind w:firstLine="540"/>
        <w:rPr>
          <w:sz w:val="28"/>
          <w:szCs w:val="28"/>
          <w:lang w:val="mk-MK"/>
        </w:rPr>
      </w:pPr>
    </w:p>
    <w:p w14:paraId="75E3D373" w14:textId="77777777" w:rsidR="00871571" w:rsidRPr="00D35296" w:rsidRDefault="00871571" w:rsidP="006A0D18">
      <w:pPr>
        <w:ind w:firstLine="540"/>
        <w:rPr>
          <w:sz w:val="28"/>
          <w:szCs w:val="28"/>
          <w:lang w:val="mk-MK"/>
        </w:rPr>
      </w:pPr>
    </w:p>
    <w:p w14:paraId="4033C90E" w14:textId="77777777" w:rsidR="00871571" w:rsidRPr="00D35296" w:rsidRDefault="00871571" w:rsidP="006A0D18">
      <w:pPr>
        <w:ind w:firstLine="540"/>
        <w:rPr>
          <w:sz w:val="28"/>
          <w:szCs w:val="28"/>
          <w:lang w:val="mk-MK"/>
        </w:rPr>
      </w:pPr>
    </w:p>
    <w:p w14:paraId="1DB4F5AE" w14:textId="77777777" w:rsidR="00871571" w:rsidRDefault="00871571" w:rsidP="006A0D18">
      <w:pPr>
        <w:ind w:firstLine="540"/>
        <w:rPr>
          <w:sz w:val="28"/>
          <w:szCs w:val="28"/>
          <w:lang w:val="mk-MK"/>
        </w:rPr>
      </w:pPr>
    </w:p>
    <w:sectPr w:rsidR="00871571" w:rsidSect="001E7A11">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F20E6" w14:textId="77777777" w:rsidR="00544333" w:rsidRDefault="00544333" w:rsidP="00D833FD">
      <w:pPr>
        <w:spacing w:after="0" w:line="240" w:lineRule="auto"/>
      </w:pPr>
      <w:r>
        <w:separator/>
      </w:r>
    </w:p>
  </w:endnote>
  <w:endnote w:type="continuationSeparator" w:id="0">
    <w:p w14:paraId="302BA7D5" w14:textId="77777777" w:rsidR="00544333" w:rsidRDefault="00544333" w:rsidP="00D83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kedonski Tajms">
    <w:panose1 w:val="02027200000000000000"/>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_Swis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
    <w:altName w:val="Times New Roman"/>
    <w:charset w:val="00"/>
    <w:family w:val="auto"/>
    <w:pitch w:val="variable"/>
  </w:font>
  <w:font w:name="Arial Black">
    <w:panose1 w:val="020B0A04020102020204"/>
    <w:charset w:val="00"/>
    <w:family w:val="swiss"/>
    <w:pitch w:val="variable"/>
    <w:sig w:usb0="A00002AF" w:usb1="400078FB" w:usb2="00000000" w:usb3="00000000" w:csb0="0000009F" w:csb1="00000000"/>
  </w:font>
  <w:font w:name="Blackadder ITC">
    <w:altName w:val="Gabriola"/>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402D4" w14:textId="77777777" w:rsidR="00665F3D" w:rsidRPr="00A14B46" w:rsidRDefault="00665F3D" w:rsidP="00F56F62">
    <w:pPr>
      <w:pStyle w:val="Footer"/>
      <w:jc w:val="center"/>
      <w:rPr>
        <w:b/>
        <w:sz w:val="28"/>
        <w:szCs w:val="28"/>
      </w:rPr>
    </w:pPr>
    <w:r w:rsidRPr="00A14B46">
      <w:rPr>
        <w:b/>
        <w:sz w:val="28"/>
        <w:szCs w:val="28"/>
      </w:rPr>
      <w:t>Битола,Септември  2020 година</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783F12" w14:textId="77777777" w:rsidR="00544333" w:rsidRDefault="00544333" w:rsidP="00D833FD">
      <w:pPr>
        <w:spacing w:after="0" w:line="240" w:lineRule="auto"/>
      </w:pPr>
      <w:r>
        <w:separator/>
      </w:r>
    </w:p>
  </w:footnote>
  <w:footnote w:type="continuationSeparator" w:id="0">
    <w:p w14:paraId="26278EE0" w14:textId="77777777" w:rsidR="00544333" w:rsidRDefault="00544333" w:rsidP="00D833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83E666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310880"/>
    <w:multiLevelType w:val="hybridMultilevel"/>
    <w:tmpl w:val="D8A4B372"/>
    <w:lvl w:ilvl="0" w:tplc="04090001">
      <w:start w:val="1"/>
      <w:numFmt w:val="bullet"/>
      <w:lvlText w:val=""/>
      <w:lvlJc w:val="left"/>
      <w:pPr>
        <w:ind w:left="1050" w:hanging="360"/>
      </w:pPr>
      <w:rPr>
        <w:rFonts w:ascii="Symbol" w:hAnsi="Symbol" w:hint="default"/>
      </w:rPr>
    </w:lvl>
    <w:lvl w:ilvl="1" w:tplc="042F0003" w:tentative="1">
      <w:start w:val="1"/>
      <w:numFmt w:val="bullet"/>
      <w:lvlText w:val="o"/>
      <w:lvlJc w:val="left"/>
      <w:pPr>
        <w:ind w:left="1770" w:hanging="360"/>
      </w:pPr>
      <w:rPr>
        <w:rFonts w:ascii="Courier New" w:hAnsi="Courier New" w:cs="Courier New" w:hint="default"/>
      </w:rPr>
    </w:lvl>
    <w:lvl w:ilvl="2" w:tplc="042F0005" w:tentative="1">
      <w:start w:val="1"/>
      <w:numFmt w:val="bullet"/>
      <w:lvlText w:val=""/>
      <w:lvlJc w:val="left"/>
      <w:pPr>
        <w:ind w:left="2490" w:hanging="360"/>
      </w:pPr>
      <w:rPr>
        <w:rFonts w:ascii="Wingdings" w:hAnsi="Wingdings" w:hint="default"/>
      </w:rPr>
    </w:lvl>
    <w:lvl w:ilvl="3" w:tplc="042F0001" w:tentative="1">
      <w:start w:val="1"/>
      <w:numFmt w:val="bullet"/>
      <w:lvlText w:val=""/>
      <w:lvlJc w:val="left"/>
      <w:pPr>
        <w:ind w:left="3210" w:hanging="360"/>
      </w:pPr>
      <w:rPr>
        <w:rFonts w:ascii="Symbol" w:hAnsi="Symbol" w:hint="default"/>
      </w:rPr>
    </w:lvl>
    <w:lvl w:ilvl="4" w:tplc="042F0003" w:tentative="1">
      <w:start w:val="1"/>
      <w:numFmt w:val="bullet"/>
      <w:lvlText w:val="o"/>
      <w:lvlJc w:val="left"/>
      <w:pPr>
        <w:ind w:left="3930" w:hanging="360"/>
      </w:pPr>
      <w:rPr>
        <w:rFonts w:ascii="Courier New" w:hAnsi="Courier New" w:cs="Courier New" w:hint="default"/>
      </w:rPr>
    </w:lvl>
    <w:lvl w:ilvl="5" w:tplc="042F0005" w:tentative="1">
      <w:start w:val="1"/>
      <w:numFmt w:val="bullet"/>
      <w:lvlText w:val=""/>
      <w:lvlJc w:val="left"/>
      <w:pPr>
        <w:ind w:left="4650" w:hanging="360"/>
      </w:pPr>
      <w:rPr>
        <w:rFonts w:ascii="Wingdings" w:hAnsi="Wingdings" w:hint="default"/>
      </w:rPr>
    </w:lvl>
    <w:lvl w:ilvl="6" w:tplc="042F0001" w:tentative="1">
      <w:start w:val="1"/>
      <w:numFmt w:val="bullet"/>
      <w:lvlText w:val=""/>
      <w:lvlJc w:val="left"/>
      <w:pPr>
        <w:ind w:left="5370" w:hanging="360"/>
      </w:pPr>
      <w:rPr>
        <w:rFonts w:ascii="Symbol" w:hAnsi="Symbol" w:hint="default"/>
      </w:rPr>
    </w:lvl>
    <w:lvl w:ilvl="7" w:tplc="042F0003" w:tentative="1">
      <w:start w:val="1"/>
      <w:numFmt w:val="bullet"/>
      <w:lvlText w:val="o"/>
      <w:lvlJc w:val="left"/>
      <w:pPr>
        <w:ind w:left="6090" w:hanging="360"/>
      </w:pPr>
      <w:rPr>
        <w:rFonts w:ascii="Courier New" w:hAnsi="Courier New" w:cs="Courier New" w:hint="default"/>
      </w:rPr>
    </w:lvl>
    <w:lvl w:ilvl="8" w:tplc="042F0005" w:tentative="1">
      <w:start w:val="1"/>
      <w:numFmt w:val="bullet"/>
      <w:lvlText w:val=""/>
      <w:lvlJc w:val="left"/>
      <w:pPr>
        <w:ind w:left="6810" w:hanging="360"/>
      </w:pPr>
      <w:rPr>
        <w:rFonts w:ascii="Wingdings" w:hAnsi="Wingdings" w:hint="default"/>
      </w:rPr>
    </w:lvl>
  </w:abstractNum>
  <w:abstractNum w:abstractNumId="2">
    <w:nsid w:val="020114B9"/>
    <w:multiLevelType w:val="hybridMultilevel"/>
    <w:tmpl w:val="CB26EF1A"/>
    <w:lvl w:ilvl="0" w:tplc="04090009">
      <w:start w:val="1"/>
      <w:numFmt w:val="bullet"/>
      <w:lvlText w:val=""/>
      <w:lvlJc w:val="left"/>
      <w:pPr>
        <w:ind w:left="1260" w:hanging="360"/>
      </w:pPr>
      <w:rPr>
        <w:rFonts w:ascii="Wingdings" w:hAnsi="Wingdings" w:hint="default"/>
      </w:rPr>
    </w:lvl>
    <w:lvl w:ilvl="1" w:tplc="042F0003" w:tentative="1">
      <w:start w:val="1"/>
      <w:numFmt w:val="bullet"/>
      <w:lvlText w:val="o"/>
      <w:lvlJc w:val="left"/>
      <w:pPr>
        <w:ind w:left="1980" w:hanging="360"/>
      </w:pPr>
      <w:rPr>
        <w:rFonts w:ascii="Courier New" w:hAnsi="Courier New" w:cs="Courier New" w:hint="default"/>
      </w:rPr>
    </w:lvl>
    <w:lvl w:ilvl="2" w:tplc="042F0005" w:tentative="1">
      <w:start w:val="1"/>
      <w:numFmt w:val="bullet"/>
      <w:lvlText w:val=""/>
      <w:lvlJc w:val="left"/>
      <w:pPr>
        <w:ind w:left="2700" w:hanging="360"/>
      </w:pPr>
      <w:rPr>
        <w:rFonts w:ascii="Wingdings" w:hAnsi="Wingdings" w:hint="default"/>
      </w:rPr>
    </w:lvl>
    <w:lvl w:ilvl="3" w:tplc="042F0001" w:tentative="1">
      <w:start w:val="1"/>
      <w:numFmt w:val="bullet"/>
      <w:lvlText w:val=""/>
      <w:lvlJc w:val="left"/>
      <w:pPr>
        <w:ind w:left="3420" w:hanging="360"/>
      </w:pPr>
      <w:rPr>
        <w:rFonts w:ascii="Symbol" w:hAnsi="Symbol" w:hint="default"/>
      </w:rPr>
    </w:lvl>
    <w:lvl w:ilvl="4" w:tplc="042F0003" w:tentative="1">
      <w:start w:val="1"/>
      <w:numFmt w:val="bullet"/>
      <w:lvlText w:val="o"/>
      <w:lvlJc w:val="left"/>
      <w:pPr>
        <w:ind w:left="4140" w:hanging="360"/>
      </w:pPr>
      <w:rPr>
        <w:rFonts w:ascii="Courier New" w:hAnsi="Courier New" w:cs="Courier New" w:hint="default"/>
      </w:rPr>
    </w:lvl>
    <w:lvl w:ilvl="5" w:tplc="042F0005" w:tentative="1">
      <w:start w:val="1"/>
      <w:numFmt w:val="bullet"/>
      <w:lvlText w:val=""/>
      <w:lvlJc w:val="left"/>
      <w:pPr>
        <w:ind w:left="4860" w:hanging="360"/>
      </w:pPr>
      <w:rPr>
        <w:rFonts w:ascii="Wingdings" w:hAnsi="Wingdings" w:hint="default"/>
      </w:rPr>
    </w:lvl>
    <w:lvl w:ilvl="6" w:tplc="042F0001" w:tentative="1">
      <w:start w:val="1"/>
      <w:numFmt w:val="bullet"/>
      <w:lvlText w:val=""/>
      <w:lvlJc w:val="left"/>
      <w:pPr>
        <w:ind w:left="5580" w:hanging="360"/>
      </w:pPr>
      <w:rPr>
        <w:rFonts w:ascii="Symbol" w:hAnsi="Symbol" w:hint="default"/>
      </w:rPr>
    </w:lvl>
    <w:lvl w:ilvl="7" w:tplc="042F0003" w:tentative="1">
      <w:start w:val="1"/>
      <w:numFmt w:val="bullet"/>
      <w:lvlText w:val="o"/>
      <w:lvlJc w:val="left"/>
      <w:pPr>
        <w:ind w:left="6300" w:hanging="360"/>
      </w:pPr>
      <w:rPr>
        <w:rFonts w:ascii="Courier New" w:hAnsi="Courier New" w:cs="Courier New" w:hint="default"/>
      </w:rPr>
    </w:lvl>
    <w:lvl w:ilvl="8" w:tplc="042F0005" w:tentative="1">
      <w:start w:val="1"/>
      <w:numFmt w:val="bullet"/>
      <w:lvlText w:val=""/>
      <w:lvlJc w:val="left"/>
      <w:pPr>
        <w:ind w:left="7020" w:hanging="360"/>
      </w:pPr>
      <w:rPr>
        <w:rFonts w:ascii="Wingdings" w:hAnsi="Wingdings" w:hint="default"/>
      </w:rPr>
    </w:lvl>
  </w:abstractNum>
  <w:abstractNum w:abstractNumId="3">
    <w:nsid w:val="05500A10"/>
    <w:multiLevelType w:val="hybridMultilevel"/>
    <w:tmpl w:val="778CA350"/>
    <w:lvl w:ilvl="0" w:tplc="CF7683EC">
      <w:numFmt w:val="bullet"/>
      <w:lvlText w:val="-"/>
      <w:lvlJc w:val="left"/>
      <w:pPr>
        <w:ind w:left="754" w:hanging="360"/>
      </w:pPr>
      <w:rPr>
        <w:rFonts w:ascii="Arial" w:eastAsia="Arial" w:hAnsi="Arial" w:cs="Arial" w:hint="default"/>
        <w:b w:val="0"/>
        <w:bCs w:val="0"/>
        <w:i w:val="0"/>
        <w:iCs w:val="0"/>
        <w:spacing w:val="0"/>
        <w:w w:val="99"/>
        <w:sz w:val="24"/>
        <w:szCs w:val="24"/>
        <w:lang w:eastAsia="en-US" w:bidi="ar-SA"/>
      </w:rPr>
    </w:lvl>
    <w:lvl w:ilvl="1" w:tplc="8EE0AEB8">
      <w:numFmt w:val="bullet"/>
      <w:lvlText w:val="•"/>
      <w:lvlJc w:val="left"/>
      <w:pPr>
        <w:ind w:left="1134" w:hanging="360"/>
      </w:pPr>
      <w:rPr>
        <w:lang w:eastAsia="en-US" w:bidi="ar-SA"/>
      </w:rPr>
    </w:lvl>
    <w:lvl w:ilvl="2" w:tplc="751AC900">
      <w:numFmt w:val="bullet"/>
      <w:lvlText w:val="•"/>
      <w:lvlJc w:val="left"/>
      <w:pPr>
        <w:ind w:left="1509" w:hanging="360"/>
      </w:pPr>
      <w:rPr>
        <w:lang w:eastAsia="en-US" w:bidi="ar-SA"/>
      </w:rPr>
    </w:lvl>
    <w:lvl w:ilvl="3" w:tplc="B0D43BC2">
      <w:numFmt w:val="bullet"/>
      <w:lvlText w:val="•"/>
      <w:lvlJc w:val="left"/>
      <w:pPr>
        <w:ind w:left="1884" w:hanging="360"/>
      </w:pPr>
      <w:rPr>
        <w:lang w:eastAsia="en-US" w:bidi="ar-SA"/>
      </w:rPr>
    </w:lvl>
    <w:lvl w:ilvl="4" w:tplc="D64A53BC">
      <w:numFmt w:val="bullet"/>
      <w:lvlText w:val="•"/>
      <w:lvlJc w:val="left"/>
      <w:pPr>
        <w:ind w:left="2259" w:hanging="360"/>
      </w:pPr>
      <w:rPr>
        <w:lang w:eastAsia="en-US" w:bidi="ar-SA"/>
      </w:rPr>
    </w:lvl>
    <w:lvl w:ilvl="5" w:tplc="ACF81CFC">
      <w:numFmt w:val="bullet"/>
      <w:lvlText w:val="•"/>
      <w:lvlJc w:val="left"/>
      <w:pPr>
        <w:ind w:left="2634" w:hanging="360"/>
      </w:pPr>
      <w:rPr>
        <w:lang w:eastAsia="en-US" w:bidi="ar-SA"/>
      </w:rPr>
    </w:lvl>
    <w:lvl w:ilvl="6" w:tplc="5B3EF76A">
      <w:numFmt w:val="bullet"/>
      <w:lvlText w:val="•"/>
      <w:lvlJc w:val="left"/>
      <w:pPr>
        <w:ind w:left="3009" w:hanging="360"/>
      </w:pPr>
      <w:rPr>
        <w:lang w:eastAsia="en-US" w:bidi="ar-SA"/>
      </w:rPr>
    </w:lvl>
    <w:lvl w:ilvl="7" w:tplc="5608038A">
      <w:numFmt w:val="bullet"/>
      <w:lvlText w:val="•"/>
      <w:lvlJc w:val="left"/>
      <w:pPr>
        <w:ind w:left="3384" w:hanging="360"/>
      </w:pPr>
      <w:rPr>
        <w:lang w:eastAsia="en-US" w:bidi="ar-SA"/>
      </w:rPr>
    </w:lvl>
    <w:lvl w:ilvl="8" w:tplc="0FA0C6F0">
      <w:numFmt w:val="bullet"/>
      <w:lvlText w:val="•"/>
      <w:lvlJc w:val="left"/>
      <w:pPr>
        <w:ind w:left="3759" w:hanging="360"/>
      </w:pPr>
      <w:rPr>
        <w:lang w:eastAsia="en-US" w:bidi="ar-SA"/>
      </w:rPr>
    </w:lvl>
  </w:abstractNum>
  <w:abstractNum w:abstractNumId="4">
    <w:nsid w:val="061E4C74"/>
    <w:multiLevelType w:val="hybridMultilevel"/>
    <w:tmpl w:val="F612D22C"/>
    <w:lvl w:ilvl="0" w:tplc="29BEA380">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A0937"/>
    <w:multiLevelType w:val="hybridMultilevel"/>
    <w:tmpl w:val="A48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2E3621"/>
    <w:multiLevelType w:val="hybridMultilevel"/>
    <w:tmpl w:val="A6AC9D40"/>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
    <w:nsid w:val="0E2F4282"/>
    <w:multiLevelType w:val="multilevel"/>
    <w:tmpl w:val="5EF8E0E6"/>
    <w:styleLink w:val="WWNum17"/>
    <w:lvl w:ilvl="0">
      <w:numFmt w:val="bullet"/>
      <w:lvlText w:val="-"/>
      <w:lvlJc w:val="left"/>
      <w:pPr>
        <w:ind w:left="1080" w:hanging="360"/>
      </w:pPr>
      <w:rPr>
        <w:rFonts w:ascii="Times New Roman" w:eastAsia="Times New Roman" w:hAnsi="Times New Roman" w:cs="Times New Roman"/>
        <w:sz w:val="24"/>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
    <w:nsid w:val="10041385"/>
    <w:multiLevelType w:val="hybridMultilevel"/>
    <w:tmpl w:val="A418C2E6"/>
    <w:lvl w:ilvl="0" w:tplc="0AA0E0F0">
      <w:start w:val="8"/>
      <w:numFmt w:val="bullet"/>
      <w:lvlText w:val="-"/>
      <w:lvlJc w:val="left"/>
      <w:pPr>
        <w:ind w:left="644"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9042B2"/>
    <w:multiLevelType w:val="hybridMultilevel"/>
    <w:tmpl w:val="E806D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FE0F88"/>
    <w:multiLevelType w:val="hybridMultilevel"/>
    <w:tmpl w:val="FEC6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282F05"/>
    <w:multiLevelType w:val="hybridMultilevel"/>
    <w:tmpl w:val="F9B0575C"/>
    <w:lvl w:ilvl="0" w:tplc="0409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nsid w:val="26204BFC"/>
    <w:multiLevelType w:val="hybridMultilevel"/>
    <w:tmpl w:val="215C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1F12E9"/>
    <w:multiLevelType w:val="hybridMultilevel"/>
    <w:tmpl w:val="2CF8A0B0"/>
    <w:lvl w:ilvl="0" w:tplc="04090009">
      <w:start w:val="1"/>
      <w:numFmt w:val="bullet"/>
      <w:lvlText w:val=""/>
      <w:lvlJc w:val="left"/>
      <w:pPr>
        <w:ind w:left="1260" w:hanging="360"/>
      </w:pPr>
      <w:rPr>
        <w:rFonts w:ascii="Wingdings" w:hAnsi="Wingdings" w:hint="default"/>
      </w:rPr>
    </w:lvl>
    <w:lvl w:ilvl="1" w:tplc="042F0003" w:tentative="1">
      <w:start w:val="1"/>
      <w:numFmt w:val="bullet"/>
      <w:lvlText w:val="o"/>
      <w:lvlJc w:val="left"/>
      <w:pPr>
        <w:ind w:left="1980" w:hanging="360"/>
      </w:pPr>
      <w:rPr>
        <w:rFonts w:ascii="Courier New" w:hAnsi="Courier New" w:cs="Courier New" w:hint="default"/>
      </w:rPr>
    </w:lvl>
    <w:lvl w:ilvl="2" w:tplc="042F0005" w:tentative="1">
      <w:start w:val="1"/>
      <w:numFmt w:val="bullet"/>
      <w:lvlText w:val=""/>
      <w:lvlJc w:val="left"/>
      <w:pPr>
        <w:ind w:left="2700" w:hanging="360"/>
      </w:pPr>
      <w:rPr>
        <w:rFonts w:ascii="Wingdings" w:hAnsi="Wingdings" w:hint="default"/>
      </w:rPr>
    </w:lvl>
    <w:lvl w:ilvl="3" w:tplc="042F0001" w:tentative="1">
      <w:start w:val="1"/>
      <w:numFmt w:val="bullet"/>
      <w:lvlText w:val=""/>
      <w:lvlJc w:val="left"/>
      <w:pPr>
        <w:ind w:left="3420" w:hanging="360"/>
      </w:pPr>
      <w:rPr>
        <w:rFonts w:ascii="Symbol" w:hAnsi="Symbol" w:hint="default"/>
      </w:rPr>
    </w:lvl>
    <w:lvl w:ilvl="4" w:tplc="042F0003" w:tentative="1">
      <w:start w:val="1"/>
      <w:numFmt w:val="bullet"/>
      <w:lvlText w:val="o"/>
      <w:lvlJc w:val="left"/>
      <w:pPr>
        <w:ind w:left="4140" w:hanging="360"/>
      </w:pPr>
      <w:rPr>
        <w:rFonts w:ascii="Courier New" w:hAnsi="Courier New" w:cs="Courier New" w:hint="default"/>
      </w:rPr>
    </w:lvl>
    <w:lvl w:ilvl="5" w:tplc="042F0005" w:tentative="1">
      <w:start w:val="1"/>
      <w:numFmt w:val="bullet"/>
      <w:lvlText w:val=""/>
      <w:lvlJc w:val="left"/>
      <w:pPr>
        <w:ind w:left="4860" w:hanging="360"/>
      </w:pPr>
      <w:rPr>
        <w:rFonts w:ascii="Wingdings" w:hAnsi="Wingdings" w:hint="default"/>
      </w:rPr>
    </w:lvl>
    <w:lvl w:ilvl="6" w:tplc="042F0001" w:tentative="1">
      <w:start w:val="1"/>
      <w:numFmt w:val="bullet"/>
      <w:lvlText w:val=""/>
      <w:lvlJc w:val="left"/>
      <w:pPr>
        <w:ind w:left="5580" w:hanging="360"/>
      </w:pPr>
      <w:rPr>
        <w:rFonts w:ascii="Symbol" w:hAnsi="Symbol" w:hint="default"/>
      </w:rPr>
    </w:lvl>
    <w:lvl w:ilvl="7" w:tplc="042F0003" w:tentative="1">
      <w:start w:val="1"/>
      <w:numFmt w:val="bullet"/>
      <w:lvlText w:val="o"/>
      <w:lvlJc w:val="left"/>
      <w:pPr>
        <w:ind w:left="6300" w:hanging="360"/>
      </w:pPr>
      <w:rPr>
        <w:rFonts w:ascii="Courier New" w:hAnsi="Courier New" w:cs="Courier New" w:hint="default"/>
      </w:rPr>
    </w:lvl>
    <w:lvl w:ilvl="8" w:tplc="042F0005" w:tentative="1">
      <w:start w:val="1"/>
      <w:numFmt w:val="bullet"/>
      <w:lvlText w:val=""/>
      <w:lvlJc w:val="left"/>
      <w:pPr>
        <w:ind w:left="7020" w:hanging="360"/>
      </w:pPr>
      <w:rPr>
        <w:rFonts w:ascii="Wingdings" w:hAnsi="Wingdings" w:hint="default"/>
      </w:rPr>
    </w:lvl>
  </w:abstractNum>
  <w:abstractNum w:abstractNumId="14">
    <w:nsid w:val="28910518"/>
    <w:multiLevelType w:val="hybridMultilevel"/>
    <w:tmpl w:val="1E84223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29835028"/>
    <w:multiLevelType w:val="hybridMultilevel"/>
    <w:tmpl w:val="959A9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1A35B0"/>
    <w:multiLevelType w:val="hybridMultilevel"/>
    <w:tmpl w:val="93162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12782D"/>
    <w:multiLevelType w:val="hybridMultilevel"/>
    <w:tmpl w:val="AC30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6F50BF"/>
    <w:multiLevelType w:val="hybridMultilevel"/>
    <w:tmpl w:val="CC42BB52"/>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9">
    <w:nsid w:val="2D984F3C"/>
    <w:multiLevelType w:val="multilevel"/>
    <w:tmpl w:val="C158EFA6"/>
    <w:lvl w:ilvl="0">
      <w:start w:val="1"/>
      <w:numFmt w:val="decimal"/>
      <w:lvlText w:val="%1."/>
      <w:lvlJc w:val="left"/>
      <w:pPr>
        <w:ind w:left="720" w:hanging="360"/>
      </w:pPr>
    </w:lvl>
    <w:lvl w:ilvl="1">
      <w:start w:val="4"/>
      <w:numFmt w:val="decimal"/>
      <w:isLgl/>
      <w:lvlText w:val="%1.%2"/>
      <w:lvlJc w:val="left"/>
      <w:pPr>
        <w:ind w:left="405" w:hanging="405"/>
      </w:pPr>
      <w:rPr>
        <w:rFonts w:eastAsiaTheme="minorEastAsia" w:hint="default"/>
      </w:rPr>
    </w:lvl>
    <w:lvl w:ilvl="2">
      <w:start w:val="1"/>
      <w:numFmt w:val="decimal"/>
      <w:isLgl/>
      <w:lvlText w:val="%1.%2.%3"/>
      <w:lvlJc w:val="left"/>
      <w:pPr>
        <w:ind w:left="1440" w:hanging="720"/>
      </w:pPr>
      <w:rPr>
        <w:rFonts w:eastAsiaTheme="minorEastAsia" w:hint="default"/>
      </w:rPr>
    </w:lvl>
    <w:lvl w:ilvl="3">
      <w:start w:val="1"/>
      <w:numFmt w:val="decimal"/>
      <w:isLgl/>
      <w:lvlText w:val="%1.%2.%3.%4"/>
      <w:lvlJc w:val="left"/>
      <w:pPr>
        <w:ind w:left="1980" w:hanging="1080"/>
      </w:pPr>
      <w:rPr>
        <w:rFonts w:eastAsiaTheme="minorEastAsia" w:hint="default"/>
      </w:rPr>
    </w:lvl>
    <w:lvl w:ilvl="4">
      <w:start w:val="1"/>
      <w:numFmt w:val="decimal"/>
      <w:isLgl/>
      <w:lvlText w:val="%1.%2.%3.%4.%5"/>
      <w:lvlJc w:val="left"/>
      <w:pPr>
        <w:ind w:left="2160" w:hanging="1080"/>
      </w:pPr>
      <w:rPr>
        <w:rFonts w:eastAsiaTheme="minorEastAsia" w:hint="default"/>
      </w:rPr>
    </w:lvl>
    <w:lvl w:ilvl="5">
      <w:start w:val="1"/>
      <w:numFmt w:val="decimal"/>
      <w:isLgl/>
      <w:lvlText w:val="%1.%2.%3.%4.%5.%6"/>
      <w:lvlJc w:val="left"/>
      <w:pPr>
        <w:ind w:left="2700" w:hanging="1440"/>
      </w:pPr>
      <w:rPr>
        <w:rFonts w:eastAsiaTheme="minorEastAsia" w:hint="default"/>
      </w:rPr>
    </w:lvl>
    <w:lvl w:ilvl="6">
      <w:start w:val="1"/>
      <w:numFmt w:val="decimal"/>
      <w:isLgl/>
      <w:lvlText w:val="%1.%2.%3.%4.%5.%6.%7"/>
      <w:lvlJc w:val="left"/>
      <w:pPr>
        <w:ind w:left="2880" w:hanging="1440"/>
      </w:pPr>
      <w:rPr>
        <w:rFonts w:eastAsiaTheme="minorEastAsia" w:hint="default"/>
      </w:rPr>
    </w:lvl>
    <w:lvl w:ilvl="7">
      <w:start w:val="1"/>
      <w:numFmt w:val="decimal"/>
      <w:isLgl/>
      <w:lvlText w:val="%1.%2.%3.%4.%5.%6.%7.%8"/>
      <w:lvlJc w:val="left"/>
      <w:pPr>
        <w:ind w:left="3420" w:hanging="1800"/>
      </w:pPr>
      <w:rPr>
        <w:rFonts w:eastAsiaTheme="minorEastAsia" w:hint="default"/>
      </w:rPr>
    </w:lvl>
    <w:lvl w:ilvl="8">
      <w:start w:val="1"/>
      <w:numFmt w:val="decimal"/>
      <w:isLgl/>
      <w:lvlText w:val="%1.%2.%3.%4.%5.%6.%7.%8.%9"/>
      <w:lvlJc w:val="left"/>
      <w:pPr>
        <w:ind w:left="3600" w:hanging="1800"/>
      </w:pPr>
      <w:rPr>
        <w:rFonts w:eastAsiaTheme="minorEastAsia" w:hint="default"/>
      </w:rPr>
    </w:lvl>
  </w:abstractNum>
  <w:abstractNum w:abstractNumId="20">
    <w:nsid w:val="2E093B20"/>
    <w:multiLevelType w:val="hybridMultilevel"/>
    <w:tmpl w:val="DB26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8C5D0C"/>
    <w:multiLevelType w:val="hybridMultilevel"/>
    <w:tmpl w:val="E0441C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3421A7"/>
    <w:multiLevelType w:val="hybridMultilevel"/>
    <w:tmpl w:val="D6B0BEB0"/>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DA7740"/>
    <w:multiLevelType w:val="hybridMultilevel"/>
    <w:tmpl w:val="7CD80DD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4">
    <w:nsid w:val="351A526A"/>
    <w:multiLevelType w:val="hybridMultilevel"/>
    <w:tmpl w:val="DEDE666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37810930"/>
    <w:multiLevelType w:val="hybridMultilevel"/>
    <w:tmpl w:val="5978EDB8"/>
    <w:lvl w:ilvl="0" w:tplc="04090001">
      <w:start w:val="1"/>
      <w:numFmt w:val="bullet"/>
      <w:lvlText w:val=""/>
      <w:lvlJc w:val="left"/>
      <w:pPr>
        <w:ind w:left="765"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nsid w:val="3ADB2885"/>
    <w:multiLevelType w:val="hybridMultilevel"/>
    <w:tmpl w:val="4EF0A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7A7723"/>
    <w:multiLevelType w:val="hybridMultilevel"/>
    <w:tmpl w:val="2E84C4F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8">
    <w:nsid w:val="3EEF16D7"/>
    <w:multiLevelType w:val="hybridMultilevel"/>
    <w:tmpl w:val="70169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3E7940"/>
    <w:multiLevelType w:val="multilevel"/>
    <w:tmpl w:val="AC8049EC"/>
    <w:styleLink w:val="WWNum18"/>
    <w:lvl w:ilvl="0">
      <w:numFmt w:val="bullet"/>
      <w:lvlText w:val="-"/>
      <w:lvlJc w:val="left"/>
      <w:pPr>
        <w:ind w:left="720" w:hanging="360"/>
      </w:pPr>
      <w:rPr>
        <w:rFonts w:ascii="Times New Roman" w:eastAsia="Times New Roman" w:hAnsi="Times New Roman" w:cs="Times New Roman"/>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nsid w:val="3FBB1AB6"/>
    <w:multiLevelType w:val="hybridMultilevel"/>
    <w:tmpl w:val="D22217F0"/>
    <w:lvl w:ilvl="0" w:tplc="C6D438DA">
      <w:numFmt w:val="bullet"/>
      <w:lvlText w:val="-"/>
      <w:lvlJc w:val="left"/>
      <w:pPr>
        <w:ind w:left="754" w:hanging="360"/>
      </w:pPr>
      <w:rPr>
        <w:rFonts w:ascii="Arial" w:eastAsia="Arial" w:hAnsi="Arial" w:cs="Arial" w:hint="default"/>
        <w:b w:val="0"/>
        <w:bCs w:val="0"/>
        <w:i w:val="0"/>
        <w:iCs w:val="0"/>
        <w:spacing w:val="0"/>
        <w:w w:val="99"/>
        <w:sz w:val="24"/>
        <w:szCs w:val="24"/>
        <w:lang w:eastAsia="en-US" w:bidi="ar-SA"/>
      </w:rPr>
    </w:lvl>
    <w:lvl w:ilvl="1" w:tplc="8438CB5E">
      <w:numFmt w:val="bullet"/>
      <w:lvlText w:val="•"/>
      <w:lvlJc w:val="left"/>
      <w:pPr>
        <w:ind w:left="1134" w:hanging="360"/>
      </w:pPr>
      <w:rPr>
        <w:lang w:eastAsia="en-US" w:bidi="ar-SA"/>
      </w:rPr>
    </w:lvl>
    <w:lvl w:ilvl="2" w:tplc="7A464CC8">
      <w:numFmt w:val="bullet"/>
      <w:lvlText w:val="•"/>
      <w:lvlJc w:val="left"/>
      <w:pPr>
        <w:ind w:left="1509" w:hanging="360"/>
      </w:pPr>
      <w:rPr>
        <w:lang w:eastAsia="en-US" w:bidi="ar-SA"/>
      </w:rPr>
    </w:lvl>
    <w:lvl w:ilvl="3" w:tplc="22429600">
      <w:numFmt w:val="bullet"/>
      <w:lvlText w:val="•"/>
      <w:lvlJc w:val="left"/>
      <w:pPr>
        <w:ind w:left="1884" w:hanging="360"/>
      </w:pPr>
      <w:rPr>
        <w:lang w:eastAsia="en-US" w:bidi="ar-SA"/>
      </w:rPr>
    </w:lvl>
    <w:lvl w:ilvl="4" w:tplc="E9F63F12">
      <w:numFmt w:val="bullet"/>
      <w:lvlText w:val="•"/>
      <w:lvlJc w:val="left"/>
      <w:pPr>
        <w:ind w:left="2259" w:hanging="360"/>
      </w:pPr>
      <w:rPr>
        <w:lang w:eastAsia="en-US" w:bidi="ar-SA"/>
      </w:rPr>
    </w:lvl>
    <w:lvl w:ilvl="5" w:tplc="E46EE67A">
      <w:numFmt w:val="bullet"/>
      <w:lvlText w:val="•"/>
      <w:lvlJc w:val="left"/>
      <w:pPr>
        <w:ind w:left="2634" w:hanging="360"/>
      </w:pPr>
      <w:rPr>
        <w:lang w:eastAsia="en-US" w:bidi="ar-SA"/>
      </w:rPr>
    </w:lvl>
    <w:lvl w:ilvl="6" w:tplc="74D0C950">
      <w:numFmt w:val="bullet"/>
      <w:lvlText w:val="•"/>
      <w:lvlJc w:val="left"/>
      <w:pPr>
        <w:ind w:left="3009" w:hanging="360"/>
      </w:pPr>
      <w:rPr>
        <w:lang w:eastAsia="en-US" w:bidi="ar-SA"/>
      </w:rPr>
    </w:lvl>
    <w:lvl w:ilvl="7" w:tplc="9F1A4A3C">
      <w:numFmt w:val="bullet"/>
      <w:lvlText w:val="•"/>
      <w:lvlJc w:val="left"/>
      <w:pPr>
        <w:ind w:left="3384" w:hanging="360"/>
      </w:pPr>
      <w:rPr>
        <w:lang w:eastAsia="en-US" w:bidi="ar-SA"/>
      </w:rPr>
    </w:lvl>
    <w:lvl w:ilvl="8" w:tplc="44026D00">
      <w:numFmt w:val="bullet"/>
      <w:lvlText w:val="•"/>
      <w:lvlJc w:val="left"/>
      <w:pPr>
        <w:ind w:left="3759" w:hanging="360"/>
      </w:pPr>
      <w:rPr>
        <w:lang w:eastAsia="en-US" w:bidi="ar-SA"/>
      </w:rPr>
    </w:lvl>
  </w:abstractNum>
  <w:abstractNum w:abstractNumId="31">
    <w:nsid w:val="41407E04"/>
    <w:multiLevelType w:val="multilevel"/>
    <w:tmpl w:val="503A1E22"/>
    <w:lvl w:ilvl="0">
      <w:start w:val="7"/>
      <w:numFmt w:val="decimal"/>
      <w:lvlText w:val="%1"/>
      <w:lvlJc w:val="left"/>
      <w:pPr>
        <w:ind w:left="360" w:hanging="360"/>
      </w:pPr>
      <w:rPr>
        <w:rFonts w:hint="default"/>
      </w:rPr>
    </w:lvl>
    <w:lvl w:ilvl="1">
      <w:start w:val="6"/>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32">
    <w:nsid w:val="41547402"/>
    <w:multiLevelType w:val="hybridMultilevel"/>
    <w:tmpl w:val="45F6416C"/>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3">
    <w:nsid w:val="437350C3"/>
    <w:multiLevelType w:val="multilevel"/>
    <w:tmpl w:val="11C4FBA2"/>
    <w:styleLink w:val="WWNum61"/>
    <w:lvl w:ilvl="0">
      <w:numFmt w:val="bullet"/>
      <w:lvlText w:val="-"/>
      <w:lvlJc w:val="left"/>
      <w:pPr>
        <w:ind w:left="720" w:hanging="360"/>
      </w:pPr>
      <w:rPr>
        <w:rFonts w:ascii="Times New Roman" w:eastAsia="Times New Roman" w:hAnsi="Times New Roman" w:cs="Times New Roman"/>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nsid w:val="449553B8"/>
    <w:multiLevelType w:val="hybridMultilevel"/>
    <w:tmpl w:val="F6B63D26"/>
    <w:lvl w:ilvl="0" w:tplc="5CA81C3E">
      <w:numFmt w:val="bullet"/>
      <w:lvlText w:val="-"/>
      <w:lvlJc w:val="left"/>
      <w:pPr>
        <w:ind w:left="754" w:hanging="360"/>
      </w:pPr>
      <w:rPr>
        <w:rFonts w:ascii="Arial" w:eastAsia="Arial" w:hAnsi="Arial" w:cs="Arial" w:hint="default"/>
        <w:b w:val="0"/>
        <w:bCs w:val="0"/>
        <w:i w:val="0"/>
        <w:iCs w:val="0"/>
        <w:spacing w:val="0"/>
        <w:w w:val="99"/>
        <w:sz w:val="24"/>
        <w:szCs w:val="24"/>
        <w:lang w:eastAsia="en-US" w:bidi="ar-SA"/>
      </w:rPr>
    </w:lvl>
    <w:lvl w:ilvl="1" w:tplc="B66A7F04">
      <w:numFmt w:val="bullet"/>
      <w:lvlText w:val="•"/>
      <w:lvlJc w:val="left"/>
      <w:pPr>
        <w:ind w:left="1134" w:hanging="360"/>
      </w:pPr>
      <w:rPr>
        <w:lang w:eastAsia="en-US" w:bidi="ar-SA"/>
      </w:rPr>
    </w:lvl>
    <w:lvl w:ilvl="2" w:tplc="1DA8385C">
      <w:numFmt w:val="bullet"/>
      <w:lvlText w:val="•"/>
      <w:lvlJc w:val="left"/>
      <w:pPr>
        <w:ind w:left="1509" w:hanging="360"/>
      </w:pPr>
      <w:rPr>
        <w:lang w:eastAsia="en-US" w:bidi="ar-SA"/>
      </w:rPr>
    </w:lvl>
    <w:lvl w:ilvl="3" w:tplc="842AAADA">
      <w:numFmt w:val="bullet"/>
      <w:lvlText w:val="•"/>
      <w:lvlJc w:val="left"/>
      <w:pPr>
        <w:ind w:left="1884" w:hanging="360"/>
      </w:pPr>
      <w:rPr>
        <w:lang w:eastAsia="en-US" w:bidi="ar-SA"/>
      </w:rPr>
    </w:lvl>
    <w:lvl w:ilvl="4" w:tplc="E25EE70E">
      <w:numFmt w:val="bullet"/>
      <w:lvlText w:val="•"/>
      <w:lvlJc w:val="left"/>
      <w:pPr>
        <w:ind w:left="2259" w:hanging="360"/>
      </w:pPr>
      <w:rPr>
        <w:lang w:eastAsia="en-US" w:bidi="ar-SA"/>
      </w:rPr>
    </w:lvl>
    <w:lvl w:ilvl="5" w:tplc="9A787724">
      <w:numFmt w:val="bullet"/>
      <w:lvlText w:val="•"/>
      <w:lvlJc w:val="left"/>
      <w:pPr>
        <w:ind w:left="2634" w:hanging="360"/>
      </w:pPr>
      <w:rPr>
        <w:lang w:eastAsia="en-US" w:bidi="ar-SA"/>
      </w:rPr>
    </w:lvl>
    <w:lvl w:ilvl="6" w:tplc="01E2AC8E">
      <w:numFmt w:val="bullet"/>
      <w:lvlText w:val="•"/>
      <w:lvlJc w:val="left"/>
      <w:pPr>
        <w:ind w:left="3009" w:hanging="360"/>
      </w:pPr>
      <w:rPr>
        <w:lang w:eastAsia="en-US" w:bidi="ar-SA"/>
      </w:rPr>
    </w:lvl>
    <w:lvl w:ilvl="7" w:tplc="549655B4">
      <w:numFmt w:val="bullet"/>
      <w:lvlText w:val="•"/>
      <w:lvlJc w:val="left"/>
      <w:pPr>
        <w:ind w:left="3384" w:hanging="360"/>
      </w:pPr>
      <w:rPr>
        <w:lang w:eastAsia="en-US" w:bidi="ar-SA"/>
      </w:rPr>
    </w:lvl>
    <w:lvl w:ilvl="8" w:tplc="50568BCE">
      <w:numFmt w:val="bullet"/>
      <w:lvlText w:val="•"/>
      <w:lvlJc w:val="left"/>
      <w:pPr>
        <w:ind w:left="3759" w:hanging="360"/>
      </w:pPr>
      <w:rPr>
        <w:lang w:eastAsia="en-US" w:bidi="ar-SA"/>
      </w:rPr>
    </w:lvl>
  </w:abstractNum>
  <w:abstractNum w:abstractNumId="35">
    <w:nsid w:val="44B33EDE"/>
    <w:multiLevelType w:val="hybridMultilevel"/>
    <w:tmpl w:val="277E6F6A"/>
    <w:lvl w:ilvl="0" w:tplc="0409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6">
    <w:nsid w:val="44C20E94"/>
    <w:multiLevelType w:val="hybridMultilevel"/>
    <w:tmpl w:val="F9B09990"/>
    <w:lvl w:ilvl="0" w:tplc="9D38FAEA">
      <w:numFmt w:val="bullet"/>
      <w:lvlText w:val="-"/>
      <w:lvlJc w:val="left"/>
      <w:pPr>
        <w:ind w:left="754" w:hanging="428"/>
      </w:pPr>
      <w:rPr>
        <w:rFonts w:ascii="Arial" w:eastAsia="Arial" w:hAnsi="Arial" w:cs="Arial" w:hint="default"/>
        <w:b w:val="0"/>
        <w:bCs w:val="0"/>
        <w:i w:val="0"/>
        <w:iCs w:val="0"/>
        <w:spacing w:val="0"/>
        <w:w w:val="99"/>
        <w:sz w:val="24"/>
        <w:szCs w:val="24"/>
        <w:lang w:eastAsia="en-US" w:bidi="ar-SA"/>
      </w:rPr>
    </w:lvl>
    <w:lvl w:ilvl="1" w:tplc="695EB944">
      <w:numFmt w:val="bullet"/>
      <w:lvlText w:val="•"/>
      <w:lvlJc w:val="left"/>
      <w:pPr>
        <w:ind w:left="1134" w:hanging="428"/>
      </w:pPr>
      <w:rPr>
        <w:lang w:eastAsia="en-US" w:bidi="ar-SA"/>
      </w:rPr>
    </w:lvl>
    <w:lvl w:ilvl="2" w:tplc="02DAA0A8">
      <w:numFmt w:val="bullet"/>
      <w:lvlText w:val="•"/>
      <w:lvlJc w:val="left"/>
      <w:pPr>
        <w:ind w:left="1509" w:hanging="428"/>
      </w:pPr>
      <w:rPr>
        <w:lang w:eastAsia="en-US" w:bidi="ar-SA"/>
      </w:rPr>
    </w:lvl>
    <w:lvl w:ilvl="3" w:tplc="E22E903E">
      <w:numFmt w:val="bullet"/>
      <w:lvlText w:val="•"/>
      <w:lvlJc w:val="left"/>
      <w:pPr>
        <w:ind w:left="1884" w:hanging="428"/>
      </w:pPr>
      <w:rPr>
        <w:lang w:eastAsia="en-US" w:bidi="ar-SA"/>
      </w:rPr>
    </w:lvl>
    <w:lvl w:ilvl="4" w:tplc="44FCFDF8">
      <w:numFmt w:val="bullet"/>
      <w:lvlText w:val="•"/>
      <w:lvlJc w:val="left"/>
      <w:pPr>
        <w:ind w:left="2259" w:hanging="428"/>
      </w:pPr>
      <w:rPr>
        <w:lang w:eastAsia="en-US" w:bidi="ar-SA"/>
      </w:rPr>
    </w:lvl>
    <w:lvl w:ilvl="5" w:tplc="AF5AB77A">
      <w:numFmt w:val="bullet"/>
      <w:lvlText w:val="•"/>
      <w:lvlJc w:val="left"/>
      <w:pPr>
        <w:ind w:left="2634" w:hanging="428"/>
      </w:pPr>
      <w:rPr>
        <w:lang w:eastAsia="en-US" w:bidi="ar-SA"/>
      </w:rPr>
    </w:lvl>
    <w:lvl w:ilvl="6" w:tplc="54CC6704">
      <w:numFmt w:val="bullet"/>
      <w:lvlText w:val="•"/>
      <w:lvlJc w:val="left"/>
      <w:pPr>
        <w:ind w:left="3009" w:hanging="428"/>
      </w:pPr>
      <w:rPr>
        <w:lang w:eastAsia="en-US" w:bidi="ar-SA"/>
      </w:rPr>
    </w:lvl>
    <w:lvl w:ilvl="7" w:tplc="92486A1A">
      <w:numFmt w:val="bullet"/>
      <w:lvlText w:val="•"/>
      <w:lvlJc w:val="left"/>
      <w:pPr>
        <w:ind w:left="3384" w:hanging="428"/>
      </w:pPr>
      <w:rPr>
        <w:lang w:eastAsia="en-US" w:bidi="ar-SA"/>
      </w:rPr>
    </w:lvl>
    <w:lvl w:ilvl="8" w:tplc="0770D436">
      <w:numFmt w:val="bullet"/>
      <w:lvlText w:val="•"/>
      <w:lvlJc w:val="left"/>
      <w:pPr>
        <w:ind w:left="3759" w:hanging="428"/>
      </w:pPr>
      <w:rPr>
        <w:lang w:eastAsia="en-US" w:bidi="ar-SA"/>
      </w:rPr>
    </w:lvl>
  </w:abstractNum>
  <w:abstractNum w:abstractNumId="37">
    <w:nsid w:val="463F2946"/>
    <w:multiLevelType w:val="multilevel"/>
    <w:tmpl w:val="42287D44"/>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nsid w:val="47FF3788"/>
    <w:multiLevelType w:val="hybridMultilevel"/>
    <w:tmpl w:val="477AA5EA"/>
    <w:lvl w:ilvl="0" w:tplc="0409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9">
    <w:nsid w:val="490C09BB"/>
    <w:multiLevelType w:val="hybridMultilevel"/>
    <w:tmpl w:val="13EED4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nsid w:val="4A817F8E"/>
    <w:multiLevelType w:val="hybridMultilevel"/>
    <w:tmpl w:val="66C894FA"/>
    <w:lvl w:ilvl="0" w:tplc="D44CF8DC">
      <w:numFmt w:val="bullet"/>
      <w:lvlText w:val="-"/>
      <w:lvlJc w:val="left"/>
      <w:pPr>
        <w:ind w:left="754" w:hanging="360"/>
      </w:pPr>
      <w:rPr>
        <w:rFonts w:ascii="Arial" w:eastAsia="Arial" w:hAnsi="Arial" w:cs="Arial" w:hint="default"/>
        <w:b w:val="0"/>
        <w:bCs w:val="0"/>
        <w:i w:val="0"/>
        <w:iCs w:val="0"/>
        <w:spacing w:val="0"/>
        <w:w w:val="99"/>
        <w:sz w:val="24"/>
        <w:szCs w:val="24"/>
        <w:lang w:eastAsia="en-US" w:bidi="ar-SA"/>
      </w:rPr>
    </w:lvl>
    <w:lvl w:ilvl="1" w:tplc="A7FCDC04">
      <w:numFmt w:val="bullet"/>
      <w:lvlText w:val="•"/>
      <w:lvlJc w:val="left"/>
      <w:pPr>
        <w:ind w:left="1134" w:hanging="360"/>
      </w:pPr>
      <w:rPr>
        <w:lang w:eastAsia="en-US" w:bidi="ar-SA"/>
      </w:rPr>
    </w:lvl>
    <w:lvl w:ilvl="2" w:tplc="1A80F14E">
      <w:numFmt w:val="bullet"/>
      <w:lvlText w:val="•"/>
      <w:lvlJc w:val="left"/>
      <w:pPr>
        <w:ind w:left="1509" w:hanging="360"/>
      </w:pPr>
      <w:rPr>
        <w:lang w:eastAsia="en-US" w:bidi="ar-SA"/>
      </w:rPr>
    </w:lvl>
    <w:lvl w:ilvl="3" w:tplc="EF72AE10">
      <w:numFmt w:val="bullet"/>
      <w:lvlText w:val="•"/>
      <w:lvlJc w:val="left"/>
      <w:pPr>
        <w:ind w:left="1884" w:hanging="360"/>
      </w:pPr>
      <w:rPr>
        <w:lang w:eastAsia="en-US" w:bidi="ar-SA"/>
      </w:rPr>
    </w:lvl>
    <w:lvl w:ilvl="4" w:tplc="0E2E6FAC">
      <w:numFmt w:val="bullet"/>
      <w:lvlText w:val="•"/>
      <w:lvlJc w:val="left"/>
      <w:pPr>
        <w:ind w:left="2259" w:hanging="360"/>
      </w:pPr>
      <w:rPr>
        <w:lang w:eastAsia="en-US" w:bidi="ar-SA"/>
      </w:rPr>
    </w:lvl>
    <w:lvl w:ilvl="5" w:tplc="B8C021A0">
      <w:numFmt w:val="bullet"/>
      <w:lvlText w:val="•"/>
      <w:lvlJc w:val="left"/>
      <w:pPr>
        <w:ind w:left="2634" w:hanging="360"/>
      </w:pPr>
      <w:rPr>
        <w:lang w:eastAsia="en-US" w:bidi="ar-SA"/>
      </w:rPr>
    </w:lvl>
    <w:lvl w:ilvl="6" w:tplc="52D87A0C">
      <w:numFmt w:val="bullet"/>
      <w:lvlText w:val="•"/>
      <w:lvlJc w:val="left"/>
      <w:pPr>
        <w:ind w:left="3009" w:hanging="360"/>
      </w:pPr>
      <w:rPr>
        <w:lang w:eastAsia="en-US" w:bidi="ar-SA"/>
      </w:rPr>
    </w:lvl>
    <w:lvl w:ilvl="7" w:tplc="BA46C1F4">
      <w:numFmt w:val="bullet"/>
      <w:lvlText w:val="•"/>
      <w:lvlJc w:val="left"/>
      <w:pPr>
        <w:ind w:left="3384" w:hanging="360"/>
      </w:pPr>
      <w:rPr>
        <w:lang w:eastAsia="en-US" w:bidi="ar-SA"/>
      </w:rPr>
    </w:lvl>
    <w:lvl w:ilvl="8" w:tplc="4E9ABD64">
      <w:numFmt w:val="bullet"/>
      <w:lvlText w:val="•"/>
      <w:lvlJc w:val="left"/>
      <w:pPr>
        <w:ind w:left="3759" w:hanging="360"/>
      </w:pPr>
      <w:rPr>
        <w:lang w:eastAsia="en-US" w:bidi="ar-SA"/>
      </w:rPr>
    </w:lvl>
  </w:abstractNum>
  <w:abstractNum w:abstractNumId="41">
    <w:nsid w:val="4E612801"/>
    <w:multiLevelType w:val="hybridMultilevel"/>
    <w:tmpl w:val="672C5C4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2">
    <w:nsid w:val="511849E9"/>
    <w:multiLevelType w:val="hybridMultilevel"/>
    <w:tmpl w:val="B27E11A6"/>
    <w:lvl w:ilvl="0" w:tplc="04090001">
      <w:start w:val="1"/>
      <w:numFmt w:val="bullet"/>
      <w:lvlText w:val=""/>
      <w:lvlJc w:val="left"/>
      <w:pPr>
        <w:ind w:left="1287" w:hanging="360"/>
      </w:pPr>
      <w:rPr>
        <w:rFonts w:ascii="Symbol" w:hAnsi="Symbol" w:hint="default"/>
      </w:rPr>
    </w:lvl>
    <w:lvl w:ilvl="1" w:tplc="622EDDA6">
      <w:numFmt w:val="bullet"/>
      <w:lvlText w:val="•"/>
      <w:lvlJc w:val="left"/>
      <w:pPr>
        <w:ind w:left="2007" w:hanging="360"/>
      </w:pPr>
      <w:rPr>
        <w:rFonts w:ascii="Makedonski Tajms" w:eastAsiaTheme="minorEastAsia" w:hAnsi="Makedonski Tajms" w:cs="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nsid w:val="53D61165"/>
    <w:multiLevelType w:val="hybridMultilevel"/>
    <w:tmpl w:val="8F98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9334F92"/>
    <w:multiLevelType w:val="multilevel"/>
    <w:tmpl w:val="9E5E1BBA"/>
    <w:styleLink w:val="WWNum29"/>
    <w:lvl w:ilvl="0">
      <w:numFmt w:val="bullet"/>
      <w:lvlText w:val="-"/>
      <w:lvlJc w:val="left"/>
      <w:pPr>
        <w:ind w:left="720" w:hanging="360"/>
      </w:pPr>
      <w:rPr>
        <w:rFonts w:ascii="Times New Roman" w:eastAsia="Times New Roman" w:hAnsi="Times New Roman" w:cs="Times New Roman"/>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nsid w:val="5BFF0261"/>
    <w:multiLevelType w:val="hybridMultilevel"/>
    <w:tmpl w:val="516ADC8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6">
    <w:nsid w:val="5C630698"/>
    <w:multiLevelType w:val="hybridMultilevel"/>
    <w:tmpl w:val="031A35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F9B13A3"/>
    <w:multiLevelType w:val="hybridMultilevel"/>
    <w:tmpl w:val="FDD0AECA"/>
    <w:lvl w:ilvl="0" w:tplc="FC4A5B5E">
      <w:numFmt w:val="bullet"/>
      <w:lvlText w:val="-"/>
      <w:lvlJc w:val="left"/>
      <w:pPr>
        <w:ind w:left="754" w:hanging="360"/>
      </w:pPr>
      <w:rPr>
        <w:rFonts w:ascii="Arial" w:eastAsia="Arial" w:hAnsi="Arial" w:cs="Arial" w:hint="default"/>
        <w:b w:val="0"/>
        <w:bCs w:val="0"/>
        <w:i w:val="0"/>
        <w:iCs w:val="0"/>
        <w:spacing w:val="0"/>
        <w:w w:val="99"/>
        <w:sz w:val="24"/>
        <w:szCs w:val="24"/>
        <w:lang w:eastAsia="en-US" w:bidi="ar-SA"/>
      </w:rPr>
    </w:lvl>
    <w:lvl w:ilvl="1" w:tplc="BD085746">
      <w:numFmt w:val="bullet"/>
      <w:lvlText w:val="•"/>
      <w:lvlJc w:val="left"/>
      <w:pPr>
        <w:ind w:left="1134" w:hanging="360"/>
      </w:pPr>
      <w:rPr>
        <w:lang w:eastAsia="en-US" w:bidi="ar-SA"/>
      </w:rPr>
    </w:lvl>
    <w:lvl w:ilvl="2" w:tplc="9B081EFE">
      <w:numFmt w:val="bullet"/>
      <w:lvlText w:val="•"/>
      <w:lvlJc w:val="left"/>
      <w:pPr>
        <w:ind w:left="1509" w:hanging="360"/>
      </w:pPr>
      <w:rPr>
        <w:lang w:eastAsia="en-US" w:bidi="ar-SA"/>
      </w:rPr>
    </w:lvl>
    <w:lvl w:ilvl="3" w:tplc="5A689B30">
      <w:numFmt w:val="bullet"/>
      <w:lvlText w:val="•"/>
      <w:lvlJc w:val="left"/>
      <w:pPr>
        <w:ind w:left="1884" w:hanging="360"/>
      </w:pPr>
      <w:rPr>
        <w:lang w:eastAsia="en-US" w:bidi="ar-SA"/>
      </w:rPr>
    </w:lvl>
    <w:lvl w:ilvl="4" w:tplc="211C95C2">
      <w:numFmt w:val="bullet"/>
      <w:lvlText w:val="•"/>
      <w:lvlJc w:val="left"/>
      <w:pPr>
        <w:ind w:left="2259" w:hanging="360"/>
      </w:pPr>
      <w:rPr>
        <w:lang w:eastAsia="en-US" w:bidi="ar-SA"/>
      </w:rPr>
    </w:lvl>
    <w:lvl w:ilvl="5" w:tplc="B3FE89BE">
      <w:numFmt w:val="bullet"/>
      <w:lvlText w:val="•"/>
      <w:lvlJc w:val="left"/>
      <w:pPr>
        <w:ind w:left="2634" w:hanging="360"/>
      </w:pPr>
      <w:rPr>
        <w:lang w:eastAsia="en-US" w:bidi="ar-SA"/>
      </w:rPr>
    </w:lvl>
    <w:lvl w:ilvl="6" w:tplc="A5F2AC52">
      <w:numFmt w:val="bullet"/>
      <w:lvlText w:val="•"/>
      <w:lvlJc w:val="left"/>
      <w:pPr>
        <w:ind w:left="3009" w:hanging="360"/>
      </w:pPr>
      <w:rPr>
        <w:lang w:eastAsia="en-US" w:bidi="ar-SA"/>
      </w:rPr>
    </w:lvl>
    <w:lvl w:ilvl="7" w:tplc="33408608">
      <w:numFmt w:val="bullet"/>
      <w:lvlText w:val="•"/>
      <w:lvlJc w:val="left"/>
      <w:pPr>
        <w:ind w:left="3384" w:hanging="360"/>
      </w:pPr>
      <w:rPr>
        <w:lang w:eastAsia="en-US" w:bidi="ar-SA"/>
      </w:rPr>
    </w:lvl>
    <w:lvl w:ilvl="8" w:tplc="6AD01D14">
      <w:numFmt w:val="bullet"/>
      <w:lvlText w:val="•"/>
      <w:lvlJc w:val="left"/>
      <w:pPr>
        <w:ind w:left="3759" w:hanging="360"/>
      </w:pPr>
      <w:rPr>
        <w:lang w:eastAsia="en-US" w:bidi="ar-SA"/>
      </w:rPr>
    </w:lvl>
  </w:abstractNum>
  <w:abstractNum w:abstractNumId="48">
    <w:nsid w:val="60C65B26"/>
    <w:multiLevelType w:val="hybridMultilevel"/>
    <w:tmpl w:val="34BEC188"/>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49">
    <w:nsid w:val="61792685"/>
    <w:multiLevelType w:val="multilevel"/>
    <w:tmpl w:val="C6CAE49C"/>
    <w:lvl w:ilvl="0">
      <w:start w:val="7"/>
      <w:numFmt w:val="decimal"/>
      <w:lvlText w:val="%1"/>
      <w:lvlJc w:val="left"/>
      <w:pPr>
        <w:ind w:left="360" w:hanging="360"/>
      </w:pPr>
      <w:rPr>
        <w:rFonts w:hint="default"/>
      </w:rPr>
    </w:lvl>
    <w:lvl w:ilvl="1">
      <w:start w:val="7"/>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50">
    <w:nsid w:val="63D534ED"/>
    <w:multiLevelType w:val="hybridMultilevel"/>
    <w:tmpl w:val="90A47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4B41A8C"/>
    <w:multiLevelType w:val="multilevel"/>
    <w:tmpl w:val="3AE48A18"/>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nsid w:val="659D0F53"/>
    <w:multiLevelType w:val="hybridMultilevel"/>
    <w:tmpl w:val="4850A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9093B9D"/>
    <w:multiLevelType w:val="hybridMultilevel"/>
    <w:tmpl w:val="8746EAAE"/>
    <w:lvl w:ilvl="0" w:tplc="DC3ECCBE">
      <w:numFmt w:val="bullet"/>
      <w:lvlText w:val="-"/>
      <w:lvlJc w:val="left"/>
      <w:pPr>
        <w:ind w:left="754" w:hanging="360"/>
      </w:pPr>
      <w:rPr>
        <w:rFonts w:ascii="Arial" w:eastAsia="Arial" w:hAnsi="Arial" w:cs="Arial" w:hint="default"/>
        <w:b w:val="0"/>
        <w:bCs w:val="0"/>
        <w:i w:val="0"/>
        <w:iCs w:val="0"/>
        <w:spacing w:val="0"/>
        <w:w w:val="99"/>
        <w:sz w:val="24"/>
        <w:szCs w:val="24"/>
        <w:lang w:eastAsia="en-US" w:bidi="ar-SA"/>
      </w:rPr>
    </w:lvl>
    <w:lvl w:ilvl="1" w:tplc="48B6E6C6">
      <w:numFmt w:val="bullet"/>
      <w:lvlText w:val="•"/>
      <w:lvlJc w:val="left"/>
      <w:pPr>
        <w:ind w:left="1134" w:hanging="360"/>
      </w:pPr>
      <w:rPr>
        <w:lang w:eastAsia="en-US" w:bidi="ar-SA"/>
      </w:rPr>
    </w:lvl>
    <w:lvl w:ilvl="2" w:tplc="CF3A5AC8">
      <w:numFmt w:val="bullet"/>
      <w:lvlText w:val="•"/>
      <w:lvlJc w:val="left"/>
      <w:pPr>
        <w:ind w:left="1509" w:hanging="360"/>
      </w:pPr>
      <w:rPr>
        <w:lang w:eastAsia="en-US" w:bidi="ar-SA"/>
      </w:rPr>
    </w:lvl>
    <w:lvl w:ilvl="3" w:tplc="39803728">
      <w:numFmt w:val="bullet"/>
      <w:lvlText w:val="•"/>
      <w:lvlJc w:val="left"/>
      <w:pPr>
        <w:ind w:left="1884" w:hanging="360"/>
      </w:pPr>
      <w:rPr>
        <w:lang w:eastAsia="en-US" w:bidi="ar-SA"/>
      </w:rPr>
    </w:lvl>
    <w:lvl w:ilvl="4" w:tplc="6890FD30">
      <w:numFmt w:val="bullet"/>
      <w:lvlText w:val="•"/>
      <w:lvlJc w:val="left"/>
      <w:pPr>
        <w:ind w:left="2259" w:hanging="360"/>
      </w:pPr>
      <w:rPr>
        <w:lang w:eastAsia="en-US" w:bidi="ar-SA"/>
      </w:rPr>
    </w:lvl>
    <w:lvl w:ilvl="5" w:tplc="9DDECC44">
      <w:numFmt w:val="bullet"/>
      <w:lvlText w:val="•"/>
      <w:lvlJc w:val="left"/>
      <w:pPr>
        <w:ind w:left="2634" w:hanging="360"/>
      </w:pPr>
      <w:rPr>
        <w:lang w:eastAsia="en-US" w:bidi="ar-SA"/>
      </w:rPr>
    </w:lvl>
    <w:lvl w:ilvl="6" w:tplc="CC0ECD1C">
      <w:numFmt w:val="bullet"/>
      <w:lvlText w:val="•"/>
      <w:lvlJc w:val="left"/>
      <w:pPr>
        <w:ind w:left="3009" w:hanging="360"/>
      </w:pPr>
      <w:rPr>
        <w:lang w:eastAsia="en-US" w:bidi="ar-SA"/>
      </w:rPr>
    </w:lvl>
    <w:lvl w:ilvl="7" w:tplc="35E29532">
      <w:numFmt w:val="bullet"/>
      <w:lvlText w:val="•"/>
      <w:lvlJc w:val="left"/>
      <w:pPr>
        <w:ind w:left="3384" w:hanging="360"/>
      </w:pPr>
      <w:rPr>
        <w:lang w:eastAsia="en-US" w:bidi="ar-SA"/>
      </w:rPr>
    </w:lvl>
    <w:lvl w:ilvl="8" w:tplc="2370ED88">
      <w:numFmt w:val="bullet"/>
      <w:lvlText w:val="•"/>
      <w:lvlJc w:val="left"/>
      <w:pPr>
        <w:ind w:left="3759" w:hanging="360"/>
      </w:pPr>
      <w:rPr>
        <w:lang w:eastAsia="en-US" w:bidi="ar-SA"/>
      </w:rPr>
    </w:lvl>
  </w:abstractNum>
  <w:abstractNum w:abstractNumId="54">
    <w:nsid w:val="69997337"/>
    <w:multiLevelType w:val="hybridMultilevel"/>
    <w:tmpl w:val="9E245E88"/>
    <w:lvl w:ilvl="0" w:tplc="04090001">
      <w:start w:val="1"/>
      <w:numFmt w:val="bullet"/>
      <w:lvlText w:val=""/>
      <w:lvlJc w:val="left"/>
      <w:pPr>
        <w:ind w:left="1287" w:hanging="360"/>
      </w:pPr>
      <w:rPr>
        <w:rFonts w:ascii="Symbol" w:hAnsi="Symbol" w:hint="default"/>
      </w:rPr>
    </w:lvl>
    <w:lvl w:ilvl="1" w:tplc="04090001">
      <w:start w:val="1"/>
      <w:numFmt w:val="bullet"/>
      <w:lvlText w:val=""/>
      <w:lvlJc w:val="left"/>
      <w:pPr>
        <w:ind w:left="2007" w:hanging="360"/>
      </w:pPr>
      <w:rPr>
        <w:rFonts w:ascii="Symbol"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5">
    <w:nsid w:val="6A312B9C"/>
    <w:multiLevelType w:val="hybridMultilevel"/>
    <w:tmpl w:val="591AA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B706CCF"/>
    <w:multiLevelType w:val="hybridMultilevel"/>
    <w:tmpl w:val="407E8E50"/>
    <w:lvl w:ilvl="0" w:tplc="14F68B0C">
      <w:numFmt w:val="bullet"/>
      <w:lvlText w:val="-"/>
      <w:lvlJc w:val="left"/>
      <w:pPr>
        <w:ind w:left="754" w:hanging="360"/>
      </w:pPr>
      <w:rPr>
        <w:rFonts w:ascii="Arial" w:eastAsia="Arial" w:hAnsi="Arial" w:cs="Arial" w:hint="default"/>
        <w:b w:val="0"/>
        <w:bCs w:val="0"/>
        <w:i w:val="0"/>
        <w:iCs w:val="0"/>
        <w:spacing w:val="0"/>
        <w:w w:val="99"/>
        <w:sz w:val="24"/>
        <w:szCs w:val="24"/>
        <w:lang w:eastAsia="en-US" w:bidi="ar-SA"/>
      </w:rPr>
    </w:lvl>
    <w:lvl w:ilvl="1" w:tplc="CBF2927A">
      <w:numFmt w:val="bullet"/>
      <w:lvlText w:val="•"/>
      <w:lvlJc w:val="left"/>
      <w:pPr>
        <w:ind w:left="1134" w:hanging="360"/>
      </w:pPr>
      <w:rPr>
        <w:lang w:eastAsia="en-US" w:bidi="ar-SA"/>
      </w:rPr>
    </w:lvl>
    <w:lvl w:ilvl="2" w:tplc="C88E62E2">
      <w:numFmt w:val="bullet"/>
      <w:lvlText w:val="•"/>
      <w:lvlJc w:val="left"/>
      <w:pPr>
        <w:ind w:left="1509" w:hanging="360"/>
      </w:pPr>
      <w:rPr>
        <w:lang w:eastAsia="en-US" w:bidi="ar-SA"/>
      </w:rPr>
    </w:lvl>
    <w:lvl w:ilvl="3" w:tplc="07A0EB8C">
      <w:numFmt w:val="bullet"/>
      <w:lvlText w:val="•"/>
      <w:lvlJc w:val="left"/>
      <w:pPr>
        <w:ind w:left="1884" w:hanging="360"/>
      </w:pPr>
      <w:rPr>
        <w:lang w:eastAsia="en-US" w:bidi="ar-SA"/>
      </w:rPr>
    </w:lvl>
    <w:lvl w:ilvl="4" w:tplc="E8D282FE">
      <w:numFmt w:val="bullet"/>
      <w:lvlText w:val="•"/>
      <w:lvlJc w:val="left"/>
      <w:pPr>
        <w:ind w:left="2259" w:hanging="360"/>
      </w:pPr>
      <w:rPr>
        <w:lang w:eastAsia="en-US" w:bidi="ar-SA"/>
      </w:rPr>
    </w:lvl>
    <w:lvl w:ilvl="5" w:tplc="D520AD0E">
      <w:numFmt w:val="bullet"/>
      <w:lvlText w:val="•"/>
      <w:lvlJc w:val="left"/>
      <w:pPr>
        <w:ind w:left="2634" w:hanging="360"/>
      </w:pPr>
      <w:rPr>
        <w:lang w:eastAsia="en-US" w:bidi="ar-SA"/>
      </w:rPr>
    </w:lvl>
    <w:lvl w:ilvl="6" w:tplc="68E6CED8">
      <w:numFmt w:val="bullet"/>
      <w:lvlText w:val="•"/>
      <w:lvlJc w:val="left"/>
      <w:pPr>
        <w:ind w:left="3009" w:hanging="360"/>
      </w:pPr>
      <w:rPr>
        <w:lang w:eastAsia="en-US" w:bidi="ar-SA"/>
      </w:rPr>
    </w:lvl>
    <w:lvl w:ilvl="7" w:tplc="D8D4C348">
      <w:numFmt w:val="bullet"/>
      <w:lvlText w:val="•"/>
      <w:lvlJc w:val="left"/>
      <w:pPr>
        <w:ind w:left="3384" w:hanging="360"/>
      </w:pPr>
      <w:rPr>
        <w:lang w:eastAsia="en-US" w:bidi="ar-SA"/>
      </w:rPr>
    </w:lvl>
    <w:lvl w:ilvl="8" w:tplc="17847448">
      <w:numFmt w:val="bullet"/>
      <w:lvlText w:val="•"/>
      <w:lvlJc w:val="left"/>
      <w:pPr>
        <w:ind w:left="3759" w:hanging="360"/>
      </w:pPr>
      <w:rPr>
        <w:lang w:eastAsia="en-US" w:bidi="ar-SA"/>
      </w:rPr>
    </w:lvl>
  </w:abstractNum>
  <w:abstractNum w:abstractNumId="57">
    <w:nsid w:val="6C92614F"/>
    <w:multiLevelType w:val="hybridMultilevel"/>
    <w:tmpl w:val="AB5EC4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8">
    <w:nsid w:val="6DB57C2A"/>
    <w:multiLevelType w:val="hybridMultilevel"/>
    <w:tmpl w:val="724AF5AC"/>
    <w:lvl w:ilvl="0" w:tplc="0409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9">
    <w:nsid w:val="712A2296"/>
    <w:multiLevelType w:val="hybridMultilevel"/>
    <w:tmpl w:val="0D78222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0">
    <w:nsid w:val="73B6682C"/>
    <w:multiLevelType w:val="hybridMultilevel"/>
    <w:tmpl w:val="46A4670A"/>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61">
    <w:nsid w:val="771A7ABC"/>
    <w:multiLevelType w:val="hybridMultilevel"/>
    <w:tmpl w:val="9830D49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2">
    <w:nsid w:val="7746052F"/>
    <w:multiLevelType w:val="hybridMultilevel"/>
    <w:tmpl w:val="0674D9B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3">
    <w:nsid w:val="78157E3A"/>
    <w:multiLevelType w:val="hybridMultilevel"/>
    <w:tmpl w:val="7A12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89C5887"/>
    <w:multiLevelType w:val="hybridMultilevel"/>
    <w:tmpl w:val="D3784702"/>
    <w:lvl w:ilvl="0" w:tplc="ACD4DA9A">
      <w:numFmt w:val="bullet"/>
      <w:lvlText w:val="-"/>
      <w:lvlJc w:val="left"/>
      <w:pPr>
        <w:ind w:left="754" w:hanging="360"/>
      </w:pPr>
      <w:rPr>
        <w:rFonts w:ascii="Arial" w:eastAsia="Arial" w:hAnsi="Arial" w:cs="Arial" w:hint="default"/>
        <w:b w:val="0"/>
        <w:bCs w:val="0"/>
        <w:i w:val="0"/>
        <w:iCs w:val="0"/>
        <w:spacing w:val="0"/>
        <w:w w:val="99"/>
        <w:sz w:val="24"/>
        <w:szCs w:val="24"/>
        <w:lang w:eastAsia="en-US" w:bidi="ar-SA"/>
      </w:rPr>
    </w:lvl>
    <w:lvl w:ilvl="1" w:tplc="DD9C3D44">
      <w:numFmt w:val="bullet"/>
      <w:lvlText w:val="•"/>
      <w:lvlJc w:val="left"/>
      <w:pPr>
        <w:ind w:left="1134" w:hanging="360"/>
      </w:pPr>
      <w:rPr>
        <w:lang w:eastAsia="en-US" w:bidi="ar-SA"/>
      </w:rPr>
    </w:lvl>
    <w:lvl w:ilvl="2" w:tplc="DEDADB98">
      <w:numFmt w:val="bullet"/>
      <w:lvlText w:val="•"/>
      <w:lvlJc w:val="left"/>
      <w:pPr>
        <w:ind w:left="1509" w:hanging="360"/>
      </w:pPr>
      <w:rPr>
        <w:lang w:eastAsia="en-US" w:bidi="ar-SA"/>
      </w:rPr>
    </w:lvl>
    <w:lvl w:ilvl="3" w:tplc="19EE0D90">
      <w:numFmt w:val="bullet"/>
      <w:lvlText w:val="•"/>
      <w:lvlJc w:val="left"/>
      <w:pPr>
        <w:ind w:left="1884" w:hanging="360"/>
      </w:pPr>
      <w:rPr>
        <w:lang w:eastAsia="en-US" w:bidi="ar-SA"/>
      </w:rPr>
    </w:lvl>
    <w:lvl w:ilvl="4" w:tplc="9162E28E">
      <w:numFmt w:val="bullet"/>
      <w:lvlText w:val="•"/>
      <w:lvlJc w:val="left"/>
      <w:pPr>
        <w:ind w:left="2259" w:hanging="360"/>
      </w:pPr>
      <w:rPr>
        <w:lang w:eastAsia="en-US" w:bidi="ar-SA"/>
      </w:rPr>
    </w:lvl>
    <w:lvl w:ilvl="5" w:tplc="002AB07E">
      <w:numFmt w:val="bullet"/>
      <w:lvlText w:val="•"/>
      <w:lvlJc w:val="left"/>
      <w:pPr>
        <w:ind w:left="2634" w:hanging="360"/>
      </w:pPr>
      <w:rPr>
        <w:lang w:eastAsia="en-US" w:bidi="ar-SA"/>
      </w:rPr>
    </w:lvl>
    <w:lvl w:ilvl="6" w:tplc="635419FC">
      <w:numFmt w:val="bullet"/>
      <w:lvlText w:val="•"/>
      <w:lvlJc w:val="left"/>
      <w:pPr>
        <w:ind w:left="3009" w:hanging="360"/>
      </w:pPr>
      <w:rPr>
        <w:lang w:eastAsia="en-US" w:bidi="ar-SA"/>
      </w:rPr>
    </w:lvl>
    <w:lvl w:ilvl="7" w:tplc="2946C94A">
      <w:numFmt w:val="bullet"/>
      <w:lvlText w:val="•"/>
      <w:lvlJc w:val="left"/>
      <w:pPr>
        <w:ind w:left="3384" w:hanging="360"/>
      </w:pPr>
      <w:rPr>
        <w:lang w:eastAsia="en-US" w:bidi="ar-SA"/>
      </w:rPr>
    </w:lvl>
    <w:lvl w:ilvl="8" w:tplc="C122D8D2">
      <w:numFmt w:val="bullet"/>
      <w:lvlText w:val="•"/>
      <w:lvlJc w:val="left"/>
      <w:pPr>
        <w:ind w:left="3759" w:hanging="360"/>
      </w:pPr>
      <w:rPr>
        <w:lang w:eastAsia="en-US" w:bidi="ar-SA"/>
      </w:rPr>
    </w:lvl>
  </w:abstractNum>
  <w:abstractNum w:abstractNumId="65">
    <w:nsid w:val="78E83CB4"/>
    <w:multiLevelType w:val="hybridMultilevel"/>
    <w:tmpl w:val="F9EA2F8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6">
    <w:nsid w:val="795343BE"/>
    <w:multiLevelType w:val="hybridMultilevel"/>
    <w:tmpl w:val="1A56CE18"/>
    <w:lvl w:ilvl="0" w:tplc="0409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7">
    <w:nsid w:val="79C4254F"/>
    <w:multiLevelType w:val="hybridMultilevel"/>
    <w:tmpl w:val="1FF6700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8">
    <w:nsid w:val="79F035B6"/>
    <w:multiLevelType w:val="multilevel"/>
    <w:tmpl w:val="A5E48BA4"/>
    <w:styleLink w:val="WWNum60"/>
    <w:lvl w:ilvl="0">
      <w:numFmt w:val="bullet"/>
      <w:lvlText w:val="-"/>
      <w:lvlJc w:val="left"/>
      <w:pPr>
        <w:ind w:left="720" w:hanging="360"/>
      </w:pPr>
      <w:rPr>
        <w:rFonts w:ascii="Times New Roman" w:eastAsia="Times New Roman" w:hAnsi="Times New Roman" w:cs="Times New Roman"/>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nsid w:val="7A0B4892"/>
    <w:multiLevelType w:val="hybridMultilevel"/>
    <w:tmpl w:val="85EC326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0">
    <w:nsid w:val="7C54733D"/>
    <w:multiLevelType w:val="hybridMultilevel"/>
    <w:tmpl w:val="79E6E6D6"/>
    <w:lvl w:ilvl="0" w:tplc="042F000F">
      <w:start w:val="1"/>
      <w:numFmt w:val="decimal"/>
      <w:lvlText w:val="%1."/>
      <w:lvlJc w:val="left"/>
      <w:pPr>
        <w:ind w:left="72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1">
    <w:nsid w:val="7C870DCC"/>
    <w:multiLevelType w:val="hybridMultilevel"/>
    <w:tmpl w:val="92B4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E2D5D94"/>
    <w:multiLevelType w:val="hybridMultilevel"/>
    <w:tmpl w:val="A886B88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7EDC1E7B"/>
    <w:multiLevelType w:val="multilevel"/>
    <w:tmpl w:val="F75414DA"/>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4">
    <w:nsid w:val="7F012A21"/>
    <w:multiLevelType w:val="hybridMultilevel"/>
    <w:tmpl w:val="D8420C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5">
    <w:nsid w:val="7F46667D"/>
    <w:multiLevelType w:val="hybridMultilevel"/>
    <w:tmpl w:val="4FFE28A6"/>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6">
    <w:nsid w:val="7F4C6877"/>
    <w:multiLevelType w:val="hybridMultilevel"/>
    <w:tmpl w:val="3CD4F40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50"/>
  </w:num>
  <w:num w:numId="2">
    <w:abstractNumId w:val="71"/>
  </w:num>
  <w:num w:numId="3">
    <w:abstractNumId w:val="20"/>
  </w:num>
  <w:num w:numId="4">
    <w:abstractNumId w:val="15"/>
  </w:num>
  <w:num w:numId="5">
    <w:abstractNumId w:val="9"/>
  </w:num>
  <w:num w:numId="6">
    <w:abstractNumId w:val="52"/>
  </w:num>
  <w:num w:numId="7">
    <w:abstractNumId w:val="12"/>
  </w:num>
  <w:num w:numId="8">
    <w:abstractNumId w:val="23"/>
  </w:num>
  <w:num w:numId="9">
    <w:abstractNumId w:val="58"/>
  </w:num>
  <w:num w:numId="10">
    <w:abstractNumId w:val="25"/>
  </w:num>
  <w:num w:numId="11">
    <w:abstractNumId w:val="72"/>
  </w:num>
  <w:num w:numId="12">
    <w:abstractNumId w:val="22"/>
  </w:num>
  <w:num w:numId="13">
    <w:abstractNumId w:val="46"/>
  </w:num>
  <w:num w:numId="14">
    <w:abstractNumId w:val="21"/>
  </w:num>
  <w:num w:numId="15">
    <w:abstractNumId w:val="5"/>
  </w:num>
  <w:num w:numId="16">
    <w:abstractNumId w:val="28"/>
  </w:num>
  <w:num w:numId="17">
    <w:abstractNumId w:val="63"/>
  </w:num>
  <w:num w:numId="18">
    <w:abstractNumId w:val="42"/>
  </w:num>
  <w:num w:numId="19">
    <w:abstractNumId w:val="54"/>
  </w:num>
  <w:num w:numId="20">
    <w:abstractNumId w:val="14"/>
  </w:num>
  <w:num w:numId="21">
    <w:abstractNumId w:val="39"/>
  </w:num>
  <w:num w:numId="22">
    <w:abstractNumId w:val="18"/>
  </w:num>
  <w:num w:numId="23">
    <w:abstractNumId w:val="61"/>
  </w:num>
  <w:num w:numId="24">
    <w:abstractNumId w:val="10"/>
  </w:num>
  <w:num w:numId="25">
    <w:abstractNumId w:val="65"/>
  </w:num>
  <w:num w:numId="26">
    <w:abstractNumId w:val="60"/>
  </w:num>
  <w:num w:numId="27">
    <w:abstractNumId w:val="26"/>
  </w:num>
  <w:num w:numId="28">
    <w:abstractNumId w:val="74"/>
  </w:num>
  <w:num w:numId="29">
    <w:abstractNumId w:val="55"/>
  </w:num>
  <w:num w:numId="30">
    <w:abstractNumId w:val="24"/>
  </w:num>
  <w:num w:numId="31">
    <w:abstractNumId w:val="57"/>
  </w:num>
  <w:num w:numId="32">
    <w:abstractNumId w:val="48"/>
  </w:num>
  <w:num w:numId="33">
    <w:abstractNumId w:val="69"/>
  </w:num>
  <w:num w:numId="34">
    <w:abstractNumId w:val="1"/>
  </w:num>
  <w:num w:numId="35">
    <w:abstractNumId w:val="45"/>
  </w:num>
  <w:num w:numId="36">
    <w:abstractNumId w:val="66"/>
  </w:num>
  <w:num w:numId="37">
    <w:abstractNumId w:val="76"/>
  </w:num>
  <w:num w:numId="38">
    <w:abstractNumId w:val="2"/>
  </w:num>
  <w:num w:numId="39">
    <w:abstractNumId w:val="13"/>
  </w:num>
  <w:num w:numId="40">
    <w:abstractNumId w:val="70"/>
  </w:num>
  <w:num w:numId="41">
    <w:abstractNumId w:val="19"/>
  </w:num>
  <w:num w:numId="42">
    <w:abstractNumId w:val="11"/>
  </w:num>
  <w:num w:numId="43">
    <w:abstractNumId w:val="4"/>
  </w:num>
  <w:num w:numId="44">
    <w:abstractNumId w:val="35"/>
  </w:num>
  <w:num w:numId="45">
    <w:abstractNumId w:val="38"/>
  </w:num>
  <w:num w:numId="46">
    <w:abstractNumId w:val="62"/>
  </w:num>
  <w:num w:numId="47">
    <w:abstractNumId w:val="59"/>
  </w:num>
  <w:num w:numId="48">
    <w:abstractNumId w:val="6"/>
  </w:num>
  <w:num w:numId="49">
    <w:abstractNumId w:val="75"/>
  </w:num>
  <w:num w:numId="50">
    <w:abstractNumId w:val="67"/>
  </w:num>
  <w:num w:numId="51">
    <w:abstractNumId w:val="51"/>
  </w:num>
  <w:num w:numId="52">
    <w:abstractNumId w:val="7"/>
  </w:num>
  <w:num w:numId="53">
    <w:abstractNumId w:val="29"/>
  </w:num>
  <w:num w:numId="54">
    <w:abstractNumId w:val="37"/>
  </w:num>
  <w:num w:numId="55">
    <w:abstractNumId w:val="44"/>
  </w:num>
  <w:num w:numId="56">
    <w:abstractNumId w:val="33"/>
  </w:num>
  <w:num w:numId="57">
    <w:abstractNumId w:val="73"/>
  </w:num>
  <w:num w:numId="58">
    <w:abstractNumId w:val="68"/>
  </w:num>
  <w:num w:numId="59">
    <w:abstractNumId w:val="40"/>
  </w:num>
  <w:num w:numId="60">
    <w:abstractNumId w:val="3"/>
  </w:num>
  <w:num w:numId="61">
    <w:abstractNumId w:val="53"/>
  </w:num>
  <w:num w:numId="62">
    <w:abstractNumId w:val="36"/>
  </w:num>
  <w:num w:numId="63">
    <w:abstractNumId w:val="64"/>
  </w:num>
  <w:num w:numId="64">
    <w:abstractNumId w:val="30"/>
  </w:num>
  <w:num w:numId="65">
    <w:abstractNumId w:val="56"/>
  </w:num>
  <w:num w:numId="66">
    <w:abstractNumId w:val="47"/>
  </w:num>
  <w:num w:numId="67">
    <w:abstractNumId w:val="34"/>
  </w:num>
  <w:num w:numId="6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num>
  <w:num w:numId="70">
    <w:abstractNumId w:val="27"/>
  </w:num>
  <w:num w:numId="71">
    <w:abstractNumId w:val="43"/>
  </w:num>
  <w:num w:numId="72">
    <w:abstractNumId w:val="17"/>
  </w:num>
  <w:num w:numId="73">
    <w:abstractNumId w:val="49"/>
  </w:num>
  <w:num w:numId="74">
    <w:abstractNumId w:val="31"/>
  </w:num>
  <w:num w:numId="75">
    <w:abstractNumId w:val="0"/>
  </w:num>
  <w:num w:numId="76">
    <w:abstractNumId w:val="16"/>
  </w:num>
  <w:num w:numId="77">
    <w:abstractNumId w:val="3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265"/>
    <w:rsid w:val="00000EBB"/>
    <w:rsid w:val="00001683"/>
    <w:rsid w:val="00001B1C"/>
    <w:rsid w:val="0000435D"/>
    <w:rsid w:val="000124B2"/>
    <w:rsid w:val="00013DF6"/>
    <w:rsid w:val="0001549B"/>
    <w:rsid w:val="00016292"/>
    <w:rsid w:val="00016D53"/>
    <w:rsid w:val="000205D8"/>
    <w:rsid w:val="00020F7C"/>
    <w:rsid w:val="00021798"/>
    <w:rsid w:val="00021B83"/>
    <w:rsid w:val="00021FA0"/>
    <w:rsid w:val="00024290"/>
    <w:rsid w:val="00024C05"/>
    <w:rsid w:val="0002528B"/>
    <w:rsid w:val="0002549E"/>
    <w:rsid w:val="00025D96"/>
    <w:rsid w:val="00026334"/>
    <w:rsid w:val="000264C0"/>
    <w:rsid w:val="0002749E"/>
    <w:rsid w:val="00031291"/>
    <w:rsid w:val="00033CA1"/>
    <w:rsid w:val="00034862"/>
    <w:rsid w:val="0003513C"/>
    <w:rsid w:val="000412B4"/>
    <w:rsid w:val="00041816"/>
    <w:rsid w:val="00041A6D"/>
    <w:rsid w:val="00044F86"/>
    <w:rsid w:val="00045935"/>
    <w:rsid w:val="00046991"/>
    <w:rsid w:val="00047D2F"/>
    <w:rsid w:val="00052933"/>
    <w:rsid w:val="00053665"/>
    <w:rsid w:val="0005438F"/>
    <w:rsid w:val="00055BA9"/>
    <w:rsid w:val="00055DA4"/>
    <w:rsid w:val="0005714E"/>
    <w:rsid w:val="0005728D"/>
    <w:rsid w:val="000572A8"/>
    <w:rsid w:val="00057800"/>
    <w:rsid w:val="00060BA3"/>
    <w:rsid w:val="0006266D"/>
    <w:rsid w:val="0006377A"/>
    <w:rsid w:val="000639C8"/>
    <w:rsid w:val="000665C0"/>
    <w:rsid w:val="00066CD3"/>
    <w:rsid w:val="000716FA"/>
    <w:rsid w:val="000733C9"/>
    <w:rsid w:val="00073BA5"/>
    <w:rsid w:val="00073C22"/>
    <w:rsid w:val="00073F21"/>
    <w:rsid w:val="00076111"/>
    <w:rsid w:val="0007704B"/>
    <w:rsid w:val="00077229"/>
    <w:rsid w:val="0007734C"/>
    <w:rsid w:val="00077481"/>
    <w:rsid w:val="00081DE8"/>
    <w:rsid w:val="00082684"/>
    <w:rsid w:val="00084386"/>
    <w:rsid w:val="0008688C"/>
    <w:rsid w:val="00087930"/>
    <w:rsid w:val="00090ACD"/>
    <w:rsid w:val="00090F88"/>
    <w:rsid w:val="00092F5A"/>
    <w:rsid w:val="0009417E"/>
    <w:rsid w:val="00096B64"/>
    <w:rsid w:val="00097BC4"/>
    <w:rsid w:val="00097DD9"/>
    <w:rsid w:val="00097F7C"/>
    <w:rsid w:val="000A12D0"/>
    <w:rsid w:val="000A1728"/>
    <w:rsid w:val="000A2625"/>
    <w:rsid w:val="000A4E64"/>
    <w:rsid w:val="000A6124"/>
    <w:rsid w:val="000A6373"/>
    <w:rsid w:val="000A6F37"/>
    <w:rsid w:val="000B279E"/>
    <w:rsid w:val="000B325F"/>
    <w:rsid w:val="000B6571"/>
    <w:rsid w:val="000B6922"/>
    <w:rsid w:val="000C049F"/>
    <w:rsid w:val="000C4577"/>
    <w:rsid w:val="000C50F0"/>
    <w:rsid w:val="000C648E"/>
    <w:rsid w:val="000C6DC1"/>
    <w:rsid w:val="000D0287"/>
    <w:rsid w:val="000D1063"/>
    <w:rsid w:val="000D24C6"/>
    <w:rsid w:val="000D2619"/>
    <w:rsid w:val="000D36B4"/>
    <w:rsid w:val="000D430D"/>
    <w:rsid w:val="000D469B"/>
    <w:rsid w:val="000D6A76"/>
    <w:rsid w:val="000E01B8"/>
    <w:rsid w:val="000E224A"/>
    <w:rsid w:val="000F0A92"/>
    <w:rsid w:val="000F2793"/>
    <w:rsid w:val="000F2FC6"/>
    <w:rsid w:val="000F3742"/>
    <w:rsid w:val="000F39B0"/>
    <w:rsid w:val="000F425C"/>
    <w:rsid w:val="000F47DB"/>
    <w:rsid w:val="000F5F98"/>
    <w:rsid w:val="000F6AEC"/>
    <w:rsid w:val="000F6CBE"/>
    <w:rsid w:val="000F7272"/>
    <w:rsid w:val="00100A43"/>
    <w:rsid w:val="00102465"/>
    <w:rsid w:val="00102AC6"/>
    <w:rsid w:val="0010485B"/>
    <w:rsid w:val="0010498B"/>
    <w:rsid w:val="00107758"/>
    <w:rsid w:val="001117EE"/>
    <w:rsid w:val="001132EE"/>
    <w:rsid w:val="00113BFE"/>
    <w:rsid w:val="00114500"/>
    <w:rsid w:val="00114DC2"/>
    <w:rsid w:val="00115336"/>
    <w:rsid w:val="00115357"/>
    <w:rsid w:val="001178F7"/>
    <w:rsid w:val="00120541"/>
    <w:rsid w:val="00121F05"/>
    <w:rsid w:val="001220FF"/>
    <w:rsid w:val="001222C8"/>
    <w:rsid w:val="00122D50"/>
    <w:rsid w:val="001237D8"/>
    <w:rsid w:val="00123970"/>
    <w:rsid w:val="00124FA8"/>
    <w:rsid w:val="00126486"/>
    <w:rsid w:val="00126D15"/>
    <w:rsid w:val="0012761C"/>
    <w:rsid w:val="00127E4A"/>
    <w:rsid w:val="00130A3A"/>
    <w:rsid w:val="00130BFC"/>
    <w:rsid w:val="0013116A"/>
    <w:rsid w:val="00134279"/>
    <w:rsid w:val="00134526"/>
    <w:rsid w:val="00134DB6"/>
    <w:rsid w:val="00135E2E"/>
    <w:rsid w:val="001365F0"/>
    <w:rsid w:val="00136642"/>
    <w:rsid w:val="00136ED9"/>
    <w:rsid w:val="001411D2"/>
    <w:rsid w:val="00141EFA"/>
    <w:rsid w:val="00142ECA"/>
    <w:rsid w:val="00143CB3"/>
    <w:rsid w:val="001451A1"/>
    <w:rsid w:val="00145A3A"/>
    <w:rsid w:val="00145FD9"/>
    <w:rsid w:val="00146E91"/>
    <w:rsid w:val="001506BF"/>
    <w:rsid w:val="00151756"/>
    <w:rsid w:val="001530BE"/>
    <w:rsid w:val="00153870"/>
    <w:rsid w:val="00154099"/>
    <w:rsid w:val="0015413B"/>
    <w:rsid w:val="001546DD"/>
    <w:rsid w:val="00154E06"/>
    <w:rsid w:val="001553A9"/>
    <w:rsid w:val="0015629A"/>
    <w:rsid w:val="001600FE"/>
    <w:rsid w:val="00160CE5"/>
    <w:rsid w:val="001618CC"/>
    <w:rsid w:val="00161D00"/>
    <w:rsid w:val="00161E6B"/>
    <w:rsid w:val="00163132"/>
    <w:rsid w:val="001637C1"/>
    <w:rsid w:val="00171C7A"/>
    <w:rsid w:val="00175244"/>
    <w:rsid w:val="0017591A"/>
    <w:rsid w:val="001765A5"/>
    <w:rsid w:val="00180A33"/>
    <w:rsid w:val="00182F88"/>
    <w:rsid w:val="001838F0"/>
    <w:rsid w:val="00183AB2"/>
    <w:rsid w:val="0018475B"/>
    <w:rsid w:val="0018577A"/>
    <w:rsid w:val="00185D52"/>
    <w:rsid w:val="0018693A"/>
    <w:rsid w:val="00187EB5"/>
    <w:rsid w:val="00191085"/>
    <w:rsid w:val="00191B8C"/>
    <w:rsid w:val="00191C69"/>
    <w:rsid w:val="00192386"/>
    <w:rsid w:val="001926D5"/>
    <w:rsid w:val="00194AF5"/>
    <w:rsid w:val="001958BA"/>
    <w:rsid w:val="00196869"/>
    <w:rsid w:val="00197DDC"/>
    <w:rsid w:val="00197EE3"/>
    <w:rsid w:val="001A0C7A"/>
    <w:rsid w:val="001A22DE"/>
    <w:rsid w:val="001A2CEA"/>
    <w:rsid w:val="001A338B"/>
    <w:rsid w:val="001A46DD"/>
    <w:rsid w:val="001A4F0A"/>
    <w:rsid w:val="001A58B0"/>
    <w:rsid w:val="001A5B3E"/>
    <w:rsid w:val="001B160C"/>
    <w:rsid w:val="001B2170"/>
    <w:rsid w:val="001B3AC2"/>
    <w:rsid w:val="001B49D5"/>
    <w:rsid w:val="001B6DC3"/>
    <w:rsid w:val="001C020D"/>
    <w:rsid w:val="001C02DD"/>
    <w:rsid w:val="001C05C0"/>
    <w:rsid w:val="001C386A"/>
    <w:rsid w:val="001C4177"/>
    <w:rsid w:val="001C5DBF"/>
    <w:rsid w:val="001C66EC"/>
    <w:rsid w:val="001C67BA"/>
    <w:rsid w:val="001C67E9"/>
    <w:rsid w:val="001C6AE3"/>
    <w:rsid w:val="001C7373"/>
    <w:rsid w:val="001D02A4"/>
    <w:rsid w:val="001D046B"/>
    <w:rsid w:val="001D069B"/>
    <w:rsid w:val="001D0780"/>
    <w:rsid w:val="001D34BF"/>
    <w:rsid w:val="001D5A14"/>
    <w:rsid w:val="001D5E12"/>
    <w:rsid w:val="001D6554"/>
    <w:rsid w:val="001D737B"/>
    <w:rsid w:val="001D73FD"/>
    <w:rsid w:val="001D7479"/>
    <w:rsid w:val="001E0B98"/>
    <w:rsid w:val="001E143E"/>
    <w:rsid w:val="001E2A84"/>
    <w:rsid w:val="001E2DCF"/>
    <w:rsid w:val="001E34FE"/>
    <w:rsid w:val="001E3FFB"/>
    <w:rsid w:val="001E6EC7"/>
    <w:rsid w:val="001E7A11"/>
    <w:rsid w:val="001F0573"/>
    <w:rsid w:val="001F0996"/>
    <w:rsid w:val="001F1DF2"/>
    <w:rsid w:val="001F1FE6"/>
    <w:rsid w:val="001F2046"/>
    <w:rsid w:val="001F3267"/>
    <w:rsid w:val="001F358F"/>
    <w:rsid w:val="001F55EE"/>
    <w:rsid w:val="001F6B12"/>
    <w:rsid w:val="002019FC"/>
    <w:rsid w:val="002025E6"/>
    <w:rsid w:val="0020299A"/>
    <w:rsid w:val="002039F0"/>
    <w:rsid w:val="002042C0"/>
    <w:rsid w:val="00204A7F"/>
    <w:rsid w:val="00206A67"/>
    <w:rsid w:val="00206BB2"/>
    <w:rsid w:val="00206DE5"/>
    <w:rsid w:val="00207339"/>
    <w:rsid w:val="002078A9"/>
    <w:rsid w:val="00210CEA"/>
    <w:rsid w:val="00210DA9"/>
    <w:rsid w:val="0021156B"/>
    <w:rsid w:val="00211C8F"/>
    <w:rsid w:val="00211E74"/>
    <w:rsid w:val="0021491B"/>
    <w:rsid w:val="00216374"/>
    <w:rsid w:val="00216448"/>
    <w:rsid w:val="002168E8"/>
    <w:rsid w:val="00220096"/>
    <w:rsid w:val="002238F0"/>
    <w:rsid w:val="0022523E"/>
    <w:rsid w:val="002263E1"/>
    <w:rsid w:val="00227509"/>
    <w:rsid w:val="0023035D"/>
    <w:rsid w:val="002304AD"/>
    <w:rsid w:val="0023141F"/>
    <w:rsid w:val="00231B2F"/>
    <w:rsid w:val="002324F0"/>
    <w:rsid w:val="00232830"/>
    <w:rsid w:val="002331AD"/>
    <w:rsid w:val="002401C5"/>
    <w:rsid w:val="00242CEE"/>
    <w:rsid w:val="00243798"/>
    <w:rsid w:val="00243D3E"/>
    <w:rsid w:val="002447AC"/>
    <w:rsid w:val="00244B7D"/>
    <w:rsid w:val="00245266"/>
    <w:rsid w:val="00245A70"/>
    <w:rsid w:val="00245D97"/>
    <w:rsid w:val="00245DF4"/>
    <w:rsid w:val="00247174"/>
    <w:rsid w:val="002471B7"/>
    <w:rsid w:val="00247E25"/>
    <w:rsid w:val="00250A49"/>
    <w:rsid w:val="002525E3"/>
    <w:rsid w:val="00252C32"/>
    <w:rsid w:val="002536C9"/>
    <w:rsid w:val="00253980"/>
    <w:rsid w:val="00254C87"/>
    <w:rsid w:val="00256BC4"/>
    <w:rsid w:val="00256EC5"/>
    <w:rsid w:val="00263962"/>
    <w:rsid w:val="00263C59"/>
    <w:rsid w:val="002642B0"/>
    <w:rsid w:val="002664A1"/>
    <w:rsid w:val="00271F91"/>
    <w:rsid w:val="00272242"/>
    <w:rsid w:val="00272D94"/>
    <w:rsid w:val="00272F0E"/>
    <w:rsid w:val="00273543"/>
    <w:rsid w:val="0027668D"/>
    <w:rsid w:val="002778BA"/>
    <w:rsid w:val="00277FEB"/>
    <w:rsid w:val="00280985"/>
    <w:rsid w:val="0028671C"/>
    <w:rsid w:val="0029000F"/>
    <w:rsid w:val="00290E94"/>
    <w:rsid w:val="00292885"/>
    <w:rsid w:val="00292FA4"/>
    <w:rsid w:val="00294FAB"/>
    <w:rsid w:val="00296789"/>
    <w:rsid w:val="002973F8"/>
    <w:rsid w:val="002A09D8"/>
    <w:rsid w:val="002A1E3C"/>
    <w:rsid w:val="002A435F"/>
    <w:rsid w:val="002A5F57"/>
    <w:rsid w:val="002A7761"/>
    <w:rsid w:val="002B0389"/>
    <w:rsid w:val="002B1109"/>
    <w:rsid w:val="002B160C"/>
    <w:rsid w:val="002B2279"/>
    <w:rsid w:val="002B3296"/>
    <w:rsid w:val="002B3BEB"/>
    <w:rsid w:val="002B6677"/>
    <w:rsid w:val="002B75FC"/>
    <w:rsid w:val="002C05AD"/>
    <w:rsid w:val="002C2579"/>
    <w:rsid w:val="002C2D82"/>
    <w:rsid w:val="002C4D5C"/>
    <w:rsid w:val="002C4DF7"/>
    <w:rsid w:val="002C654A"/>
    <w:rsid w:val="002D0A36"/>
    <w:rsid w:val="002D186B"/>
    <w:rsid w:val="002D2D45"/>
    <w:rsid w:val="002D35A4"/>
    <w:rsid w:val="002D371E"/>
    <w:rsid w:val="002D3DDD"/>
    <w:rsid w:val="002D4116"/>
    <w:rsid w:val="002E041A"/>
    <w:rsid w:val="002E079F"/>
    <w:rsid w:val="002E0CB7"/>
    <w:rsid w:val="002E1124"/>
    <w:rsid w:val="002E1127"/>
    <w:rsid w:val="002E23DF"/>
    <w:rsid w:val="002E4E5B"/>
    <w:rsid w:val="002E5556"/>
    <w:rsid w:val="002F0B56"/>
    <w:rsid w:val="002F1091"/>
    <w:rsid w:val="002F25D9"/>
    <w:rsid w:val="002F2736"/>
    <w:rsid w:val="002F2977"/>
    <w:rsid w:val="002F3C9F"/>
    <w:rsid w:val="002F572B"/>
    <w:rsid w:val="002F638E"/>
    <w:rsid w:val="002F6678"/>
    <w:rsid w:val="002F6FEE"/>
    <w:rsid w:val="00300314"/>
    <w:rsid w:val="0030053F"/>
    <w:rsid w:val="00300E96"/>
    <w:rsid w:val="003010BF"/>
    <w:rsid w:val="00301250"/>
    <w:rsid w:val="00304A5C"/>
    <w:rsid w:val="00304E7C"/>
    <w:rsid w:val="00304FC4"/>
    <w:rsid w:val="00307F52"/>
    <w:rsid w:val="003100C3"/>
    <w:rsid w:val="00310179"/>
    <w:rsid w:val="0031192F"/>
    <w:rsid w:val="0031238C"/>
    <w:rsid w:val="00315AA8"/>
    <w:rsid w:val="0031762C"/>
    <w:rsid w:val="00317F42"/>
    <w:rsid w:val="0032132C"/>
    <w:rsid w:val="0032319E"/>
    <w:rsid w:val="003236DF"/>
    <w:rsid w:val="00323754"/>
    <w:rsid w:val="0032387B"/>
    <w:rsid w:val="00323E99"/>
    <w:rsid w:val="003244C6"/>
    <w:rsid w:val="00324A1A"/>
    <w:rsid w:val="0032607C"/>
    <w:rsid w:val="003271B3"/>
    <w:rsid w:val="00330241"/>
    <w:rsid w:val="00330A4E"/>
    <w:rsid w:val="0033255F"/>
    <w:rsid w:val="00332E8F"/>
    <w:rsid w:val="00333CCD"/>
    <w:rsid w:val="003345F3"/>
    <w:rsid w:val="0033485E"/>
    <w:rsid w:val="00335920"/>
    <w:rsid w:val="00340090"/>
    <w:rsid w:val="00341374"/>
    <w:rsid w:val="00341D5E"/>
    <w:rsid w:val="0034385B"/>
    <w:rsid w:val="00343F7E"/>
    <w:rsid w:val="00344E7A"/>
    <w:rsid w:val="00346C15"/>
    <w:rsid w:val="003508FD"/>
    <w:rsid w:val="00351829"/>
    <w:rsid w:val="00353BC7"/>
    <w:rsid w:val="00353E0A"/>
    <w:rsid w:val="0035446E"/>
    <w:rsid w:val="00356055"/>
    <w:rsid w:val="0035625B"/>
    <w:rsid w:val="00357778"/>
    <w:rsid w:val="00360855"/>
    <w:rsid w:val="00361958"/>
    <w:rsid w:val="00361DC9"/>
    <w:rsid w:val="00362E75"/>
    <w:rsid w:val="003634BC"/>
    <w:rsid w:val="00364AF3"/>
    <w:rsid w:val="00365F50"/>
    <w:rsid w:val="00366CE3"/>
    <w:rsid w:val="00366E63"/>
    <w:rsid w:val="00366EF9"/>
    <w:rsid w:val="00367EB5"/>
    <w:rsid w:val="003716D5"/>
    <w:rsid w:val="00374299"/>
    <w:rsid w:val="00376574"/>
    <w:rsid w:val="00377A25"/>
    <w:rsid w:val="0038073B"/>
    <w:rsid w:val="0038078A"/>
    <w:rsid w:val="00380B63"/>
    <w:rsid w:val="00380D3E"/>
    <w:rsid w:val="00381FD7"/>
    <w:rsid w:val="00382289"/>
    <w:rsid w:val="00382883"/>
    <w:rsid w:val="003830B5"/>
    <w:rsid w:val="00383614"/>
    <w:rsid w:val="00383692"/>
    <w:rsid w:val="003841D0"/>
    <w:rsid w:val="00384A44"/>
    <w:rsid w:val="00385029"/>
    <w:rsid w:val="00385A70"/>
    <w:rsid w:val="00385C36"/>
    <w:rsid w:val="0038631F"/>
    <w:rsid w:val="003927FD"/>
    <w:rsid w:val="00393531"/>
    <w:rsid w:val="00393753"/>
    <w:rsid w:val="00393E41"/>
    <w:rsid w:val="00393FA3"/>
    <w:rsid w:val="003972FE"/>
    <w:rsid w:val="003A023E"/>
    <w:rsid w:val="003A0FB2"/>
    <w:rsid w:val="003A120C"/>
    <w:rsid w:val="003A3ED6"/>
    <w:rsid w:val="003A5FD5"/>
    <w:rsid w:val="003A7E59"/>
    <w:rsid w:val="003B0971"/>
    <w:rsid w:val="003B0C07"/>
    <w:rsid w:val="003B0E6A"/>
    <w:rsid w:val="003B275E"/>
    <w:rsid w:val="003B3A6C"/>
    <w:rsid w:val="003B4350"/>
    <w:rsid w:val="003B4354"/>
    <w:rsid w:val="003B4F17"/>
    <w:rsid w:val="003B537A"/>
    <w:rsid w:val="003B576C"/>
    <w:rsid w:val="003B5AAF"/>
    <w:rsid w:val="003B6E1E"/>
    <w:rsid w:val="003B73B0"/>
    <w:rsid w:val="003B7471"/>
    <w:rsid w:val="003C10BF"/>
    <w:rsid w:val="003C2516"/>
    <w:rsid w:val="003C3702"/>
    <w:rsid w:val="003C7547"/>
    <w:rsid w:val="003C7D7A"/>
    <w:rsid w:val="003D0397"/>
    <w:rsid w:val="003D1B7F"/>
    <w:rsid w:val="003D1DC3"/>
    <w:rsid w:val="003D2D29"/>
    <w:rsid w:val="003D360D"/>
    <w:rsid w:val="003D3B59"/>
    <w:rsid w:val="003D5643"/>
    <w:rsid w:val="003D5ABC"/>
    <w:rsid w:val="003D5ECA"/>
    <w:rsid w:val="003E1834"/>
    <w:rsid w:val="003E2D76"/>
    <w:rsid w:val="003E3EAB"/>
    <w:rsid w:val="003E4328"/>
    <w:rsid w:val="003E47BE"/>
    <w:rsid w:val="003E539F"/>
    <w:rsid w:val="003E5952"/>
    <w:rsid w:val="003E5EC9"/>
    <w:rsid w:val="003E5F6C"/>
    <w:rsid w:val="003E6058"/>
    <w:rsid w:val="003E7560"/>
    <w:rsid w:val="003F20BE"/>
    <w:rsid w:val="003F256A"/>
    <w:rsid w:val="003F5D94"/>
    <w:rsid w:val="003F6DB7"/>
    <w:rsid w:val="003F7E82"/>
    <w:rsid w:val="004009E6"/>
    <w:rsid w:val="004058ED"/>
    <w:rsid w:val="0040623D"/>
    <w:rsid w:val="00413CBE"/>
    <w:rsid w:val="00416748"/>
    <w:rsid w:val="00416B65"/>
    <w:rsid w:val="00416FFC"/>
    <w:rsid w:val="00417344"/>
    <w:rsid w:val="00422970"/>
    <w:rsid w:val="00423B26"/>
    <w:rsid w:val="00423CFC"/>
    <w:rsid w:val="00425F51"/>
    <w:rsid w:val="004271C0"/>
    <w:rsid w:val="00427E25"/>
    <w:rsid w:val="00430CA4"/>
    <w:rsid w:val="00430ED6"/>
    <w:rsid w:val="0043108E"/>
    <w:rsid w:val="0043222E"/>
    <w:rsid w:val="00432398"/>
    <w:rsid w:val="0043285F"/>
    <w:rsid w:val="00433FBE"/>
    <w:rsid w:val="004347AE"/>
    <w:rsid w:val="00434D54"/>
    <w:rsid w:val="00440A4E"/>
    <w:rsid w:val="00441E90"/>
    <w:rsid w:val="004428CC"/>
    <w:rsid w:val="004437C8"/>
    <w:rsid w:val="0044561A"/>
    <w:rsid w:val="00446018"/>
    <w:rsid w:val="00447844"/>
    <w:rsid w:val="004511A2"/>
    <w:rsid w:val="00451335"/>
    <w:rsid w:val="00451AB6"/>
    <w:rsid w:val="00452404"/>
    <w:rsid w:val="00453009"/>
    <w:rsid w:val="004544D7"/>
    <w:rsid w:val="00455C29"/>
    <w:rsid w:val="00457571"/>
    <w:rsid w:val="00457803"/>
    <w:rsid w:val="00462BAE"/>
    <w:rsid w:val="00463272"/>
    <w:rsid w:val="004645E1"/>
    <w:rsid w:val="00465B38"/>
    <w:rsid w:val="004700C2"/>
    <w:rsid w:val="004711B5"/>
    <w:rsid w:val="0047132D"/>
    <w:rsid w:val="00472F6B"/>
    <w:rsid w:val="004740EA"/>
    <w:rsid w:val="00474530"/>
    <w:rsid w:val="0047799C"/>
    <w:rsid w:val="00480560"/>
    <w:rsid w:val="00483293"/>
    <w:rsid w:val="004837CB"/>
    <w:rsid w:val="00484351"/>
    <w:rsid w:val="00484AA2"/>
    <w:rsid w:val="0048558A"/>
    <w:rsid w:val="00485F3C"/>
    <w:rsid w:val="00487538"/>
    <w:rsid w:val="00490489"/>
    <w:rsid w:val="004904DE"/>
    <w:rsid w:val="0049121B"/>
    <w:rsid w:val="00491C20"/>
    <w:rsid w:val="0049280D"/>
    <w:rsid w:val="00494F1D"/>
    <w:rsid w:val="00495021"/>
    <w:rsid w:val="00495ACC"/>
    <w:rsid w:val="004964AD"/>
    <w:rsid w:val="00497E2B"/>
    <w:rsid w:val="004A19C8"/>
    <w:rsid w:val="004A1F7F"/>
    <w:rsid w:val="004A3A10"/>
    <w:rsid w:val="004A3DC1"/>
    <w:rsid w:val="004A3EB2"/>
    <w:rsid w:val="004A5C09"/>
    <w:rsid w:val="004A78D4"/>
    <w:rsid w:val="004A7DE8"/>
    <w:rsid w:val="004B0374"/>
    <w:rsid w:val="004B0FEF"/>
    <w:rsid w:val="004B1FB1"/>
    <w:rsid w:val="004B3BE8"/>
    <w:rsid w:val="004B3C87"/>
    <w:rsid w:val="004B48A7"/>
    <w:rsid w:val="004B59D2"/>
    <w:rsid w:val="004C10EB"/>
    <w:rsid w:val="004C1ADA"/>
    <w:rsid w:val="004C1DBC"/>
    <w:rsid w:val="004C2694"/>
    <w:rsid w:val="004C2BEA"/>
    <w:rsid w:val="004C331E"/>
    <w:rsid w:val="004C3DBD"/>
    <w:rsid w:val="004C442C"/>
    <w:rsid w:val="004C6174"/>
    <w:rsid w:val="004D0CBE"/>
    <w:rsid w:val="004D1A79"/>
    <w:rsid w:val="004D2667"/>
    <w:rsid w:val="004D296F"/>
    <w:rsid w:val="004D431D"/>
    <w:rsid w:val="004D4F70"/>
    <w:rsid w:val="004D54DE"/>
    <w:rsid w:val="004D6CB4"/>
    <w:rsid w:val="004D7717"/>
    <w:rsid w:val="004E0AAE"/>
    <w:rsid w:val="004E1CE1"/>
    <w:rsid w:val="004E20ED"/>
    <w:rsid w:val="004E2CEE"/>
    <w:rsid w:val="004E2F3E"/>
    <w:rsid w:val="004E42DD"/>
    <w:rsid w:val="004E4650"/>
    <w:rsid w:val="004E484E"/>
    <w:rsid w:val="004E599C"/>
    <w:rsid w:val="004E65D0"/>
    <w:rsid w:val="004E677A"/>
    <w:rsid w:val="004F01F2"/>
    <w:rsid w:val="004F029D"/>
    <w:rsid w:val="004F097D"/>
    <w:rsid w:val="004F179B"/>
    <w:rsid w:val="004F2BB0"/>
    <w:rsid w:val="004F3057"/>
    <w:rsid w:val="004F4CDC"/>
    <w:rsid w:val="004F536C"/>
    <w:rsid w:val="004F5719"/>
    <w:rsid w:val="004F5A18"/>
    <w:rsid w:val="004F7286"/>
    <w:rsid w:val="00500B11"/>
    <w:rsid w:val="005023CE"/>
    <w:rsid w:val="0050366B"/>
    <w:rsid w:val="005065BE"/>
    <w:rsid w:val="0050693E"/>
    <w:rsid w:val="00507839"/>
    <w:rsid w:val="005104AE"/>
    <w:rsid w:val="00510DB3"/>
    <w:rsid w:val="00511C21"/>
    <w:rsid w:val="0051240E"/>
    <w:rsid w:val="00512AD2"/>
    <w:rsid w:val="00512BED"/>
    <w:rsid w:val="0051432D"/>
    <w:rsid w:val="0051503B"/>
    <w:rsid w:val="00515DD6"/>
    <w:rsid w:val="00517E60"/>
    <w:rsid w:val="00522261"/>
    <w:rsid w:val="005249A6"/>
    <w:rsid w:val="00524B74"/>
    <w:rsid w:val="00524D9E"/>
    <w:rsid w:val="00525BDA"/>
    <w:rsid w:val="00526268"/>
    <w:rsid w:val="005265BE"/>
    <w:rsid w:val="00527C55"/>
    <w:rsid w:val="0053289C"/>
    <w:rsid w:val="00532EFE"/>
    <w:rsid w:val="0053389D"/>
    <w:rsid w:val="00534C4E"/>
    <w:rsid w:val="00534D6B"/>
    <w:rsid w:val="00535BC6"/>
    <w:rsid w:val="00536EEB"/>
    <w:rsid w:val="005374E1"/>
    <w:rsid w:val="00537F7C"/>
    <w:rsid w:val="005407E8"/>
    <w:rsid w:val="00540EF4"/>
    <w:rsid w:val="00542861"/>
    <w:rsid w:val="00543467"/>
    <w:rsid w:val="00544333"/>
    <w:rsid w:val="0054439B"/>
    <w:rsid w:val="005443C2"/>
    <w:rsid w:val="005446F7"/>
    <w:rsid w:val="00544DB2"/>
    <w:rsid w:val="00545662"/>
    <w:rsid w:val="00546880"/>
    <w:rsid w:val="00546E20"/>
    <w:rsid w:val="00550985"/>
    <w:rsid w:val="0055141C"/>
    <w:rsid w:val="00552120"/>
    <w:rsid w:val="005530AA"/>
    <w:rsid w:val="00553499"/>
    <w:rsid w:val="005579EA"/>
    <w:rsid w:val="00557E4A"/>
    <w:rsid w:val="00557F22"/>
    <w:rsid w:val="00560CBC"/>
    <w:rsid w:val="00561CF4"/>
    <w:rsid w:val="00562A07"/>
    <w:rsid w:val="005636D7"/>
    <w:rsid w:val="00563916"/>
    <w:rsid w:val="0056549D"/>
    <w:rsid w:val="0056780B"/>
    <w:rsid w:val="00570C55"/>
    <w:rsid w:val="00572871"/>
    <w:rsid w:val="0057287D"/>
    <w:rsid w:val="0057402F"/>
    <w:rsid w:val="00574EF1"/>
    <w:rsid w:val="00574F56"/>
    <w:rsid w:val="005759C2"/>
    <w:rsid w:val="00576863"/>
    <w:rsid w:val="005769F9"/>
    <w:rsid w:val="00576B8A"/>
    <w:rsid w:val="0058036B"/>
    <w:rsid w:val="0058119C"/>
    <w:rsid w:val="0058157E"/>
    <w:rsid w:val="00582CBB"/>
    <w:rsid w:val="00584091"/>
    <w:rsid w:val="005913A5"/>
    <w:rsid w:val="00591DD1"/>
    <w:rsid w:val="00592031"/>
    <w:rsid w:val="00592B0B"/>
    <w:rsid w:val="00592BC5"/>
    <w:rsid w:val="00594125"/>
    <w:rsid w:val="00594610"/>
    <w:rsid w:val="00594AF9"/>
    <w:rsid w:val="00597307"/>
    <w:rsid w:val="005A16EE"/>
    <w:rsid w:val="005A2EE0"/>
    <w:rsid w:val="005A2F18"/>
    <w:rsid w:val="005A333C"/>
    <w:rsid w:val="005A3A48"/>
    <w:rsid w:val="005A5373"/>
    <w:rsid w:val="005A57A5"/>
    <w:rsid w:val="005A68AC"/>
    <w:rsid w:val="005A7764"/>
    <w:rsid w:val="005A7F48"/>
    <w:rsid w:val="005B07EC"/>
    <w:rsid w:val="005B3123"/>
    <w:rsid w:val="005B3333"/>
    <w:rsid w:val="005B35D3"/>
    <w:rsid w:val="005B5A86"/>
    <w:rsid w:val="005B7129"/>
    <w:rsid w:val="005B7C97"/>
    <w:rsid w:val="005B7D09"/>
    <w:rsid w:val="005C1019"/>
    <w:rsid w:val="005C5A43"/>
    <w:rsid w:val="005C6941"/>
    <w:rsid w:val="005D0185"/>
    <w:rsid w:val="005D0731"/>
    <w:rsid w:val="005D1962"/>
    <w:rsid w:val="005D2195"/>
    <w:rsid w:val="005D4315"/>
    <w:rsid w:val="005D45CD"/>
    <w:rsid w:val="005D5202"/>
    <w:rsid w:val="005D5296"/>
    <w:rsid w:val="005D58C5"/>
    <w:rsid w:val="005D5CF8"/>
    <w:rsid w:val="005D5DF0"/>
    <w:rsid w:val="005D65B2"/>
    <w:rsid w:val="005D75D4"/>
    <w:rsid w:val="005D7FF6"/>
    <w:rsid w:val="005E005C"/>
    <w:rsid w:val="005E14C8"/>
    <w:rsid w:val="005E1D9B"/>
    <w:rsid w:val="005E4AA6"/>
    <w:rsid w:val="005F027F"/>
    <w:rsid w:val="005F092A"/>
    <w:rsid w:val="005F0E9E"/>
    <w:rsid w:val="005F1190"/>
    <w:rsid w:val="005F24EB"/>
    <w:rsid w:val="005F6811"/>
    <w:rsid w:val="005F6BE5"/>
    <w:rsid w:val="005F7621"/>
    <w:rsid w:val="00600523"/>
    <w:rsid w:val="00601957"/>
    <w:rsid w:val="00601AFE"/>
    <w:rsid w:val="00602B7C"/>
    <w:rsid w:val="00602D4F"/>
    <w:rsid w:val="006035D1"/>
    <w:rsid w:val="00607A99"/>
    <w:rsid w:val="00611194"/>
    <w:rsid w:val="00612A96"/>
    <w:rsid w:val="00613182"/>
    <w:rsid w:val="00613D94"/>
    <w:rsid w:val="00613F52"/>
    <w:rsid w:val="006146DC"/>
    <w:rsid w:val="00615853"/>
    <w:rsid w:val="00616AFF"/>
    <w:rsid w:val="0062209B"/>
    <w:rsid w:val="0062211D"/>
    <w:rsid w:val="00623448"/>
    <w:rsid w:val="0062440B"/>
    <w:rsid w:val="00624A1F"/>
    <w:rsid w:val="00625FEE"/>
    <w:rsid w:val="00627894"/>
    <w:rsid w:val="00630B9D"/>
    <w:rsid w:val="00631E88"/>
    <w:rsid w:val="0063249F"/>
    <w:rsid w:val="00634691"/>
    <w:rsid w:val="006365C6"/>
    <w:rsid w:val="006367E7"/>
    <w:rsid w:val="00636D9F"/>
    <w:rsid w:val="00637F98"/>
    <w:rsid w:val="0064119E"/>
    <w:rsid w:val="00642193"/>
    <w:rsid w:val="00643F3F"/>
    <w:rsid w:val="00644440"/>
    <w:rsid w:val="00644829"/>
    <w:rsid w:val="00644D16"/>
    <w:rsid w:val="0064561B"/>
    <w:rsid w:val="00646C77"/>
    <w:rsid w:val="0064755E"/>
    <w:rsid w:val="006475A5"/>
    <w:rsid w:val="0065137A"/>
    <w:rsid w:val="0065336C"/>
    <w:rsid w:val="0065577B"/>
    <w:rsid w:val="0065613A"/>
    <w:rsid w:val="00656EDC"/>
    <w:rsid w:val="0065758A"/>
    <w:rsid w:val="00661E92"/>
    <w:rsid w:val="00662D35"/>
    <w:rsid w:val="00663CA4"/>
    <w:rsid w:val="006646E8"/>
    <w:rsid w:val="00665F3D"/>
    <w:rsid w:val="006662C9"/>
    <w:rsid w:val="006665B4"/>
    <w:rsid w:val="00666C83"/>
    <w:rsid w:val="00666EDB"/>
    <w:rsid w:val="006700FA"/>
    <w:rsid w:val="00670365"/>
    <w:rsid w:val="006706E0"/>
    <w:rsid w:val="00670FE2"/>
    <w:rsid w:val="0067306A"/>
    <w:rsid w:val="00674C21"/>
    <w:rsid w:val="00675608"/>
    <w:rsid w:val="00676B27"/>
    <w:rsid w:val="0067711A"/>
    <w:rsid w:val="006773D8"/>
    <w:rsid w:val="00677C78"/>
    <w:rsid w:val="00680863"/>
    <w:rsid w:val="0068200C"/>
    <w:rsid w:val="006825E3"/>
    <w:rsid w:val="00682D7E"/>
    <w:rsid w:val="00690C9C"/>
    <w:rsid w:val="0069462C"/>
    <w:rsid w:val="006947EA"/>
    <w:rsid w:val="00697EDA"/>
    <w:rsid w:val="006A0D18"/>
    <w:rsid w:val="006A0FF6"/>
    <w:rsid w:val="006A3213"/>
    <w:rsid w:val="006A3C7B"/>
    <w:rsid w:val="006A4F79"/>
    <w:rsid w:val="006B0DEB"/>
    <w:rsid w:val="006B21EA"/>
    <w:rsid w:val="006B27BD"/>
    <w:rsid w:val="006B3512"/>
    <w:rsid w:val="006B364C"/>
    <w:rsid w:val="006B5AF0"/>
    <w:rsid w:val="006B6F4F"/>
    <w:rsid w:val="006B7094"/>
    <w:rsid w:val="006B7BC5"/>
    <w:rsid w:val="006B7F6A"/>
    <w:rsid w:val="006C058D"/>
    <w:rsid w:val="006C06B0"/>
    <w:rsid w:val="006C08FD"/>
    <w:rsid w:val="006C098A"/>
    <w:rsid w:val="006C0DB9"/>
    <w:rsid w:val="006C0FF2"/>
    <w:rsid w:val="006C1C0D"/>
    <w:rsid w:val="006C1F7F"/>
    <w:rsid w:val="006C515C"/>
    <w:rsid w:val="006C51D7"/>
    <w:rsid w:val="006C56CA"/>
    <w:rsid w:val="006C5EFD"/>
    <w:rsid w:val="006C6B39"/>
    <w:rsid w:val="006C7253"/>
    <w:rsid w:val="006C77CF"/>
    <w:rsid w:val="006C7D19"/>
    <w:rsid w:val="006D016E"/>
    <w:rsid w:val="006D0E99"/>
    <w:rsid w:val="006D0F22"/>
    <w:rsid w:val="006E27FE"/>
    <w:rsid w:val="006E2CE7"/>
    <w:rsid w:val="006E53D0"/>
    <w:rsid w:val="006E5A5A"/>
    <w:rsid w:val="006E5E88"/>
    <w:rsid w:val="006E7885"/>
    <w:rsid w:val="006E79B8"/>
    <w:rsid w:val="006F13F8"/>
    <w:rsid w:val="006F19BE"/>
    <w:rsid w:val="006F21D9"/>
    <w:rsid w:val="006F2BDA"/>
    <w:rsid w:val="006F5819"/>
    <w:rsid w:val="006F5B67"/>
    <w:rsid w:val="006F6B3A"/>
    <w:rsid w:val="006F71CF"/>
    <w:rsid w:val="006F77CA"/>
    <w:rsid w:val="00700679"/>
    <w:rsid w:val="00701CE6"/>
    <w:rsid w:val="00704866"/>
    <w:rsid w:val="00704B41"/>
    <w:rsid w:val="00712299"/>
    <w:rsid w:val="0071326E"/>
    <w:rsid w:val="00713B35"/>
    <w:rsid w:val="0071428D"/>
    <w:rsid w:val="007145DE"/>
    <w:rsid w:val="007147DD"/>
    <w:rsid w:val="00715524"/>
    <w:rsid w:val="0071710D"/>
    <w:rsid w:val="00721AF4"/>
    <w:rsid w:val="00722173"/>
    <w:rsid w:val="00723822"/>
    <w:rsid w:val="0072547F"/>
    <w:rsid w:val="00727816"/>
    <w:rsid w:val="007312F3"/>
    <w:rsid w:val="00733496"/>
    <w:rsid w:val="00735623"/>
    <w:rsid w:val="00737345"/>
    <w:rsid w:val="00737830"/>
    <w:rsid w:val="007378A9"/>
    <w:rsid w:val="0074095D"/>
    <w:rsid w:val="00741705"/>
    <w:rsid w:val="00744762"/>
    <w:rsid w:val="00745260"/>
    <w:rsid w:val="00746673"/>
    <w:rsid w:val="0074670C"/>
    <w:rsid w:val="007508F7"/>
    <w:rsid w:val="007514A4"/>
    <w:rsid w:val="00751907"/>
    <w:rsid w:val="00751FC8"/>
    <w:rsid w:val="00753183"/>
    <w:rsid w:val="0075497F"/>
    <w:rsid w:val="007601AC"/>
    <w:rsid w:val="007623F1"/>
    <w:rsid w:val="00762D1E"/>
    <w:rsid w:val="00763B37"/>
    <w:rsid w:val="00764641"/>
    <w:rsid w:val="00764B5E"/>
    <w:rsid w:val="00765B66"/>
    <w:rsid w:val="0076660B"/>
    <w:rsid w:val="007669FC"/>
    <w:rsid w:val="00766C1B"/>
    <w:rsid w:val="00770589"/>
    <w:rsid w:val="0077160C"/>
    <w:rsid w:val="007727E6"/>
    <w:rsid w:val="007759CD"/>
    <w:rsid w:val="00777DD2"/>
    <w:rsid w:val="007820AA"/>
    <w:rsid w:val="00782789"/>
    <w:rsid w:val="00784B7F"/>
    <w:rsid w:val="0078518C"/>
    <w:rsid w:val="00785E32"/>
    <w:rsid w:val="007864E7"/>
    <w:rsid w:val="00787BFF"/>
    <w:rsid w:val="00791529"/>
    <w:rsid w:val="00792E08"/>
    <w:rsid w:val="00793C4A"/>
    <w:rsid w:val="007940F1"/>
    <w:rsid w:val="00794B35"/>
    <w:rsid w:val="00794B89"/>
    <w:rsid w:val="00796A56"/>
    <w:rsid w:val="007976FA"/>
    <w:rsid w:val="007A029F"/>
    <w:rsid w:val="007A264F"/>
    <w:rsid w:val="007A3D3A"/>
    <w:rsid w:val="007A494F"/>
    <w:rsid w:val="007A4DA7"/>
    <w:rsid w:val="007A67BF"/>
    <w:rsid w:val="007A7CFA"/>
    <w:rsid w:val="007B006C"/>
    <w:rsid w:val="007B1133"/>
    <w:rsid w:val="007B25A8"/>
    <w:rsid w:val="007B3714"/>
    <w:rsid w:val="007B3C32"/>
    <w:rsid w:val="007B5250"/>
    <w:rsid w:val="007B5BC5"/>
    <w:rsid w:val="007B7463"/>
    <w:rsid w:val="007C10D2"/>
    <w:rsid w:val="007C18EE"/>
    <w:rsid w:val="007C230F"/>
    <w:rsid w:val="007C41BE"/>
    <w:rsid w:val="007C5EBC"/>
    <w:rsid w:val="007C7211"/>
    <w:rsid w:val="007C7A13"/>
    <w:rsid w:val="007D01E2"/>
    <w:rsid w:val="007D1687"/>
    <w:rsid w:val="007D20A3"/>
    <w:rsid w:val="007D2E1E"/>
    <w:rsid w:val="007D356F"/>
    <w:rsid w:val="007D3ED6"/>
    <w:rsid w:val="007D4A1D"/>
    <w:rsid w:val="007D53E3"/>
    <w:rsid w:val="007D58ED"/>
    <w:rsid w:val="007D7F23"/>
    <w:rsid w:val="007E0606"/>
    <w:rsid w:val="007E06B2"/>
    <w:rsid w:val="007E2484"/>
    <w:rsid w:val="007E2F65"/>
    <w:rsid w:val="007E3D45"/>
    <w:rsid w:val="007E6A1E"/>
    <w:rsid w:val="007E7A36"/>
    <w:rsid w:val="007F0365"/>
    <w:rsid w:val="007F087A"/>
    <w:rsid w:val="007F0D46"/>
    <w:rsid w:val="007F2CDE"/>
    <w:rsid w:val="007F54D0"/>
    <w:rsid w:val="007F567D"/>
    <w:rsid w:val="007F60B9"/>
    <w:rsid w:val="007F6B5B"/>
    <w:rsid w:val="007F7EEA"/>
    <w:rsid w:val="00800577"/>
    <w:rsid w:val="00801C09"/>
    <w:rsid w:val="00803CCF"/>
    <w:rsid w:val="0080583F"/>
    <w:rsid w:val="0080615E"/>
    <w:rsid w:val="00807457"/>
    <w:rsid w:val="00807527"/>
    <w:rsid w:val="00807E71"/>
    <w:rsid w:val="00810669"/>
    <w:rsid w:val="00810DD1"/>
    <w:rsid w:val="0081186D"/>
    <w:rsid w:val="00812109"/>
    <w:rsid w:val="0081219F"/>
    <w:rsid w:val="008135DA"/>
    <w:rsid w:val="00822488"/>
    <w:rsid w:val="00824148"/>
    <w:rsid w:val="00824990"/>
    <w:rsid w:val="0082567F"/>
    <w:rsid w:val="0083044B"/>
    <w:rsid w:val="008331D5"/>
    <w:rsid w:val="008352DA"/>
    <w:rsid w:val="00837697"/>
    <w:rsid w:val="008377D6"/>
    <w:rsid w:val="00837B24"/>
    <w:rsid w:val="00837D75"/>
    <w:rsid w:val="00841111"/>
    <w:rsid w:val="0084370C"/>
    <w:rsid w:val="00843EC9"/>
    <w:rsid w:val="008442D4"/>
    <w:rsid w:val="008445E8"/>
    <w:rsid w:val="0084488E"/>
    <w:rsid w:val="00844B87"/>
    <w:rsid w:val="008451B2"/>
    <w:rsid w:val="0084660C"/>
    <w:rsid w:val="00846B32"/>
    <w:rsid w:val="00847402"/>
    <w:rsid w:val="008478C3"/>
    <w:rsid w:val="00850BC3"/>
    <w:rsid w:val="00850EDB"/>
    <w:rsid w:val="00851495"/>
    <w:rsid w:val="008517A7"/>
    <w:rsid w:val="008528C8"/>
    <w:rsid w:val="00853B94"/>
    <w:rsid w:val="00853CFA"/>
    <w:rsid w:val="0085459B"/>
    <w:rsid w:val="008558F4"/>
    <w:rsid w:val="0085594A"/>
    <w:rsid w:val="008562E8"/>
    <w:rsid w:val="008574F5"/>
    <w:rsid w:val="008577F8"/>
    <w:rsid w:val="00857C1F"/>
    <w:rsid w:val="0086017E"/>
    <w:rsid w:val="00862F12"/>
    <w:rsid w:val="0086479C"/>
    <w:rsid w:val="008670D5"/>
    <w:rsid w:val="00867389"/>
    <w:rsid w:val="00867747"/>
    <w:rsid w:val="00870389"/>
    <w:rsid w:val="0087091A"/>
    <w:rsid w:val="00870AA7"/>
    <w:rsid w:val="00870AF4"/>
    <w:rsid w:val="00871365"/>
    <w:rsid w:val="00871409"/>
    <w:rsid w:val="00871571"/>
    <w:rsid w:val="00872FA2"/>
    <w:rsid w:val="00872FA3"/>
    <w:rsid w:val="00874E15"/>
    <w:rsid w:val="008769A2"/>
    <w:rsid w:val="008776BB"/>
    <w:rsid w:val="008777D8"/>
    <w:rsid w:val="00882B82"/>
    <w:rsid w:val="00883916"/>
    <w:rsid w:val="0088544C"/>
    <w:rsid w:val="0088583B"/>
    <w:rsid w:val="00887773"/>
    <w:rsid w:val="008878E7"/>
    <w:rsid w:val="0089007C"/>
    <w:rsid w:val="00893C67"/>
    <w:rsid w:val="00894994"/>
    <w:rsid w:val="00895855"/>
    <w:rsid w:val="00897584"/>
    <w:rsid w:val="008A033E"/>
    <w:rsid w:val="008A190D"/>
    <w:rsid w:val="008A2572"/>
    <w:rsid w:val="008A2B56"/>
    <w:rsid w:val="008A3100"/>
    <w:rsid w:val="008A35F1"/>
    <w:rsid w:val="008A3E12"/>
    <w:rsid w:val="008A6DA1"/>
    <w:rsid w:val="008A7317"/>
    <w:rsid w:val="008A7F33"/>
    <w:rsid w:val="008B3B51"/>
    <w:rsid w:val="008B51D8"/>
    <w:rsid w:val="008B55EF"/>
    <w:rsid w:val="008C129E"/>
    <w:rsid w:val="008C185F"/>
    <w:rsid w:val="008C1B41"/>
    <w:rsid w:val="008C29D3"/>
    <w:rsid w:val="008C382F"/>
    <w:rsid w:val="008C40EE"/>
    <w:rsid w:val="008C4442"/>
    <w:rsid w:val="008C4C6E"/>
    <w:rsid w:val="008C55A9"/>
    <w:rsid w:val="008C5B2E"/>
    <w:rsid w:val="008C5F79"/>
    <w:rsid w:val="008C6831"/>
    <w:rsid w:val="008C7D71"/>
    <w:rsid w:val="008D1448"/>
    <w:rsid w:val="008D1A06"/>
    <w:rsid w:val="008D24DC"/>
    <w:rsid w:val="008D2AE9"/>
    <w:rsid w:val="008D4429"/>
    <w:rsid w:val="008D650C"/>
    <w:rsid w:val="008D7BB1"/>
    <w:rsid w:val="008E0B06"/>
    <w:rsid w:val="008E0DFE"/>
    <w:rsid w:val="008E203E"/>
    <w:rsid w:val="008E2098"/>
    <w:rsid w:val="008E24B4"/>
    <w:rsid w:val="008E2EA3"/>
    <w:rsid w:val="008E3AE9"/>
    <w:rsid w:val="008F0439"/>
    <w:rsid w:val="008F184B"/>
    <w:rsid w:val="008F23B7"/>
    <w:rsid w:val="008F345E"/>
    <w:rsid w:val="008F3CB3"/>
    <w:rsid w:val="008F58CB"/>
    <w:rsid w:val="008F6A69"/>
    <w:rsid w:val="008F6CBB"/>
    <w:rsid w:val="0090096E"/>
    <w:rsid w:val="00901F92"/>
    <w:rsid w:val="00903C1B"/>
    <w:rsid w:val="00906136"/>
    <w:rsid w:val="00906981"/>
    <w:rsid w:val="009073F1"/>
    <w:rsid w:val="00910879"/>
    <w:rsid w:val="00910D81"/>
    <w:rsid w:val="00911120"/>
    <w:rsid w:val="009113D4"/>
    <w:rsid w:val="009120BA"/>
    <w:rsid w:val="0091297B"/>
    <w:rsid w:val="009138A8"/>
    <w:rsid w:val="00914C04"/>
    <w:rsid w:val="0091565F"/>
    <w:rsid w:val="009161C1"/>
    <w:rsid w:val="00916347"/>
    <w:rsid w:val="00917085"/>
    <w:rsid w:val="009170DC"/>
    <w:rsid w:val="009201BE"/>
    <w:rsid w:val="00920899"/>
    <w:rsid w:val="009218ED"/>
    <w:rsid w:val="0092290C"/>
    <w:rsid w:val="009231E2"/>
    <w:rsid w:val="0092380B"/>
    <w:rsid w:val="00923A5C"/>
    <w:rsid w:val="00925EC0"/>
    <w:rsid w:val="009271A6"/>
    <w:rsid w:val="009307F6"/>
    <w:rsid w:val="009326AD"/>
    <w:rsid w:val="00933128"/>
    <w:rsid w:val="00933291"/>
    <w:rsid w:val="00933C2E"/>
    <w:rsid w:val="009343B1"/>
    <w:rsid w:val="00934B2A"/>
    <w:rsid w:val="00934E79"/>
    <w:rsid w:val="00935A49"/>
    <w:rsid w:val="009366D3"/>
    <w:rsid w:val="009368C2"/>
    <w:rsid w:val="009401CC"/>
    <w:rsid w:val="00940C77"/>
    <w:rsid w:val="0094139F"/>
    <w:rsid w:val="009419CE"/>
    <w:rsid w:val="00941E2B"/>
    <w:rsid w:val="00943956"/>
    <w:rsid w:val="009448FC"/>
    <w:rsid w:val="009476EE"/>
    <w:rsid w:val="009506C1"/>
    <w:rsid w:val="00950806"/>
    <w:rsid w:val="009508EA"/>
    <w:rsid w:val="00951B05"/>
    <w:rsid w:val="00952BA4"/>
    <w:rsid w:val="009546B7"/>
    <w:rsid w:val="00954732"/>
    <w:rsid w:val="00955E16"/>
    <w:rsid w:val="00960177"/>
    <w:rsid w:val="00960483"/>
    <w:rsid w:val="009619EA"/>
    <w:rsid w:val="009634B2"/>
    <w:rsid w:val="0096390F"/>
    <w:rsid w:val="009643C1"/>
    <w:rsid w:val="009651B7"/>
    <w:rsid w:val="00965F43"/>
    <w:rsid w:val="009668CF"/>
    <w:rsid w:val="00966A33"/>
    <w:rsid w:val="00967938"/>
    <w:rsid w:val="00967A93"/>
    <w:rsid w:val="009703F2"/>
    <w:rsid w:val="00971895"/>
    <w:rsid w:val="00972724"/>
    <w:rsid w:val="00972C07"/>
    <w:rsid w:val="0097570F"/>
    <w:rsid w:val="00976174"/>
    <w:rsid w:val="00977982"/>
    <w:rsid w:val="00977A4B"/>
    <w:rsid w:val="00982737"/>
    <w:rsid w:val="00982FBB"/>
    <w:rsid w:val="00983FE0"/>
    <w:rsid w:val="00984281"/>
    <w:rsid w:val="00985E9F"/>
    <w:rsid w:val="009871E6"/>
    <w:rsid w:val="009873D2"/>
    <w:rsid w:val="00990B5F"/>
    <w:rsid w:val="00991924"/>
    <w:rsid w:val="00994EA9"/>
    <w:rsid w:val="009966DB"/>
    <w:rsid w:val="0099734F"/>
    <w:rsid w:val="009975CE"/>
    <w:rsid w:val="009A0042"/>
    <w:rsid w:val="009A0B8E"/>
    <w:rsid w:val="009A1759"/>
    <w:rsid w:val="009A1F7E"/>
    <w:rsid w:val="009A20AD"/>
    <w:rsid w:val="009A278A"/>
    <w:rsid w:val="009A2C03"/>
    <w:rsid w:val="009A464A"/>
    <w:rsid w:val="009A4777"/>
    <w:rsid w:val="009A4DD7"/>
    <w:rsid w:val="009B1660"/>
    <w:rsid w:val="009B1884"/>
    <w:rsid w:val="009B2A99"/>
    <w:rsid w:val="009B49C9"/>
    <w:rsid w:val="009B5C9A"/>
    <w:rsid w:val="009B7919"/>
    <w:rsid w:val="009C0052"/>
    <w:rsid w:val="009C0439"/>
    <w:rsid w:val="009C12DD"/>
    <w:rsid w:val="009C17FE"/>
    <w:rsid w:val="009C215F"/>
    <w:rsid w:val="009C2CDC"/>
    <w:rsid w:val="009C4596"/>
    <w:rsid w:val="009C6436"/>
    <w:rsid w:val="009C68E9"/>
    <w:rsid w:val="009C7489"/>
    <w:rsid w:val="009C76C5"/>
    <w:rsid w:val="009D010C"/>
    <w:rsid w:val="009D021B"/>
    <w:rsid w:val="009D0B13"/>
    <w:rsid w:val="009D0D46"/>
    <w:rsid w:val="009D104E"/>
    <w:rsid w:val="009D17B1"/>
    <w:rsid w:val="009D19AC"/>
    <w:rsid w:val="009D279D"/>
    <w:rsid w:val="009D4097"/>
    <w:rsid w:val="009D494C"/>
    <w:rsid w:val="009D49AF"/>
    <w:rsid w:val="009E2EA8"/>
    <w:rsid w:val="009E34AF"/>
    <w:rsid w:val="009E3A35"/>
    <w:rsid w:val="009E648E"/>
    <w:rsid w:val="009E70BB"/>
    <w:rsid w:val="009F56A9"/>
    <w:rsid w:val="009F6002"/>
    <w:rsid w:val="009F66CB"/>
    <w:rsid w:val="009F7450"/>
    <w:rsid w:val="00A0374A"/>
    <w:rsid w:val="00A049D5"/>
    <w:rsid w:val="00A04D47"/>
    <w:rsid w:val="00A05245"/>
    <w:rsid w:val="00A05BB3"/>
    <w:rsid w:val="00A07392"/>
    <w:rsid w:val="00A076FD"/>
    <w:rsid w:val="00A07773"/>
    <w:rsid w:val="00A11093"/>
    <w:rsid w:val="00A11E25"/>
    <w:rsid w:val="00A14B46"/>
    <w:rsid w:val="00A154CD"/>
    <w:rsid w:val="00A1798E"/>
    <w:rsid w:val="00A17C09"/>
    <w:rsid w:val="00A22A63"/>
    <w:rsid w:val="00A23A03"/>
    <w:rsid w:val="00A309A8"/>
    <w:rsid w:val="00A319DA"/>
    <w:rsid w:val="00A325BF"/>
    <w:rsid w:val="00A32961"/>
    <w:rsid w:val="00A32CE5"/>
    <w:rsid w:val="00A33FB4"/>
    <w:rsid w:val="00A34688"/>
    <w:rsid w:val="00A34A4B"/>
    <w:rsid w:val="00A36852"/>
    <w:rsid w:val="00A36D0C"/>
    <w:rsid w:val="00A37F35"/>
    <w:rsid w:val="00A40332"/>
    <w:rsid w:val="00A4078A"/>
    <w:rsid w:val="00A410B7"/>
    <w:rsid w:val="00A414BE"/>
    <w:rsid w:val="00A42026"/>
    <w:rsid w:val="00A43809"/>
    <w:rsid w:val="00A44AE4"/>
    <w:rsid w:val="00A44D2D"/>
    <w:rsid w:val="00A455BE"/>
    <w:rsid w:val="00A45BC7"/>
    <w:rsid w:val="00A45EEE"/>
    <w:rsid w:val="00A468DD"/>
    <w:rsid w:val="00A51709"/>
    <w:rsid w:val="00A528D0"/>
    <w:rsid w:val="00A54240"/>
    <w:rsid w:val="00A54BA0"/>
    <w:rsid w:val="00A565C2"/>
    <w:rsid w:val="00A57445"/>
    <w:rsid w:val="00A57932"/>
    <w:rsid w:val="00A57B2A"/>
    <w:rsid w:val="00A60213"/>
    <w:rsid w:val="00A61CA7"/>
    <w:rsid w:val="00A637B4"/>
    <w:rsid w:val="00A6380D"/>
    <w:rsid w:val="00A640AA"/>
    <w:rsid w:val="00A66437"/>
    <w:rsid w:val="00A67865"/>
    <w:rsid w:val="00A67C9F"/>
    <w:rsid w:val="00A67E31"/>
    <w:rsid w:val="00A67F91"/>
    <w:rsid w:val="00A70F78"/>
    <w:rsid w:val="00A73CB4"/>
    <w:rsid w:val="00A74462"/>
    <w:rsid w:val="00A751DE"/>
    <w:rsid w:val="00A752E7"/>
    <w:rsid w:val="00A764EB"/>
    <w:rsid w:val="00A76DA1"/>
    <w:rsid w:val="00A7700F"/>
    <w:rsid w:val="00A7738F"/>
    <w:rsid w:val="00A807BF"/>
    <w:rsid w:val="00A80876"/>
    <w:rsid w:val="00A81784"/>
    <w:rsid w:val="00A85469"/>
    <w:rsid w:val="00A877E9"/>
    <w:rsid w:val="00A87C60"/>
    <w:rsid w:val="00A9046E"/>
    <w:rsid w:val="00A91735"/>
    <w:rsid w:val="00A91DE8"/>
    <w:rsid w:val="00A921BB"/>
    <w:rsid w:val="00A9363F"/>
    <w:rsid w:val="00A93BD6"/>
    <w:rsid w:val="00A9591D"/>
    <w:rsid w:val="00A962F2"/>
    <w:rsid w:val="00A971C4"/>
    <w:rsid w:val="00AA2F4B"/>
    <w:rsid w:val="00AA577F"/>
    <w:rsid w:val="00AA61DE"/>
    <w:rsid w:val="00AA708D"/>
    <w:rsid w:val="00AB174D"/>
    <w:rsid w:val="00AB35E4"/>
    <w:rsid w:val="00AB3FA8"/>
    <w:rsid w:val="00AB49CF"/>
    <w:rsid w:val="00AB62DD"/>
    <w:rsid w:val="00AB6916"/>
    <w:rsid w:val="00AB7B19"/>
    <w:rsid w:val="00AC299D"/>
    <w:rsid w:val="00AC408B"/>
    <w:rsid w:val="00AC5007"/>
    <w:rsid w:val="00AC7D71"/>
    <w:rsid w:val="00AD180C"/>
    <w:rsid w:val="00AD18D2"/>
    <w:rsid w:val="00AD3AB8"/>
    <w:rsid w:val="00AD6BCA"/>
    <w:rsid w:val="00AD7180"/>
    <w:rsid w:val="00AD799C"/>
    <w:rsid w:val="00AE0052"/>
    <w:rsid w:val="00AE0FFF"/>
    <w:rsid w:val="00AE1590"/>
    <w:rsid w:val="00AE1E81"/>
    <w:rsid w:val="00AE2442"/>
    <w:rsid w:val="00AE3919"/>
    <w:rsid w:val="00AE3CBC"/>
    <w:rsid w:val="00AE54D9"/>
    <w:rsid w:val="00AE6A4C"/>
    <w:rsid w:val="00AE7BAD"/>
    <w:rsid w:val="00AF11FF"/>
    <w:rsid w:val="00AF180C"/>
    <w:rsid w:val="00AF260F"/>
    <w:rsid w:val="00B012EC"/>
    <w:rsid w:val="00B01B0C"/>
    <w:rsid w:val="00B02237"/>
    <w:rsid w:val="00B02ED4"/>
    <w:rsid w:val="00B039FB"/>
    <w:rsid w:val="00B05807"/>
    <w:rsid w:val="00B0608B"/>
    <w:rsid w:val="00B069D7"/>
    <w:rsid w:val="00B13119"/>
    <w:rsid w:val="00B137DA"/>
    <w:rsid w:val="00B151FC"/>
    <w:rsid w:val="00B15F43"/>
    <w:rsid w:val="00B208D5"/>
    <w:rsid w:val="00B22B1B"/>
    <w:rsid w:val="00B24349"/>
    <w:rsid w:val="00B2793E"/>
    <w:rsid w:val="00B304F1"/>
    <w:rsid w:val="00B30671"/>
    <w:rsid w:val="00B30D3F"/>
    <w:rsid w:val="00B3264D"/>
    <w:rsid w:val="00B3427D"/>
    <w:rsid w:val="00B3642A"/>
    <w:rsid w:val="00B36D61"/>
    <w:rsid w:val="00B374A0"/>
    <w:rsid w:val="00B418E5"/>
    <w:rsid w:val="00B45926"/>
    <w:rsid w:val="00B45F6E"/>
    <w:rsid w:val="00B5042D"/>
    <w:rsid w:val="00B50478"/>
    <w:rsid w:val="00B538D2"/>
    <w:rsid w:val="00B53B55"/>
    <w:rsid w:val="00B53BAF"/>
    <w:rsid w:val="00B547F2"/>
    <w:rsid w:val="00B54C17"/>
    <w:rsid w:val="00B56F2E"/>
    <w:rsid w:val="00B5730B"/>
    <w:rsid w:val="00B57415"/>
    <w:rsid w:val="00B57B16"/>
    <w:rsid w:val="00B57B53"/>
    <w:rsid w:val="00B61C94"/>
    <w:rsid w:val="00B66CA7"/>
    <w:rsid w:val="00B67F30"/>
    <w:rsid w:val="00B757A2"/>
    <w:rsid w:val="00B768A4"/>
    <w:rsid w:val="00B77AB2"/>
    <w:rsid w:val="00B77C35"/>
    <w:rsid w:val="00B77CAC"/>
    <w:rsid w:val="00B77DA9"/>
    <w:rsid w:val="00B80F7F"/>
    <w:rsid w:val="00B82A07"/>
    <w:rsid w:val="00B82A47"/>
    <w:rsid w:val="00B857B4"/>
    <w:rsid w:val="00B860DA"/>
    <w:rsid w:val="00B9161C"/>
    <w:rsid w:val="00B920D8"/>
    <w:rsid w:val="00B935DF"/>
    <w:rsid w:val="00B93A0F"/>
    <w:rsid w:val="00B93E4A"/>
    <w:rsid w:val="00B9409E"/>
    <w:rsid w:val="00B948DD"/>
    <w:rsid w:val="00B94AA3"/>
    <w:rsid w:val="00B9694C"/>
    <w:rsid w:val="00B96C52"/>
    <w:rsid w:val="00BA0283"/>
    <w:rsid w:val="00BA0620"/>
    <w:rsid w:val="00BA0923"/>
    <w:rsid w:val="00BA0BE5"/>
    <w:rsid w:val="00BA0E1E"/>
    <w:rsid w:val="00BA1008"/>
    <w:rsid w:val="00BA1318"/>
    <w:rsid w:val="00BA2170"/>
    <w:rsid w:val="00BA368A"/>
    <w:rsid w:val="00BA3939"/>
    <w:rsid w:val="00BA3A45"/>
    <w:rsid w:val="00BA3D83"/>
    <w:rsid w:val="00BA3E0D"/>
    <w:rsid w:val="00BA43A0"/>
    <w:rsid w:val="00BA59C3"/>
    <w:rsid w:val="00BA6631"/>
    <w:rsid w:val="00BA796A"/>
    <w:rsid w:val="00BB030C"/>
    <w:rsid w:val="00BB053C"/>
    <w:rsid w:val="00BB1547"/>
    <w:rsid w:val="00BB1B55"/>
    <w:rsid w:val="00BB1EBF"/>
    <w:rsid w:val="00BB2030"/>
    <w:rsid w:val="00BC08E2"/>
    <w:rsid w:val="00BC1767"/>
    <w:rsid w:val="00BC31D8"/>
    <w:rsid w:val="00BC3587"/>
    <w:rsid w:val="00BC3745"/>
    <w:rsid w:val="00BC3BC5"/>
    <w:rsid w:val="00BC56A9"/>
    <w:rsid w:val="00BC7D77"/>
    <w:rsid w:val="00BD1FE1"/>
    <w:rsid w:val="00BD3690"/>
    <w:rsid w:val="00BE056A"/>
    <w:rsid w:val="00BE2674"/>
    <w:rsid w:val="00BE28E6"/>
    <w:rsid w:val="00BE316C"/>
    <w:rsid w:val="00BE3B9D"/>
    <w:rsid w:val="00BE72C8"/>
    <w:rsid w:val="00BE7D72"/>
    <w:rsid w:val="00BE7F28"/>
    <w:rsid w:val="00BF0285"/>
    <w:rsid w:val="00BF0395"/>
    <w:rsid w:val="00BF09C1"/>
    <w:rsid w:val="00BF0E9B"/>
    <w:rsid w:val="00BF18AA"/>
    <w:rsid w:val="00BF7350"/>
    <w:rsid w:val="00BF7A41"/>
    <w:rsid w:val="00C0121E"/>
    <w:rsid w:val="00C02634"/>
    <w:rsid w:val="00C06CFF"/>
    <w:rsid w:val="00C0723E"/>
    <w:rsid w:val="00C07FA8"/>
    <w:rsid w:val="00C1082F"/>
    <w:rsid w:val="00C10B6F"/>
    <w:rsid w:val="00C11D9C"/>
    <w:rsid w:val="00C1251B"/>
    <w:rsid w:val="00C130A9"/>
    <w:rsid w:val="00C14C2F"/>
    <w:rsid w:val="00C15D8F"/>
    <w:rsid w:val="00C15E27"/>
    <w:rsid w:val="00C1701D"/>
    <w:rsid w:val="00C200C3"/>
    <w:rsid w:val="00C21346"/>
    <w:rsid w:val="00C245AF"/>
    <w:rsid w:val="00C30703"/>
    <w:rsid w:val="00C30C5A"/>
    <w:rsid w:val="00C331B1"/>
    <w:rsid w:val="00C33E6E"/>
    <w:rsid w:val="00C341DE"/>
    <w:rsid w:val="00C34599"/>
    <w:rsid w:val="00C34E05"/>
    <w:rsid w:val="00C368F6"/>
    <w:rsid w:val="00C4087A"/>
    <w:rsid w:val="00C41555"/>
    <w:rsid w:val="00C42414"/>
    <w:rsid w:val="00C44035"/>
    <w:rsid w:val="00C456C5"/>
    <w:rsid w:val="00C45D52"/>
    <w:rsid w:val="00C469DC"/>
    <w:rsid w:val="00C46B45"/>
    <w:rsid w:val="00C50574"/>
    <w:rsid w:val="00C50B24"/>
    <w:rsid w:val="00C57577"/>
    <w:rsid w:val="00C57E39"/>
    <w:rsid w:val="00C6036D"/>
    <w:rsid w:val="00C62D3A"/>
    <w:rsid w:val="00C6531E"/>
    <w:rsid w:val="00C6691D"/>
    <w:rsid w:val="00C670C1"/>
    <w:rsid w:val="00C70B93"/>
    <w:rsid w:val="00C72C2C"/>
    <w:rsid w:val="00C73717"/>
    <w:rsid w:val="00C74883"/>
    <w:rsid w:val="00C74DCC"/>
    <w:rsid w:val="00C757D4"/>
    <w:rsid w:val="00C8086E"/>
    <w:rsid w:val="00C82767"/>
    <w:rsid w:val="00C82C6B"/>
    <w:rsid w:val="00C83654"/>
    <w:rsid w:val="00C84B48"/>
    <w:rsid w:val="00C85A2F"/>
    <w:rsid w:val="00C872E9"/>
    <w:rsid w:val="00C90141"/>
    <w:rsid w:val="00C9350E"/>
    <w:rsid w:val="00C9470A"/>
    <w:rsid w:val="00C966B1"/>
    <w:rsid w:val="00C969EE"/>
    <w:rsid w:val="00C96EED"/>
    <w:rsid w:val="00C9757B"/>
    <w:rsid w:val="00CA05EC"/>
    <w:rsid w:val="00CA19E0"/>
    <w:rsid w:val="00CA2302"/>
    <w:rsid w:val="00CA25AE"/>
    <w:rsid w:val="00CA2600"/>
    <w:rsid w:val="00CA3140"/>
    <w:rsid w:val="00CA7435"/>
    <w:rsid w:val="00CB05BF"/>
    <w:rsid w:val="00CB142E"/>
    <w:rsid w:val="00CB19BE"/>
    <w:rsid w:val="00CB3F91"/>
    <w:rsid w:val="00CB52D5"/>
    <w:rsid w:val="00CB5614"/>
    <w:rsid w:val="00CB6A4E"/>
    <w:rsid w:val="00CC1AFC"/>
    <w:rsid w:val="00CC59C0"/>
    <w:rsid w:val="00CC5D74"/>
    <w:rsid w:val="00CC6036"/>
    <w:rsid w:val="00CC76B2"/>
    <w:rsid w:val="00CD1970"/>
    <w:rsid w:val="00CD214E"/>
    <w:rsid w:val="00CD2AB9"/>
    <w:rsid w:val="00CD4C5B"/>
    <w:rsid w:val="00CD4EF9"/>
    <w:rsid w:val="00CE04A8"/>
    <w:rsid w:val="00CE198D"/>
    <w:rsid w:val="00CE29CA"/>
    <w:rsid w:val="00CE3E57"/>
    <w:rsid w:val="00CE44C4"/>
    <w:rsid w:val="00CE4F42"/>
    <w:rsid w:val="00CE6D8B"/>
    <w:rsid w:val="00CF1009"/>
    <w:rsid w:val="00CF4BB8"/>
    <w:rsid w:val="00CF53B6"/>
    <w:rsid w:val="00D001D6"/>
    <w:rsid w:val="00D018B8"/>
    <w:rsid w:val="00D01AEA"/>
    <w:rsid w:val="00D04BA3"/>
    <w:rsid w:val="00D04C97"/>
    <w:rsid w:val="00D0717D"/>
    <w:rsid w:val="00D07BEC"/>
    <w:rsid w:val="00D10BDC"/>
    <w:rsid w:val="00D10CEB"/>
    <w:rsid w:val="00D10FE9"/>
    <w:rsid w:val="00D11666"/>
    <w:rsid w:val="00D11AD5"/>
    <w:rsid w:val="00D12782"/>
    <w:rsid w:val="00D132F0"/>
    <w:rsid w:val="00D13C87"/>
    <w:rsid w:val="00D177C1"/>
    <w:rsid w:val="00D203C5"/>
    <w:rsid w:val="00D217DC"/>
    <w:rsid w:val="00D21A4F"/>
    <w:rsid w:val="00D24578"/>
    <w:rsid w:val="00D2588E"/>
    <w:rsid w:val="00D2694D"/>
    <w:rsid w:val="00D32A96"/>
    <w:rsid w:val="00D33D7D"/>
    <w:rsid w:val="00D34B54"/>
    <w:rsid w:val="00D3524B"/>
    <w:rsid w:val="00D35296"/>
    <w:rsid w:val="00D357A9"/>
    <w:rsid w:val="00D35FB1"/>
    <w:rsid w:val="00D36D1D"/>
    <w:rsid w:val="00D36E26"/>
    <w:rsid w:val="00D371AC"/>
    <w:rsid w:val="00D37521"/>
    <w:rsid w:val="00D4137E"/>
    <w:rsid w:val="00D4222A"/>
    <w:rsid w:val="00D42ADE"/>
    <w:rsid w:val="00D42AE0"/>
    <w:rsid w:val="00D42CD6"/>
    <w:rsid w:val="00D42DC6"/>
    <w:rsid w:val="00D43E7C"/>
    <w:rsid w:val="00D43FFF"/>
    <w:rsid w:val="00D4410F"/>
    <w:rsid w:val="00D450AE"/>
    <w:rsid w:val="00D45EE4"/>
    <w:rsid w:val="00D45FF4"/>
    <w:rsid w:val="00D46776"/>
    <w:rsid w:val="00D468CE"/>
    <w:rsid w:val="00D4714C"/>
    <w:rsid w:val="00D50366"/>
    <w:rsid w:val="00D50FD2"/>
    <w:rsid w:val="00D51B41"/>
    <w:rsid w:val="00D51C15"/>
    <w:rsid w:val="00D51D36"/>
    <w:rsid w:val="00D51F13"/>
    <w:rsid w:val="00D53FAD"/>
    <w:rsid w:val="00D5448A"/>
    <w:rsid w:val="00D549F8"/>
    <w:rsid w:val="00D54CCF"/>
    <w:rsid w:val="00D55C12"/>
    <w:rsid w:val="00D55EF9"/>
    <w:rsid w:val="00D567F6"/>
    <w:rsid w:val="00D56E13"/>
    <w:rsid w:val="00D5726D"/>
    <w:rsid w:val="00D57F4D"/>
    <w:rsid w:val="00D60A81"/>
    <w:rsid w:val="00D61530"/>
    <w:rsid w:val="00D6212A"/>
    <w:rsid w:val="00D627F2"/>
    <w:rsid w:val="00D63CCA"/>
    <w:rsid w:val="00D64ADB"/>
    <w:rsid w:val="00D658C0"/>
    <w:rsid w:val="00D658F2"/>
    <w:rsid w:val="00D65DCE"/>
    <w:rsid w:val="00D671F0"/>
    <w:rsid w:val="00D6793E"/>
    <w:rsid w:val="00D7029F"/>
    <w:rsid w:val="00D705E2"/>
    <w:rsid w:val="00D727D9"/>
    <w:rsid w:val="00D73018"/>
    <w:rsid w:val="00D73668"/>
    <w:rsid w:val="00D75E72"/>
    <w:rsid w:val="00D802A4"/>
    <w:rsid w:val="00D810A1"/>
    <w:rsid w:val="00D833FD"/>
    <w:rsid w:val="00D8439D"/>
    <w:rsid w:val="00D85497"/>
    <w:rsid w:val="00D8603A"/>
    <w:rsid w:val="00D91DD2"/>
    <w:rsid w:val="00D9292F"/>
    <w:rsid w:val="00D93197"/>
    <w:rsid w:val="00D934EF"/>
    <w:rsid w:val="00D93A47"/>
    <w:rsid w:val="00D958D1"/>
    <w:rsid w:val="00DA03B4"/>
    <w:rsid w:val="00DA03E9"/>
    <w:rsid w:val="00DA5F1D"/>
    <w:rsid w:val="00DA7E0B"/>
    <w:rsid w:val="00DB0299"/>
    <w:rsid w:val="00DB12D8"/>
    <w:rsid w:val="00DB4E14"/>
    <w:rsid w:val="00DB59C4"/>
    <w:rsid w:val="00DB5EE1"/>
    <w:rsid w:val="00DB6E0F"/>
    <w:rsid w:val="00DC0307"/>
    <w:rsid w:val="00DC1524"/>
    <w:rsid w:val="00DC1E1F"/>
    <w:rsid w:val="00DC2168"/>
    <w:rsid w:val="00DC337F"/>
    <w:rsid w:val="00DC620A"/>
    <w:rsid w:val="00DC7A5E"/>
    <w:rsid w:val="00DD15BB"/>
    <w:rsid w:val="00DD1DAC"/>
    <w:rsid w:val="00DD21CE"/>
    <w:rsid w:val="00DD693E"/>
    <w:rsid w:val="00DD6B48"/>
    <w:rsid w:val="00DE0F55"/>
    <w:rsid w:val="00DE15CB"/>
    <w:rsid w:val="00DE1F85"/>
    <w:rsid w:val="00DE2628"/>
    <w:rsid w:val="00DE3970"/>
    <w:rsid w:val="00DF51FC"/>
    <w:rsid w:val="00DF6409"/>
    <w:rsid w:val="00DF7BC3"/>
    <w:rsid w:val="00DF7C65"/>
    <w:rsid w:val="00DF7C78"/>
    <w:rsid w:val="00E0006B"/>
    <w:rsid w:val="00E0039C"/>
    <w:rsid w:val="00E00A94"/>
    <w:rsid w:val="00E00BC9"/>
    <w:rsid w:val="00E04377"/>
    <w:rsid w:val="00E05E5A"/>
    <w:rsid w:val="00E07379"/>
    <w:rsid w:val="00E07C53"/>
    <w:rsid w:val="00E10A9E"/>
    <w:rsid w:val="00E10FF2"/>
    <w:rsid w:val="00E11A5F"/>
    <w:rsid w:val="00E12CF4"/>
    <w:rsid w:val="00E14B35"/>
    <w:rsid w:val="00E169FC"/>
    <w:rsid w:val="00E24756"/>
    <w:rsid w:val="00E24ABD"/>
    <w:rsid w:val="00E24C22"/>
    <w:rsid w:val="00E2646D"/>
    <w:rsid w:val="00E352C8"/>
    <w:rsid w:val="00E36E9A"/>
    <w:rsid w:val="00E3732C"/>
    <w:rsid w:val="00E40318"/>
    <w:rsid w:val="00E40D21"/>
    <w:rsid w:val="00E45F39"/>
    <w:rsid w:val="00E476C5"/>
    <w:rsid w:val="00E47C4D"/>
    <w:rsid w:val="00E50B31"/>
    <w:rsid w:val="00E51E40"/>
    <w:rsid w:val="00E520B9"/>
    <w:rsid w:val="00E52B25"/>
    <w:rsid w:val="00E52E8C"/>
    <w:rsid w:val="00E535F8"/>
    <w:rsid w:val="00E53FA2"/>
    <w:rsid w:val="00E56386"/>
    <w:rsid w:val="00E567C0"/>
    <w:rsid w:val="00E56C43"/>
    <w:rsid w:val="00E576C3"/>
    <w:rsid w:val="00E6393D"/>
    <w:rsid w:val="00E63D7F"/>
    <w:rsid w:val="00E677BD"/>
    <w:rsid w:val="00E67C50"/>
    <w:rsid w:val="00E70893"/>
    <w:rsid w:val="00E7131C"/>
    <w:rsid w:val="00E713CE"/>
    <w:rsid w:val="00E71D61"/>
    <w:rsid w:val="00E72D35"/>
    <w:rsid w:val="00E75D9F"/>
    <w:rsid w:val="00E75EAB"/>
    <w:rsid w:val="00E80476"/>
    <w:rsid w:val="00E80F01"/>
    <w:rsid w:val="00E82355"/>
    <w:rsid w:val="00E8397F"/>
    <w:rsid w:val="00E8582B"/>
    <w:rsid w:val="00E87DEB"/>
    <w:rsid w:val="00E9208F"/>
    <w:rsid w:val="00E92BC4"/>
    <w:rsid w:val="00E931F7"/>
    <w:rsid w:val="00E96B46"/>
    <w:rsid w:val="00E96F19"/>
    <w:rsid w:val="00E97B53"/>
    <w:rsid w:val="00EA09AF"/>
    <w:rsid w:val="00EA2E48"/>
    <w:rsid w:val="00EA2FB5"/>
    <w:rsid w:val="00EA5396"/>
    <w:rsid w:val="00EA694D"/>
    <w:rsid w:val="00EA7217"/>
    <w:rsid w:val="00EB00B8"/>
    <w:rsid w:val="00EB31B0"/>
    <w:rsid w:val="00EB5852"/>
    <w:rsid w:val="00EB76FE"/>
    <w:rsid w:val="00EC076C"/>
    <w:rsid w:val="00EC0A79"/>
    <w:rsid w:val="00EC38B8"/>
    <w:rsid w:val="00EC4DDB"/>
    <w:rsid w:val="00EC67D9"/>
    <w:rsid w:val="00EC708B"/>
    <w:rsid w:val="00EC7117"/>
    <w:rsid w:val="00EC711D"/>
    <w:rsid w:val="00ED05D5"/>
    <w:rsid w:val="00ED0C75"/>
    <w:rsid w:val="00ED3271"/>
    <w:rsid w:val="00ED3B7A"/>
    <w:rsid w:val="00ED3F11"/>
    <w:rsid w:val="00ED4075"/>
    <w:rsid w:val="00ED5265"/>
    <w:rsid w:val="00ED5DDA"/>
    <w:rsid w:val="00ED66B4"/>
    <w:rsid w:val="00ED7291"/>
    <w:rsid w:val="00ED7843"/>
    <w:rsid w:val="00EE022B"/>
    <w:rsid w:val="00EE25FA"/>
    <w:rsid w:val="00EE26C8"/>
    <w:rsid w:val="00EE2F1F"/>
    <w:rsid w:val="00EE3AED"/>
    <w:rsid w:val="00EE3B1A"/>
    <w:rsid w:val="00EE75D6"/>
    <w:rsid w:val="00EE7A6B"/>
    <w:rsid w:val="00EF266F"/>
    <w:rsid w:val="00EF44A0"/>
    <w:rsid w:val="00EF5BD7"/>
    <w:rsid w:val="00EF6254"/>
    <w:rsid w:val="00EF783A"/>
    <w:rsid w:val="00F010AF"/>
    <w:rsid w:val="00F0135B"/>
    <w:rsid w:val="00F02835"/>
    <w:rsid w:val="00F06729"/>
    <w:rsid w:val="00F069C0"/>
    <w:rsid w:val="00F11902"/>
    <w:rsid w:val="00F12B0B"/>
    <w:rsid w:val="00F13383"/>
    <w:rsid w:val="00F15572"/>
    <w:rsid w:val="00F15C13"/>
    <w:rsid w:val="00F161E8"/>
    <w:rsid w:val="00F16446"/>
    <w:rsid w:val="00F17760"/>
    <w:rsid w:val="00F178CD"/>
    <w:rsid w:val="00F238BA"/>
    <w:rsid w:val="00F24D83"/>
    <w:rsid w:val="00F2501F"/>
    <w:rsid w:val="00F26F7D"/>
    <w:rsid w:val="00F302CE"/>
    <w:rsid w:val="00F308A6"/>
    <w:rsid w:val="00F3129A"/>
    <w:rsid w:val="00F313BB"/>
    <w:rsid w:val="00F31F2F"/>
    <w:rsid w:val="00F34948"/>
    <w:rsid w:val="00F34B8F"/>
    <w:rsid w:val="00F34C86"/>
    <w:rsid w:val="00F355B3"/>
    <w:rsid w:val="00F36554"/>
    <w:rsid w:val="00F36F63"/>
    <w:rsid w:val="00F3791E"/>
    <w:rsid w:val="00F40D79"/>
    <w:rsid w:val="00F435A5"/>
    <w:rsid w:val="00F44339"/>
    <w:rsid w:val="00F476CF"/>
    <w:rsid w:val="00F503EE"/>
    <w:rsid w:val="00F5076B"/>
    <w:rsid w:val="00F52EE5"/>
    <w:rsid w:val="00F534DB"/>
    <w:rsid w:val="00F544B5"/>
    <w:rsid w:val="00F5468E"/>
    <w:rsid w:val="00F54E18"/>
    <w:rsid w:val="00F55E45"/>
    <w:rsid w:val="00F56326"/>
    <w:rsid w:val="00F56F62"/>
    <w:rsid w:val="00F570D2"/>
    <w:rsid w:val="00F575E7"/>
    <w:rsid w:val="00F60212"/>
    <w:rsid w:val="00F60BBF"/>
    <w:rsid w:val="00F61C96"/>
    <w:rsid w:val="00F64582"/>
    <w:rsid w:val="00F64EF1"/>
    <w:rsid w:val="00F664DA"/>
    <w:rsid w:val="00F665F6"/>
    <w:rsid w:val="00F671CE"/>
    <w:rsid w:val="00F71E26"/>
    <w:rsid w:val="00F72EF5"/>
    <w:rsid w:val="00F733C5"/>
    <w:rsid w:val="00F7387D"/>
    <w:rsid w:val="00F7506C"/>
    <w:rsid w:val="00F75207"/>
    <w:rsid w:val="00F755A4"/>
    <w:rsid w:val="00F76D90"/>
    <w:rsid w:val="00F84B19"/>
    <w:rsid w:val="00F851A2"/>
    <w:rsid w:val="00F852A5"/>
    <w:rsid w:val="00F90622"/>
    <w:rsid w:val="00F90C2C"/>
    <w:rsid w:val="00F9211C"/>
    <w:rsid w:val="00F93567"/>
    <w:rsid w:val="00F93A2D"/>
    <w:rsid w:val="00F93D39"/>
    <w:rsid w:val="00F942D0"/>
    <w:rsid w:val="00F95470"/>
    <w:rsid w:val="00F958D3"/>
    <w:rsid w:val="00F95BCE"/>
    <w:rsid w:val="00F95C5A"/>
    <w:rsid w:val="00F969D4"/>
    <w:rsid w:val="00F96CA5"/>
    <w:rsid w:val="00F97D97"/>
    <w:rsid w:val="00F97ED5"/>
    <w:rsid w:val="00FA040B"/>
    <w:rsid w:val="00FA0715"/>
    <w:rsid w:val="00FA0B14"/>
    <w:rsid w:val="00FA1641"/>
    <w:rsid w:val="00FA2361"/>
    <w:rsid w:val="00FA34A9"/>
    <w:rsid w:val="00FA3857"/>
    <w:rsid w:val="00FA3ECD"/>
    <w:rsid w:val="00FA5424"/>
    <w:rsid w:val="00FA5F95"/>
    <w:rsid w:val="00FA5FE7"/>
    <w:rsid w:val="00FA75A8"/>
    <w:rsid w:val="00FA7C9F"/>
    <w:rsid w:val="00FB0B93"/>
    <w:rsid w:val="00FB17F4"/>
    <w:rsid w:val="00FB1829"/>
    <w:rsid w:val="00FB1DF9"/>
    <w:rsid w:val="00FB35B7"/>
    <w:rsid w:val="00FB548D"/>
    <w:rsid w:val="00FB552F"/>
    <w:rsid w:val="00FB592F"/>
    <w:rsid w:val="00FB6798"/>
    <w:rsid w:val="00FB737C"/>
    <w:rsid w:val="00FB7BD0"/>
    <w:rsid w:val="00FC05CD"/>
    <w:rsid w:val="00FC0F85"/>
    <w:rsid w:val="00FC24E4"/>
    <w:rsid w:val="00FC2740"/>
    <w:rsid w:val="00FC28BF"/>
    <w:rsid w:val="00FC406D"/>
    <w:rsid w:val="00FC430C"/>
    <w:rsid w:val="00FC5B82"/>
    <w:rsid w:val="00FC6427"/>
    <w:rsid w:val="00FD0BEB"/>
    <w:rsid w:val="00FD113F"/>
    <w:rsid w:val="00FD1DFE"/>
    <w:rsid w:val="00FD25E7"/>
    <w:rsid w:val="00FD611B"/>
    <w:rsid w:val="00FE0028"/>
    <w:rsid w:val="00FE20C9"/>
    <w:rsid w:val="00FE3250"/>
    <w:rsid w:val="00FE4031"/>
    <w:rsid w:val="00FE407E"/>
    <w:rsid w:val="00FE479A"/>
    <w:rsid w:val="00FE7D10"/>
    <w:rsid w:val="00FF188A"/>
    <w:rsid w:val="00FF19C7"/>
    <w:rsid w:val="00FF2C49"/>
    <w:rsid w:val="00FF597B"/>
    <w:rsid w:val="00FF5B9D"/>
    <w:rsid w:val="00FF5D34"/>
    <w:rsid w:val="00FF77F5"/>
    <w:rsid w:val="00FF7D68"/>
    <w:rsid w:val="00FF7FFD"/>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4B6C0"/>
  <w15:docId w15:val="{F6E2A484-5746-4B08-BFBF-251822832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B56"/>
  </w:style>
  <w:style w:type="paragraph" w:styleId="Heading1">
    <w:name w:val="heading 1"/>
    <w:basedOn w:val="Normal"/>
    <w:next w:val="Normal"/>
    <w:link w:val="Heading1Char"/>
    <w:uiPriority w:val="9"/>
    <w:qFormat/>
    <w:rsid w:val="009A20AD"/>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1"/>
    <w:qFormat/>
    <w:rsid w:val="00537F7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377D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tejustify">
    <w:name w:val="rtejustify"/>
    <w:basedOn w:val="Normal"/>
    <w:rsid w:val="00ED526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D5265"/>
    <w:rPr>
      <w:b/>
      <w:bCs/>
    </w:rPr>
  </w:style>
  <w:style w:type="character" w:customStyle="1" w:styleId="Heading2Char">
    <w:name w:val="Heading 2 Char"/>
    <w:basedOn w:val="DefaultParagraphFont"/>
    <w:link w:val="Heading2"/>
    <w:uiPriority w:val="1"/>
    <w:rsid w:val="00537F7C"/>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537F7C"/>
    <w:rPr>
      <w:color w:val="0000FF"/>
      <w:u w:val="single"/>
    </w:rPr>
  </w:style>
  <w:style w:type="paragraph" w:styleId="BalloonText">
    <w:name w:val="Balloon Text"/>
    <w:basedOn w:val="Normal"/>
    <w:link w:val="BalloonTextChar"/>
    <w:uiPriority w:val="99"/>
    <w:semiHidden/>
    <w:unhideWhenUsed/>
    <w:rsid w:val="00F52EE5"/>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F52EE5"/>
    <w:rPr>
      <w:rFonts w:ascii="Tahoma" w:hAnsi="Tahoma"/>
      <w:sz w:val="16"/>
      <w:szCs w:val="16"/>
    </w:rPr>
  </w:style>
  <w:style w:type="paragraph" w:styleId="Footer">
    <w:name w:val="footer"/>
    <w:basedOn w:val="Normal"/>
    <w:link w:val="FooterChar"/>
    <w:uiPriority w:val="99"/>
    <w:rsid w:val="006E5A5A"/>
    <w:pPr>
      <w:widowControl w:val="0"/>
      <w:tabs>
        <w:tab w:val="center" w:pos="4153"/>
        <w:tab w:val="right" w:pos="8306"/>
      </w:tabs>
      <w:suppressAutoHyphens/>
      <w:spacing w:after="0" w:line="240" w:lineRule="auto"/>
    </w:pPr>
    <w:rPr>
      <w:rFonts w:ascii="Times New Roman" w:eastAsia="Lucida Sans Unicode" w:hAnsi="Times New Roman" w:cs="Times New Roman"/>
      <w:kern w:val="1"/>
      <w:sz w:val="24"/>
      <w:szCs w:val="24"/>
      <w:lang w:val="mk-MK"/>
    </w:rPr>
  </w:style>
  <w:style w:type="character" w:customStyle="1" w:styleId="FooterChar">
    <w:name w:val="Footer Char"/>
    <w:basedOn w:val="DefaultParagraphFont"/>
    <w:link w:val="Footer"/>
    <w:uiPriority w:val="99"/>
    <w:rsid w:val="006E5A5A"/>
    <w:rPr>
      <w:rFonts w:ascii="Times New Roman" w:eastAsia="Lucida Sans Unicode" w:hAnsi="Times New Roman" w:cs="Times New Roman"/>
      <w:kern w:val="1"/>
      <w:sz w:val="24"/>
      <w:szCs w:val="24"/>
      <w:lang w:val="mk-MK"/>
    </w:rPr>
  </w:style>
  <w:style w:type="paragraph" w:customStyle="1" w:styleId="Default">
    <w:name w:val="Default"/>
    <w:rsid w:val="000F47DB"/>
    <w:pPr>
      <w:autoSpaceDE w:val="0"/>
      <w:autoSpaceDN w:val="0"/>
      <w:adjustRightInd w:val="0"/>
      <w:spacing w:after="0" w:line="240" w:lineRule="auto"/>
    </w:pPr>
    <w:rPr>
      <w:rFonts w:ascii="M_Swiss" w:eastAsia="Calibri" w:hAnsi="M_Swiss" w:cs="M_Swiss"/>
      <w:color w:val="000000"/>
      <w:sz w:val="24"/>
      <w:szCs w:val="24"/>
      <w:lang w:val="mk-MK" w:eastAsia="mk-MK"/>
    </w:rPr>
  </w:style>
  <w:style w:type="paragraph" w:styleId="ListParagraph">
    <w:name w:val="List Paragraph"/>
    <w:aliases w:val="Bullet Points,Liststycke SKL,Bullet list,Table of contents numbered,Liste Paragraf,Normal bullet 2,içindekiler vb,Sombreado multicolor - Énfasis 31,List Paragraph1,Bullet OFM,List Paragraph (numbered (a)),List Paragraph11,Numbered List,3"/>
    <w:basedOn w:val="Normal"/>
    <w:link w:val="ListParagraphChar"/>
    <w:uiPriority w:val="34"/>
    <w:qFormat/>
    <w:rsid w:val="007B3714"/>
    <w:pPr>
      <w:ind w:left="720"/>
      <w:contextualSpacing/>
    </w:pPr>
  </w:style>
  <w:style w:type="paragraph" w:styleId="NormalWeb">
    <w:name w:val="Normal (Web)"/>
    <w:basedOn w:val="Normal"/>
    <w:uiPriority w:val="99"/>
    <w:unhideWhenUsed/>
    <w:rsid w:val="003E1834"/>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D833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3FD"/>
  </w:style>
  <w:style w:type="table" w:styleId="TableGrid">
    <w:name w:val="Table Grid"/>
    <w:basedOn w:val="TableNormal"/>
    <w:uiPriority w:val="59"/>
    <w:rsid w:val="00381F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F56F62"/>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9A20AD"/>
    <w:rPr>
      <w:rFonts w:ascii="Cambria" w:eastAsia="Times New Roman" w:hAnsi="Cambria" w:cs="Times New Roman"/>
      <w:b/>
      <w:bCs/>
      <w:kern w:val="32"/>
      <w:sz w:val="32"/>
      <w:szCs w:val="32"/>
    </w:rPr>
  </w:style>
  <w:style w:type="character" w:customStyle="1" w:styleId="ListParagraphChar">
    <w:name w:val="List Paragraph Char"/>
    <w:aliases w:val="Bullet Points Char,Liststycke SKL Char,Bullet list Char,Table of contents numbered Char,Liste Paragraf Char,Normal bullet 2 Char,içindekiler vb Char,Sombreado multicolor - Énfasis 31 Char,List Paragraph1 Char,Bullet OFM Char,3 Char"/>
    <w:link w:val="ListParagraph"/>
    <w:uiPriority w:val="99"/>
    <w:qFormat/>
    <w:rsid w:val="009A20AD"/>
  </w:style>
  <w:style w:type="paragraph" w:styleId="NoSpacing">
    <w:name w:val="No Spacing"/>
    <w:uiPriority w:val="1"/>
    <w:qFormat/>
    <w:rsid w:val="009A20AD"/>
    <w:pPr>
      <w:spacing w:after="0" w:line="240" w:lineRule="auto"/>
    </w:pPr>
    <w:rPr>
      <w:rFonts w:ascii="Calibri" w:eastAsia="Calibri" w:hAnsi="Calibri" w:cs="Times New Roman"/>
    </w:rPr>
  </w:style>
  <w:style w:type="paragraph" w:customStyle="1" w:styleId="Standard">
    <w:name w:val="Standard"/>
    <w:rsid w:val="009B2A99"/>
    <w:pPr>
      <w:suppressAutoHyphens/>
      <w:autoSpaceDN w:val="0"/>
      <w:textAlignment w:val="baseline"/>
    </w:pPr>
    <w:rPr>
      <w:rFonts w:ascii="Calibri" w:eastAsia="Arial Unicode MS" w:hAnsi="Calibri" w:cs="F"/>
      <w:kern w:val="3"/>
    </w:rPr>
  </w:style>
  <w:style w:type="paragraph" w:styleId="TOC2">
    <w:name w:val="toc 2"/>
    <w:basedOn w:val="Normal"/>
    <w:next w:val="Normal"/>
    <w:autoRedefine/>
    <w:uiPriority w:val="39"/>
    <w:unhideWhenUsed/>
    <w:rsid w:val="00231B2F"/>
    <w:pPr>
      <w:tabs>
        <w:tab w:val="left" w:pos="914"/>
        <w:tab w:val="left" w:leader="dot" w:pos="8361"/>
      </w:tabs>
      <w:overflowPunct w:val="0"/>
      <w:autoSpaceDE w:val="0"/>
      <w:autoSpaceDN w:val="0"/>
      <w:adjustRightInd w:val="0"/>
      <w:spacing w:after="100" w:line="368" w:lineRule="exact"/>
      <w:ind w:firstLine="540"/>
      <w:jc w:val="both"/>
      <w:textAlignment w:val="baseline"/>
    </w:pPr>
    <w:rPr>
      <w:rFonts w:ascii="Arial" w:eastAsia="Times New Roman" w:hAnsi="Arial" w:cs="Arial"/>
      <w:b/>
      <w:bCs/>
      <w:iCs/>
      <w:sz w:val="24"/>
      <w:szCs w:val="24"/>
      <w:lang w:val="mk-MK"/>
    </w:rPr>
  </w:style>
  <w:style w:type="character" w:customStyle="1" w:styleId="markedcontent">
    <w:name w:val="markedcontent"/>
    <w:basedOn w:val="DefaultParagraphFont"/>
    <w:rsid w:val="00304FC4"/>
  </w:style>
  <w:style w:type="paragraph" w:styleId="Subtitle">
    <w:name w:val="Subtitle"/>
    <w:basedOn w:val="Normal"/>
    <w:next w:val="Normal"/>
    <w:link w:val="SubtitleChar"/>
    <w:uiPriority w:val="11"/>
    <w:qFormat/>
    <w:rsid w:val="001530B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530BE"/>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1"/>
    <w:qFormat/>
    <w:rsid w:val="00335920"/>
    <w:pPr>
      <w:widowControl w:val="0"/>
      <w:spacing w:after="0" w:line="240" w:lineRule="auto"/>
      <w:ind w:left="117"/>
    </w:pPr>
    <w:rPr>
      <w:rFonts w:ascii="Arial" w:eastAsia="Arial" w:hAnsi="Arial" w:cs="Times New Roman"/>
      <w:sz w:val="28"/>
      <w:szCs w:val="28"/>
    </w:rPr>
  </w:style>
  <w:style w:type="character" w:customStyle="1" w:styleId="BodyTextChar">
    <w:name w:val="Body Text Char"/>
    <w:basedOn w:val="DefaultParagraphFont"/>
    <w:link w:val="BodyText"/>
    <w:uiPriority w:val="1"/>
    <w:rsid w:val="00335920"/>
    <w:rPr>
      <w:rFonts w:ascii="Arial" w:eastAsia="Arial" w:hAnsi="Arial" w:cs="Times New Roman"/>
      <w:sz w:val="28"/>
      <w:szCs w:val="28"/>
    </w:rPr>
  </w:style>
  <w:style w:type="character" w:customStyle="1" w:styleId="Heading3Char">
    <w:name w:val="Heading 3 Char"/>
    <w:basedOn w:val="DefaultParagraphFont"/>
    <w:link w:val="Heading3"/>
    <w:uiPriority w:val="9"/>
    <w:rsid w:val="008377D6"/>
    <w:rPr>
      <w:rFonts w:asciiTheme="majorHAnsi" w:eastAsiaTheme="majorEastAsia" w:hAnsiTheme="majorHAnsi" w:cstheme="majorBidi"/>
      <w:b/>
      <w:bCs/>
      <w:color w:val="4F81BD" w:themeColor="accent1"/>
    </w:rPr>
  </w:style>
  <w:style w:type="numbering" w:customStyle="1" w:styleId="WWNum12">
    <w:name w:val="WWNum12"/>
    <w:basedOn w:val="NoList"/>
    <w:rsid w:val="00D4137E"/>
    <w:pPr>
      <w:numPr>
        <w:numId w:val="51"/>
      </w:numPr>
    </w:pPr>
  </w:style>
  <w:style w:type="numbering" w:customStyle="1" w:styleId="WWNum17">
    <w:name w:val="WWNum17"/>
    <w:basedOn w:val="NoList"/>
    <w:rsid w:val="00E82355"/>
    <w:pPr>
      <w:numPr>
        <w:numId w:val="52"/>
      </w:numPr>
    </w:pPr>
  </w:style>
  <w:style w:type="numbering" w:customStyle="1" w:styleId="WWNum18">
    <w:name w:val="WWNum18"/>
    <w:basedOn w:val="NoList"/>
    <w:rsid w:val="00E82355"/>
    <w:pPr>
      <w:numPr>
        <w:numId w:val="53"/>
      </w:numPr>
    </w:pPr>
  </w:style>
  <w:style w:type="numbering" w:customStyle="1" w:styleId="WWNum4">
    <w:name w:val="WWNum4"/>
    <w:basedOn w:val="NoList"/>
    <w:rsid w:val="00BA3D83"/>
    <w:pPr>
      <w:numPr>
        <w:numId w:val="54"/>
      </w:numPr>
    </w:pPr>
  </w:style>
  <w:style w:type="numbering" w:customStyle="1" w:styleId="WWNum29">
    <w:name w:val="WWNum29"/>
    <w:basedOn w:val="NoList"/>
    <w:rsid w:val="00BA3D83"/>
    <w:pPr>
      <w:numPr>
        <w:numId w:val="55"/>
      </w:numPr>
    </w:pPr>
  </w:style>
  <w:style w:type="numbering" w:customStyle="1" w:styleId="WWNum61">
    <w:name w:val="WWNum61"/>
    <w:basedOn w:val="NoList"/>
    <w:rsid w:val="00582CBB"/>
    <w:pPr>
      <w:numPr>
        <w:numId w:val="56"/>
      </w:numPr>
    </w:pPr>
  </w:style>
  <w:style w:type="numbering" w:customStyle="1" w:styleId="WWNum5">
    <w:name w:val="WWNum5"/>
    <w:basedOn w:val="NoList"/>
    <w:rsid w:val="00FF2C49"/>
    <w:pPr>
      <w:numPr>
        <w:numId w:val="57"/>
      </w:numPr>
    </w:pPr>
  </w:style>
  <w:style w:type="numbering" w:customStyle="1" w:styleId="WWNum60">
    <w:name w:val="WWNum60"/>
    <w:basedOn w:val="NoList"/>
    <w:rsid w:val="002B3BEB"/>
    <w:pPr>
      <w:numPr>
        <w:numId w:val="58"/>
      </w:numPr>
    </w:pPr>
  </w:style>
  <w:style w:type="character" w:customStyle="1" w:styleId="emoji">
    <w:name w:val="emoji"/>
    <w:basedOn w:val="DefaultParagraphFont"/>
    <w:rsid w:val="00A60213"/>
  </w:style>
  <w:style w:type="paragraph" w:customStyle="1" w:styleId="TableParagraph">
    <w:name w:val="Table Paragraph"/>
    <w:basedOn w:val="Normal"/>
    <w:uiPriority w:val="1"/>
    <w:qFormat/>
    <w:rsid w:val="00A60213"/>
    <w:pPr>
      <w:widowControl w:val="0"/>
      <w:autoSpaceDE w:val="0"/>
      <w:autoSpaceDN w:val="0"/>
      <w:spacing w:after="0" w:line="240" w:lineRule="auto"/>
    </w:pPr>
    <w:rPr>
      <w:rFonts w:ascii="Arial" w:eastAsia="Arial" w:hAnsi="Arial" w:cs="Arial"/>
    </w:rPr>
  </w:style>
  <w:style w:type="paragraph" w:styleId="ListBullet">
    <w:name w:val="List Bullet"/>
    <w:basedOn w:val="Normal"/>
    <w:uiPriority w:val="99"/>
    <w:unhideWhenUsed/>
    <w:rsid w:val="007B5BC5"/>
    <w:pPr>
      <w:numPr>
        <w:numId w:val="7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03303">
      <w:bodyDiv w:val="1"/>
      <w:marLeft w:val="0"/>
      <w:marRight w:val="0"/>
      <w:marTop w:val="0"/>
      <w:marBottom w:val="0"/>
      <w:divBdr>
        <w:top w:val="none" w:sz="0" w:space="0" w:color="auto"/>
        <w:left w:val="none" w:sz="0" w:space="0" w:color="auto"/>
        <w:bottom w:val="none" w:sz="0" w:space="0" w:color="auto"/>
        <w:right w:val="none" w:sz="0" w:space="0" w:color="auto"/>
      </w:divBdr>
    </w:div>
    <w:div w:id="103619723">
      <w:bodyDiv w:val="1"/>
      <w:marLeft w:val="0"/>
      <w:marRight w:val="0"/>
      <w:marTop w:val="0"/>
      <w:marBottom w:val="0"/>
      <w:divBdr>
        <w:top w:val="none" w:sz="0" w:space="0" w:color="auto"/>
        <w:left w:val="none" w:sz="0" w:space="0" w:color="auto"/>
        <w:bottom w:val="none" w:sz="0" w:space="0" w:color="auto"/>
        <w:right w:val="none" w:sz="0" w:space="0" w:color="auto"/>
      </w:divBdr>
    </w:div>
    <w:div w:id="108865909">
      <w:bodyDiv w:val="1"/>
      <w:marLeft w:val="0"/>
      <w:marRight w:val="0"/>
      <w:marTop w:val="0"/>
      <w:marBottom w:val="0"/>
      <w:divBdr>
        <w:top w:val="none" w:sz="0" w:space="0" w:color="auto"/>
        <w:left w:val="none" w:sz="0" w:space="0" w:color="auto"/>
        <w:bottom w:val="none" w:sz="0" w:space="0" w:color="auto"/>
        <w:right w:val="none" w:sz="0" w:space="0" w:color="auto"/>
      </w:divBdr>
    </w:div>
    <w:div w:id="141385821">
      <w:bodyDiv w:val="1"/>
      <w:marLeft w:val="0"/>
      <w:marRight w:val="0"/>
      <w:marTop w:val="0"/>
      <w:marBottom w:val="0"/>
      <w:divBdr>
        <w:top w:val="none" w:sz="0" w:space="0" w:color="auto"/>
        <w:left w:val="none" w:sz="0" w:space="0" w:color="auto"/>
        <w:bottom w:val="none" w:sz="0" w:space="0" w:color="auto"/>
        <w:right w:val="none" w:sz="0" w:space="0" w:color="auto"/>
      </w:divBdr>
    </w:div>
    <w:div w:id="151336740">
      <w:bodyDiv w:val="1"/>
      <w:marLeft w:val="0"/>
      <w:marRight w:val="0"/>
      <w:marTop w:val="0"/>
      <w:marBottom w:val="0"/>
      <w:divBdr>
        <w:top w:val="none" w:sz="0" w:space="0" w:color="auto"/>
        <w:left w:val="none" w:sz="0" w:space="0" w:color="auto"/>
        <w:bottom w:val="none" w:sz="0" w:space="0" w:color="auto"/>
        <w:right w:val="none" w:sz="0" w:space="0" w:color="auto"/>
      </w:divBdr>
    </w:div>
    <w:div w:id="215818354">
      <w:bodyDiv w:val="1"/>
      <w:marLeft w:val="0"/>
      <w:marRight w:val="0"/>
      <w:marTop w:val="0"/>
      <w:marBottom w:val="0"/>
      <w:divBdr>
        <w:top w:val="none" w:sz="0" w:space="0" w:color="auto"/>
        <w:left w:val="none" w:sz="0" w:space="0" w:color="auto"/>
        <w:bottom w:val="none" w:sz="0" w:space="0" w:color="auto"/>
        <w:right w:val="none" w:sz="0" w:space="0" w:color="auto"/>
      </w:divBdr>
    </w:div>
    <w:div w:id="318769512">
      <w:bodyDiv w:val="1"/>
      <w:marLeft w:val="0"/>
      <w:marRight w:val="0"/>
      <w:marTop w:val="0"/>
      <w:marBottom w:val="0"/>
      <w:divBdr>
        <w:top w:val="none" w:sz="0" w:space="0" w:color="auto"/>
        <w:left w:val="none" w:sz="0" w:space="0" w:color="auto"/>
        <w:bottom w:val="none" w:sz="0" w:space="0" w:color="auto"/>
        <w:right w:val="none" w:sz="0" w:space="0" w:color="auto"/>
      </w:divBdr>
    </w:div>
    <w:div w:id="493687018">
      <w:bodyDiv w:val="1"/>
      <w:marLeft w:val="0"/>
      <w:marRight w:val="0"/>
      <w:marTop w:val="0"/>
      <w:marBottom w:val="0"/>
      <w:divBdr>
        <w:top w:val="none" w:sz="0" w:space="0" w:color="auto"/>
        <w:left w:val="none" w:sz="0" w:space="0" w:color="auto"/>
        <w:bottom w:val="none" w:sz="0" w:space="0" w:color="auto"/>
        <w:right w:val="none" w:sz="0" w:space="0" w:color="auto"/>
      </w:divBdr>
    </w:div>
    <w:div w:id="594897339">
      <w:bodyDiv w:val="1"/>
      <w:marLeft w:val="0"/>
      <w:marRight w:val="0"/>
      <w:marTop w:val="0"/>
      <w:marBottom w:val="0"/>
      <w:divBdr>
        <w:top w:val="none" w:sz="0" w:space="0" w:color="auto"/>
        <w:left w:val="none" w:sz="0" w:space="0" w:color="auto"/>
        <w:bottom w:val="none" w:sz="0" w:space="0" w:color="auto"/>
        <w:right w:val="none" w:sz="0" w:space="0" w:color="auto"/>
      </w:divBdr>
    </w:div>
    <w:div w:id="643003560">
      <w:bodyDiv w:val="1"/>
      <w:marLeft w:val="0"/>
      <w:marRight w:val="0"/>
      <w:marTop w:val="0"/>
      <w:marBottom w:val="0"/>
      <w:divBdr>
        <w:top w:val="none" w:sz="0" w:space="0" w:color="auto"/>
        <w:left w:val="none" w:sz="0" w:space="0" w:color="auto"/>
        <w:bottom w:val="none" w:sz="0" w:space="0" w:color="auto"/>
        <w:right w:val="none" w:sz="0" w:space="0" w:color="auto"/>
      </w:divBdr>
    </w:div>
    <w:div w:id="724530270">
      <w:bodyDiv w:val="1"/>
      <w:marLeft w:val="0"/>
      <w:marRight w:val="0"/>
      <w:marTop w:val="0"/>
      <w:marBottom w:val="0"/>
      <w:divBdr>
        <w:top w:val="none" w:sz="0" w:space="0" w:color="auto"/>
        <w:left w:val="none" w:sz="0" w:space="0" w:color="auto"/>
        <w:bottom w:val="none" w:sz="0" w:space="0" w:color="auto"/>
        <w:right w:val="none" w:sz="0" w:space="0" w:color="auto"/>
      </w:divBdr>
    </w:div>
    <w:div w:id="885726458">
      <w:bodyDiv w:val="1"/>
      <w:marLeft w:val="0"/>
      <w:marRight w:val="0"/>
      <w:marTop w:val="0"/>
      <w:marBottom w:val="0"/>
      <w:divBdr>
        <w:top w:val="none" w:sz="0" w:space="0" w:color="auto"/>
        <w:left w:val="none" w:sz="0" w:space="0" w:color="auto"/>
        <w:bottom w:val="none" w:sz="0" w:space="0" w:color="auto"/>
        <w:right w:val="none" w:sz="0" w:space="0" w:color="auto"/>
      </w:divBdr>
    </w:div>
    <w:div w:id="1048724840">
      <w:bodyDiv w:val="1"/>
      <w:marLeft w:val="0"/>
      <w:marRight w:val="0"/>
      <w:marTop w:val="0"/>
      <w:marBottom w:val="0"/>
      <w:divBdr>
        <w:top w:val="none" w:sz="0" w:space="0" w:color="auto"/>
        <w:left w:val="none" w:sz="0" w:space="0" w:color="auto"/>
        <w:bottom w:val="none" w:sz="0" w:space="0" w:color="auto"/>
        <w:right w:val="none" w:sz="0" w:space="0" w:color="auto"/>
      </w:divBdr>
    </w:div>
    <w:div w:id="1064570894">
      <w:bodyDiv w:val="1"/>
      <w:marLeft w:val="0"/>
      <w:marRight w:val="0"/>
      <w:marTop w:val="0"/>
      <w:marBottom w:val="0"/>
      <w:divBdr>
        <w:top w:val="none" w:sz="0" w:space="0" w:color="auto"/>
        <w:left w:val="none" w:sz="0" w:space="0" w:color="auto"/>
        <w:bottom w:val="none" w:sz="0" w:space="0" w:color="auto"/>
        <w:right w:val="none" w:sz="0" w:space="0" w:color="auto"/>
      </w:divBdr>
    </w:div>
    <w:div w:id="1081372119">
      <w:bodyDiv w:val="1"/>
      <w:marLeft w:val="0"/>
      <w:marRight w:val="0"/>
      <w:marTop w:val="0"/>
      <w:marBottom w:val="0"/>
      <w:divBdr>
        <w:top w:val="none" w:sz="0" w:space="0" w:color="auto"/>
        <w:left w:val="none" w:sz="0" w:space="0" w:color="auto"/>
        <w:bottom w:val="none" w:sz="0" w:space="0" w:color="auto"/>
        <w:right w:val="none" w:sz="0" w:space="0" w:color="auto"/>
      </w:divBdr>
      <w:divsChild>
        <w:div w:id="69078992">
          <w:marLeft w:val="0"/>
          <w:marRight w:val="0"/>
          <w:marTop w:val="0"/>
          <w:marBottom w:val="0"/>
          <w:divBdr>
            <w:top w:val="none" w:sz="0" w:space="0" w:color="auto"/>
            <w:left w:val="none" w:sz="0" w:space="0" w:color="auto"/>
            <w:bottom w:val="none" w:sz="0" w:space="0" w:color="auto"/>
            <w:right w:val="none" w:sz="0" w:space="0" w:color="auto"/>
          </w:divBdr>
          <w:divsChild>
            <w:div w:id="789933951">
              <w:marLeft w:val="0"/>
              <w:marRight w:val="0"/>
              <w:marTop w:val="0"/>
              <w:marBottom w:val="0"/>
              <w:divBdr>
                <w:top w:val="none" w:sz="0" w:space="0" w:color="auto"/>
                <w:left w:val="none" w:sz="0" w:space="0" w:color="auto"/>
                <w:bottom w:val="none" w:sz="0" w:space="0" w:color="auto"/>
                <w:right w:val="none" w:sz="0" w:space="0" w:color="auto"/>
              </w:divBdr>
              <w:divsChild>
                <w:div w:id="549659612">
                  <w:marLeft w:val="0"/>
                  <w:marRight w:val="0"/>
                  <w:marTop w:val="0"/>
                  <w:marBottom w:val="0"/>
                  <w:divBdr>
                    <w:top w:val="none" w:sz="0" w:space="0" w:color="auto"/>
                    <w:left w:val="none" w:sz="0" w:space="0" w:color="auto"/>
                    <w:bottom w:val="none" w:sz="0" w:space="0" w:color="auto"/>
                    <w:right w:val="none" w:sz="0" w:space="0" w:color="auto"/>
                  </w:divBdr>
                  <w:divsChild>
                    <w:div w:id="993412302">
                      <w:marLeft w:val="-248"/>
                      <w:marRight w:val="-248"/>
                      <w:marTop w:val="0"/>
                      <w:marBottom w:val="0"/>
                      <w:divBdr>
                        <w:top w:val="none" w:sz="0" w:space="0" w:color="auto"/>
                        <w:left w:val="none" w:sz="0" w:space="0" w:color="auto"/>
                        <w:bottom w:val="none" w:sz="0" w:space="0" w:color="auto"/>
                        <w:right w:val="none" w:sz="0" w:space="0" w:color="auto"/>
                      </w:divBdr>
                      <w:divsChild>
                        <w:div w:id="1269318208">
                          <w:marLeft w:val="0"/>
                          <w:marRight w:val="0"/>
                          <w:marTop w:val="0"/>
                          <w:marBottom w:val="0"/>
                          <w:divBdr>
                            <w:top w:val="none" w:sz="0" w:space="0" w:color="auto"/>
                            <w:left w:val="none" w:sz="0" w:space="0" w:color="auto"/>
                            <w:bottom w:val="none" w:sz="0" w:space="0" w:color="auto"/>
                            <w:right w:val="none" w:sz="0" w:space="0" w:color="auto"/>
                          </w:divBdr>
                          <w:divsChild>
                            <w:div w:id="2012024231">
                              <w:marLeft w:val="0"/>
                              <w:marRight w:val="0"/>
                              <w:marTop w:val="0"/>
                              <w:marBottom w:val="0"/>
                              <w:divBdr>
                                <w:top w:val="none" w:sz="0" w:space="0" w:color="auto"/>
                                <w:left w:val="none" w:sz="0" w:space="0" w:color="auto"/>
                                <w:bottom w:val="none" w:sz="0" w:space="0" w:color="auto"/>
                                <w:right w:val="none" w:sz="0" w:space="0" w:color="auto"/>
                              </w:divBdr>
                              <w:divsChild>
                                <w:div w:id="695471068">
                                  <w:marLeft w:val="0"/>
                                  <w:marRight w:val="0"/>
                                  <w:marTop w:val="0"/>
                                  <w:marBottom w:val="0"/>
                                  <w:divBdr>
                                    <w:top w:val="none" w:sz="0" w:space="0" w:color="auto"/>
                                    <w:left w:val="none" w:sz="0" w:space="0" w:color="auto"/>
                                    <w:bottom w:val="none" w:sz="0" w:space="0" w:color="auto"/>
                                    <w:right w:val="none" w:sz="0" w:space="0" w:color="auto"/>
                                  </w:divBdr>
                                  <w:divsChild>
                                    <w:div w:id="849679089">
                                      <w:marLeft w:val="0"/>
                                      <w:marRight w:val="0"/>
                                      <w:marTop w:val="0"/>
                                      <w:marBottom w:val="0"/>
                                      <w:divBdr>
                                        <w:top w:val="none" w:sz="0" w:space="0" w:color="auto"/>
                                        <w:left w:val="none" w:sz="0" w:space="0" w:color="auto"/>
                                        <w:bottom w:val="none" w:sz="0" w:space="0" w:color="auto"/>
                                        <w:right w:val="none" w:sz="0" w:space="0" w:color="auto"/>
                                      </w:divBdr>
                                      <w:divsChild>
                                        <w:div w:id="152532474">
                                          <w:marLeft w:val="0"/>
                                          <w:marRight w:val="0"/>
                                          <w:marTop w:val="0"/>
                                          <w:marBottom w:val="0"/>
                                          <w:divBdr>
                                            <w:top w:val="none" w:sz="0" w:space="0" w:color="auto"/>
                                            <w:left w:val="none" w:sz="0" w:space="0" w:color="auto"/>
                                            <w:bottom w:val="none" w:sz="0" w:space="0" w:color="auto"/>
                                            <w:right w:val="none" w:sz="0" w:space="0" w:color="auto"/>
                                          </w:divBdr>
                                          <w:divsChild>
                                            <w:div w:id="146408949">
                                              <w:marLeft w:val="0"/>
                                              <w:marRight w:val="0"/>
                                              <w:marTop w:val="0"/>
                                              <w:marBottom w:val="0"/>
                                              <w:divBdr>
                                                <w:top w:val="none" w:sz="0" w:space="0" w:color="auto"/>
                                                <w:left w:val="none" w:sz="0" w:space="0" w:color="auto"/>
                                                <w:bottom w:val="none" w:sz="0" w:space="0" w:color="auto"/>
                                                <w:right w:val="none" w:sz="0" w:space="0" w:color="auto"/>
                                              </w:divBdr>
                                              <w:divsChild>
                                                <w:div w:id="1652324180">
                                                  <w:marLeft w:val="0"/>
                                                  <w:marRight w:val="0"/>
                                                  <w:marTop w:val="0"/>
                                                  <w:marBottom w:val="0"/>
                                                  <w:divBdr>
                                                    <w:top w:val="none" w:sz="0" w:space="0" w:color="auto"/>
                                                    <w:left w:val="none" w:sz="0" w:space="0" w:color="auto"/>
                                                    <w:bottom w:val="none" w:sz="0" w:space="0" w:color="auto"/>
                                                    <w:right w:val="none" w:sz="0" w:space="0" w:color="auto"/>
                                                  </w:divBdr>
                                                  <w:divsChild>
                                                    <w:div w:id="181673979">
                                                      <w:marLeft w:val="0"/>
                                                      <w:marRight w:val="0"/>
                                                      <w:marTop w:val="0"/>
                                                      <w:marBottom w:val="0"/>
                                                      <w:divBdr>
                                                        <w:top w:val="none" w:sz="0" w:space="0" w:color="auto"/>
                                                        <w:left w:val="none" w:sz="0" w:space="0" w:color="auto"/>
                                                        <w:bottom w:val="none" w:sz="0" w:space="0" w:color="auto"/>
                                                        <w:right w:val="none" w:sz="0" w:space="0" w:color="auto"/>
                                                      </w:divBdr>
                                                      <w:divsChild>
                                                        <w:div w:id="183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1316492">
      <w:bodyDiv w:val="1"/>
      <w:marLeft w:val="0"/>
      <w:marRight w:val="0"/>
      <w:marTop w:val="0"/>
      <w:marBottom w:val="0"/>
      <w:divBdr>
        <w:top w:val="none" w:sz="0" w:space="0" w:color="auto"/>
        <w:left w:val="none" w:sz="0" w:space="0" w:color="auto"/>
        <w:bottom w:val="none" w:sz="0" w:space="0" w:color="auto"/>
        <w:right w:val="none" w:sz="0" w:space="0" w:color="auto"/>
      </w:divBdr>
    </w:div>
    <w:div w:id="1215039802">
      <w:bodyDiv w:val="1"/>
      <w:marLeft w:val="0"/>
      <w:marRight w:val="0"/>
      <w:marTop w:val="0"/>
      <w:marBottom w:val="0"/>
      <w:divBdr>
        <w:top w:val="none" w:sz="0" w:space="0" w:color="auto"/>
        <w:left w:val="none" w:sz="0" w:space="0" w:color="auto"/>
        <w:bottom w:val="none" w:sz="0" w:space="0" w:color="auto"/>
        <w:right w:val="none" w:sz="0" w:space="0" w:color="auto"/>
      </w:divBdr>
    </w:div>
    <w:div w:id="1239750431">
      <w:bodyDiv w:val="1"/>
      <w:marLeft w:val="0"/>
      <w:marRight w:val="0"/>
      <w:marTop w:val="0"/>
      <w:marBottom w:val="0"/>
      <w:divBdr>
        <w:top w:val="none" w:sz="0" w:space="0" w:color="auto"/>
        <w:left w:val="none" w:sz="0" w:space="0" w:color="auto"/>
        <w:bottom w:val="none" w:sz="0" w:space="0" w:color="auto"/>
        <w:right w:val="none" w:sz="0" w:space="0" w:color="auto"/>
      </w:divBdr>
    </w:div>
    <w:div w:id="1299916228">
      <w:bodyDiv w:val="1"/>
      <w:marLeft w:val="0"/>
      <w:marRight w:val="0"/>
      <w:marTop w:val="0"/>
      <w:marBottom w:val="0"/>
      <w:divBdr>
        <w:top w:val="none" w:sz="0" w:space="0" w:color="auto"/>
        <w:left w:val="none" w:sz="0" w:space="0" w:color="auto"/>
        <w:bottom w:val="none" w:sz="0" w:space="0" w:color="auto"/>
        <w:right w:val="none" w:sz="0" w:space="0" w:color="auto"/>
      </w:divBdr>
    </w:div>
    <w:div w:id="1304582154">
      <w:bodyDiv w:val="1"/>
      <w:marLeft w:val="0"/>
      <w:marRight w:val="0"/>
      <w:marTop w:val="0"/>
      <w:marBottom w:val="0"/>
      <w:divBdr>
        <w:top w:val="none" w:sz="0" w:space="0" w:color="auto"/>
        <w:left w:val="none" w:sz="0" w:space="0" w:color="auto"/>
        <w:bottom w:val="none" w:sz="0" w:space="0" w:color="auto"/>
        <w:right w:val="none" w:sz="0" w:space="0" w:color="auto"/>
      </w:divBdr>
    </w:div>
    <w:div w:id="1462384173">
      <w:bodyDiv w:val="1"/>
      <w:marLeft w:val="0"/>
      <w:marRight w:val="0"/>
      <w:marTop w:val="0"/>
      <w:marBottom w:val="0"/>
      <w:divBdr>
        <w:top w:val="none" w:sz="0" w:space="0" w:color="auto"/>
        <w:left w:val="none" w:sz="0" w:space="0" w:color="auto"/>
        <w:bottom w:val="none" w:sz="0" w:space="0" w:color="auto"/>
        <w:right w:val="none" w:sz="0" w:space="0" w:color="auto"/>
      </w:divBdr>
    </w:div>
    <w:div w:id="1537084564">
      <w:bodyDiv w:val="1"/>
      <w:marLeft w:val="0"/>
      <w:marRight w:val="0"/>
      <w:marTop w:val="0"/>
      <w:marBottom w:val="0"/>
      <w:divBdr>
        <w:top w:val="none" w:sz="0" w:space="0" w:color="auto"/>
        <w:left w:val="none" w:sz="0" w:space="0" w:color="auto"/>
        <w:bottom w:val="none" w:sz="0" w:space="0" w:color="auto"/>
        <w:right w:val="none" w:sz="0" w:space="0" w:color="auto"/>
      </w:divBdr>
    </w:div>
    <w:div w:id="1550068800">
      <w:bodyDiv w:val="1"/>
      <w:marLeft w:val="0"/>
      <w:marRight w:val="0"/>
      <w:marTop w:val="0"/>
      <w:marBottom w:val="0"/>
      <w:divBdr>
        <w:top w:val="none" w:sz="0" w:space="0" w:color="auto"/>
        <w:left w:val="none" w:sz="0" w:space="0" w:color="auto"/>
        <w:bottom w:val="none" w:sz="0" w:space="0" w:color="auto"/>
        <w:right w:val="none" w:sz="0" w:space="0" w:color="auto"/>
      </w:divBdr>
    </w:div>
    <w:div w:id="1583833476">
      <w:bodyDiv w:val="1"/>
      <w:marLeft w:val="0"/>
      <w:marRight w:val="0"/>
      <w:marTop w:val="0"/>
      <w:marBottom w:val="0"/>
      <w:divBdr>
        <w:top w:val="none" w:sz="0" w:space="0" w:color="auto"/>
        <w:left w:val="none" w:sz="0" w:space="0" w:color="auto"/>
        <w:bottom w:val="none" w:sz="0" w:space="0" w:color="auto"/>
        <w:right w:val="none" w:sz="0" w:space="0" w:color="auto"/>
      </w:divBdr>
    </w:div>
    <w:div w:id="1660573422">
      <w:bodyDiv w:val="1"/>
      <w:marLeft w:val="0"/>
      <w:marRight w:val="0"/>
      <w:marTop w:val="0"/>
      <w:marBottom w:val="0"/>
      <w:divBdr>
        <w:top w:val="none" w:sz="0" w:space="0" w:color="auto"/>
        <w:left w:val="none" w:sz="0" w:space="0" w:color="auto"/>
        <w:bottom w:val="none" w:sz="0" w:space="0" w:color="auto"/>
        <w:right w:val="none" w:sz="0" w:space="0" w:color="auto"/>
      </w:divBdr>
    </w:div>
    <w:div w:id="1682782739">
      <w:bodyDiv w:val="1"/>
      <w:marLeft w:val="0"/>
      <w:marRight w:val="0"/>
      <w:marTop w:val="0"/>
      <w:marBottom w:val="0"/>
      <w:divBdr>
        <w:top w:val="none" w:sz="0" w:space="0" w:color="auto"/>
        <w:left w:val="none" w:sz="0" w:space="0" w:color="auto"/>
        <w:bottom w:val="none" w:sz="0" w:space="0" w:color="auto"/>
        <w:right w:val="none" w:sz="0" w:space="0" w:color="auto"/>
      </w:divBdr>
      <w:divsChild>
        <w:div w:id="925067573">
          <w:marLeft w:val="0"/>
          <w:marRight w:val="0"/>
          <w:marTop w:val="0"/>
          <w:marBottom w:val="0"/>
          <w:divBdr>
            <w:top w:val="none" w:sz="0" w:space="0" w:color="auto"/>
            <w:left w:val="none" w:sz="0" w:space="0" w:color="auto"/>
            <w:bottom w:val="none" w:sz="0" w:space="0" w:color="auto"/>
            <w:right w:val="none" w:sz="0" w:space="0" w:color="auto"/>
          </w:divBdr>
          <w:divsChild>
            <w:div w:id="41829706">
              <w:marLeft w:val="0"/>
              <w:marRight w:val="0"/>
              <w:marTop w:val="0"/>
              <w:marBottom w:val="0"/>
              <w:divBdr>
                <w:top w:val="none" w:sz="0" w:space="0" w:color="auto"/>
                <w:left w:val="none" w:sz="0" w:space="0" w:color="auto"/>
                <w:bottom w:val="none" w:sz="0" w:space="0" w:color="auto"/>
                <w:right w:val="none" w:sz="0" w:space="0" w:color="auto"/>
              </w:divBdr>
              <w:divsChild>
                <w:div w:id="1356465329">
                  <w:marLeft w:val="0"/>
                  <w:marRight w:val="0"/>
                  <w:marTop w:val="0"/>
                  <w:marBottom w:val="0"/>
                  <w:divBdr>
                    <w:top w:val="none" w:sz="0" w:space="0" w:color="auto"/>
                    <w:left w:val="none" w:sz="0" w:space="0" w:color="auto"/>
                    <w:bottom w:val="none" w:sz="0" w:space="0" w:color="auto"/>
                    <w:right w:val="none" w:sz="0" w:space="0" w:color="auto"/>
                  </w:divBdr>
                  <w:divsChild>
                    <w:div w:id="1061252933">
                      <w:marLeft w:val="-225"/>
                      <w:marRight w:val="-225"/>
                      <w:marTop w:val="0"/>
                      <w:marBottom w:val="0"/>
                      <w:divBdr>
                        <w:top w:val="none" w:sz="0" w:space="0" w:color="auto"/>
                        <w:left w:val="none" w:sz="0" w:space="0" w:color="auto"/>
                        <w:bottom w:val="none" w:sz="0" w:space="0" w:color="auto"/>
                        <w:right w:val="none" w:sz="0" w:space="0" w:color="auto"/>
                      </w:divBdr>
                      <w:divsChild>
                        <w:div w:id="281307578">
                          <w:marLeft w:val="0"/>
                          <w:marRight w:val="0"/>
                          <w:marTop w:val="0"/>
                          <w:marBottom w:val="0"/>
                          <w:divBdr>
                            <w:top w:val="none" w:sz="0" w:space="0" w:color="auto"/>
                            <w:left w:val="none" w:sz="0" w:space="0" w:color="auto"/>
                            <w:bottom w:val="none" w:sz="0" w:space="0" w:color="auto"/>
                            <w:right w:val="none" w:sz="0" w:space="0" w:color="auto"/>
                          </w:divBdr>
                          <w:divsChild>
                            <w:div w:id="2325143">
                              <w:marLeft w:val="0"/>
                              <w:marRight w:val="0"/>
                              <w:marTop w:val="0"/>
                              <w:marBottom w:val="0"/>
                              <w:divBdr>
                                <w:top w:val="none" w:sz="0" w:space="0" w:color="auto"/>
                                <w:left w:val="none" w:sz="0" w:space="0" w:color="auto"/>
                                <w:bottom w:val="none" w:sz="0" w:space="0" w:color="auto"/>
                                <w:right w:val="none" w:sz="0" w:space="0" w:color="auto"/>
                              </w:divBdr>
                              <w:divsChild>
                                <w:div w:id="727339764">
                                  <w:marLeft w:val="0"/>
                                  <w:marRight w:val="0"/>
                                  <w:marTop w:val="0"/>
                                  <w:marBottom w:val="0"/>
                                  <w:divBdr>
                                    <w:top w:val="none" w:sz="0" w:space="0" w:color="auto"/>
                                    <w:left w:val="none" w:sz="0" w:space="0" w:color="auto"/>
                                    <w:bottom w:val="none" w:sz="0" w:space="0" w:color="auto"/>
                                    <w:right w:val="none" w:sz="0" w:space="0" w:color="auto"/>
                                  </w:divBdr>
                                  <w:divsChild>
                                    <w:div w:id="279185703">
                                      <w:marLeft w:val="0"/>
                                      <w:marRight w:val="0"/>
                                      <w:marTop w:val="0"/>
                                      <w:marBottom w:val="0"/>
                                      <w:divBdr>
                                        <w:top w:val="none" w:sz="0" w:space="0" w:color="auto"/>
                                        <w:left w:val="none" w:sz="0" w:space="0" w:color="auto"/>
                                        <w:bottom w:val="none" w:sz="0" w:space="0" w:color="auto"/>
                                        <w:right w:val="none" w:sz="0" w:space="0" w:color="auto"/>
                                      </w:divBdr>
                                      <w:divsChild>
                                        <w:div w:id="935475755">
                                          <w:marLeft w:val="0"/>
                                          <w:marRight w:val="0"/>
                                          <w:marTop w:val="0"/>
                                          <w:marBottom w:val="0"/>
                                          <w:divBdr>
                                            <w:top w:val="none" w:sz="0" w:space="0" w:color="auto"/>
                                            <w:left w:val="none" w:sz="0" w:space="0" w:color="auto"/>
                                            <w:bottom w:val="none" w:sz="0" w:space="0" w:color="auto"/>
                                            <w:right w:val="none" w:sz="0" w:space="0" w:color="auto"/>
                                          </w:divBdr>
                                          <w:divsChild>
                                            <w:div w:id="796795477">
                                              <w:marLeft w:val="0"/>
                                              <w:marRight w:val="0"/>
                                              <w:marTop w:val="0"/>
                                              <w:marBottom w:val="0"/>
                                              <w:divBdr>
                                                <w:top w:val="none" w:sz="0" w:space="0" w:color="auto"/>
                                                <w:left w:val="none" w:sz="0" w:space="0" w:color="auto"/>
                                                <w:bottom w:val="none" w:sz="0" w:space="0" w:color="auto"/>
                                                <w:right w:val="none" w:sz="0" w:space="0" w:color="auto"/>
                                              </w:divBdr>
                                              <w:divsChild>
                                                <w:div w:id="1155336614">
                                                  <w:marLeft w:val="0"/>
                                                  <w:marRight w:val="0"/>
                                                  <w:marTop w:val="0"/>
                                                  <w:marBottom w:val="0"/>
                                                  <w:divBdr>
                                                    <w:top w:val="none" w:sz="0" w:space="0" w:color="auto"/>
                                                    <w:left w:val="none" w:sz="0" w:space="0" w:color="auto"/>
                                                    <w:bottom w:val="none" w:sz="0" w:space="0" w:color="auto"/>
                                                    <w:right w:val="none" w:sz="0" w:space="0" w:color="auto"/>
                                                  </w:divBdr>
                                                  <w:divsChild>
                                                    <w:div w:id="318115152">
                                                      <w:marLeft w:val="0"/>
                                                      <w:marRight w:val="0"/>
                                                      <w:marTop w:val="0"/>
                                                      <w:marBottom w:val="0"/>
                                                      <w:divBdr>
                                                        <w:top w:val="none" w:sz="0" w:space="0" w:color="auto"/>
                                                        <w:left w:val="none" w:sz="0" w:space="0" w:color="auto"/>
                                                        <w:bottom w:val="none" w:sz="0" w:space="0" w:color="auto"/>
                                                        <w:right w:val="none" w:sz="0" w:space="0" w:color="auto"/>
                                                      </w:divBdr>
                                                      <w:divsChild>
                                                        <w:div w:id="12503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5471678">
          <w:marLeft w:val="0"/>
          <w:marRight w:val="0"/>
          <w:marTop w:val="0"/>
          <w:marBottom w:val="0"/>
          <w:divBdr>
            <w:top w:val="none" w:sz="0" w:space="0" w:color="auto"/>
            <w:left w:val="none" w:sz="0" w:space="0" w:color="auto"/>
            <w:bottom w:val="none" w:sz="0" w:space="0" w:color="auto"/>
            <w:right w:val="none" w:sz="0" w:space="0" w:color="auto"/>
          </w:divBdr>
          <w:divsChild>
            <w:div w:id="325283236">
              <w:marLeft w:val="-225"/>
              <w:marRight w:val="-225"/>
              <w:marTop w:val="0"/>
              <w:marBottom w:val="0"/>
              <w:divBdr>
                <w:top w:val="none" w:sz="0" w:space="0" w:color="auto"/>
                <w:left w:val="none" w:sz="0" w:space="0" w:color="auto"/>
                <w:bottom w:val="none" w:sz="0" w:space="0" w:color="auto"/>
                <w:right w:val="none" w:sz="0" w:space="0" w:color="auto"/>
              </w:divBdr>
              <w:divsChild>
                <w:div w:id="969242329">
                  <w:marLeft w:val="0"/>
                  <w:marRight w:val="0"/>
                  <w:marTop w:val="0"/>
                  <w:marBottom w:val="0"/>
                  <w:divBdr>
                    <w:top w:val="none" w:sz="0" w:space="0" w:color="auto"/>
                    <w:left w:val="none" w:sz="0" w:space="0" w:color="auto"/>
                    <w:bottom w:val="none" w:sz="0" w:space="0" w:color="auto"/>
                    <w:right w:val="none" w:sz="0" w:space="0" w:color="auto"/>
                  </w:divBdr>
                  <w:divsChild>
                    <w:div w:id="1546596630">
                      <w:marLeft w:val="0"/>
                      <w:marRight w:val="0"/>
                      <w:marTop w:val="0"/>
                      <w:marBottom w:val="0"/>
                      <w:divBdr>
                        <w:top w:val="none" w:sz="0" w:space="0" w:color="auto"/>
                        <w:left w:val="none" w:sz="0" w:space="0" w:color="auto"/>
                        <w:bottom w:val="none" w:sz="0" w:space="0" w:color="auto"/>
                        <w:right w:val="none" w:sz="0" w:space="0" w:color="auto"/>
                      </w:divBdr>
                      <w:divsChild>
                        <w:div w:id="1474253382">
                          <w:marLeft w:val="0"/>
                          <w:marRight w:val="0"/>
                          <w:marTop w:val="0"/>
                          <w:marBottom w:val="0"/>
                          <w:divBdr>
                            <w:top w:val="none" w:sz="0" w:space="0" w:color="auto"/>
                            <w:left w:val="none" w:sz="0" w:space="0" w:color="auto"/>
                            <w:bottom w:val="none" w:sz="0" w:space="0" w:color="auto"/>
                            <w:right w:val="none" w:sz="0" w:space="0" w:color="auto"/>
                          </w:divBdr>
                          <w:divsChild>
                            <w:div w:id="480462472">
                              <w:marLeft w:val="0"/>
                              <w:marRight w:val="0"/>
                              <w:marTop w:val="0"/>
                              <w:marBottom w:val="0"/>
                              <w:divBdr>
                                <w:top w:val="none" w:sz="0" w:space="0" w:color="auto"/>
                                <w:left w:val="none" w:sz="0" w:space="0" w:color="auto"/>
                                <w:bottom w:val="none" w:sz="0" w:space="0" w:color="auto"/>
                                <w:right w:val="none" w:sz="0" w:space="0" w:color="auto"/>
                              </w:divBdr>
                              <w:divsChild>
                                <w:div w:id="1475947343">
                                  <w:marLeft w:val="0"/>
                                  <w:marRight w:val="0"/>
                                  <w:marTop w:val="0"/>
                                  <w:marBottom w:val="0"/>
                                  <w:divBdr>
                                    <w:top w:val="none" w:sz="0" w:space="0" w:color="auto"/>
                                    <w:left w:val="none" w:sz="0" w:space="0" w:color="auto"/>
                                    <w:bottom w:val="none" w:sz="0" w:space="0" w:color="auto"/>
                                    <w:right w:val="none" w:sz="0" w:space="0" w:color="auto"/>
                                  </w:divBdr>
                                  <w:divsChild>
                                    <w:div w:id="1254364215">
                                      <w:marLeft w:val="0"/>
                                      <w:marRight w:val="0"/>
                                      <w:marTop w:val="0"/>
                                      <w:marBottom w:val="0"/>
                                      <w:divBdr>
                                        <w:top w:val="none" w:sz="0" w:space="0" w:color="auto"/>
                                        <w:left w:val="none" w:sz="0" w:space="0" w:color="auto"/>
                                        <w:bottom w:val="none" w:sz="0" w:space="0" w:color="auto"/>
                                        <w:right w:val="none" w:sz="0" w:space="0" w:color="auto"/>
                                      </w:divBdr>
                                    </w:div>
                                    <w:div w:id="415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77472">
                              <w:marLeft w:val="0"/>
                              <w:marRight w:val="0"/>
                              <w:marTop w:val="0"/>
                              <w:marBottom w:val="0"/>
                              <w:divBdr>
                                <w:top w:val="none" w:sz="0" w:space="0" w:color="auto"/>
                                <w:left w:val="none" w:sz="0" w:space="0" w:color="auto"/>
                                <w:bottom w:val="none" w:sz="0" w:space="0" w:color="auto"/>
                                <w:right w:val="none" w:sz="0" w:space="0" w:color="auto"/>
                              </w:divBdr>
                              <w:divsChild>
                                <w:div w:id="759789207">
                                  <w:marLeft w:val="0"/>
                                  <w:marRight w:val="0"/>
                                  <w:marTop w:val="0"/>
                                  <w:marBottom w:val="0"/>
                                  <w:divBdr>
                                    <w:top w:val="none" w:sz="0" w:space="0" w:color="auto"/>
                                    <w:left w:val="none" w:sz="0" w:space="0" w:color="auto"/>
                                    <w:bottom w:val="none" w:sz="0" w:space="0" w:color="auto"/>
                                    <w:right w:val="none" w:sz="0" w:space="0" w:color="auto"/>
                                  </w:divBdr>
                                  <w:divsChild>
                                    <w:div w:id="19226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1259">
                  <w:marLeft w:val="0"/>
                  <w:marRight w:val="0"/>
                  <w:marTop w:val="0"/>
                  <w:marBottom w:val="0"/>
                  <w:divBdr>
                    <w:top w:val="none" w:sz="0" w:space="0" w:color="auto"/>
                    <w:left w:val="none" w:sz="0" w:space="0" w:color="auto"/>
                    <w:bottom w:val="none" w:sz="0" w:space="0" w:color="auto"/>
                    <w:right w:val="none" w:sz="0" w:space="0" w:color="auto"/>
                  </w:divBdr>
                  <w:divsChild>
                    <w:div w:id="886187751">
                      <w:marLeft w:val="0"/>
                      <w:marRight w:val="0"/>
                      <w:marTop w:val="0"/>
                      <w:marBottom w:val="0"/>
                      <w:divBdr>
                        <w:top w:val="none" w:sz="0" w:space="0" w:color="auto"/>
                        <w:left w:val="none" w:sz="0" w:space="0" w:color="auto"/>
                        <w:bottom w:val="none" w:sz="0" w:space="0" w:color="auto"/>
                        <w:right w:val="none" w:sz="0" w:space="0" w:color="auto"/>
                      </w:divBdr>
                      <w:divsChild>
                        <w:div w:id="1002925669">
                          <w:marLeft w:val="0"/>
                          <w:marRight w:val="0"/>
                          <w:marTop w:val="0"/>
                          <w:marBottom w:val="0"/>
                          <w:divBdr>
                            <w:top w:val="none" w:sz="0" w:space="0" w:color="auto"/>
                            <w:left w:val="none" w:sz="0" w:space="0" w:color="auto"/>
                            <w:bottom w:val="none" w:sz="0" w:space="0" w:color="auto"/>
                            <w:right w:val="none" w:sz="0" w:space="0" w:color="auto"/>
                          </w:divBdr>
                          <w:divsChild>
                            <w:div w:id="902791151">
                              <w:marLeft w:val="0"/>
                              <w:marRight w:val="0"/>
                              <w:marTop w:val="0"/>
                              <w:marBottom w:val="0"/>
                              <w:divBdr>
                                <w:top w:val="none" w:sz="0" w:space="0" w:color="auto"/>
                                <w:left w:val="none" w:sz="0" w:space="0" w:color="auto"/>
                                <w:bottom w:val="none" w:sz="0" w:space="0" w:color="auto"/>
                                <w:right w:val="none" w:sz="0" w:space="0" w:color="auto"/>
                              </w:divBdr>
                              <w:divsChild>
                                <w:div w:id="2058431459">
                                  <w:marLeft w:val="0"/>
                                  <w:marRight w:val="0"/>
                                  <w:marTop w:val="0"/>
                                  <w:marBottom w:val="0"/>
                                  <w:divBdr>
                                    <w:top w:val="none" w:sz="0" w:space="0" w:color="auto"/>
                                    <w:left w:val="none" w:sz="0" w:space="0" w:color="auto"/>
                                    <w:bottom w:val="none" w:sz="0" w:space="0" w:color="auto"/>
                                    <w:right w:val="none" w:sz="0" w:space="0" w:color="auto"/>
                                  </w:divBdr>
                                  <w:divsChild>
                                    <w:div w:id="82653201">
                                      <w:marLeft w:val="0"/>
                                      <w:marRight w:val="0"/>
                                      <w:marTop w:val="0"/>
                                      <w:marBottom w:val="0"/>
                                      <w:divBdr>
                                        <w:top w:val="none" w:sz="0" w:space="0" w:color="auto"/>
                                        <w:left w:val="none" w:sz="0" w:space="0" w:color="auto"/>
                                        <w:bottom w:val="none" w:sz="0" w:space="0" w:color="auto"/>
                                        <w:right w:val="none" w:sz="0" w:space="0" w:color="auto"/>
                                      </w:divBdr>
                                    </w:div>
                                    <w:div w:id="4719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8000">
                              <w:marLeft w:val="0"/>
                              <w:marRight w:val="0"/>
                              <w:marTop w:val="0"/>
                              <w:marBottom w:val="0"/>
                              <w:divBdr>
                                <w:top w:val="none" w:sz="0" w:space="0" w:color="auto"/>
                                <w:left w:val="none" w:sz="0" w:space="0" w:color="auto"/>
                                <w:bottom w:val="none" w:sz="0" w:space="0" w:color="auto"/>
                                <w:right w:val="none" w:sz="0" w:space="0" w:color="auto"/>
                              </w:divBdr>
                              <w:divsChild>
                                <w:div w:id="1069232532">
                                  <w:marLeft w:val="0"/>
                                  <w:marRight w:val="0"/>
                                  <w:marTop w:val="0"/>
                                  <w:marBottom w:val="0"/>
                                  <w:divBdr>
                                    <w:top w:val="none" w:sz="0" w:space="0" w:color="auto"/>
                                    <w:left w:val="none" w:sz="0" w:space="0" w:color="auto"/>
                                    <w:bottom w:val="none" w:sz="0" w:space="0" w:color="auto"/>
                                    <w:right w:val="none" w:sz="0" w:space="0" w:color="auto"/>
                                  </w:divBdr>
                                  <w:divsChild>
                                    <w:div w:id="55582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880710">
                  <w:marLeft w:val="0"/>
                  <w:marRight w:val="0"/>
                  <w:marTop w:val="0"/>
                  <w:marBottom w:val="0"/>
                  <w:divBdr>
                    <w:top w:val="none" w:sz="0" w:space="0" w:color="auto"/>
                    <w:left w:val="none" w:sz="0" w:space="0" w:color="auto"/>
                    <w:bottom w:val="none" w:sz="0" w:space="0" w:color="auto"/>
                    <w:right w:val="none" w:sz="0" w:space="0" w:color="auto"/>
                  </w:divBdr>
                  <w:divsChild>
                    <w:div w:id="1867333261">
                      <w:marLeft w:val="0"/>
                      <w:marRight w:val="0"/>
                      <w:marTop w:val="0"/>
                      <w:marBottom w:val="0"/>
                      <w:divBdr>
                        <w:top w:val="none" w:sz="0" w:space="0" w:color="auto"/>
                        <w:left w:val="none" w:sz="0" w:space="0" w:color="auto"/>
                        <w:bottom w:val="none" w:sz="0" w:space="0" w:color="auto"/>
                        <w:right w:val="none" w:sz="0" w:space="0" w:color="auto"/>
                      </w:divBdr>
                      <w:divsChild>
                        <w:div w:id="1713728386">
                          <w:marLeft w:val="0"/>
                          <w:marRight w:val="0"/>
                          <w:marTop w:val="0"/>
                          <w:marBottom w:val="0"/>
                          <w:divBdr>
                            <w:top w:val="none" w:sz="0" w:space="0" w:color="auto"/>
                            <w:left w:val="none" w:sz="0" w:space="0" w:color="auto"/>
                            <w:bottom w:val="none" w:sz="0" w:space="0" w:color="auto"/>
                            <w:right w:val="none" w:sz="0" w:space="0" w:color="auto"/>
                          </w:divBdr>
                          <w:divsChild>
                            <w:div w:id="2002662663">
                              <w:marLeft w:val="0"/>
                              <w:marRight w:val="0"/>
                              <w:marTop w:val="0"/>
                              <w:marBottom w:val="0"/>
                              <w:divBdr>
                                <w:top w:val="none" w:sz="0" w:space="0" w:color="auto"/>
                                <w:left w:val="none" w:sz="0" w:space="0" w:color="auto"/>
                                <w:bottom w:val="none" w:sz="0" w:space="0" w:color="auto"/>
                                <w:right w:val="none" w:sz="0" w:space="0" w:color="auto"/>
                              </w:divBdr>
                              <w:divsChild>
                                <w:div w:id="1403678134">
                                  <w:marLeft w:val="0"/>
                                  <w:marRight w:val="0"/>
                                  <w:marTop w:val="0"/>
                                  <w:marBottom w:val="0"/>
                                  <w:divBdr>
                                    <w:top w:val="none" w:sz="0" w:space="0" w:color="auto"/>
                                    <w:left w:val="none" w:sz="0" w:space="0" w:color="auto"/>
                                    <w:bottom w:val="none" w:sz="0" w:space="0" w:color="auto"/>
                                    <w:right w:val="none" w:sz="0" w:space="0" w:color="auto"/>
                                  </w:divBdr>
                                  <w:divsChild>
                                    <w:div w:id="1674407425">
                                      <w:marLeft w:val="0"/>
                                      <w:marRight w:val="0"/>
                                      <w:marTop w:val="0"/>
                                      <w:marBottom w:val="0"/>
                                      <w:divBdr>
                                        <w:top w:val="none" w:sz="0" w:space="0" w:color="auto"/>
                                        <w:left w:val="none" w:sz="0" w:space="0" w:color="auto"/>
                                        <w:bottom w:val="none" w:sz="0" w:space="0" w:color="auto"/>
                                        <w:right w:val="none" w:sz="0" w:space="0" w:color="auto"/>
                                      </w:divBdr>
                                    </w:div>
                                    <w:div w:id="14227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40">
                              <w:marLeft w:val="0"/>
                              <w:marRight w:val="0"/>
                              <w:marTop w:val="0"/>
                              <w:marBottom w:val="0"/>
                              <w:divBdr>
                                <w:top w:val="none" w:sz="0" w:space="0" w:color="auto"/>
                                <w:left w:val="none" w:sz="0" w:space="0" w:color="auto"/>
                                <w:bottom w:val="none" w:sz="0" w:space="0" w:color="auto"/>
                                <w:right w:val="none" w:sz="0" w:space="0" w:color="auto"/>
                              </w:divBdr>
                              <w:divsChild>
                                <w:div w:id="1716924826">
                                  <w:marLeft w:val="0"/>
                                  <w:marRight w:val="0"/>
                                  <w:marTop w:val="0"/>
                                  <w:marBottom w:val="0"/>
                                  <w:divBdr>
                                    <w:top w:val="none" w:sz="0" w:space="0" w:color="auto"/>
                                    <w:left w:val="none" w:sz="0" w:space="0" w:color="auto"/>
                                    <w:bottom w:val="none" w:sz="0" w:space="0" w:color="auto"/>
                                    <w:right w:val="none" w:sz="0" w:space="0" w:color="auto"/>
                                  </w:divBdr>
                                  <w:divsChild>
                                    <w:div w:id="191558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388116">
                  <w:marLeft w:val="0"/>
                  <w:marRight w:val="0"/>
                  <w:marTop w:val="0"/>
                  <w:marBottom w:val="0"/>
                  <w:divBdr>
                    <w:top w:val="none" w:sz="0" w:space="0" w:color="auto"/>
                    <w:left w:val="none" w:sz="0" w:space="0" w:color="auto"/>
                    <w:bottom w:val="none" w:sz="0" w:space="0" w:color="auto"/>
                    <w:right w:val="none" w:sz="0" w:space="0" w:color="auto"/>
                  </w:divBdr>
                  <w:divsChild>
                    <w:div w:id="564683985">
                      <w:marLeft w:val="0"/>
                      <w:marRight w:val="0"/>
                      <w:marTop w:val="0"/>
                      <w:marBottom w:val="0"/>
                      <w:divBdr>
                        <w:top w:val="none" w:sz="0" w:space="0" w:color="auto"/>
                        <w:left w:val="none" w:sz="0" w:space="0" w:color="auto"/>
                        <w:bottom w:val="none" w:sz="0" w:space="0" w:color="auto"/>
                        <w:right w:val="none" w:sz="0" w:space="0" w:color="auto"/>
                      </w:divBdr>
                      <w:divsChild>
                        <w:div w:id="987974088">
                          <w:marLeft w:val="0"/>
                          <w:marRight w:val="0"/>
                          <w:marTop w:val="0"/>
                          <w:marBottom w:val="0"/>
                          <w:divBdr>
                            <w:top w:val="none" w:sz="0" w:space="0" w:color="auto"/>
                            <w:left w:val="none" w:sz="0" w:space="0" w:color="auto"/>
                            <w:bottom w:val="none" w:sz="0" w:space="0" w:color="auto"/>
                            <w:right w:val="none" w:sz="0" w:space="0" w:color="auto"/>
                          </w:divBdr>
                          <w:divsChild>
                            <w:div w:id="1150177574">
                              <w:marLeft w:val="0"/>
                              <w:marRight w:val="0"/>
                              <w:marTop w:val="0"/>
                              <w:marBottom w:val="0"/>
                              <w:divBdr>
                                <w:top w:val="none" w:sz="0" w:space="0" w:color="auto"/>
                                <w:left w:val="none" w:sz="0" w:space="0" w:color="auto"/>
                                <w:bottom w:val="none" w:sz="0" w:space="0" w:color="auto"/>
                                <w:right w:val="none" w:sz="0" w:space="0" w:color="auto"/>
                              </w:divBdr>
                              <w:divsChild>
                                <w:div w:id="23674336">
                                  <w:marLeft w:val="0"/>
                                  <w:marRight w:val="0"/>
                                  <w:marTop w:val="0"/>
                                  <w:marBottom w:val="0"/>
                                  <w:divBdr>
                                    <w:top w:val="none" w:sz="0" w:space="0" w:color="auto"/>
                                    <w:left w:val="none" w:sz="0" w:space="0" w:color="auto"/>
                                    <w:bottom w:val="none" w:sz="0" w:space="0" w:color="auto"/>
                                    <w:right w:val="none" w:sz="0" w:space="0" w:color="auto"/>
                                  </w:divBdr>
                                  <w:divsChild>
                                    <w:div w:id="208764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181660">
      <w:bodyDiv w:val="1"/>
      <w:marLeft w:val="0"/>
      <w:marRight w:val="0"/>
      <w:marTop w:val="0"/>
      <w:marBottom w:val="0"/>
      <w:divBdr>
        <w:top w:val="none" w:sz="0" w:space="0" w:color="auto"/>
        <w:left w:val="none" w:sz="0" w:space="0" w:color="auto"/>
        <w:bottom w:val="none" w:sz="0" w:space="0" w:color="auto"/>
        <w:right w:val="none" w:sz="0" w:space="0" w:color="auto"/>
      </w:divBdr>
    </w:div>
    <w:div w:id="1728722787">
      <w:bodyDiv w:val="1"/>
      <w:marLeft w:val="0"/>
      <w:marRight w:val="0"/>
      <w:marTop w:val="0"/>
      <w:marBottom w:val="0"/>
      <w:divBdr>
        <w:top w:val="none" w:sz="0" w:space="0" w:color="auto"/>
        <w:left w:val="none" w:sz="0" w:space="0" w:color="auto"/>
        <w:bottom w:val="none" w:sz="0" w:space="0" w:color="auto"/>
        <w:right w:val="none" w:sz="0" w:space="0" w:color="auto"/>
      </w:divBdr>
    </w:div>
    <w:div w:id="1810434206">
      <w:bodyDiv w:val="1"/>
      <w:marLeft w:val="0"/>
      <w:marRight w:val="0"/>
      <w:marTop w:val="0"/>
      <w:marBottom w:val="0"/>
      <w:divBdr>
        <w:top w:val="none" w:sz="0" w:space="0" w:color="auto"/>
        <w:left w:val="none" w:sz="0" w:space="0" w:color="auto"/>
        <w:bottom w:val="none" w:sz="0" w:space="0" w:color="auto"/>
        <w:right w:val="none" w:sz="0" w:space="0" w:color="auto"/>
      </w:divBdr>
    </w:div>
    <w:div w:id="1818524439">
      <w:bodyDiv w:val="1"/>
      <w:marLeft w:val="0"/>
      <w:marRight w:val="0"/>
      <w:marTop w:val="0"/>
      <w:marBottom w:val="0"/>
      <w:divBdr>
        <w:top w:val="none" w:sz="0" w:space="0" w:color="auto"/>
        <w:left w:val="none" w:sz="0" w:space="0" w:color="auto"/>
        <w:bottom w:val="none" w:sz="0" w:space="0" w:color="auto"/>
        <w:right w:val="none" w:sz="0" w:space="0" w:color="auto"/>
      </w:divBdr>
    </w:div>
    <w:div w:id="1826891956">
      <w:bodyDiv w:val="1"/>
      <w:marLeft w:val="0"/>
      <w:marRight w:val="0"/>
      <w:marTop w:val="0"/>
      <w:marBottom w:val="0"/>
      <w:divBdr>
        <w:top w:val="none" w:sz="0" w:space="0" w:color="auto"/>
        <w:left w:val="none" w:sz="0" w:space="0" w:color="auto"/>
        <w:bottom w:val="none" w:sz="0" w:space="0" w:color="auto"/>
        <w:right w:val="none" w:sz="0" w:space="0" w:color="auto"/>
      </w:divBdr>
    </w:div>
    <w:div w:id="1861503849">
      <w:bodyDiv w:val="1"/>
      <w:marLeft w:val="0"/>
      <w:marRight w:val="0"/>
      <w:marTop w:val="0"/>
      <w:marBottom w:val="0"/>
      <w:divBdr>
        <w:top w:val="none" w:sz="0" w:space="0" w:color="auto"/>
        <w:left w:val="none" w:sz="0" w:space="0" w:color="auto"/>
        <w:bottom w:val="none" w:sz="0" w:space="0" w:color="auto"/>
        <w:right w:val="none" w:sz="0" w:space="0" w:color="auto"/>
      </w:divBdr>
    </w:div>
    <w:div w:id="1878740630">
      <w:bodyDiv w:val="1"/>
      <w:marLeft w:val="0"/>
      <w:marRight w:val="0"/>
      <w:marTop w:val="0"/>
      <w:marBottom w:val="0"/>
      <w:divBdr>
        <w:top w:val="none" w:sz="0" w:space="0" w:color="auto"/>
        <w:left w:val="none" w:sz="0" w:space="0" w:color="auto"/>
        <w:bottom w:val="none" w:sz="0" w:space="0" w:color="auto"/>
        <w:right w:val="none" w:sz="0" w:space="0" w:color="auto"/>
      </w:divBdr>
    </w:div>
    <w:div w:id="1892300584">
      <w:bodyDiv w:val="1"/>
      <w:marLeft w:val="0"/>
      <w:marRight w:val="0"/>
      <w:marTop w:val="0"/>
      <w:marBottom w:val="0"/>
      <w:divBdr>
        <w:top w:val="none" w:sz="0" w:space="0" w:color="auto"/>
        <w:left w:val="none" w:sz="0" w:space="0" w:color="auto"/>
        <w:bottom w:val="none" w:sz="0" w:space="0" w:color="auto"/>
        <w:right w:val="none" w:sz="0" w:space="0" w:color="auto"/>
      </w:divBdr>
    </w:div>
    <w:div w:id="214180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A3E6D-8A06-43C9-89C9-19F956D2A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83</Pages>
  <Words>18332</Words>
  <Characters>104497</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dc:creator>
  <cp:keywords/>
  <dc:description/>
  <cp:lastModifiedBy>Microsoft account</cp:lastModifiedBy>
  <cp:revision>19</cp:revision>
  <dcterms:created xsi:type="dcterms:W3CDTF">2025-09-15T10:58:00Z</dcterms:created>
  <dcterms:modified xsi:type="dcterms:W3CDTF">2025-09-18T09:59:00Z</dcterms:modified>
</cp:coreProperties>
</file>